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83CE5" w14:textId="77777777" w:rsidR="00AE53D4" w:rsidRPr="001C5BBF" w:rsidRDefault="00AE53D4" w:rsidP="00AE53D4">
      <w:pPr>
        <w:jc w:val="center"/>
        <w:rPr>
          <w:rFonts w:ascii="Times New Roman" w:hAnsi="Times New Roman" w:cs="Times New Roman"/>
          <w:b/>
          <w:bCs/>
          <w:sz w:val="32"/>
          <w:szCs w:val="24"/>
          <w:lang w:val="en-US"/>
        </w:rPr>
      </w:pPr>
      <w:r w:rsidRPr="001C5BBF">
        <w:rPr>
          <w:rFonts w:ascii="Times New Roman" w:hAnsi="Times New Roman" w:cs="Times New Roman"/>
          <w:b/>
          <w:bCs/>
          <w:sz w:val="32"/>
          <w:szCs w:val="24"/>
          <w:lang w:val="en-US"/>
        </w:rPr>
        <w:t xml:space="preserve">Effect of surface wettability on evaporation rate of droplet array </w:t>
      </w:r>
    </w:p>
    <w:p w14:paraId="7224FB26" w14:textId="25849933" w:rsidR="00AE53D4" w:rsidRPr="001C5BBF" w:rsidRDefault="00AE53D4" w:rsidP="00AE53D4">
      <w:pPr>
        <w:spacing w:after="240" w:line="480" w:lineRule="auto"/>
        <w:jc w:val="center"/>
        <w:rPr>
          <w:rFonts w:ascii="Times New Roman" w:eastAsia="SimSun" w:hAnsi="Times New Roman" w:cs="Times New Roman"/>
          <w:iCs/>
          <w:sz w:val="24"/>
          <w:szCs w:val="20"/>
          <w:lang w:val="en-US" w:eastAsia="zh-CN"/>
        </w:rPr>
      </w:pPr>
      <w:bookmarkStart w:id="0" w:name="OLE_LINK55"/>
      <w:bookmarkStart w:id="1" w:name="OLE_LINK56"/>
      <w:r w:rsidRPr="001C5BBF">
        <w:rPr>
          <w:rFonts w:ascii="Times New Roman" w:eastAsia="MS Mincho" w:hAnsi="Times New Roman" w:cs="Times New Roman"/>
          <w:iCs/>
          <w:sz w:val="24"/>
          <w:szCs w:val="20"/>
          <w:lang w:val="en-US"/>
        </w:rPr>
        <w:t>M. Mohib Ur Rehman</w:t>
      </w:r>
      <w:bookmarkEnd w:id="0"/>
      <w:bookmarkEnd w:id="1"/>
      <w:r w:rsidRPr="001C5BBF">
        <w:rPr>
          <w:rFonts w:ascii="Times New Roman" w:eastAsia="MS Mincho" w:hAnsi="Times New Roman" w:cs="Times New Roman"/>
          <w:iCs/>
          <w:sz w:val="24"/>
          <w:szCs w:val="20"/>
          <w:vertAlign w:val="superscript"/>
          <w:lang w:val="en-US"/>
        </w:rPr>
        <w:t>1</w:t>
      </w:r>
      <w:r w:rsidRPr="001C5BBF">
        <w:rPr>
          <w:rFonts w:ascii="Times New Roman" w:eastAsia="MS Mincho" w:hAnsi="Times New Roman" w:cs="Times New Roman"/>
          <w:iCs/>
          <w:sz w:val="24"/>
          <w:szCs w:val="20"/>
          <w:lang w:val="en-US"/>
        </w:rPr>
        <w:t xml:space="preserve">, </w:t>
      </w:r>
      <w:bookmarkStart w:id="2" w:name="_Hlk117529230"/>
      <w:r w:rsidRPr="001C5BBF">
        <w:rPr>
          <w:rFonts w:ascii="Times New Roman" w:eastAsia="MS Mincho" w:hAnsi="Times New Roman" w:cs="Times New Roman"/>
          <w:iCs/>
          <w:sz w:val="24"/>
          <w:szCs w:val="20"/>
          <w:lang w:val="en-US"/>
        </w:rPr>
        <w:t>Alexandros Askounis</w:t>
      </w:r>
      <w:r w:rsidRPr="001C5BBF">
        <w:rPr>
          <w:rFonts w:ascii="Times" w:eastAsia="MS Mincho" w:hAnsi="Times" w:cs="Times New Roman"/>
          <w:iCs/>
          <w:sz w:val="24"/>
          <w:szCs w:val="20"/>
          <w:vertAlign w:val="superscript"/>
          <w:lang w:val="en-US" w:eastAsia="ja-JP"/>
        </w:rPr>
        <w:t>2</w:t>
      </w:r>
      <w:bookmarkEnd w:id="2"/>
      <w:r w:rsidRPr="001C5BBF">
        <w:rPr>
          <w:rFonts w:ascii="Times New Roman" w:eastAsia="MS Mincho" w:hAnsi="Times New Roman" w:cs="Times New Roman"/>
          <w:iCs/>
          <w:sz w:val="24"/>
          <w:szCs w:val="20"/>
          <w:lang w:val="en-US"/>
        </w:rPr>
        <w:t>, Gyoko Nagayama</w:t>
      </w:r>
      <w:r w:rsidR="007757BE" w:rsidRPr="001C5BBF">
        <w:rPr>
          <w:rFonts w:ascii="Times New Roman" w:eastAsia="MS Mincho" w:hAnsi="Times New Roman" w:cs="Times New Roman"/>
          <w:iCs/>
          <w:sz w:val="24"/>
          <w:szCs w:val="20"/>
          <w:lang w:val="en-US"/>
        </w:rPr>
        <w:t xml:space="preserve"> (</w:t>
      </w:r>
      <w:r w:rsidR="007757BE" w:rsidRPr="001C5BBF">
        <w:rPr>
          <w:rFonts w:ascii="Times New Roman" w:eastAsia="MS Mincho" w:hAnsi="Times New Roman" w:cs="Times New Roman" w:hint="eastAsia"/>
          <w:iCs/>
          <w:sz w:val="24"/>
          <w:szCs w:val="20"/>
          <w:lang w:val="en-US"/>
        </w:rPr>
        <w:t>長山</w:t>
      </w:r>
      <w:r w:rsidR="007757BE" w:rsidRPr="001C5BBF">
        <w:rPr>
          <w:rFonts w:ascii="Times New Roman" w:eastAsia="MS Mincho" w:hAnsi="Times New Roman" w:cs="Times New Roman" w:hint="eastAsia"/>
          <w:iCs/>
          <w:sz w:val="24"/>
          <w:szCs w:val="20"/>
          <w:lang w:val="en-US" w:eastAsia="ja-JP"/>
        </w:rPr>
        <w:t xml:space="preserve"> </w:t>
      </w:r>
      <w:r w:rsidR="007757BE" w:rsidRPr="001C5BBF">
        <w:rPr>
          <w:rFonts w:ascii="Times New Roman" w:eastAsia="MS Mincho" w:hAnsi="Times New Roman" w:cs="Times New Roman" w:hint="eastAsia"/>
          <w:iCs/>
          <w:sz w:val="24"/>
          <w:szCs w:val="20"/>
          <w:lang w:val="en-US"/>
        </w:rPr>
        <w:t>暁子</w:t>
      </w:r>
      <w:r w:rsidR="007757BE" w:rsidRPr="001C5BBF">
        <w:rPr>
          <w:rFonts w:ascii="Times New Roman" w:eastAsia="MS Mincho" w:hAnsi="Times New Roman" w:cs="Times New Roman"/>
          <w:iCs/>
          <w:sz w:val="24"/>
          <w:szCs w:val="20"/>
          <w:lang w:val="en-US"/>
        </w:rPr>
        <w:t>)</w:t>
      </w:r>
      <w:r w:rsidRPr="001C5BBF">
        <w:rPr>
          <w:rFonts w:ascii="Times" w:eastAsia="MS Mincho" w:hAnsi="Times" w:cs="Times New Roman"/>
          <w:iCs/>
          <w:sz w:val="24"/>
          <w:szCs w:val="20"/>
          <w:vertAlign w:val="superscript"/>
          <w:lang w:val="en-US" w:eastAsia="ja-JP"/>
        </w:rPr>
        <w:t>3</w:t>
      </w:r>
      <w:r w:rsidRPr="001C5BBF">
        <w:rPr>
          <w:rFonts w:ascii="Times New Roman" w:eastAsia="MS Mincho" w:hAnsi="Times New Roman" w:cs="Times New Roman"/>
          <w:iCs/>
          <w:sz w:val="24"/>
          <w:szCs w:val="20"/>
          <w:vertAlign w:val="superscript"/>
          <w:lang w:val="en-US" w:eastAsia="ja-JP"/>
        </w:rPr>
        <w:t>, a)</w:t>
      </w:r>
    </w:p>
    <w:p w14:paraId="0FC3D878" w14:textId="77777777" w:rsidR="00AE53D4" w:rsidRPr="001C5BBF" w:rsidRDefault="00AE53D4" w:rsidP="00AE53D4">
      <w:pPr>
        <w:spacing w:after="0" w:line="480" w:lineRule="auto"/>
        <w:rPr>
          <w:rFonts w:ascii="Times" w:eastAsia="MS Mincho" w:hAnsi="Times" w:cs="Times New Roman"/>
          <w:sz w:val="24"/>
          <w:szCs w:val="20"/>
          <w:lang w:val="en-US"/>
        </w:rPr>
      </w:pPr>
      <w:bookmarkStart w:id="3" w:name="_Hlk89165596"/>
      <w:r w:rsidRPr="001C5BBF">
        <w:rPr>
          <w:rFonts w:ascii="Times New Roman" w:eastAsia="MS Mincho" w:hAnsi="Times New Roman" w:cs="Times New Roman"/>
          <w:sz w:val="24"/>
          <w:szCs w:val="20"/>
          <w:vertAlign w:val="superscript"/>
          <w:lang w:val="en-US"/>
        </w:rPr>
        <w:t xml:space="preserve">1 </w:t>
      </w:r>
      <w:r w:rsidRPr="001C5BBF">
        <w:rPr>
          <w:rFonts w:ascii="Times" w:eastAsia="MS Mincho" w:hAnsi="Times" w:cs="Times New Roman"/>
          <w:sz w:val="24"/>
          <w:szCs w:val="20"/>
          <w:lang w:val="en-US"/>
        </w:rPr>
        <w:t>Graduate School of Engineering, Kyushu Institute of Technology, Kitakyushu, Fukuoka 804-8550, Japan</w:t>
      </w:r>
    </w:p>
    <w:p w14:paraId="67542A37" w14:textId="54307240" w:rsidR="00AE53D4" w:rsidRPr="001C5BBF" w:rsidRDefault="00AE53D4" w:rsidP="00AE53D4">
      <w:pPr>
        <w:spacing w:after="0" w:line="480" w:lineRule="auto"/>
        <w:rPr>
          <w:rFonts w:ascii="Times" w:eastAsia="MS Mincho" w:hAnsi="Times" w:cs="Times New Roman"/>
          <w:sz w:val="24"/>
          <w:szCs w:val="20"/>
          <w:lang w:val="en-US"/>
        </w:rPr>
      </w:pPr>
      <w:bookmarkStart w:id="4" w:name="_Hlk117529257"/>
      <w:r w:rsidRPr="001C5BBF">
        <w:rPr>
          <w:rFonts w:ascii="Times New Roman" w:eastAsia="MS Mincho" w:hAnsi="Times New Roman" w:cs="Times New Roman"/>
          <w:iCs/>
          <w:sz w:val="24"/>
          <w:szCs w:val="20"/>
          <w:vertAlign w:val="superscript"/>
          <w:lang w:val="en-US" w:eastAsia="ja-JP"/>
        </w:rPr>
        <w:t xml:space="preserve">2 </w:t>
      </w:r>
      <w:r w:rsidRPr="001C5BBF">
        <w:rPr>
          <w:rFonts w:ascii="Times" w:eastAsia="MS Mincho" w:hAnsi="Times" w:cs="Times New Roman"/>
          <w:sz w:val="24"/>
          <w:szCs w:val="20"/>
          <w:lang w:val="en-US"/>
        </w:rPr>
        <w:t>School of Engineering, University of East Anglia, Norwich NR4 7TJ, United Kingdom</w:t>
      </w:r>
    </w:p>
    <w:bookmarkEnd w:id="4"/>
    <w:p w14:paraId="22E469C8" w14:textId="77777777" w:rsidR="00AE53D4" w:rsidRPr="001C5BBF" w:rsidRDefault="00AE53D4" w:rsidP="00AE53D4">
      <w:pPr>
        <w:spacing w:after="240" w:line="480" w:lineRule="auto"/>
        <w:rPr>
          <w:rFonts w:ascii="Times" w:eastAsia="MS Mincho" w:hAnsi="Times" w:cs="Times New Roman"/>
          <w:sz w:val="24"/>
          <w:szCs w:val="20"/>
          <w:lang w:val="en-US"/>
        </w:rPr>
      </w:pPr>
      <w:r w:rsidRPr="001C5BBF">
        <w:rPr>
          <w:rFonts w:ascii="Times" w:eastAsia="MS Mincho" w:hAnsi="Times" w:cs="Times New Roman"/>
          <w:sz w:val="24"/>
          <w:szCs w:val="20"/>
          <w:vertAlign w:val="superscript"/>
          <w:lang w:val="en-US"/>
        </w:rPr>
        <w:t xml:space="preserve">3 </w:t>
      </w:r>
      <w:r w:rsidRPr="001C5BBF">
        <w:rPr>
          <w:rFonts w:ascii="Times" w:eastAsia="MS Mincho" w:hAnsi="Times" w:cs="Times New Roman"/>
          <w:sz w:val="24"/>
          <w:szCs w:val="20"/>
          <w:lang w:val="en-US"/>
        </w:rPr>
        <w:t>Department of Mechanical Engineering, Kyushu Institute of Technology, Kitakyushu, Fukuoka 804-8550, Japan</w:t>
      </w:r>
      <w:bookmarkEnd w:id="3"/>
    </w:p>
    <w:p w14:paraId="2FBAE36A" w14:textId="77777777" w:rsidR="00AE53D4" w:rsidRPr="001C5BBF" w:rsidRDefault="00AE53D4" w:rsidP="00AE53D4">
      <w:pPr>
        <w:pStyle w:val="FAAuthorInfoSubtitle"/>
        <w:spacing w:before="0" w:after="0"/>
        <w:rPr>
          <w:sz w:val="24"/>
          <w:szCs w:val="24"/>
        </w:rPr>
      </w:pPr>
      <w:r w:rsidRPr="001C5BBF">
        <w:rPr>
          <w:sz w:val="24"/>
          <w:szCs w:val="24"/>
        </w:rPr>
        <w:t>Corresponding Author:</w:t>
      </w:r>
    </w:p>
    <w:p w14:paraId="2FB33778" w14:textId="77777777" w:rsidR="00AE53D4" w:rsidRPr="001C5BBF" w:rsidRDefault="00AE53D4" w:rsidP="00AE53D4">
      <w:pPr>
        <w:pStyle w:val="FAAuthorInfoSubtitle"/>
        <w:spacing w:before="0" w:after="0"/>
        <w:rPr>
          <w:sz w:val="24"/>
          <w:szCs w:val="24"/>
        </w:rPr>
      </w:pPr>
      <w:r w:rsidRPr="001C5BBF">
        <w:rPr>
          <w:sz w:val="24"/>
          <w:szCs w:val="24"/>
        </w:rPr>
        <w:t>Gyoko Nagayama</w:t>
      </w:r>
    </w:p>
    <w:p w14:paraId="0963C7E5" w14:textId="70BFE479" w:rsidR="00AE53D4" w:rsidRPr="001C5BBF" w:rsidRDefault="00AE53D4" w:rsidP="00AE53D4">
      <w:pPr>
        <w:pStyle w:val="FAAuthorInfoSubtitle"/>
        <w:spacing w:before="0" w:after="0"/>
        <w:rPr>
          <w:rStyle w:val="Hyperlink"/>
          <w:rFonts w:ascii="Times New Roman" w:eastAsia="Microsoft YaHei UI" w:hAnsi="Times New Roman"/>
          <w:color w:val="auto"/>
          <w:sz w:val="24"/>
          <w:szCs w:val="24"/>
        </w:rPr>
      </w:pPr>
      <w:r w:rsidRPr="001C5BBF">
        <w:rPr>
          <w:sz w:val="24"/>
          <w:szCs w:val="24"/>
        </w:rPr>
        <w:t xml:space="preserve">Email: </w:t>
      </w:r>
      <w:hyperlink r:id="rId11" w:history="1">
        <w:r w:rsidRPr="001C5BBF">
          <w:rPr>
            <w:rStyle w:val="Hyperlink"/>
            <w:rFonts w:ascii="Times New Roman" w:eastAsia="Microsoft YaHei UI" w:hAnsi="Times New Roman"/>
            <w:color w:val="auto"/>
            <w:sz w:val="24"/>
            <w:szCs w:val="24"/>
          </w:rPr>
          <w:t>nagayama.gyoko725@mail.kyutech.jp</w:t>
        </w:r>
      </w:hyperlink>
    </w:p>
    <w:p w14:paraId="0CACE66E" w14:textId="77777777" w:rsidR="00AE53D4" w:rsidRPr="001C5BBF" w:rsidRDefault="00AE53D4">
      <w:pPr>
        <w:rPr>
          <w:rStyle w:val="Hyperlink"/>
          <w:rFonts w:ascii="Times New Roman" w:eastAsia="Microsoft YaHei UI" w:hAnsi="Times New Roman"/>
          <w:color w:val="auto"/>
          <w:sz w:val="24"/>
          <w:szCs w:val="24"/>
          <w:lang w:val="en-US"/>
        </w:rPr>
      </w:pPr>
      <w:r w:rsidRPr="001C5BBF">
        <w:rPr>
          <w:rStyle w:val="Hyperlink"/>
          <w:rFonts w:ascii="Times New Roman" w:eastAsia="Microsoft YaHei UI" w:hAnsi="Times New Roman"/>
          <w:color w:val="auto"/>
          <w:sz w:val="24"/>
          <w:szCs w:val="24"/>
        </w:rPr>
        <w:br w:type="page"/>
      </w:r>
    </w:p>
    <w:p w14:paraId="54888954" w14:textId="0901E66E" w:rsidR="00276DBB" w:rsidRPr="001C5BBF" w:rsidRDefault="00EA20D9" w:rsidP="004F0637">
      <w:pPr>
        <w:rPr>
          <w:rFonts w:ascii="Times New Roman" w:eastAsia="Microsoft YaHei UI" w:hAnsi="Times New Roman"/>
          <w:sz w:val="24"/>
          <w:szCs w:val="24"/>
          <w:u w:val="single"/>
          <w:lang w:val="en-US"/>
        </w:rPr>
      </w:pPr>
      <w:r w:rsidRPr="001C5BBF">
        <w:rPr>
          <w:rFonts w:ascii="Times New Roman" w:hAnsi="Times New Roman" w:cs="Times New Roman"/>
          <w:b/>
          <w:bCs/>
          <w:sz w:val="24"/>
          <w:szCs w:val="24"/>
          <w:lang w:val="en-US"/>
        </w:rPr>
        <w:t>ABSTRACT</w:t>
      </w:r>
      <w:r w:rsidR="00B376ED" w:rsidRPr="001C5BBF">
        <w:rPr>
          <w:rFonts w:ascii="Times New Roman" w:hAnsi="Times New Roman" w:cs="Times New Roman"/>
          <w:b/>
          <w:bCs/>
          <w:sz w:val="24"/>
          <w:szCs w:val="24"/>
          <w:lang w:val="en-US"/>
        </w:rPr>
        <w:t xml:space="preserve"> </w:t>
      </w:r>
    </w:p>
    <w:p w14:paraId="5F7EF628" w14:textId="5ED74D51" w:rsidR="003D6CD8" w:rsidRPr="001C5BBF" w:rsidRDefault="00B81FD5" w:rsidP="005204F9">
      <w:pPr>
        <w:spacing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The e</w:t>
      </w:r>
      <w:r w:rsidR="005204F9" w:rsidRPr="001C5BBF">
        <w:rPr>
          <w:rFonts w:ascii="Times New Roman" w:hAnsi="Times New Roman" w:cs="Times New Roman"/>
          <w:sz w:val="24"/>
          <w:szCs w:val="24"/>
          <w:lang w:val="en-US"/>
        </w:rPr>
        <w:t>vaporation of droplet</w:t>
      </w:r>
      <w:r w:rsidR="00021260" w:rsidRPr="001C5BBF">
        <w:rPr>
          <w:rFonts w:ascii="Times New Roman" w:hAnsi="Times New Roman" w:cs="Times New Roman"/>
          <w:sz w:val="24"/>
          <w:szCs w:val="24"/>
          <w:lang w:val="en-US"/>
        </w:rPr>
        <w:t>s</w:t>
      </w:r>
      <w:r w:rsidR="005204F9" w:rsidRPr="001C5BBF">
        <w:rPr>
          <w:rFonts w:ascii="Times New Roman" w:hAnsi="Times New Roman" w:cs="Times New Roman"/>
          <w:sz w:val="24"/>
          <w:szCs w:val="24"/>
          <w:lang w:val="en-US"/>
        </w:rPr>
        <w:t xml:space="preserve"> </w:t>
      </w:r>
      <w:r w:rsidR="00610500" w:rsidRPr="001C5BBF">
        <w:rPr>
          <w:rFonts w:ascii="Times New Roman" w:hAnsi="Times New Roman" w:cs="Times New Roman"/>
          <w:sz w:val="24"/>
          <w:szCs w:val="24"/>
          <w:lang w:val="en-US"/>
        </w:rPr>
        <w:t xml:space="preserve">in </w:t>
      </w:r>
      <w:r w:rsidR="00E67EE1" w:rsidRPr="001C5BBF">
        <w:rPr>
          <w:rFonts w:ascii="Times New Roman" w:hAnsi="Times New Roman" w:cs="Times New Roman"/>
          <w:sz w:val="24"/>
          <w:szCs w:val="24"/>
          <w:lang w:val="en-US"/>
        </w:rPr>
        <w:t>an</w:t>
      </w:r>
      <w:r w:rsidR="00610500" w:rsidRPr="001C5BBF">
        <w:rPr>
          <w:rFonts w:ascii="Times New Roman" w:hAnsi="Times New Roman" w:cs="Times New Roman"/>
          <w:sz w:val="24"/>
          <w:szCs w:val="24"/>
          <w:lang w:val="en-US"/>
        </w:rPr>
        <w:t xml:space="preserve"> array</w:t>
      </w:r>
      <w:r w:rsidR="005204F9" w:rsidRPr="001C5BBF">
        <w:rPr>
          <w:rFonts w:ascii="Times New Roman" w:hAnsi="Times New Roman" w:cs="Times New Roman"/>
          <w:sz w:val="24"/>
          <w:szCs w:val="24"/>
          <w:lang w:val="en-US"/>
        </w:rPr>
        <w:t xml:space="preserve"> is hindered by </w:t>
      </w:r>
      <w:r w:rsidR="00626B9B" w:rsidRPr="001C5BBF">
        <w:rPr>
          <w:rFonts w:ascii="Times New Roman" w:hAnsi="Times New Roman" w:cs="Times New Roman"/>
          <w:sz w:val="24"/>
          <w:szCs w:val="24"/>
          <w:lang w:val="en-US"/>
        </w:rPr>
        <w:t>adjacent</w:t>
      </w:r>
      <w:r w:rsidR="005204F9" w:rsidRPr="001C5BBF">
        <w:rPr>
          <w:rFonts w:ascii="Times New Roman" w:hAnsi="Times New Roman" w:cs="Times New Roman"/>
          <w:sz w:val="24"/>
          <w:szCs w:val="24"/>
          <w:lang w:val="en-US"/>
        </w:rPr>
        <w:t xml:space="preserve"> droplets </w:t>
      </w:r>
      <w:r w:rsidR="006424C8" w:rsidRPr="001C5BBF">
        <w:rPr>
          <w:rFonts w:ascii="Times New Roman" w:hAnsi="Times New Roman" w:cs="Times New Roman"/>
          <w:sz w:val="24"/>
          <w:szCs w:val="24"/>
          <w:lang w:val="en-US"/>
        </w:rPr>
        <w:t>b</w:t>
      </w:r>
      <w:r w:rsidR="00A07C25" w:rsidRPr="001C5BBF">
        <w:rPr>
          <w:rFonts w:ascii="Times New Roman" w:hAnsi="Times New Roman" w:cs="Times New Roman"/>
          <w:sz w:val="24"/>
          <w:szCs w:val="24"/>
          <w:lang w:val="en-US"/>
        </w:rPr>
        <w:t xml:space="preserve">ecause </w:t>
      </w:r>
      <w:r w:rsidR="002D0A09" w:rsidRPr="001C5BBF">
        <w:rPr>
          <w:rFonts w:ascii="Times New Roman" w:hAnsi="Times New Roman" w:cs="Times New Roman"/>
          <w:sz w:val="24"/>
          <w:szCs w:val="24"/>
          <w:lang w:val="en-US"/>
        </w:rPr>
        <w:t>o</w:t>
      </w:r>
      <w:r w:rsidR="00A07C25" w:rsidRPr="001C5BBF">
        <w:rPr>
          <w:rFonts w:ascii="Times New Roman" w:hAnsi="Times New Roman" w:cs="Times New Roman"/>
          <w:sz w:val="24"/>
          <w:szCs w:val="24"/>
          <w:lang w:val="en-US"/>
        </w:rPr>
        <w:t>f</w:t>
      </w:r>
      <w:r w:rsidR="005204F9" w:rsidRPr="001C5BBF">
        <w:rPr>
          <w:rFonts w:ascii="Times New Roman" w:hAnsi="Times New Roman" w:cs="Times New Roman"/>
          <w:sz w:val="24"/>
          <w:szCs w:val="24"/>
          <w:lang w:val="en-US"/>
        </w:rPr>
        <w:t xml:space="preserve"> vapor-mediated interactions. </w:t>
      </w:r>
      <w:r w:rsidR="00B31C7F" w:rsidRPr="001C5BBF">
        <w:rPr>
          <w:rFonts w:ascii="Times New Roman" w:hAnsi="Times New Roman" w:cs="Times New Roman"/>
          <w:sz w:val="24"/>
          <w:szCs w:val="24"/>
          <w:lang w:val="en-US"/>
        </w:rPr>
        <w:t xml:space="preserve">Existing </w:t>
      </w:r>
      <w:r w:rsidR="00253F49" w:rsidRPr="001C5BBF">
        <w:rPr>
          <w:rFonts w:ascii="Times New Roman" w:hAnsi="Times New Roman" w:cs="Times New Roman"/>
          <w:sz w:val="24"/>
          <w:szCs w:val="24"/>
          <w:lang w:val="en-US"/>
        </w:rPr>
        <w:t>t</w:t>
      </w:r>
      <w:r w:rsidR="005204F9" w:rsidRPr="001C5BBF">
        <w:rPr>
          <w:rFonts w:ascii="Times New Roman" w:hAnsi="Times New Roman" w:cs="Times New Roman"/>
          <w:sz w:val="24"/>
          <w:szCs w:val="24"/>
          <w:lang w:val="en-US"/>
        </w:rPr>
        <w:t xml:space="preserve">heoretical models </w:t>
      </w:r>
      <w:r w:rsidR="00253F49" w:rsidRPr="001C5BBF">
        <w:rPr>
          <w:rFonts w:ascii="Times New Roman" w:hAnsi="Times New Roman" w:cs="Times New Roman"/>
          <w:sz w:val="24"/>
          <w:szCs w:val="24"/>
          <w:lang w:val="en-US"/>
        </w:rPr>
        <w:t xml:space="preserve">for predicting the evaporation rate of droplets </w:t>
      </w:r>
      <w:r w:rsidR="00610500" w:rsidRPr="001C5BBF">
        <w:rPr>
          <w:rFonts w:ascii="Times New Roman" w:hAnsi="Times New Roman" w:cs="Times New Roman"/>
          <w:sz w:val="24"/>
          <w:szCs w:val="24"/>
          <w:lang w:val="en-US"/>
        </w:rPr>
        <w:t>in the array</w:t>
      </w:r>
      <w:r w:rsidR="00253F49" w:rsidRPr="001C5BBF">
        <w:rPr>
          <w:rFonts w:ascii="Times New Roman" w:hAnsi="Times New Roman" w:cs="Times New Roman"/>
          <w:sz w:val="24"/>
          <w:szCs w:val="24"/>
          <w:lang w:val="en-US"/>
        </w:rPr>
        <w:t xml:space="preserve"> </w:t>
      </w:r>
      <w:r w:rsidR="006C668A" w:rsidRPr="001C5BBF">
        <w:rPr>
          <w:rFonts w:ascii="Times New Roman" w:hAnsi="Times New Roman" w:cs="Times New Roman"/>
          <w:sz w:val="24"/>
          <w:szCs w:val="24"/>
          <w:lang w:val="en-US"/>
        </w:rPr>
        <w:t>neglect</w:t>
      </w:r>
      <w:r w:rsidR="005204F9" w:rsidRPr="001C5BBF">
        <w:rPr>
          <w:rFonts w:ascii="Times New Roman" w:hAnsi="Times New Roman" w:cs="Times New Roman"/>
          <w:sz w:val="24"/>
          <w:szCs w:val="24"/>
          <w:lang w:val="en-US"/>
        </w:rPr>
        <w:t xml:space="preserve"> the</w:t>
      </w:r>
      <w:r w:rsidR="006C668A" w:rsidRPr="001C5BBF">
        <w:rPr>
          <w:rFonts w:ascii="Times New Roman" w:hAnsi="Times New Roman" w:cs="Times New Roman"/>
          <w:sz w:val="24"/>
          <w:szCs w:val="24"/>
          <w:lang w:val="en-US"/>
        </w:rPr>
        <w:t xml:space="preserve"> important factor of </w:t>
      </w:r>
      <w:r w:rsidR="005204F9" w:rsidRPr="001C5BBF">
        <w:rPr>
          <w:rFonts w:ascii="Times New Roman" w:hAnsi="Times New Roman" w:cs="Times New Roman"/>
          <w:sz w:val="24"/>
          <w:szCs w:val="24"/>
          <w:lang w:val="en-US"/>
        </w:rPr>
        <w:t xml:space="preserve">surface wettability. In this work, we </w:t>
      </w:r>
      <w:r w:rsidR="00A07C25" w:rsidRPr="001C5BBF">
        <w:rPr>
          <w:rFonts w:ascii="Times New Roman" w:hAnsi="Times New Roman" w:cs="Times New Roman"/>
          <w:sz w:val="24"/>
          <w:szCs w:val="24"/>
          <w:lang w:val="en-US"/>
        </w:rPr>
        <w:t>developed</w:t>
      </w:r>
      <w:r w:rsidR="005204F9" w:rsidRPr="001C5BBF">
        <w:rPr>
          <w:rFonts w:ascii="Times New Roman" w:hAnsi="Times New Roman" w:cs="Times New Roman"/>
          <w:sz w:val="24"/>
          <w:szCs w:val="24"/>
          <w:lang w:val="en-US"/>
        </w:rPr>
        <w:t xml:space="preserve"> </w:t>
      </w:r>
      <w:r w:rsidR="00253F49" w:rsidRPr="001C5BBF">
        <w:rPr>
          <w:rFonts w:ascii="Times New Roman" w:hAnsi="Times New Roman" w:cs="Times New Roman"/>
          <w:sz w:val="24"/>
          <w:szCs w:val="24"/>
          <w:lang w:val="en-US"/>
        </w:rPr>
        <w:t>a</w:t>
      </w:r>
      <w:r w:rsidR="005204F9" w:rsidRPr="001C5BBF">
        <w:rPr>
          <w:rFonts w:ascii="Times New Roman" w:hAnsi="Times New Roman" w:cs="Times New Roman"/>
          <w:sz w:val="24"/>
          <w:szCs w:val="24"/>
          <w:lang w:val="en-US"/>
        </w:rPr>
        <w:t xml:space="preserve"> </w:t>
      </w:r>
      <w:r w:rsidR="00EA18D4" w:rsidRPr="001C5BBF">
        <w:rPr>
          <w:rFonts w:ascii="Times New Roman" w:hAnsi="Times New Roman" w:cs="Times New Roman"/>
          <w:sz w:val="24"/>
          <w:szCs w:val="24"/>
          <w:lang w:val="en-US"/>
        </w:rPr>
        <w:t xml:space="preserve">model </w:t>
      </w:r>
      <w:r w:rsidR="00A07C25" w:rsidRPr="001C5BBF">
        <w:rPr>
          <w:rFonts w:ascii="Times New Roman" w:hAnsi="Times New Roman" w:cs="Times New Roman"/>
          <w:sz w:val="24"/>
          <w:szCs w:val="24"/>
          <w:lang w:val="en-US"/>
        </w:rPr>
        <w:t>involving</w:t>
      </w:r>
      <w:r w:rsidR="00EA18D4" w:rsidRPr="001C5BBF">
        <w:rPr>
          <w:rFonts w:ascii="Times New Roman" w:hAnsi="Times New Roman" w:cs="Times New Roman"/>
          <w:sz w:val="24"/>
          <w:szCs w:val="24"/>
          <w:lang w:val="en-US"/>
        </w:rPr>
        <w:t xml:space="preserve"> a </w:t>
      </w:r>
      <w:r w:rsidR="005204F9" w:rsidRPr="001C5BBF">
        <w:rPr>
          <w:rFonts w:ascii="Times New Roman" w:hAnsi="Times New Roman" w:cs="Times New Roman"/>
          <w:sz w:val="24"/>
          <w:szCs w:val="24"/>
          <w:lang w:val="en-US"/>
        </w:rPr>
        <w:t xml:space="preserve">contact angle function to accurately predict the evaporation rate of droplets with </w:t>
      </w:r>
      <w:r w:rsidR="00253F49" w:rsidRPr="001C5BBF">
        <w:rPr>
          <w:rFonts w:ascii="Times New Roman" w:hAnsi="Times New Roman" w:cs="Times New Roman"/>
          <w:sz w:val="24"/>
          <w:szCs w:val="24"/>
          <w:lang w:val="en-US"/>
        </w:rPr>
        <w:t xml:space="preserve">an </w:t>
      </w:r>
      <w:r w:rsidR="005204F9" w:rsidRPr="001C5BBF">
        <w:rPr>
          <w:rFonts w:ascii="Times New Roman" w:hAnsi="Times New Roman" w:cs="Times New Roman"/>
          <w:sz w:val="24"/>
          <w:szCs w:val="24"/>
          <w:lang w:val="en-US"/>
        </w:rPr>
        <w:t xml:space="preserve">arbitrary contact angle </w:t>
      </w:r>
      <w:r w:rsidR="00610500" w:rsidRPr="001C5BBF">
        <w:rPr>
          <w:rFonts w:ascii="Times New Roman" w:hAnsi="Times New Roman" w:cs="Times New Roman"/>
          <w:sz w:val="24"/>
          <w:szCs w:val="24"/>
          <w:lang w:val="en-US"/>
        </w:rPr>
        <w:t>in the array</w:t>
      </w:r>
      <w:r w:rsidR="005204F9" w:rsidRPr="001C5BBF">
        <w:rPr>
          <w:rFonts w:ascii="Times New Roman" w:hAnsi="Times New Roman" w:cs="Times New Roman"/>
          <w:sz w:val="24"/>
          <w:szCs w:val="24"/>
          <w:lang w:val="en-US"/>
        </w:rPr>
        <w:t xml:space="preserve">. </w:t>
      </w:r>
      <w:r w:rsidR="002D2416" w:rsidRPr="001C5BBF">
        <w:rPr>
          <w:rFonts w:ascii="Times New Roman" w:hAnsi="Times New Roman" w:cs="Times New Roman"/>
          <w:sz w:val="24"/>
          <w:szCs w:val="24"/>
          <w:lang w:val="en-US"/>
        </w:rPr>
        <w:t>Fick’s</w:t>
      </w:r>
      <w:r w:rsidR="005204F9" w:rsidRPr="001C5BBF">
        <w:rPr>
          <w:rFonts w:ascii="Times New Roman" w:hAnsi="Times New Roman" w:cs="Times New Roman"/>
          <w:sz w:val="24"/>
          <w:szCs w:val="24"/>
          <w:lang w:val="en-US"/>
        </w:rPr>
        <w:t xml:space="preserve"> first and second laws </w:t>
      </w:r>
      <w:r w:rsidR="004108AA" w:rsidRPr="001C5BBF">
        <w:rPr>
          <w:rFonts w:ascii="Times New Roman" w:hAnsi="Times New Roman" w:cs="Times New Roman"/>
          <w:sz w:val="24"/>
          <w:szCs w:val="24"/>
          <w:lang w:val="en-US"/>
        </w:rPr>
        <w:t>we</w:t>
      </w:r>
      <w:r w:rsidR="005204F9" w:rsidRPr="001C5BBF">
        <w:rPr>
          <w:rFonts w:ascii="Times New Roman" w:hAnsi="Times New Roman" w:cs="Times New Roman"/>
          <w:sz w:val="24"/>
          <w:szCs w:val="24"/>
          <w:lang w:val="en-US"/>
        </w:rPr>
        <w:t xml:space="preserve">re solved </w:t>
      </w:r>
      <w:r w:rsidR="00965B3D" w:rsidRPr="001C5BBF">
        <w:rPr>
          <w:rFonts w:ascii="Times New Roman" w:hAnsi="Times New Roman" w:cs="Times New Roman"/>
          <w:sz w:val="24"/>
          <w:szCs w:val="24"/>
          <w:lang w:val="en-US"/>
        </w:rPr>
        <w:t xml:space="preserve">for evaporating droplets </w:t>
      </w:r>
      <w:r w:rsidR="00610500" w:rsidRPr="001C5BBF">
        <w:rPr>
          <w:rFonts w:ascii="Times New Roman" w:hAnsi="Times New Roman" w:cs="Times New Roman"/>
          <w:sz w:val="24"/>
          <w:szCs w:val="24"/>
          <w:lang w:val="en-US"/>
        </w:rPr>
        <w:t>in the array</w:t>
      </w:r>
      <w:r w:rsidR="00965B3D" w:rsidRPr="001C5BBF">
        <w:rPr>
          <w:rFonts w:ascii="Times New Roman" w:hAnsi="Times New Roman" w:cs="Times New Roman"/>
          <w:sz w:val="24"/>
          <w:szCs w:val="24"/>
          <w:lang w:val="en-US"/>
        </w:rPr>
        <w:t xml:space="preserve"> </w:t>
      </w:r>
      <w:r w:rsidR="00A44841" w:rsidRPr="001C5BBF">
        <w:rPr>
          <w:rFonts w:ascii="Times New Roman" w:hAnsi="Times New Roman" w:cs="Times New Roman"/>
          <w:sz w:val="24"/>
          <w:szCs w:val="24"/>
          <w:lang w:val="en-US"/>
        </w:rPr>
        <w:t xml:space="preserve">by </w:t>
      </w:r>
      <w:r w:rsidR="00E7557D" w:rsidRPr="001C5BBF">
        <w:rPr>
          <w:rFonts w:ascii="Times New Roman" w:hAnsi="Times New Roman" w:cs="Times New Roman"/>
          <w:sz w:val="24"/>
          <w:szCs w:val="24"/>
          <w:lang w:val="en-US"/>
        </w:rPr>
        <w:t>using</w:t>
      </w:r>
      <w:r w:rsidR="00B31C7F" w:rsidRPr="001C5BBF">
        <w:rPr>
          <w:rFonts w:ascii="Times New Roman" w:hAnsi="Times New Roman" w:cs="Times New Roman"/>
          <w:sz w:val="24"/>
          <w:szCs w:val="24"/>
          <w:lang w:val="en-US"/>
        </w:rPr>
        <w:t xml:space="preserve"> steady</w:t>
      </w:r>
      <w:r w:rsidR="0063501B" w:rsidRPr="001C5BBF">
        <w:rPr>
          <w:rFonts w:ascii="Times New Roman" w:hAnsi="Times New Roman" w:cs="Times New Roman"/>
          <w:sz w:val="24"/>
          <w:szCs w:val="24"/>
          <w:lang w:val="en-US"/>
        </w:rPr>
        <w:t>-</w:t>
      </w:r>
      <w:r w:rsidR="00B31C7F" w:rsidRPr="001C5BBF">
        <w:rPr>
          <w:rFonts w:ascii="Times New Roman" w:hAnsi="Times New Roman" w:cs="Times New Roman"/>
          <w:sz w:val="24"/>
          <w:szCs w:val="24"/>
          <w:lang w:val="en-US"/>
        </w:rPr>
        <w:t>state</w:t>
      </w:r>
      <w:r w:rsidR="00E7557D" w:rsidRPr="001C5BBF">
        <w:rPr>
          <w:rFonts w:ascii="Times New Roman" w:hAnsi="Times New Roman" w:cs="Times New Roman"/>
          <w:sz w:val="24"/>
          <w:szCs w:val="24"/>
          <w:lang w:val="en-US"/>
        </w:rPr>
        <w:t xml:space="preserve"> </w:t>
      </w:r>
      <w:r w:rsidR="005204F9" w:rsidRPr="001C5BBF">
        <w:rPr>
          <w:rFonts w:ascii="Times New Roman" w:hAnsi="Times New Roman" w:cs="Times New Roman"/>
          <w:sz w:val="24"/>
          <w:szCs w:val="24"/>
          <w:lang w:val="en-US"/>
        </w:rPr>
        <w:t>three-dimensional numerical simulations</w:t>
      </w:r>
      <w:r w:rsidR="00A44841" w:rsidRPr="001C5BBF">
        <w:rPr>
          <w:rFonts w:ascii="Times New Roman" w:hAnsi="Times New Roman" w:cs="Times New Roman"/>
          <w:sz w:val="24"/>
          <w:szCs w:val="24"/>
          <w:lang w:val="en-US"/>
        </w:rPr>
        <w:t>,</w:t>
      </w:r>
      <w:r w:rsidR="005204F9" w:rsidRPr="001C5BBF">
        <w:rPr>
          <w:rFonts w:ascii="Times New Roman" w:hAnsi="Times New Roman" w:cs="Times New Roman"/>
          <w:sz w:val="24"/>
          <w:szCs w:val="24"/>
          <w:lang w:val="en-US"/>
        </w:rPr>
        <w:t xml:space="preserve"> to </w:t>
      </w:r>
      <w:r w:rsidR="001F5E93" w:rsidRPr="001C5BBF">
        <w:rPr>
          <w:rFonts w:ascii="Times New Roman" w:hAnsi="Times New Roman" w:cs="Times New Roman"/>
          <w:sz w:val="24"/>
          <w:szCs w:val="24"/>
          <w:lang w:val="en-US"/>
        </w:rPr>
        <w:t xml:space="preserve">derive </w:t>
      </w:r>
      <w:r w:rsidR="005204F9" w:rsidRPr="001C5BBF">
        <w:rPr>
          <w:rFonts w:ascii="Times New Roman" w:hAnsi="Times New Roman" w:cs="Times New Roman"/>
          <w:sz w:val="24"/>
          <w:szCs w:val="24"/>
          <w:lang w:val="en-US"/>
        </w:rPr>
        <w:t xml:space="preserve">the contact angle function. The proposed model </w:t>
      </w:r>
      <w:r w:rsidR="004108AA" w:rsidRPr="001C5BBF">
        <w:rPr>
          <w:rFonts w:ascii="Times New Roman" w:hAnsi="Times New Roman" w:cs="Times New Roman"/>
          <w:sz w:val="24"/>
          <w:szCs w:val="24"/>
          <w:lang w:val="en-US"/>
        </w:rPr>
        <w:t>wa</w:t>
      </w:r>
      <w:r w:rsidR="005204F9" w:rsidRPr="001C5BBF">
        <w:rPr>
          <w:rFonts w:ascii="Times New Roman" w:hAnsi="Times New Roman" w:cs="Times New Roman"/>
          <w:sz w:val="24"/>
          <w:szCs w:val="24"/>
          <w:lang w:val="en-US"/>
        </w:rPr>
        <w:t xml:space="preserve">s </w:t>
      </w:r>
      <w:r w:rsidR="004108AA" w:rsidRPr="001C5BBF">
        <w:rPr>
          <w:rFonts w:ascii="Times New Roman" w:hAnsi="Times New Roman" w:cs="Times New Roman"/>
          <w:sz w:val="24"/>
          <w:szCs w:val="24"/>
          <w:lang w:val="en-US"/>
        </w:rPr>
        <w:t xml:space="preserve">experimentally </w:t>
      </w:r>
      <w:r w:rsidR="005204F9" w:rsidRPr="001C5BBF">
        <w:rPr>
          <w:rFonts w:ascii="Times New Roman" w:hAnsi="Times New Roman" w:cs="Times New Roman"/>
          <w:sz w:val="24"/>
          <w:szCs w:val="24"/>
          <w:lang w:val="en-US"/>
        </w:rPr>
        <w:t xml:space="preserve">validated for arrayed droplets evaporating </w:t>
      </w:r>
      <w:r w:rsidR="009073B6" w:rsidRPr="001C5BBF">
        <w:rPr>
          <w:rFonts w:ascii="Times New Roman" w:hAnsi="Times New Roman" w:cs="Times New Roman"/>
          <w:sz w:val="24"/>
          <w:szCs w:val="24"/>
          <w:lang w:val="en-US"/>
        </w:rPr>
        <w:t xml:space="preserve">on </w:t>
      </w:r>
      <w:r w:rsidR="00DA2761" w:rsidRPr="001C5BBF">
        <w:rPr>
          <w:rFonts w:ascii="Times New Roman" w:hAnsi="Times New Roman" w:cs="Times New Roman"/>
          <w:sz w:val="24"/>
          <w:szCs w:val="24"/>
          <w:lang w:val="en-US"/>
        </w:rPr>
        <w:t>flat</w:t>
      </w:r>
      <w:r w:rsidR="005204F9" w:rsidRPr="001C5BBF">
        <w:rPr>
          <w:rFonts w:ascii="Times New Roman" w:hAnsi="Times New Roman" w:cs="Times New Roman"/>
          <w:sz w:val="24"/>
          <w:szCs w:val="24"/>
          <w:lang w:val="en-US"/>
        </w:rPr>
        <w:t xml:space="preserve"> hydrophilic </w:t>
      </w:r>
      <w:r w:rsidR="001F5E93" w:rsidRPr="001C5BBF">
        <w:rPr>
          <w:rFonts w:ascii="Times New Roman" w:hAnsi="Times New Roman" w:cs="Times New Roman"/>
          <w:sz w:val="24"/>
          <w:szCs w:val="24"/>
          <w:lang w:val="en-US"/>
        </w:rPr>
        <w:t>and</w:t>
      </w:r>
      <w:r w:rsidR="00A027EC" w:rsidRPr="001C5BBF">
        <w:rPr>
          <w:rFonts w:ascii="Times New Roman" w:hAnsi="Times New Roman" w:cs="Times New Roman"/>
          <w:sz w:val="24"/>
          <w:szCs w:val="24"/>
          <w:lang w:val="en-US"/>
        </w:rPr>
        <w:t xml:space="preserve"> </w:t>
      </w:r>
      <w:r w:rsidR="005204F9" w:rsidRPr="001C5BBF">
        <w:rPr>
          <w:rFonts w:ascii="Times New Roman" w:hAnsi="Times New Roman" w:cs="Times New Roman"/>
          <w:sz w:val="24"/>
          <w:szCs w:val="24"/>
          <w:lang w:val="en-US"/>
        </w:rPr>
        <w:t xml:space="preserve">hydrophobic surfaces. </w:t>
      </w:r>
      <w:r w:rsidR="00E541E6" w:rsidRPr="001C5BBF">
        <w:rPr>
          <w:rFonts w:ascii="Times New Roman" w:hAnsi="Times New Roman" w:cs="Times New Roman"/>
          <w:sz w:val="24"/>
          <w:szCs w:val="24"/>
          <w:lang w:val="en-US"/>
        </w:rPr>
        <w:t>W</w:t>
      </w:r>
      <w:r w:rsidR="001F5E93" w:rsidRPr="001C5BBF">
        <w:rPr>
          <w:rFonts w:ascii="Times New Roman" w:hAnsi="Times New Roman" w:cs="Times New Roman"/>
          <w:sz w:val="24"/>
          <w:szCs w:val="24"/>
          <w:lang w:val="en-US"/>
        </w:rPr>
        <w:t>e show that the contact angle function approaches unity</w:t>
      </w:r>
      <w:r w:rsidR="00E541E6" w:rsidRPr="001C5BBF">
        <w:rPr>
          <w:rFonts w:ascii="Times New Roman" w:hAnsi="Times New Roman" w:cs="Times New Roman"/>
          <w:sz w:val="24"/>
          <w:szCs w:val="24"/>
          <w:lang w:val="en-US"/>
        </w:rPr>
        <w:t xml:space="preserve"> on hydrophilic surfaces,</w:t>
      </w:r>
      <w:r w:rsidR="001F5E93" w:rsidRPr="001C5BBF">
        <w:rPr>
          <w:rFonts w:ascii="Times New Roman" w:hAnsi="Times New Roman" w:cs="Times New Roman"/>
          <w:sz w:val="24"/>
          <w:szCs w:val="24"/>
          <w:lang w:val="en-US"/>
        </w:rPr>
        <w:t xml:space="preserve"> which implies that the</w:t>
      </w:r>
      <w:r w:rsidR="00B31C7F" w:rsidRPr="001C5BBF">
        <w:rPr>
          <w:rFonts w:ascii="Times New Roman" w:hAnsi="Times New Roman" w:cs="Times New Roman"/>
          <w:sz w:val="24"/>
          <w:szCs w:val="24"/>
          <w:lang w:val="en-US"/>
        </w:rPr>
        <w:t xml:space="preserve"> proposed model coincides with Wray </w:t>
      </w:r>
      <w:r w:rsidR="00B31C7F" w:rsidRPr="001C5BBF">
        <w:rPr>
          <w:rFonts w:ascii="Times New Roman" w:hAnsi="Times New Roman" w:cs="Times New Roman"/>
          <w:i/>
          <w:iCs/>
          <w:sz w:val="24"/>
          <w:szCs w:val="24"/>
          <w:lang w:val="en-US"/>
        </w:rPr>
        <w:t>et al.</w:t>
      </w:r>
      <w:r w:rsidR="00B31C7F" w:rsidRPr="001C5BBF">
        <w:rPr>
          <w:rFonts w:ascii="Times New Roman" w:hAnsi="Times New Roman" w:cs="Times New Roman"/>
          <w:sz w:val="24"/>
          <w:szCs w:val="24"/>
          <w:lang w:val="en-US"/>
        </w:rPr>
        <w:t>’s model</w:t>
      </w:r>
      <w:r w:rsidR="001F5E93" w:rsidRPr="001C5BBF">
        <w:rPr>
          <w:rFonts w:ascii="Times New Roman" w:hAnsi="Times New Roman" w:cs="Times New Roman"/>
          <w:sz w:val="24"/>
          <w:szCs w:val="24"/>
          <w:lang w:val="en-US"/>
        </w:rPr>
        <w:t>. O</w:t>
      </w:r>
      <w:r w:rsidR="00A027EC" w:rsidRPr="001C5BBF">
        <w:rPr>
          <w:rFonts w:ascii="Times New Roman" w:hAnsi="Times New Roman" w:cs="Times New Roman"/>
          <w:sz w:val="24"/>
          <w:szCs w:val="24"/>
          <w:lang w:val="en-US"/>
        </w:rPr>
        <w:t>n the other hand</w:t>
      </w:r>
      <w:r w:rsidR="00B31C7F" w:rsidRPr="001C5BBF">
        <w:rPr>
          <w:rFonts w:ascii="Times New Roman" w:hAnsi="Times New Roman" w:cs="Times New Roman"/>
          <w:sz w:val="24"/>
          <w:szCs w:val="24"/>
          <w:lang w:val="en-US"/>
        </w:rPr>
        <w:t>,</w:t>
      </w:r>
      <w:r w:rsidR="00A027EC" w:rsidRPr="001C5BBF">
        <w:rPr>
          <w:rFonts w:ascii="Times New Roman" w:hAnsi="Times New Roman" w:cs="Times New Roman"/>
          <w:sz w:val="24"/>
          <w:szCs w:val="24"/>
          <w:lang w:val="en-US"/>
        </w:rPr>
        <w:t xml:space="preserve"> </w:t>
      </w:r>
      <w:r w:rsidR="00313A06" w:rsidRPr="001C5BBF">
        <w:rPr>
          <w:rFonts w:ascii="Times New Roman" w:hAnsi="Times New Roman" w:cs="Times New Roman"/>
          <w:sz w:val="24"/>
          <w:szCs w:val="24"/>
          <w:lang w:val="en-US"/>
        </w:rPr>
        <w:t xml:space="preserve">the contact angle function </w:t>
      </w:r>
      <w:r w:rsidR="00E541E6" w:rsidRPr="001C5BBF">
        <w:rPr>
          <w:rFonts w:ascii="Times New Roman" w:hAnsi="Times New Roman" w:cs="Times New Roman"/>
          <w:sz w:val="24"/>
          <w:szCs w:val="24"/>
          <w:lang w:val="en-US"/>
        </w:rPr>
        <w:t>is</w:t>
      </w:r>
      <w:r w:rsidR="001F5E93" w:rsidRPr="001C5BBF">
        <w:rPr>
          <w:rFonts w:ascii="Times New Roman" w:hAnsi="Times New Roman" w:cs="Times New Roman"/>
          <w:sz w:val="24"/>
          <w:szCs w:val="24"/>
          <w:lang w:val="en-US"/>
        </w:rPr>
        <w:t xml:space="preserve"> much lower than unity</w:t>
      </w:r>
      <w:r w:rsidR="00E541E6" w:rsidRPr="001C5BBF">
        <w:rPr>
          <w:rFonts w:ascii="Times New Roman" w:hAnsi="Times New Roman" w:cs="Times New Roman"/>
          <w:sz w:val="24"/>
          <w:szCs w:val="24"/>
          <w:lang w:val="en-US"/>
        </w:rPr>
        <w:t xml:space="preserve"> on hydrophobic surfaces</w:t>
      </w:r>
      <w:r w:rsidR="00D02002" w:rsidRPr="001C5BBF">
        <w:rPr>
          <w:rFonts w:ascii="Times New Roman" w:hAnsi="Times New Roman" w:cs="Times New Roman"/>
          <w:sz w:val="24"/>
          <w:szCs w:val="24"/>
          <w:lang w:val="en-US"/>
        </w:rPr>
        <w:t xml:space="preserve">, </w:t>
      </w:r>
      <w:r w:rsidR="00CA1315" w:rsidRPr="001C5BBF">
        <w:rPr>
          <w:rFonts w:ascii="Times New Roman" w:hAnsi="Times New Roman" w:cs="Times New Roman"/>
          <w:sz w:val="24"/>
          <w:szCs w:val="24"/>
          <w:lang w:val="en-US"/>
        </w:rPr>
        <w:t xml:space="preserve">indicating a low evaporation rate of droplets </w:t>
      </w:r>
      <w:r w:rsidR="00610500" w:rsidRPr="001C5BBF">
        <w:rPr>
          <w:rFonts w:ascii="Times New Roman" w:hAnsi="Times New Roman" w:cs="Times New Roman"/>
          <w:sz w:val="24"/>
          <w:szCs w:val="24"/>
          <w:lang w:val="en-US"/>
        </w:rPr>
        <w:t>in the array</w:t>
      </w:r>
      <w:r w:rsidR="005204F9" w:rsidRPr="001C5BBF">
        <w:rPr>
          <w:rFonts w:ascii="Times New Roman" w:hAnsi="Times New Roman" w:cs="Times New Roman"/>
          <w:sz w:val="24"/>
          <w:szCs w:val="24"/>
          <w:lang w:val="en-US"/>
        </w:rPr>
        <w:t xml:space="preserve">. </w:t>
      </w:r>
      <w:r w:rsidR="001F5E93" w:rsidRPr="001C5BBF">
        <w:rPr>
          <w:rFonts w:ascii="Times New Roman" w:hAnsi="Times New Roman" w:cs="Times New Roman"/>
          <w:sz w:val="24"/>
          <w:szCs w:val="24"/>
          <w:lang w:val="en-US"/>
        </w:rPr>
        <w:t>The findings of this study</w:t>
      </w:r>
      <w:r w:rsidR="00626B9B" w:rsidRPr="001C5BBF">
        <w:rPr>
          <w:rFonts w:ascii="Times New Roman" w:hAnsi="Times New Roman" w:cs="Times New Roman"/>
          <w:sz w:val="24"/>
          <w:szCs w:val="24"/>
          <w:lang w:val="en-US"/>
        </w:rPr>
        <w:t xml:space="preserve"> </w:t>
      </w:r>
      <w:r w:rsidR="00E541E6" w:rsidRPr="001C5BBF">
        <w:rPr>
          <w:rFonts w:ascii="Times New Roman" w:hAnsi="Times New Roman" w:cs="Times New Roman"/>
          <w:sz w:val="24"/>
          <w:szCs w:val="24"/>
          <w:lang w:val="en-US"/>
        </w:rPr>
        <w:t>are expected to</w:t>
      </w:r>
      <w:r w:rsidR="001F5E93" w:rsidRPr="001C5BBF">
        <w:rPr>
          <w:rFonts w:ascii="Times New Roman" w:hAnsi="Times New Roman" w:cs="Times New Roman"/>
          <w:sz w:val="24"/>
          <w:szCs w:val="24"/>
          <w:lang w:val="en-US"/>
        </w:rPr>
        <w:t xml:space="preserve"> </w:t>
      </w:r>
      <w:r w:rsidR="008F7C9D" w:rsidRPr="001C5BBF">
        <w:rPr>
          <w:rFonts w:ascii="Times New Roman" w:hAnsi="Times New Roman" w:cs="Times New Roman"/>
          <w:sz w:val="24"/>
          <w:szCs w:val="24"/>
          <w:lang w:val="en-US"/>
        </w:rPr>
        <w:t xml:space="preserve">advance </w:t>
      </w:r>
      <w:r w:rsidR="001F5E93" w:rsidRPr="001C5BBF">
        <w:rPr>
          <w:rFonts w:ascii="Times New Roman" w:hAnsi="Times New Roman" w:cs="Times New Roman"/>
          <w:sz w:val="24"/>
          <w:szCs w:val="24"/>
          <w:lang w:val="en-US"/>
        </w:rPr>
        <w:t>o</w:t>
      </w:r>
      <w:r w:rsidR="004558E9" w:rsidRPr="001C5BBF">
        <w:rPr>
          <w:rFonts w:ascii="Times New Roman" w:hAnsi="Times New Roman" w:cs="Times New Roman"/>
          <w:sz w:val="24"/>
          <w:szCs w:val="24"/>
          <w:lang w:val="en-US"/>
        </w:rPr>
        <w:t>ur</w:t>
      </w:r>
      <w:r w:rsidR="00626B9B" w:rsidRPr="001C5BBF">
        <w:rPr>
          <w:rFonts w:ascii="Times New Roman" w:hAnsi="Times New Roman" w:cs="Times New Roman"/>
          <w:sz w:val="24"/>
          <w:szCs w:val="24"/>
          <w:lang w:val="en-US"/>
        </w:rPr>
        <w:t xml:space="preserve"> understanding of droplet evaporation </w:t>
      </w:r>
      <w:r w:rsidR="00610500" w:rsidRPr="001C5BBF">
        <w:rPr>
          <w:rFonts w:ascii="Times New Roman" w:hAnsi="Times New Roman" w:cs="Times New Roman"/>
          <w:sz w:val="24"/>
          <w:szCs w:val="24"/>
          <w:lang w:val="en-US"/>
        </w:rPr>
        <w:t>in array</w:t>
      </w:r>
      <w:r w:rsidR="00A82F3D" w:rsidRPr="001C5BBF">
        <w:rPr>
          <w:rFonts w:ascii="Times New Roman" w:hAnsi="Times New Roman" w:cs="Times New Roman"/>
          <w:sz w:val="24"/>
          <w:szCs w:val="24"/>
          <w:lang w:val="en-US"/>
        </w:rPr>
        <w:t>s</w:t>
      </w:r>
      <w:r w:rsidR="00626B9B" w:rsidRPr="001C5BBF">
        <w:rPr>
          <w:rFonts w:ascii="Times New Roman" w:hAnsi="Times New Roman" w:cs="Times New Roman"/>
          <w:sz w:val="24"/>
          <w:szCs w:val="24"/>
          <w:lang w:val="en-US"/>
        </w:rPr>
        <w:t xml:space="preserve"> </w:t>
      </w:r>
      <w:r w:rsidR="00A027EC" w:rsidRPr="001C5BBF">
        <w:rPr>
          <w:rFonts w:ascii="Times New Roman" w:hAnsi="Times New Roman" w:cs="Times New Roman"/>
          <w:sz w:val="24"/>
          <w:szCs w:val="24"/>
          <w:lang w:val="en-US"/>
        </w:rPr>
        <w:t xml:space="preserve">in </w:t>
      </w:r>
      <w:r w:rsidR="00626B9B" w:rsidRPr="001C5BBF">
        <w:rPr>
          <w:rFonts w:ascii="Times New Roman" w:hAnsi="Times New Roman" w:cs="Times New Roman"/>
          <w:sz w:val="24"/>
          <w:szCs w:val="24"/>
          <w:lang w:val="en-US"/>
        </w:rPr>
        <w:t xml:space="preserve">a </w:t>
      </w:r>
      <w:r w:rsidR="00A027EC" w:rsidRPr="001C5BBF">
        <w:rPr>
          <w:rFonts w:ascii="Times New Roman" w:hAnsi="Times New Roman" w:cs="Times New Roman"/>
          <w:sz w:val="24"/>
          <w:szCs w:val="24"/>
          <w:lang w:val="en-US"/>
        </w:rPr>
        <w:t xml:space="preserve">wide </w:t>
      </w:r>
      <w:r w:rsidR="004558E9" w:rsidRPr="001C5BBF">
        <w:rPr>
          <w:rFonts w:ascii="Times New Roman" w:hAnsi="Times New Roman" w:cs="Times New Roman"/>
          <w:sz w:val="24"/>
          <w:szCs w:val="24"/>
          <w:lang w:val="en-US"/>
        </w:rPr>
        <w:t>range</w:t>
      </w:r>
      <w:r w:rsidR="00626B9B" w:rsidRPr="001C5BBF">
        <w:rPr>
          <w:rFonts w:ascii="Times New Roman" w:hAnsi="Times New Roman" w:cs="Times New Roman"/>
          <w:sz w:val="24"/>
          <w:szCs w:val="24"/>
          <w:lang w:val="en-US"/>
        </w:rPr>
        <w:t xml:space="preserve"> of scientific and engineering applications.</w:t>
      </w:r>
      <w:r w:rsidR="003D6CD8" w:rsidRPr="001C5BBF">
        <w:rPr>
          <w:rFonts w:ascii="Times New Roman" w:hAnsi="Times New Roman" w:cs="Times New Roman"/>
          <w:sz w:val="24"/>
          <w:szCs w:val="24"/>
          <w:lang w:val="en-US"/>
        </w:rPr>
        <w:br w:type="page"/>
      </w:r>
    </w:p>
    <w:p w14:paraId="000801A7" w14:textId="77777777" w:rsidR="00227B06" w:rsidRPr="001C5BBF" w:rsidRDefault="00227B06" w:rsidP="00BB1CC1">
      <w:pPr>
        <w:spacing w:after="0" w:line="480" w:lineRule="auto"/>
        <w:jc w:val="both"/>
        <w:rPr>
          <w:rFonts w:ascii="Times New Roman" w:hAnsi="Times New Roman" w:cs="Times New Roman"/>
          <w:b/>
          <w:bCs/>
          <w:sz w:val="24"/>
          <w:szCs w:val="24"/>
        </w:rPr>
      </w:pPr>
      <w:r w:rsidRPr="001C5BBF">
        <w:rPr>
          <w:rFonts w:ascii="Times New Roman" w:hAnsi="Times New Roman" w:cs="Times New Roman"/>
          <w:b/>
          <w:bCs/>
          <w:sz w:val="24"/>
          <w:szCs w:val="24"/>
        </w:rPr>
        <w:t>I. INTRODUCTION</w:t>
      </w:r>
    </w:p>
    <w:p w14:paraId="64622571" w14:textId="458CE416" w:rsidR="009D673B" w:rsidRPr="001C5BBF" w:rsidRDefault="00350B16" w:rsidP="001440F4">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The e</w:t>
      </w:r>
      <w:r w:rsidR="005204F9" w:rsidRPr="001C5BBF">
        <w:rPr>
          <w:rFonts w:ascii="Times New Roman" w:hAnsi="Times New Roman" w:cs="Times New Roman"/>
          <w:sz w:val="24"/>
          <w:szCs w:val="24"/>
          <w:lang w:val="en-US"/>
        </w:rPr>
        <w:t xml:space="preserve">vaporation of a single isolated droplet on a solid surface has been extensively </w:t>
      </w:r>
      <w:r w:rsidR="00880E5C" w:rsidRPr="001C5BBF">
        <w:rPr>
          <w:rFonts w:ascii="Times New Roman" w:hAnsi="Times New Roman" w:cs="Times New Roman"/>
          <w:sz w:val="24"/>
          <w:szCs w:val="24"/>
          <w:lang w:val="en-US"/>
        </w:rPr>
        <w:t>studied</w:t>
      </w:r>
      <w:r w:rsidR="0059210E" w:rsidRPr="001C5BBF">
        <w:rPr>
          <w:rFonts w:ascii="Times New Roman" w:hAnsi="Times New Roman" w:cs="Times New Roman"/>
          <w:sz w:val="24"/>
          <w:szCs w:val="24"/>
          <w:lang w:val="en-US"/>
        </w:rPr>
        <w:t xml:space="preserve"> </w:t>
      </w:r>
      <w:r w:rsidR="005204F9" w:rsidRPr="001C5BBF">
        <w:rPr>
          <w:rFonts w:ascii="Times New Roman" w:hAnsi="Times New Roman" w:cs="Times New Roman"/>
          <w:sz w:val="24"/>
          <w:szCs w:val="24"/>
          <w:lang w:val="en-US"/>
        </w:rPr>
        <w:t>for basic scientific understanding</w:t>
      </w:r>
      <w:r w:rsidR="001440F4" w:rsidRPr="001C5BBF">
        <w:rPr>
          <w:rFonts w:ascii="Times New Roman" w:hAnsi="Times New Roman" w:cs="Times New Roman"/>
          <w:sz w:val="24"/>
          <w:szCs w:val="24"/>
          <w:lang w:val="en-US"/>
        </w:rPr>
        <w:t>.</w:t>
      </w:r>
      <w:r w:rsidR="002D63EC" w:rsidRPr="001C5BBF">
        <w:rPr>
          <w:rFonts w:ascii="Times New Roman" w:hAnsi="Times New Roman" w:cs="Times New Roman"/>
          <w:sz w:val="24"/>
          <w:szCs w:val="24"/>
          <w:lang w:val="en-US"/>
        </w:rPr>
        <w:fldChar w:fldCharType="begin" w:fldLock="1"/>
      </w:r>
      <w:r w:rsidR="00054408" w:rsidRPr="001C5BBF">
        <w:rPr>
          <w:rFonts w:ascii="Times New Roman" w:hAnsi="Times New Roman" w:cs="Times New Roman"/>
          <w:sz w:val="24"/>
          <w:szCs w:val="24"/>
          <w:lang w:val="en-US"/>
        </w:rPr>
        <w:instrText>ADDIN CSL_CITATION {"citationItems":[{"id":"ITEM-1","itemData":{"DOI":"10.1063/5.0012700","ISSN":"0003-6951","author":[{"dropping-particle":"","family":"Yu","given":"Xiongjiang","non-dropping-particle":"","parse-names":false,"suffix":""},{"dropping-particle":"","family":"Xu","given":"Jinliang","non-dropping-particle":"","parse-names":false,"suffix":""}],"container-title":"Applied Physics Letters","id":"ITEM-1","issue":"25","issued":{"date-parts":[["2020","6","22"]]},"note":"doi: 10.1063/5.0012700","page":"253903","publisher":"American Institute of Physics","title":"Does sunlight always accelerate water droplet evaporation?","type":"article-journal","volume":"116"},"uris":["http://www.mendeley.com/documents/?uuid=d8241cbc-ce42-46f9-ae2b-c0cb07ce84e9"]},{"id":"ITEM-2","itemData":{"DOI":"10.1063/1.4974292","ISSN":"0003-6951","author":[{"dropping-particle":"","family":"Hwang","given":"In Gyu","non-dropping-particle":"","parse-names":false,"suffix":""},{"dropping-particle":"","family":"Kim","given":"Jin Young","non-dropping-particle":"","parse-names":false,"suffix":""},{"dropping-particle":"","family":"Weon","given":"Byung Mook","non-dropping-particle":"","parse-names":false,"suffix":""}],"container-title":"Applied Physics Letters","id":"ITEM-2","issue":"3","issued":{"date-parts":[["2017","1","16"]]},"note":"doi: 10.1063/1.4974292","page":"31602","publisher":"American Institute of Physics","title":"Droplet evaporation with complexity of evaporation modes","type":"article-journal","volume":"110"},"uris":["http://www.mendeley.com/documents/?uuid=1a480b6e-dcc5-4a42-912f-61fc9dcaa513"]},{"id":"ITEM-3","itemData":{"DOI":"10.1063/1.4917291","ISSN":"0003-6951","author":[{"dropping-particle":"","family":"Hsu","given":"Chin-Chi","non-dropping-particle":"","parse-names":false,"suffix":""},{"dropping-particle":"","family":"Su","given":"Tsung-Wen","non-dropping-particle":"","parse-names":false,"suffix":""},{"dropping-particle":"","family":"Wu","given":"Chun-Hui","non-dropping-particle":"","parse-names":false,"suffix":""},{"dropping-particle":"","family":"Kuo","given":"Long-Sheng","non-dropping-particle":"","parse-names":false,"suffix":""},{"dropping-particle":"","family":"Chen","given":"Ping-Hei","non-dropping-particle":"","parse-names":false,"suffix":""}],"container-title":"Applied Physics Letters","id":"ITEM-3","issue":"14","issued":{"date-parts":[["2015","4","6"]]},"note":"doi: 10.1063/1.4917291","page":"141602","publisher":"American Institute of Physics","title":"Influence of surface temperature and wettability on droplet evaporation","type":"article-journal","volume":"106"},"uris":["http://www.mendeley.com/documents/?uuid=3b4fdd45-526b-4081-bc29-4efe65a4d044"]},{"id":"ITEM-4","itemData":{"DOI":"10.1063/1.4792058","ISSN":"0003-6951","author":[{"dropping-particle":"","family":"Carle","given":"F","non-dropping-particle":"","parse-names":false,"suffix":""},{"dropping-particle":"","family":"Sobac","given":"B","non-dropping-particle":"","parse-names":false,"suffix":""},{"dropping-particle":"","family":"Brutin","given":"D","non-dropping-particle":"","parse-names":false,"suffix":""}],"container-title":"Applied Physics Letters","id":"ITEM-4","issue":"6","issued":{"date-parts":[["2013","2","11"]]},"note":"doi: 10.1063/1.4792058","page":"61603","publisher":"American Institute of Physics","title":"Experimental evidence of the atmospheric convective transport contribution to sessile droplet evaporation","type":"article-journal","volume":"102"},"uris":["http://www.mendeley.com/documents/?uuid=84959cc9-f4c5-4e01-b70e-782adaa953ec"]},{"id":"ITEM-5","itemData":{"DOI":"10.1063/1.4996986","ISSN":"0003-6951","author":[{"dropping-particle":"","family":"Bansal","given":"Lalit","non-dropping-particle":"","parse-names":false,"suffix":""},{"dropping-particle":"","family":"Hatte","given":"Sandeep","non-dropping-particle":"","parse-names":false,"suffix":""},{"dropping-particle":"","family":"Basu","given":"Saptarshi","non-dropping-particle":"","parse-names":false,"suffix":""},{"dropping-particle":"","family":"Chakraborty","given":"Suman","non-dropping-particle":"","parse-names":false,"suffix":""}],"container-title":"Applied Physics Letters","id":"ITEM-5","issue":"10","issued":{"date-parts":[["2017","9","4"]]},"note":"doi: 10.1063/1.4996986","page":"101601","publisher":"American Institute of Physics","title":"Universal evaporation dynamics of a confined sessile droplet","type":"article-journal","volume":"111"},"uris":["http://www.mendeley.com/documents/?uuid=cce3dfd9-d0d5-4277-83b0-fe3331dbff37"]},{"id":"ITEM-6","itemData":{"DOI":"10.1063/1.4966542","ISSN":"0003-6951","author":[{"dropping-particle":"","family":"Kita","given":"Yutaku","non-dropping-particle":"","parse-names":false,"suffix":""},{"dropping-particle":"","family":"Askounis","given":"Alexandros","non-dropping-particle":"","parse-names":false,"suffix":""},{"dropping-particle":"","family":"Kohno","given":"Masamichi","non-dropping-particle":"","parse-names":false,"suffix":""},{"dropping-particle":"","family":"Takata","given":"Yasuyuki","non-dropping-particle":"","parse-names":false,"suffix":""},{"dropping-particle":"","family":"Kim","given":"Jungho","non-dropping-particle":"","parse-names":false,"suffix":""},{"dropping-particle":"","family":"Sefiane","given":"Khellil","non-dropping-particle":"","parse-names":false,"suffix":""}],"container-title":"Applied Physics Letters","id":"ITEM-6","issue":"17","issued":{"date-parts":[["2016","10","24"]]},"note":"doi: 10.1063/1.4966542","page":"171602","publisher":"American Institute of Physics","title":"Induction of Marangoni convection in pure water drops","type":"article-journal","volume":"109"},"uris":["http://www.mendeley.com/documents/?uuid=75601183-ae93-4458-81e8-2a81682927bb"]},{"id":"ITEM-7","itemData":{"DOI":"10.1063/5.0084830","ISSN":"1070-6631","author":[{"dropping-particle":"","family":"Korenchenko","given":"Anna E","non-dropping-particle":"","parse-names":false,"suffix":""},{"dropping-particle":"","family":"Zhukova","given":"Anna A","non-dropping-particle":"","parse-names":false,"suffix":""}],"container-title":"Physics of Fluids","id":"ITEM-7","issue":"4","issued":{"date-parts":[["2022","4","1"]]},"note":"doi: 10.1063/5.0084830","page":"42102","publisher":"American Institute of Physics","title":"Sessile droplet evaporation in the atmosphere of different gases under forced convection","type":"article-journal","volume":"34"},"uris":["http://www.mendeley.com/documents/?uuid=ce4732b9-fac6-4d44-913c-36e3756ec5f3"]},{"id":"ITEM-8","itemData":{"DOI":"10.1063/5.0074882","ISSN":"1070-6631","author":[{"dropping-particle":"","family":"Paul","given":"Arnov","non-dropping-particle":"","parse-names":false,"suffix":""},{"dropping-particle":"","family":"Dhar","given":"Purbarun","non-dropping-particle":"","parse-names":false,"suffix":""}],"container-title":"Physics of Fluids","id":"ITEM-8","issue":"12","issued":{"date-parts":[["2021","12","1"]]},"note":"doi: 10.1063/5.0074882","page":"122010","publisher":"American Institute of Physics","title":"Evaporation kinetics of sessile droplets morphed by substrate curvature","type":"article-journal","volume":"33"},"uris":["http://www.mendeley.com/documents/?uuid=8cc0d57f-07be-4e7d-a777-2711e860eb9c"]},{"id":"ITEM-9","itemData":{"DOI":"10.1063/5.0098331","ISSN":"1070-6631","author":[{"dropping-particle":"","family":"Tonini","given":"S","non-dropping-particle":"","parse-names":false,"suffix":""},{"dropping-particle":"","family":"Cossali","given":"G E","non-dropping-particle":"","parse-names":false,"suffix":""},{"dropping-particle":"","family":"Shchepakina","given":"E A","non-dropping-particle":"","parse-names":false,"suffix":""},{"dropping-particle":"","family":"Sobolev","given":"V A","non-dropping-particle":"","parse-names":false,"suffix":""},{"dropping-particle":"","family":"Sazhin","given":"S S","non-dropping-particle":"","parse-names":false,"suffix":""}],"container-title":"Physics of Fluids","id":"ITEM-9","issue":"7","issued":{"date-parts":[["2022","6","20"]]},"note":"doi: 10.1063/5.0098331","page":"73312","publisher":"American Institute of Physics","title":"A model of droplet evaporation: New mathematical developments","type":"article-journal","volume":"34"},"uris":["http://www.mendeley.com/documents/?uuid=3f9179e6-c408-4d2a-ac24-58003fef26f1"]}],"mendeley":{"formattedCitation":"&lt;sup&gt;1–9&lt;/sup&gt;","plainTextFormattedCitation":"1–9","previouslyFormattedCitation":"&lt;sup&gt;1–9&lt;/sup&gt;"},"properties":{"noteIndex":0},"schema":"https://github.com/citation-style-language/schema/raw/master/csl-citation.json"}</w:instrText>
      </w:r>
      <w:r w:rsidR="002D63EC"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1–9</w:t>
      </w:r>
      <w:r w:rsidR="002D63EC" w:rsidRPr="001C5BBF">
        <w:rPr>
          <w:rFonts w:ascii="Times New Roman" w:hAnsi="Times New Roman" w:cs="Times New Roman"/>
          <w:sz w:val="24"/>
          <w:szCs w:val="24"/>
          <w:lang w:val="en-US"/>
        </w:rPr>
        <w:fldChar w:fldCharType="end"/>
      </w:r>
      <w:r w:rsidR="001440F4" w:rsidRPr="001C5BBF">
        <w:rPr>
          <w:rFonts w:ascii="Times New Roman" w:hAnsi="Times New Roman" w:cs="Times New Roman"/>
          <w:sz w:val="24"/>
          <w:szCs w:val="24"/>
          <w:lang w:val="en-US"/>
        </w:rPr>
        <w:t xml:space="preserve"> </w:t>
      </w:r>
      <w:r w:rsidR="005204F9" w:rsidRPr="001C5BBF">
        <w:rPr>
          <w:rFonts w:ascii="Times New Roman" w:hAnsi="Times New Roman" w:cs="Times New Roman"/>
          <w:sz w:val="24"/>
          <w:szCs w:val="24"/>
          <w:lang w:val="en-US"/>
        </w:rPr>
        <w:t xml:space="preserve">However, droplets </w:t>
      </w:r>
      <w:r w:rsidR="005C0FA0" w:rsidRPr="001C5BBF">
        <w:rPr>
          <w:rFonts w:ascii="Times New Roman" w:hAnsi="Times New Roman" w:cs="Times New Roman"/>
          <w:sz w:val="24"/>
          <w:szCs w:val="24"/>
          <w:lang w:val="en-US"/>
        </w:rPr>
        <w:t xml:space="preserve">are typically encountered in </w:t>
      </w:r>
      <w:r w:rsidR="00B45915" w:rsidRPr="001C5BBF">
        <w:rPr>
          <w:rFonts w:ascii="Times New Roman" w:hAnsi="Times New Roman" w:cs="Times New Roman"/>
          <w:sz w:val="24"/>
          <w:szCs w:val="24"/>
          <w:lang w:val="en-US"/>
        </w:rPr>
        <w:t xml:space="preserve">arrays </w:t>
      </w:r>
      <w:r w:rsidR="005C0FA0" w:rsidRPr="001C5BBF">
        <w:rPr>
          <w:rFonts w:ascii="Times New Roman" w:hAnsi="Times New Roman" w:cs="Times New Roman"/>
          <w:sz w:val="24"/>
          <w:szCs w:val="24"/>
          <w:lang w:val="en-US"/>
        </w:rPr>
        <w:t xml:space="preserve">and </w:t>
      </w:r>
      <w:r w:rsidR="005204F9" w:rsidRPr="001C5BBF">
        <w:rPr>
          <w:rFonts w:ascii="Times New Roman" w:hAnsi="Times New Roman" w:cs="Times New Roman"/>
          <w:sz w:val="24"/>
          <w:szCs w:val="24"/>
          <w:lang w:val="en-US"/>
        </w:rPr>
        <w:t xml:space="preserve">surrounded by </w:t>
      </w:r>
      <w:r w:rsidR="005C0FA0" w:rsidRPr="001C5BBF">
        <w:rPr>
          <w:rFonts w:ascii="Times New Roman" w:hAnsi="Times New Roman" w:cs="Times New Roman"/>
          <w:sz w:val="24"/>
          <w:szCs w:val="24"/>
          <w:lang w:val="en-US"/>
        </w:rPr>
        <w:t xml:space="preserve">several </w:t>
      </w:r>
      <w:r w:rsidR="005204F9" w:rsidRPr="001C5BBF">
        <w:rPr>
          <w:rFonts w:ascii="Times New Roman" w:hAnsi="Times New Roman" w:cs="Times New Roman"/>
          <w:sz w:val="24"/>
          <w:szCs w:val="24"/>
          <w:lang w:val="en-US"/>
        </w:rPr>
        <w:t xml:space="preserve">adjacent droplets, </w:t>
      </w:r>
      <w:r w:rsidR="005C0FA0" w:rsidRPr="001C5BBF">
        <w:rPr>
          <w:rFonts w:ascii="Times New Roman" w:hAnsi="Times New Roman" w:cs="Times New Roman"/>
          <w:sz w:val="24"/>
          <w:szCs w:val="24"/>
          <w:lang w:val="en-US"/>
        </w:rPr>
        <w:t>particularly in industrial applications such as</w:t>
      </w:r>
      <w:r w:rsidR="005204F9" w:rsidRPr="001C5BBF">
        <w:rPr>
          <w:rFonts w:ascii="Times New Roman" w:hAnsi="Times New Roman" w:cs="Times New Roman"/>
          <w:sz w:val="24"/>
          <w:szCs w:val="24"/>
          <w:lang w:val="en-US"/>
        </w:rPr>
        <w:t xml:space="preserve"> inkjet printing</w:t>
      </w:r>
      <w:r w:rsidR="001440F4" w:rsidRPr="001C5BBF">
        <w:rPr>
          <w:rFonts w:ascii="Times New Roman" w:hAnsi="Times New Roman" w:cs="Times New Roman"/>
          <w:sz w:val="24"/>
          <w:szCs w:val="24"/>
          <w:lang w:val="en-US"/>
        </w:rPr>
        <w:t>,</w:t>
      </w:r>
      <w:r w:rsidR="00BA7F89" w:rsidRPr="001C5BBF">
        <w:rPr>
          <w:rFonts w:ascii="Times New Roman" w:hAnsi="Times New Roman" w:cs="Times New Roman"/>
          <w:sz w:val="24"/>
          <w:szCs w:val="24"/>
          <w:lang w:val="en-US"/>
        </w:rPr>
        <w:fldChar w:fldCharType="begin" w:fldLock="1"/>
      </w:r>
      <w:r w:rsidR="00054408" w:rsidRPr="001C5BBF">
        <w:rPr>
          <w:rFonts w:ascii="Times New Roman" w:hAnsi="Times New Roman" w:cs="Times New Roman"/>
          <w:sz w:val="24"/>
          <w:szCs w:val="24"/>
          <w:lang w:val="en-US"/>
        </w:rPr>
        <w:instrText>ADDIN CSL_CITATION {"citationItems":[{"id":"ITEM-1","itemData":{"DOI":"10.1364/OE.26.011934","abstract":"Non-contact printing methods such as inkjet, electro hydrodynamic, and aerosol printing have attracted attention for their precise deposition of functional materials that are needed in printed electronics, optoelectronics, photonics, biotechnology, and microfluidics. In this article, we demonstrate printing of tapered optical waveguides with losses of 0.61 \\&amp;\\#x00B1; 0.26 dB/cm, with the best performing structure achieving 0.19 dB/cm. Such continuous features are indispensable for successfully printing functional patterns, but they are often corrupted by capillary forces. The proposed inkjet printing method uses these forces to align liquid bridges into continuous features, enabling the printing of smooth lines on substrates with arbitrary contact angles.","author":[{"dropping-particle":"","family":"Theiler","given":"Pius M","non-dropping-particle":"","parse-names":false,"suffix":""},{"dropping-particle":"","family":"Lütolf","given":"Fabian","non-dropping-particle":"","parse-names":false,"suffix":""},{"dropping-particle":"","family":"Ferrini","given":"Rolando","non-dropping-particle":"","parse-names":false,"suffix":""}],"container-title":"Opt. Express","id":"ITEM-1","issue":"9","issued":{"date-parts":[["2018","4"]]},"page":"11934-11939","publisher":"Optica Publishing Group","title":"Non-contact printing of optical waveguides using capillary bridges","type":"article-journal","volume":"26"},"uris":["http://www.mendeley.com/documents/?uuid=fadce984-90c0-42d7-abce-8a3139c256cb"]}],"mendeley":{"formattedCitation":"&lt;sup&gt;10&lt;/sup&gt;","plainTextFormattedCitation":"10","previouslyFormattedCitation":"&lt;sup&gt;10&lt;/sup&gt;"},"properties":{"noteIndex":0},"schema":"https://github.com/citation-style-language/schema/raw/master/csl-citation.json"}</w:instrText>
      </w:r>
      <w:r w:rsidR="00BA7F89"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10</w:t>
      </w:r>
      <w:r w:rsidR="00BA7F89" w:rsidRPr="001C5BBF">
        <w:rPr>
          <w:rFonts w:ascii="Times New Roman" w:hAnsi="Times New Roman" w:cs="Times New Roman"/>
          <w:sz w:val="24"/>
          <w:szCs w:val="24"/>
          <w:lang w:val="en-US"/>
        </w:rPr>
        <w:fldChar w:fldCharType="end"/>
      </w:r>
      <w:r w:rsidR="005204F9" w:rsidRPr="001C5BBF">
        <w:rPr>
          <w:rFonts w:ascii="Times New Roman" w:hAnsi="Times New Roman" w:cs="Times New Roman"/>
          <w:sz w:val="24"/>
          <w:szCs w:val="24"/>
          <w:lang w:val="en-US"/>
        </w:rPr>
        <w:t xml:space="preserve"> spray cooling</w:t>
      </w:r>
      <w:r w:rsidR="001440F4" w:rsidRPr="001C5BBF">
        <w:rPr>
          <w:rFonts w:ascii="Times New Roman" w:hAnsi="Times New Roman" w:cs="Times New Roman"/>
          <w:sz w:val="24"/>
          <w:szCs w:val="24"/>
          <w:lang w:val="en-US"/>
        </w:rPr>
        <w:t>,</w:t>
      </w:r>
      <w:r w:rsidR="0071461E" w:rsidRPr="001C5BBF">
        <w:rPr>
          <w:rFonts w:ascii="Times New Roman" w:hAnsi="Times New Roman" w:cs="Times New Roman"/>
          <w:sz w:val="24"/>
          <w:szCs w:val="24"/>
          <w:lang w:val="en-US"/>
        </w:rPr>
        <w:fldChar w:fldCharType="begin" w:fldLock="1"/>
      </w:r>
      <w:r w:rsidR="00054408" w:rsidRPr="001C5BBF">
        <w:rPr>
          <w:rFonts w:ascii="Times New Roman" w:hAnsi="Times New Roman" w:cs="Times New Roman"/>
          <w:sz w:val="24"/>
          <w:szCs w:val="24"/>
          <w:lang w:val="en-US"/>
        </w:rPr>
        <w:instrText>ADDIN CSL_CITATION {"citationItems":[{"id":"ITEM-1","itemData":{"DOI":"https://doi.org/10.1016/j.ijheatmasstransfer.2021.121587","ISSN":"0017-9310","abstract":"Many systems require very high heat removal rates in small areas due to the increase in their packing density, such as power electronics. These systems need to be cooled to maintain functional operating temperatures. Additionally, metal quenching requires rapid cooling to obtain specific desirable properties of the cooled metal. Spray cooling is one of the most effective heat transfer techniques capable of dealing with high heat flux and temperatures. Multiple droplet impingement offers a simplified process of the fundamentals of spray cooling in a controllable system, and offers the ability to isolate and investigate the influence of different parameters. This article focuses on the improvements in spray cooling obtained by modifying the heated surface (commonly referred to as an enhanced surface). We present a review of multiple droplet impingement heat transfer, and the effects of the characteristics of different surfaces on spray cooling performance. Our findings show that multiple droplet impingement studies present useful but not complete insights that can help to advance spray cooling understanding. Moreover, enhanced surfaces can boost the outcome of spray cooling in different ways that depend on the temperature of the surface relative to the saturation temperature of the liquid and the spray inclination. However, there remains a need for further investigation, and the present work discusses several possibilities.","author":[{"dropping-particle":"","family":"Benther","given":"J D","non-dropping-particle":"","parse-names":false,"suffix":""},{"dropping-particle":"","family":"Pelaez-Restrepo","given":"J D","non-dropping-particle":"","parse-names":false,"suffix":""},{"dropping-particle":"","family":"Stanley","given":"C","non-dropping-particle":"","parse-names":false,"suffix":""},{"dropping-particle":"","family":"Rosengarten","given":"G","non-dropping-particle":"","parse-names":false,"suffix":""}],"container-title":"International Journal of Heat and Mass Transfer","id":"ITEM-1","issued":{"date-parts":[["2021"]]},"page":"121587","title":"Heat transfer during multiple droplet impingement and spray cooling: Review and prospects for enhanced surfaces","type":"article-journal","volume":"178"},"uris":["http://www.mendeley.com/documents/?uuid=36758942-dcc9-4b45-af69-0cee1ab7738c"]}],"mendeley":{"formattedCitation":"&lt;sup&gt;11&lt;/sup&gt;","plainTextFormattedCitation":"11","previouslyFormattedCitation":"&lt;sup&gt;11&lt;/sup&gt;"},"properties":{"noteIndex":0},"schema":"https://github.com/citation-style-language/schema/raw/master/csl-citation.json"}</w:instrText>
      </w:r>
      <w:r w:rsidR="0071461E"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11</w:t>
      </w:r>
      <w:r w:rsidR="0071461E" w:rsidRPr="001C5BBF">
        <w:rPr>
          <w:rFonts w:ascii="Times New Roman" w:hAnsi="Times New Roman" w:cs="Times New Roman"/>
          <w:sz w:val="24"/>
          <w:szCs w:val="24"/>
          <w:lang w:val="en-US"/>
        </w:rPr>
        <w:fldChar w:fldCharType="end"/>
      </w:r>
      <w:r w:rsidR="005204F9" w:rsidRPr="001C5BBF">
        <w:rPr>
          <w:rFonts w:ascii="Times New Roman" w:hAnsi="Times New Roman" w:cs="Times New Roman"/>
          <w:sz w:val="24"/>
          <w:szCs w:val="24"/>
          <w:lang w:val="en-US"/>
        </w:rPr>
        <w:t xml:space="preserve"> perspiration on human skin</w:t>
      </w:r>
      <w:r w:rsidR="001440F4" w:rsidRPr="001C5BBF">
        <w:rPr>
          <w:rFonts w:ascii="Times New Roman" w:hAnsi="Times New Roman" w:cs="Times New Roman"/>
          <w:sz w:val="24"/>
          <w:szCs w:val="24"/>
          <w:lang w:val="en-US"/>
        </w:rPr>
        <w:t>,</w:t>
      </w:r>
      <w:r w:rsidR="00A064B5" w:rsidRPr="001C5BBF">
        <w:rPr>
          <w:rFonts w:ascii="Times New Roman" w:hAnsi="Times New Roman" w:cs="Times New Roman"/>
          <w:sz w:val="24"/>
          <w:szCs w:val="24"/>
          <w:lang w:val="en-US"/>
        </w:rPr>
        <w:fldChar w:fldCharType="begin" w:fldLock="1"/>
      </w:r>
      <w:r w:rsidR="00054408" w:rsidRPr="001C5BBF">
        <w:rPr>
          <w:rFonts w:ascii="Times New Roman" w:hAnsi="Times New Roman" w:cs="Times New Roman"/>
          <w:sz w:val="24"/>
          <w:szCs w:val="24"/>
          <w:lang w:val="en-US"/>
        </w:rPr>
        <w:instrText>ADDIN CSL_CITATION {"citationItems":[{"id":"ITEM-1","itemData":{"DOI":"10.1063/1.3332398","ISSN":"0003-6951","author":[{"dropping-particle":"","family":"Kokalj","given":"T","non-dropping-particle":"","parse-names":false,"suffix":""},{"dropping-particle":"","family":"Cho","given":"H","non-dropping-particle":"","parse-names":false,"suffix":""},{"dropping-particle":"","family":"Jenko","given":"M","non-dropping-particle":"","parse-names":false,"suffix":""},{"dropping-particle":"","family":"Lee","given":"L P","non-dropping-particle":"","parse-names":false,"suffix":""}],"container-title":"Applied Physics Letters","id":"ITEM-1","issue":"16","issued":{"date-parts":[["2010","4","19"]]},"note":"doi: 10.1063/1.3332398","page":"163703","publisher":"American Institute of Physics","title":"Biologically inspired porous cooling membrane using arrayed-droplets evaporation","type":"article-journal","volume":"96"},"uris":["http://www.mendeley.com/documents/?uuid=5c17a49e-dee2-4bfd-a2e6-1d41d8ea0f5a"]}],"mendeley":{"formattedCitation":"&lt;sup&gt;12&lt;/sup&gt;","plainTextFormattedCitation":"12","previouslyFormattedCitation":"&lt;sup&gt;12&lt;/sup&gt;"},"properties":{"noteIndex":0},"schema":"https://github.com/citation-style-language/schema/raw/master/csl-citation.json"}</w:instrText>
      </w:r>
      <w:r w:rsidR="00A064B5"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12</w:t>
      </w:r>
      <w:r w:rsidR="00A064B5" w:rsidRPr="001C5BBF">
        <w:rPr>
          <w:rFonts w:ascii="Times New Roman" w:hAnsi="Times New Roman" w:cs="Times New Roman"/>
          <w:sz w:val="24"/>
          <w:szCs w:val="24"/>
          <w:lang w:val="en-US"/>
        </w:rPr>
        <w:fldChar w:fldCharType="end"/>
      </w:r>
      <w:r w:rsidR="005204F9" w:rsidRPr="001C5BBF">
        <w:rPr>
          <w:rFonts w:ascii="Times New Roman" w:hAnsi="Times New Roman" w:cs="Times New Roman"/>
          <w:sz w:val="24"/>
          <w:szCs w:val="24"/>
          <w:lang w:val="en-US"/>
        </w:rPr>
        <w:t xml:space="preserve"> and DNA mapping</w:t>
      </w:r>
      <w:r w:rsidR="001440F4" w:rsidRPr="001C5BBF">
        <w:rPr>
          <w:rFonts w:ascii="Times New Roman" w:hAnsi="Times New Roman" w:cs="Times New Roman"/>
          <w:sz w:val="24"/>
          <w:szCs w:val="24"/>
          <w:lang w:val="en-US"/>
        </w:rPr>
        <w:t>,</w:t>
      </w:r>
      <w:r w:rsidR="00DD4894" w:rsidRPr="001C5BBF">
        <w:rPr>
          <w:rFonts w:ascii="Times New Roman" w:hAnsi="Times New Roman" w:cs="Times New Roman"/>
          <w:sz w:val="24"/>
          <w:szCs w:val="24"/>
          <w:lang w:val="en-US"/>
        </w:rPr>
        <w:fldChar w:fldCharType="begin" w:fldLock="1"/>
      </w:r>
      <w:r w:rsidR="00054408" w:rsidRPr="001C5BBF">
        <w:rPr>
          <w:rFonts w:ascii="Times New Roman" w:hAnsi="Times New Roman" w:cs="Times New Roman"/>
          <w:sz w:val="24"/>
          <w:szCs w:val="24"/>
          <w:lang w:val="en-US"/>
        </w:rPr>
        <w:instrText>ADDIN CSL_CITATION {"citationItems":[{"id":"ITEM-1","itemData":{"DOI":"10.1073/pnas.95.14.8046","abstract":"New mapping approaches construct ordered restriction maps from fluorescence microscope images of individual, endonuclease-digested DNA molecules. In optical mapping, molecules are elongated and fixed onto derivatized glass surfaces, preserving biochemical accessibility and fragment order after enzymatic digestion. Measurements of relative fluorescence intensity and apparent length determine the sizes of restriction fragments, enabling ordered map construction without electrophoretic analysis. The optical mapping system reported here is based on our physical characterization of an effect using fluid flows developed within tiny, evaporating droplets to elongate and fix DNA molecules onto derivatized surfaces. Such evaporation-driven molecular fixation produces well elongated molecules accessible to restriction endonucleases, and notably, DNA polymerase I. We then developed the robotic means to grid DNA spots in well defined arrays that are digested and analyzed in parallel. To effectively harness this effect for high-throughput genome mapping, we developed: (i) machine vision and automatic image acquisition techniques to work with fixed, digested molecules within gridded samples, and (ii) Bayesian inference approaches that are used to analyze machine vision data, automatically producing high-resolution restriction maps from images of individual DNA molecules. The aggregate significance of this work is the development of an integrated system for mapping small insert clones allowing biochemical data obtained from engineered ensembles of individual molecules to be automatically accumulated and analyzed for map construction. These approaches are sufficiently general for varied biochemical analyses of individual molecules using statistically meaningful population sizes.","author":[{"dropping-particle":"","family":"Jing","given":"Junping","non-dropping-particle":"","parse-names":false,"suffix":""},{"dropping-particle":"","family":"Reed","given":"Jason","non-dropping-particle":"","parse-names":false,"suffix":""},{"dropping-particle":"","family":"Huang","given":"John","non-dropping-particle":"","parse-names":false,"suffix":""},{"dropping-particle":"","family":"Hu","given":"Xinghua","non-dropping-particle":"","parse-names":false,"suffix":""},{"dropping-particle":"","family":"Clarke","given":"Virginia","non-dropping-particle":"","parse-names":false,"suffix":""},{"dropping-particle":"","family":"Edington","given":"Joanne","non-dropping-particle":"","parse-names":false,"suffix":""},{"dropping-particle":"","family":"Housman","given":"Dan","non-dropping-particle":"","parse-names":false,"suffix":""},{"dropping-particle":"","family":"Anantharaman","given":"Thomas S","non-dropping-particle":"","parse-names":false,"suffix":""},{"dropping-particle":"","family":"Huff","given":"Edward J","non-dropping-particle":"","parse-names":false,"suffix":""},{"dropping-particle":"","family":"Mishra","given":"Bud","non-dropping-particle":"","parse-names":false,"suffix":""},{"dropping-particle":"","family":"Porter","given":"Brett","non-dropping-particle":"","parse-names":false,"suffix":""},{"dropping-particle":"","family":"Shenker","given":"Alexander","non-dropping-particle":"","parse-names":false,"suffix":""},{"dropping-particle":"","family":"Wolfson","given":"Estarose","non-dropping-particle":"","parse-names":false,"suffix":""},{"dropping-particle":"","family":"Hiort","given":"Catharina","non-dropping-particle":"","parse-names":false,"suffix":""},{"dropping-particle":"","family":"Kantor","given":"Ron","non-dropping-particle":"","parse-names":false,"suffix":""},{"dropping-particle":"","family":"Aston","given":"Christopher","non-dropping-particle":"","parse-names":false,"suffix":""},{"dropping-particle":"","family":"Schwartz","given":"David C","non-dropping-particle":"","parse-names":false,"suffix":""}],"container-title":"Proceedings of the National Academy of Sciences","id":"ITEM-1","issue":"14","issued":{"date-parts":[["1998","7","7"]]},"note":"doi: 10.1073/pnas.95.14.8046","page":"8046-8051","publisher":"Proceedings of the National Academy of Sciences","title":"Automated high resolution optical mapping using arrayed, fluid-fixed DNA molecules","type":"article-journal","volume":"95"},"uris":["http://www.mendeley.com/documents/?uuid=80788aa7-9605-470f-b3fc-2cb709bd0b1f"]}],"mendeley":{"formattedCitation":"&lt;sup&gt;13&lt;/sup&gt;","plainTextFormattedCitation":"13","previouslyFormattedCitation":"&lt;sup&gt;13&lt;/sup&gt;"},"properties":{"noteIndex":0},"schema":"https://github.com/citation-style-language/schema/raw/master/csl-citation.json"}</w:instrText>
      </w:r>
      <w:r w:rsidR="00DD4894"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13</w:t>
      </w:r>
      <w:r w:rsidR="00DD4894" w:rsidRPr="001C5BBF">
        <w:rPr>
          <w:rFonts w:ascii="Times New Roman" w:hAnsi="Times New Roman" w:cs="Times New Roman"/>
          <w:sz w:val="24"/>
          <w:szCs w:val="24"/>
          <w:lang w:val="en-US"/>
        </w:rPr>
        <w:fldChar w:fldCharType="end"/>
      </w:r>
      <w:r w:rsidR="00465C00" w:rsidRPr="001C5BBF">
        <w:rPr>
          <w:rFonts w:ascii="Times New Roman" w:hAnsi="Times New Roman" w:cs="Times New Roman"/>
          <w:sz w:val="24"/>
          <w:szCs w:val="24"/>
          <w:lang w:val="en-US"/>
        </w:rPr>
        <w:t xml:space="preserve"> which affect</w:t>
      </w:r>
      <w:r w:rsidR="00583F97" w:rsidRPr="001C5BBF">
        <w:rPr>
          <w:rFonts w:ascii="Times New Roman" w:hAnsi="Times New Roman" w:cs="Times New Roman"/>
          <w:sz w:val="24"/>
          <w:szCs w:val="24"/>
          <w:lang w:val="en-US"/>
        </w:rPr>
        <w:t>s</w:t>
      </w:r>
      <w:r w:rsidR="00465C00" w:rsidRPr="001C5BBF">
        <w:rPr>
          <w:rFonts w:ascii="Times New Roman" w:hAnsi="Times New Roman" w:cs="Times New Roman"/>
          <w:sz w:val="24"/>
          <w:szCs w:val="24"/>
          <w:lang w:val="en-US"/>
        </w:rPr>
        <w:t xml:space="preserve"> their evaporation kinetics</w:t>
      </w:r>
      <w:r w:rsidR="005204F9" w:rsidRPr="001C5BBF">
        <w:rPr>
          <w:rFonts w:ascii="Times New Roman" w:hAnsi="Times New Roman" w:cs="Times New Roman"/>
          <w:sz w:val="24"/>
          <w:szCs w:val="24"/>
          <w:lang w:val="en-US"/>
        </w:rPr>
        <w:t>.</w:t>
      </w:r>
      <w:r w:rsidR="007757BE" w:rsidRPr="001C5BBF">
        <w:t xml:space="preserve"> </w:t>
      </w:r>
      <w:r w:rsidR="001440F4" w:rsidRPr="001C5BBF">
        <w:rPr>
          <w:rFonts w:ascii="Times New Roman" w:hAnsi="Times New Roman" w:cs="Times New Roman"/>
          <w:sz w:val="24"/>
          <w:szCs w:val="24"/>
        </w:rPr>
        <w:t>T</w:t>
      </w:r>
      <w:r w:rsidR="007757BE" w:rsidRPr="001C5BBF">
        <w:rPr>
          <w:rFonts w:ascii="Times New Roman" w:hAnsi="Times New Roman" w:cs="Times New Roman"/>
          <w:sz w:val="24"/>
          <w:szCs w:val="24"/>
          <w:lang w:val="en-US"/>
        </w:rPr>
        <w:t>he recent COVID-19 pandemic</w:t>
      </w:r>
      <w:r w:rsidR="001440F4" w:rsidRPr="001C5BBF">
        <w:rPr>
          <w:rFonts w:ascii="Times New Roman" w:hAnsi="Times New Roman" w:cs="Times New Roman"/>
          <w:sz w:val="24"/>
          <w:szCs w:val="24"/>
          <w:lang w:val="en-US"/>
        </w:rPr>
        <w:t xml:space="preserve"> highlighted the need</w:t>
      </w:r>
      <w:r w:rsidR="007757BE" w:rsidRPr="001C5BBF">
        <w:rPr>
          <w:rFonts w:ascii="Times New Roman" w:hAnsi="Times New Roman" w:cs="Times New Roman"/>
          <w:sz w:val="24"/>
          <w:szCs w:val="24"/>
          <w:lang w:val="en-US"/>
        </w:rPr>
        <w:t xml:space="preserve"> to understand the evaporation of </w:t>
      </w:r>
      <w:r w:rsidR="005C0FA0" w:rsidRPr="001C5BBF">
        <w:rPr>
          <w:rFonts w:ascii="Times New Roman" w:hAnsi="Times New Roman" w:cs="Times New Roman"/>
          <w:sz w:val="24"/>
          <w:szCs w:val="24"/>
          <w:lang w:val="en-US"/>
        </w:rPr>
        <w:t xml:space="preserve">arrays of </w:t>
      </w:r>
      <w:r w:rsidR="007757BE" w:rsidRPr="001C5BBF">
        <w:rPr>
          <w:rFonts w:ascii="Times New Roman" w:hAnsi="Times New Roman" w:cs="Times New Roman"/>
          <w:sz w:val="24"/>
          <w:szCs w:val="24"/>
          <w:lang w:val="en-US"/>
        </w:rPr>
        <w:t>virus-laden droplets on different surfaces</w:t>
      </w:r>
      <w:r w:rsidR="007D52D3" w:rsidRPr="001C5BBF">
        <w:rPr>
          <w:rFonts w:ascii="Times New Roman" w:hAnsi="Times New Roman" w:cs="Times New Roman"/>
          <w:sz w:val="24"/>
          <w:szCs w:val="24"/>
          <w:lang w:val="en-US"/>
        </w:rPr>
        <w:t xml:space="preserve"> </w:t>
      </w:r>
      <w:r w:rsidR="001440F4" w:rsidRPr="001C5BBF">
        <w:rPr>
          <w:rFonts w:ascii="Times New Roman" w:hAnsi="Times New Roman" w:cs="Times New Roman"/>
          <w:sz w:val="24"/>
          <w:szCs w:val="24"/>
          <w:lang w:val="en-US"/>
        </w:rPr>
        <w:t>for</w:t>
      </w:r>
      <w:r w:rsidR="007757BE" w:rsidRPr="001C5BBF">
        <w:rPr>
          <w:rFonts w:ascii="Times New Roman" w:hAnsi="Times New Roman" w:cs="Times New Roman"/>
          <w:sz w:val="24"/>
          <w:szCs w:val="24"/>
          <w:lang w:val="en-US"/>
        </w:rPr>
        <w:t xml:space="preserve"> predict</w:t>
      </w:r>
      <w:r w:rsidR="001440F4" w:rsidRPr="001C5BBF">
        <w:rPr>
          <w:rFonts w:ascii="Times New Roman" w:hAnsi="Times New Roman" w:cs="Times New Roman"/>
          <w:sz w:val="24"/>
          <w:szCs w:val="24"/>
          <w:lang w:val="en-US"/>
        </w:rPr>
        <w:t>ing</w:t>
      </w:r>
      <w:r w:rsidR="007757BE" w:rsidRPr="001C5BBF">
        <w:rPr>
          <w:rFonts w:ascii="Times New Roman" w:hAnsi="Times New Roman" w:cs="Times New Roman"/>
          <w:sz w:val="24"/>
          <w:szCs w:val="24"/>
          <w:lang w:val="en-US"/>
        </w:rPr>
        <w:t xml:space="preserve"> virus survival</w:t>
      </w:r>
      <w:r w:rsidR="001440F4" w:rsidRPr="001C5BBF">
        <w:rPr>
          <w:rFonts w:ascii="Times New Roman" w:hAnsi="Times New Roman" w:cs="Times New Roman"/>
          <w:sz w:val="24"/>
          <w:szCs w:val="24"/>
          <w:lang w:val="en-US"/>
        </w:rPr>
        <w:t>.</w:t>
      </w:r>
      <w:r w:rsidR="00054408"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10.1063/5.0012009","ISSN":"1070-6631","author":[{"dropping-particle":"","family":"Bhardwaj","given":"Rajneesh","non-dropping-particle":"","parse-names":false,"suffix":""},{"dropping-particle":"","family":"Agrawal","given":"Amit","non-dropping-particle":"","parse-names":false,"suffix":""}],"container-title":"Physics of Fluids","id":"ITEM-1","issue":"6","issued":{"date-parts":[["2020","6","1"]]},"note":"doi: 10.1063/5.0012009","page":"61704","publisher":"American Institute of Physics","title":"Likelihood of survival of coronavirus in a respiratory droplet deposited on a solid surface","type":"article-journal","volume":"32"},"uris":["http://www.mendeley.com/documents/?uuid=a897cd3f-6544-4730-a25f-97c2c89ac114"]},{"id":"ITEM-2","itemData":{"DOI":"10.1063/5.0038562","ISSN":"1070-6631","author":[{"dropping-particle":"","family":"He","given":"Zilong (</w:instrText>
      </w:r>
      <w:r w:rsidR="006116AA" w:rsidRPr="001C5BBF">
        <w:rPr>
          <w:rFonts w:ascii="SimSun" w:eastAsia="SimSun" w:hAnsi="SimSun" w:cs="SimSun" w:hint="eastAsia"/>
          <w:sz w:val="24"/>
          <w:szCs w:val="24"/>
          <w:lang w:val="en-US"/>
        </w:rPr>
        <w:instrText>贺</w:instrText>
      </w:r>
      <w:r w:rsidR="006116AA" w:rsidRPr="001C5BBF">
        <w:rPr>
          <w:rFonts w:ascii="Yu Mincho" w:eastAsia="Yu Mincho" w:hAnsi="Yu Mincho" w:cs="Yu Mincho" w:hint="eastAsia"/>
          <w:sz w:val="24"/>
          <w:szCs w:val="24"/>
          <w:lang w:val="en-US"/>
        </w:rPr>
        <w:instrText>子</w:instrText>
      </w:r>
      <w:r w:rsidR="006116AA" w:rsidRPr="001C5BBF">
        <w:rPr>
          <w:rFonts w:ascii="SimSun" w:eastAsia="SimSun" w:hAnsi="SimSun" w:cs="SimSun" w:hint="eastAsia"/>
          <w:sz w:val="24"/>
          <w:szCs w:val="24"/>
          <w:lang w:val="en-US"/>
        </w:rPr>
        <w:instrText>龙</w:instrText>
      </w:r>
      <w:r w:rsidR="006116AA" w:rsidRPr="001C5BBF">
        <w:rPr>
          <w:rFonts w:ascii="Times New Roman" w:hAnsi="Times New Roman" w:cs="Times New Roman"/>
          <w:sz w:val="24"/>
          <w:szCs w:val="24"/>
          <w:lang w:val="en-US"/>
        </w:rPr>
        <w:instrText>)","non-dropping-particle":"","parse-names":false,"suffix":""},{"dropping-particle":"","family":"Shao","given":"Siyao (</w:instrText>
      </w:r>
      <w:r w:rsidR="006116AA" w:rsidRPr="001C5BBF">
        <w:rPr>
          <w:rFonts w:ascii="Times New Roman" w:hAnsi="Times New Roman" w:cs="Times New Roman" w:hint="eastAsia"/>
          <w:sz w:val="24"/>
          <w:szCs w:val="24"/>
          <w:lang w:val="en-US"/>
        </w:rPr>
        <w:instrText>邵思</w:instrText>
      </w:r>
      <w:r w:rsidR="006116AA" w:rsidRPr="001C5BBF">
        <w:rPr>
          <w:rFonts w:ascii="SimSun" w:eastAsia="SimSun" w:hAnsi="SimSun" w:cs="SimSun" w:hint="eastAsia"/>
          <w:sz w:val="24"/>
          <w:szCs w:val="24"/>
          <w:lang w:val="en-US"/>
        </w:rPr>
        <w:instrText>尧</w:instrText>
      </w:r>
      <w:r w:rsidR="006116AA" w:rsidRPr="001C5BBF">
        <w:rPr>
          <w:rFonts w:ascii="Times New Roman" w:hAnsi="Times New Roman" w:cs="Times New Roman"/>
          <w:sz w:val="24"/>
          <w:szCs w:val="24"/>
          <w:lang w:val="en-US"/>
        </w:rPr>
        <w:instrText>)","non-dropping-particle":"","parse-names":false,"suffix":""},{"dropping-particle":"","family":"Li","given":"Jiaqi (</w:instrText>
      </w:r>
      <w:r w:rsidR="006116AA" w:rsidRPr="001C5BBF">
        <w:rPr>
          <w:rFonts w:ascii="Times New Roman" w:hAnsi="Times New Roman" w:cs="Times New Roman" w:hint="eastAsia"/>
          <w:sz w:val="24"/>
          <w:szCs w:val="24"/>
          <w:lang w:val="en-US"/>
        </w:rPr>
        <w:instrText>李家</w:instrText>
      </w:r>
      <w:r w:rsidR="006116AA" w:rsidRPr="001C5BBF">
        <w:rPr>
          <w:rFonts w:ascii="SimSun" w:eastAsia="SimSun" w:hAnsi="SimSun" w:cs="SimSun" w:hint="eastAsia"/>
          <w:sz w:val="24"/>
          <w:szCs w:val="24"/>
          <w:lang w:val="en-US"/>
        </w:rPr>
        <w:instrText>骐</w:instrText>
      </w:r>
      <w:r w:rsidR="006116AA" w:rsidRPr="001C5BBF">
        <w:rPr>
          <w:rFonts w:ascii="Times New Roman" w:hAnsi="Times New Roman" w:cs="Times New Roman"/>
          <w:sz w:val="24"/>
          <w:szCs w:val="24"/>
          <w:lang w:val="en-US"/>
        </w:rPr>
        <w:instrText>)","non-dropping-particle":"","parse-names":false,"suffix":""},{"dropping-particle":"","family":"Kumar","given":"S Santosh","non-dropping-particle":"","parse-names":false,"suffix":""},{"dropping-particle":"","family":"Sokoloff","given":"J B","non-dropping-particle":"","parse-names":false,"suffix":""},{"dropping-particle":"","family":"Hong","given":"Jiarong (</w:instrText>
      </w:r>
      <w:r w:rsidR="006116AA" w:rsidRPr="001C5BBF">
        <w:rPr>
          <w:rFonts w:ascii="Times New Roman" w:hAnsi="Times New Roman" w:cs="Times New Roman" w:hint="eastAsia"/>
          <w:sz w:val="24"/>
          <w:szCs w:val="24"/>
          <w:lang w:val="en-US"/>
        </w:rPr>
        <w:instrText>洪家荣</w:instrText>
      </w:r>
      <w:r w:rsidR="006116AA" w:rsidRPr="001C5BBF">
        <w:rPr>
          <w:rFonts w:ascii="Times New Roman" w:hAnsi="Times New Roman" w:cs="Times New Roman"/>
          <w:sz w:val="24"/>
          <w:szCs w:val="24"/>
          <w:lang w:val="en-US"/>
        </w:rPr>
        <w:instrText>)","non-dropping-particle":"","parse-names":false,"suffix":""}],"container-title":"Physics of Fluids","id":"ITEM-2","issue":"1","issued":{"date-parts":[["2021","1","1"]]},"note":"doi: 10.1063/5.0038562","page":"13309","publisher":"American Institute of Physics","title":"Droplet evaporation residue indicating SARS-COV-2 survivability on           surfaces","type":"article-journal","volume":"33"},"uris":["http://www.mendeley.com/documents/?uuid=c0b7c326-4808-4e48-ab93-7890c9cf56ab"]},{"id":"ITEM-3","itemData":{"DOI":"10.1063/5.0037924","ISSN":"1070-6631","author":[{"dropping-particle":"","family":"Chatterjee","given":"Sanghamitro","non-dropping-particle":"","parse-names":false,"suffix":""},{"dropping-particle":"","family":"Murallidharan","given":"Janani Srree","non-dropping-particle":"","parse-names":false,"suffix":""},{"dropping-particle":"","family":"Agrawal","given":"Amit","non-dropping-particle":"","parse-names":false,"suffix":""},{"dropping-particle":"","family":"Bhardwaj","given":"Rajneesh","non-dropping-particle":"","parse-names":false,"suffix":""}],"container-title":"Physics of Fluids","id":"ITEM-3","issue":"2","issued":{"date-parts":[["2021","2","1"]]},"note":"doi: 10.1063/5.0037924","page":"21701","publisher":"American Institute of Physics","title":"Why coronavirus survives longer on impermeable than porous surfaces","type":"article-journal","volume":"33"},"uris":["http://www.mendeley.com/documents/?uuid=9d807165-eca8-4b6e-bf30-1caae741a579"]}],"mendeley":{"formattedCitation":"&lt;sup&gt;14–16&lt;/sup&gt;","plainTextFormattedCitation":"14–16","previouslyFormattedCitation":"&lt;sup&gt;14–16&lt;/sup&gt;"},"properties":{"noteIndex":0},"schema":"https://github.com/citation-style-language/schema/raw/master/csl-citation.json"}</w:instrText>
      </w:r>
      <w:r w:rsidR="00054408"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14–16</w:t>
      </w:r>
      <w:r w:rsidR="00054408" w:rsidRPr="001C5BBF">
        <w:rPr>
          <w:rFonts w:ascii="Times New Roman" w:hAnsi="Times New Roman" w:cs="Times New Roman"/>
          <w:sz w:val="24"/>
          <w:szCs w:val="24"/>
          <w:lang w:val="en-US"/>
        </w:rPr>
        <w:fldChar w:fldCharType="end"/>
      </w:r>
      <w:r w:rsidR="005204F9" w:rsidRPr="001C5BBF">
        <w:rPr>
          <w:rFonts w:ascii="Times New Roman" w:hAnsi="Times New Roman" w:cs="Times New Roman"/>
          <w:sz w:val="24"/>
          <w:szCs w:val="24"/>
          <w:lang w:val="en-US"/>
        </w:rPr>
        <w:t xml:space="preserve"> In these applications, the</w:t>
      </w:r>
      <w:r w:rsidR="006A25C3" w:rsidRPr="001C5BBF">
        <w:rPr>
          <w:rFonts w:ascii="Times New Roman" w:hAnsi="Times New Roman" w:cs="Times New Roman"/>
          <w:sz w:val="24"/>
          <w:szCs w:val="24"/>
          <w:lang w:val="en-US"/>
        </w:rPr>
        <w:t xml:space="preserve"> </w:t>
      </w:r>
      <w:r w:rsidR="005204F9" w:rsidRPr="001C5BBF">
        <w:rPr>
          <w:rFonts w:ascii="Times New Roman" w:hAnsi="Times New Roman" w:cs="Times New Roman"/>
          <w:sz w:val="24"/>
          <w:szCs w:val="24"/>
          <w:lang w:val="en-US"/>
        </w:rPr>
        <w:t>vapor density near</w:t>
      </w:r>
      <w:r w:rsidR="006A25C3" w:rsidRPr="001C5BBF">
        <w:rPr>
          <w:rFonts w:ascii="Times New Roman" w:hAnsi="Times New Roman" w:cs="Times New Roman"/>
          <w:sz w:val="24"/>
          <w:szCs w:val="24"/>
          <w:lang w:val="en-US"/>
        </w:rPr>
        <w:t xml:space="preserve"> the</w:t>
      </w:r>
      <w:r w:rsidR="005204F9" w:rsidRPr="001C5BBF">
        <w:rPr>
          <w:rFonts w:ascii="Times New Roman" w:hAnsi="Times New Roman" w:cs="Times New Roman"/>
          <w:sz w:val="24"/>
          <w:szCs w:val="24"/>
          <w:lang w:val="en-US"/>
        </w:rPr>
        <w:t xml:space="preserve"> </w:t>
      </w:r>
      <w:r w:rsidR="006A25C3" w:rsidRPr="001C5BBF">
        <w:rPr>
          <w:rFonts w:ascii="Times New Roman" w:hAnsi="Times New Roman" w:cs="Times New Roman"/>
          <w:sz w:val="24"/>
          <w:szCs w:val="24"/>
          <w:lang w:val="en-US"/>
        </w:rPr>
        <w:t>liquid–vapor (lv) interface</w:t>
      </w:r>
      <w:r w:rsidRPr="001C5BBF">
        <w:rPr>
          <w:rFonts w:ascii="Times New Roman" w:hAnsi="Times New Roman" w:cs="Times New Roman"/>
          <w:sz w:val="24"/>
          <w:szCs w:val="24"/>
          <w:lang w:val="en-US"/>
        </w:rPr>
        <w:t xml:space="preserve"> </w:t>
      </w:r>
      <w:r w:rsidR="006A25C3" w:rsidRPr="001C5BBF">
        <w:rPr>
          <w:rFonts w:ascii="Times New Roman" w:hAnsi="Times New Roman" w:cs="Times New Roman"/>
          <w:sz w:val="24"/>
          <w:szCs w:val="24"/>
          <w:lang w:val="en-US"/>
        </w:rPr>
        <w:t xml:space="preserve">of a </w:t>
      </w:r>
      <w:r w:rsidR="005204F9" w:rsidRPr="001C5BBF">
        <w:rPr>
          <w:rFonts w:ascii="Times New Roman" w:hAnsi="Times New Roman" w:cs="Times New Roman"/>
          <w:sz w:val="24"/>
          <w:szCs w:val="24"/>
          <w:lang w:val="en-US"/>
        </w:rPr>
        <w:t xml:space="preserve">droplet </w:t>
      </w:r>
      <w:r w:rsidR="00610500" w:rsidRPr="001C5BBF">
        <w:rPr>
          <w:rFonts w:ascii="Times New Roman" w:hAnsi="Times New Roman" w:cs="Times New Roman"/>
          <w:sz w:val="24"/>
          <w:szCs w:val="24"/>
          <w:lang w:val="en-US"/>
        </w:rPr>
        <w:t>in the array</w:t>
      </w:r>
      <w:r w:rsidR="002D3CED" w:rsidRPr="001C5BBF">
        <w:rPr>
          <w:rFonts w:ascii="Times New Roman" w:hAnsi="Times New Roman" w:cs="Times New Roman"/>
          <w:sz w:val="24"/>
          <w:szCs w:val="24"/>
          <w:lang w:val="en-US"/>
        </w:rPr>
        <w:t xml:space="preserve"> increase</w:t>
      </w:r>
      <w:r w:rsidR="001A405C" w:rsidRPr="001C5BBF">
        <w:rPr>
          <w:rFonts w:ascii="Times New Roman" w:hAnsi="Times New Roman" w:cs="Times New Roman"/>
          <w:sz w:val="24"/>
          <w:szCs w:val="24"/>
          <w:lang w:val="en-US"/>
        </w:rPr>
        <w:t>s</w:t>
      </w:r>
      <w:r w:rsidR="002D3CED" w:rsidRPr="001C5BBF">
        <w:rPr>
          <w:rFonts w:ascii="Times New Roman" w:hAnsi="Times New Roman" w:cs="Times New Roman"/>
          <w:sz w:val="24"/>
          <w:szCs w:val="24"/>
          <w:lang w:val="en-US"/>
        </w:rPr>
        <w:t xml:space="preserve"> </w:t>
      </w:r>
      <w:r w:rsidR="00E51AB5" w:rsidRPr="001C5BBF">
        <w:rPr>
          <w:rFonts w:ascii="Times New Roman" w:hAnsi="Times New Roman" w:cs="Times New Roman"/>
          <w:sz w:val="24"/>
          <w:szCs w:val="24"/>
          <w:lang w:val="en-US"/>
        </w:rPr>
        <w:t>when</w:t>
      </w:r>
      <w:r w:rsidR="002D3CED" w:rsidRPr="001C5BBF">
        <w:rPr>
          <w:rFonts w:ascii="Times New Roman" w:hAnsi="Times New Roman" w:cs="Times New Roman"/>
          <w:sz w:val="24"/>
          <w:szCs w:val="24"/>
          <w:lang w:val="en-US"/>
        </w:rPr>
        <w:t xml:space="preserve"> adjacent droplets</w:t>
      </w:r>
      <w:r w:rsidR="00E51AB5" w:rsidRPr="001C5BBF">
        <w:rPr>
          <w:rFonts w:ascii="Times New Roman" w:hAnsi="Times New Roman" w:cs="Times New Roman"/>
          <w:sz w:val="24"/>
          <w:szCs w:val="24"/>
          <w:lang w:val="en-US"/>
        </w:rPr>
        <w:t xml:space="preserve"> are present</w:t>
      </w:r>
      <w:r w:rsidR="001440F4" w:rsidRPr="001C5BBF">
        <w:rPr>
          <w:rFonts w:ascii="Times New Roman" w:hAnsi="Times New Roman" w:cs="Times New Roman"/>
          <w:sz w:val="24"/>
          <w:szCs w:val="24"/>
          <w:lang w:val="en-US"/>
        </w:rPr>
        <w:t>.</w:t>
      </w:r>
      <w:r w:rsidR="0074560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10.1017/jfm.2019.105","ISSN":"0022-1120","abstract":"Manipulation of an array of surface droplets organised in an ordered structure turns out to be of immense consequence in a wide variety of applications ranging from photonics, near field imaging and inkjet printing on the one hand to bio-molecular analysis and DNA sequencing on the other. While evaporation of a single isolated sessile droplet has been well studied, the collective evaporative dynamics of an ordered array of droplets on a solid substrate remains elusive. Physically, the closed region between the centre and side droplets in the ordered array reduces the mobility of the diffusing vapour, resulting in its accumulation along with enhanced local concentration and a consequent increment in the lifetime of the centre droplet. Here, we present a theoretical model to account for evaporation lifetime scaling in closely placed ordered linear droplet arrays. In addition, the present theory predicts the limiting cases of droplet interaction; namely, critical droplet separation for which interfacial interaction ceases to exist and minimum possible droplet separation (droplets on the verge of coalescence) for which the droplet system achieves maximum lifetime scaling. Further experimental evidence demonstrates the applicability of the present scaling theory to extended dimensions of the droplet array, generalising our physical conjecture. It is also worth noting that the theoretical time scale is applicable across a wide variety of drop–substrate combinations and initial droplet volumes. We also highlight that the scaling law proposed here can be extended seamlessly to other forms of confinement such as an evaporating droplet inside a mini-channel, as encountered in countless applications ranging from biomedical engineering to surface patterning.","author":[{"dropping-particle":"","family":"Hatte","given":"Sandeep","non-dropping-particle":"","parse-names":false,"suffix":""},{"dropping-particle":"","family":"Pandey","given":"Keshav","non-dropping-particle":"","parse-names":false,"suffix":""},{"dropping-particle":"","family":"Pandey","given":"Khushboo","non-dropping-particle":"","parse-names":false,"suffix":""},{"dropping-particle":"","family":"Chakraborty","given":"Suman","non-dropping-particle":"","parse-names":false,"suffix":""},{"dropping-particle":"","family":"Basu","given":"Saptarshi","non-dropping-particle":"","parse-names":false,"suffix":""}],"container-title":"Journal of Fluid Mechanics","edition":"2019/03/04","id":"ITEM-1","issued":{"date-parts":[["2019"]]},"page":"61-81","publisher":"Cambridge University Press","title":"Universal evaporation dynamics of ordered arrays of sessile droplets","type":"article-journal","volume":"866"},"uris":["http://www.mendeley.com/documents/?uuid=7ce04cc9-f515-4a9c-9ef0-441c63261b64"]}],"mendeley":{"formattedCitation":"&lt;sup&gt;17&lt;/sup&gt;","plainTextFormattedCitation":"17","previouslyFormattedCitation":"&lt;sup&gt;17&lt;/sup&gt;"},"properties":{"noteIndex":0},"schema":"https://github.com/citation-style-language/schema/raw/master/csl-citation.json"}</w:instrText>
      </w:r>
      <w:r w:rsidR="0074560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17</w:t>
      </w:r>
      <w:r w:rsidR="0074560B" w:rsidRPr="001C5BBF">
        <w:rPr>
          <w:rFonts w:ascii="Times New Roman" w:hAnsi="Times New Roman" w:cs="Times New Roman"/>
          <w:sz w:val="24"/>
          <w:szCs w:val="24"/>
          <w:lang w:val="en-US"/>
        </w:rPr>
        <w:fldChar w:fldCharType="end"/>
      </w:r>
      <w:r w:rsidR="001440F4" w:rsidRPr="001C5BBF">
        <w:rPr>
          <w:rFonts w:ascii="Times New Roman" w:hAnsi="Times New Roman" w:cs="Times New Roman"/>
          <w:sz w:val="24"/>
          <w:szCs w:val="24"/>
          <w:lang w:val="en-US"/>
        </w:rPr>
        <w:t xml:space="preserve"> </w:t>
      </w:r>
      <w:r w:rsidR="00FE5514" w:rsidRPr="001C5BBF">
        <w:rPr>
          <w:rFonts w:ascii="Times New Roman" w:hAnsi="Times New Roman" w:cs="Times New Roman"/>
          <w:sz w:val="24"/>
          <w:szCs w:val="24"/>
          <w:lang w:val="en-US"/>
        </w:rPr>
        <w:t>L</w:t>
      </w:r>
      <w:r w:rsidR="005204F9" w:rsidRPr="001C5BBF">
        <w:rPr>
          <w:rFonts w:ascii="Times New Roman" w:hAnsi="Times New Roman" w:cs="Times New Roman"/>
          <w:sz w:val="24"/>
          <w:szCs w:val="24"/>
          <w:lang w:val="en-US"/>
        </w:rPr>
        <w:t xml:space="preserve">ocal vapor accumulation around the droplet </w:t>
      </w:r>
      <w:r w:rsidR="005F3443" w:rsidRPr="001C5BBF">
        <w:rPr>
          <w:rFonts w:ascii="Times New Roman" w:hAnsi="Times New Roman" w:cs="Times New Roman"/>
          <w:sz w:val="24"/>
          <w:szCs w:val="24"/>
          <w:lang w:val="en-US"/>
        </w:rPr>
        <w:t>reduces</w:t>
      </w:r>
      <w:r w:rsidR="005204F9" w:rsidRPr="001C5BBF">
        <w:rPr>
          <w:rFonts w:ascii="Times New Roman" w:hAnsi="Times New Roman" w:cs="Times New Roman"/>
          <w:sz w:val="24"/>
          <w:szCs w:val="24"/>
          <w:lang w:val="en-US"/>
        </w:rPr>
        <w:t xml:space="preserve"> the evaporation rate</w:t>
      </w:r>
      <w:r w:rsidR="002D3CED" w:rsidRPr="001C5BBF">
        <w:rPr>
          <w:rFonts w:ascii="Times New Roman" w:hAnsi="Times New Roman" w:cs="Times New Roman"/>
          <w:sz w:val="24"/>
          <w:szCs w:val="24"/>
          <w:lang w:val="en-US"/>
        </w:rPr>
        <w:t>,</w:t>
      </w:r>
      <w:r w:rsidR="005204F9" w:rsidRPr="001C5BBF">
        <w:rPr>
          <w:rFonts w:ascii="Times New Roman" w:hAnsi="Times New Roman" w:cs="Times New Roman"/>
          <w:sz w:val="24"/>
          <w:szCs w:val="24"/>
          <w:lang w:val="en-US"/>
        </w:rPr>
        <w:t xml:space="preserve"> </w:t>
      </w:r>
      <w:r w:rsidR="00A93D90" w:rsidRPr="001C5BBF">
        <w:rPr>
          <w:rFonts w:ascii="Times New Roman" w:hAnsi="Times New Roman" w:cs="Times New Roman"/>
          <w:sz w:val="24"/>
          <w:szCs w:val="24"/>
          <w:lang w:val="en-US"/>
        </w:rPr>
        <w:t>prolong</w:t>
      </w:r>
      <w:r w:rsidR="002D3CED" w:rsidRPr="001C5BBF">
        <w:rPr>
          <w:rFonts w:ascii="Times New Roman" w:hAnsi="Times New Roman" w:cs="Times New Roman"/>
          <w:sz w:val="24"/>
          <w:szCs w:val="24"/>
          <w:lang w:val="en-US"/>
        </w:rPr>
        <w:t>ing</w:t>
      </w:r>
      <w:r w:rsidR="00A93D90" w:rsidRPr="001C5BBF">
        <w:rPr>
          <w:rFonts w:ascii="Times New Roman" w:hAnsi="Times New Roman" w:cs="Times New Roman"/>
          <w:sz w:val="24"/>
          <w:szCs w:val="24"/>
          <w:lang w:val="en-US"/>
        </w:rPr>
        <w:t xml:space="preserve"> </w:t>
      </w:r>
      <w:r w:rsidR="00E51AB5" w:rsidRPr="001C5BBF">
        <w:rPr>
          <w:rFonts w:ascii="Times New Roman" w:hAnsi="Times New Roman" w:cs="Times New Roman"/>
          <w:sz w:val="24"/>
          <w:szCs w:val="24"/>
          <w:lang w:val="en-US"/>
        </w:rPr>
        <w:t>its</w:t>
      </w:r>
      <w:r w:rsidR="005204F9" w:rsidRPr="001C5BBF">
        <w:rPr>
          <w:rFonts w:ascii="Times New Roman" w:hAnsi="Times New Roman" w:cs="Times New Roman"/>
          <w:sz w:val="24"/>
          <w:szCs w:val="24"/>
          <w:lang w:val="en-US"/>
        </w:rPr>
        <w:t xml:space="preserve"> evaporation time compared </w:t>
      </w:r>
      <w:r w:rsidR="002D3CED" w:rsidRPr="001C5BBF">
        <w:rPr>
          <w:rFonts w:ascii="Times New Roman" w:hAnsi="Times New Roman" w:cs="Times New Roman"/>
          <w:sz w:val="24"/>
          <w:szCs w:val="24"/>
          <w:lang w:val="en-US"/>
        </w:rPr>
        <w:t>with</w:t>
      </w:r>
      <w:r w:rsidR="005204F9" w:rsidRPr="001C5BBF">
        <w:rPr>
          <w:rFonts w:ascii="Times New Roman" w:hAnsi="Times New Roman" w:cs="Times New Roman"/>
          <w:sz w:val="24"/>
          <w:szCs w:val="24"/>
          <w:lang w:val="en-US"/>
        </w:rPr>
        <w:t xml:space="preserve"> an isolated droplet under </w:t>
      </w:r>
      <w:r w:rsidR="002D3CED" w:rsidRPr="001C5BBF">
        <w:rPr>
          <w:rFonts w:ascii="Times New Roman" w:hAnsi="Times New Roman" w:cs="Times New Roman"/>
          <w:sz w:val="24"/>
          <w:szCs w:val="24"/>
          <w:lang w:val="en-US"/>
        </w:rPr>
        <w:t>identical</w:t>
      </w:r>
      <w:r w:rsidR="005204F9" w:rsidRPr="001C5BBF">
        <w:rPr>
          <w:rFonts w:ascii="Times New Roman" w:hAnsi="Times New Roman" w:cs="Times New Roman"/>
          <w:sz w:val="24"/>
          <w:szCs w:val="24"/>
          <w:lang w:val="en-US"/>
        </w:rPr>
        <w:t xml:space="preserve"> conditions</w:t>
      </w:r>
      <w:r w:rsidR="001440F4" w:rsidRPr="001C5BBF">
        <w:rPr>
          <w:rFonts w:ascii="Times New Roman" w:hAnsi="Times New Roman" w:cs="Times New Roman"/>
          <w:sz w:val="24"/>
          <w:szCs w:val="24"/>
          <w:lang w:val="en-US"/>
        </w:rPr>
        <w:t>.</w:t>
      </w:r>
      <w:r w:rsidR="0074560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10.1063/5.0105243","ISSN":"1070-6631","author":[{"dropping-particle":"","family":"Chen","given":"Hao","non-dropping-particle":"","parse-names":false,"suffix":""},{"dropping-particle":"","family":"An","given":"Qiaoru","non-dropping-particle":"","parse-names":false,"suffix":""},{"dropping-particle":"","family":"Zhang","given":"Hongya","non-dropping-particle":"","parse-names":false,"suffix":""},{"dropping-particle":"","family":"Li","given":"Chengshuai","non-dropping-particle":"","parse-names":false,"suffix":""},{"dropping-particle":"","family":"Fang","given":"Haisheng","non-dropping-particle":"","parse-names":false,"suffix":""},{"dropping-particle":"","family":"Yin","given":"Zhouping","non-dropping-particle":"","parse-names":false,"suffix":""}],"container-title":"Physics of Fluids","id":"ITEM-1","issue":"8","issued":{"date-parts":[["2022","7","18"]]},"note":"doi: 10.1063/5.0105243","page":"82010","publisher":"American Institute of Physics","title":"Predicting the lifetimes of evaporating droplets in ordered arrays","type":"article-journal","volume":"34"},"uris":["http://www.mendeley.com/documents/?uuid=277bcdde-f2e6-49bc-8500-f71d824d7d49"]}],"mendeley":{"formattedCitation":"&lt;sup&gt;18&lt;/sup&gt;","plainTextFormattedCitation":"18","previouslyFormattedCitation":"&lt;sup&gt;18&lt;/sup&gt;"},"properties":{"noteIndex":0},"schema":"https://github.com/citation-style-language/schema/raw/master/csl-citation.json"}</w:instrText>
      </w:r>
      <w:r w:rsidR="0074560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18</w:t>
      </w:r>
      <w:r w:rsidR="0074560B" w:rsidRPr="001C5BBF">
        <w:rPr>
          <w:rFonts w:ascii="Times New Roman" w:hAnsi="Times New Roman" w:cs="Times New Roman"/>
          <w:sz w:val="24"/>
          <w:szCs w:val="24"/>
          <w:lang w:val="en-US"/>
        </w:rPr>
        <w:fldChar w:fldCharType="end"/>
      </w:r>
      <w:r w:rsidR="005204F9" w:rsidRPr="001C5BBF">
        <w:rPr>
          <w:rFonts w:ascii="Times New Roman" w:hAnsi="Times New Roman" w:cs="Times New Roman"/>
          <w:sz w:val="24"/>
          <w:szCs w:val="24"/>
          <w:lang w:val="en-US"/>
        </w:rPr>
        <w:t xml:space="preserve"> This phenomenon is called "shielding effect</w:t>
      </w:r>
      <w:r w:rsidR="001440F4" w:rsidRPr="001C5BBF">
        <w:rPr>
          <w:rFonts w:ascii="Times New Roman" w:hAnsi="Times New Roman" w:cs="Times New Roman"/>
          <w:sz w:val="24"/>
          <w:szCs w:val="24"/>
          <w:lang w:val="en-US"/>
        </w:rPr>
        <w:t>,</w:t>
      </w:r>
      <w:r w:rsidR="005204F9" w:rsidRPr="001C5BBF">
        <w:rPr>
          <w:rFonts w:ascii="Times New Roman" w:hAnsi="Times New Roman" w:cs="Times New Roman"/>
          <w:sz w:val="24"/>
          <w:szCs w:val="24"/>
          <w:lang w:val="en-US"/>
        </w:rPr>
        <w:t xml:space="preserve">" </w:t>
      </w:r>
      <w:r w:rsidR="00C67788" w:rsidRPr="001C5BBF">
        <w:rPr>
          <w:rFonts w:ascii="Times New Roman" w:hAnsi="Times New Roman" w:cs="Times New Roman"/>
          <w:sz w:val="24"/>
          <w:szCs w:val="24"/>
          <w:lang w:val="en-US"/>
        </w:rPr>
        <w:t>owing</w:t>
      </w:r>
      <w:r w:rsidR="00E73114" w:rsidRPr="001C5BBF">
        <w:rPr>
          <w:rFonts w:ascii="Times New Roman" w:hAnsi="Times New Roman" w:cs="Times New Roman"/>
          <w:sz w:val="24"/>
          <w:szCs w:val="24"/>
          <w:lang w:val="en-US"/>
        </w:rPr>
        <w:t xml:space="preserve"> to</w:t>
      </w:r>
      <w:r w:rsidR="005204F9" w:rsidRPr="001C5BBF">
        <w:rPr>
          <w:rFonts w:ascii="Times New Roman" w:hAnsi="Times New Roman" w:cs="Times New Roman"/>
          <w:sz w:val="24"/>
          <w:szCs w:val="24"/>
          <w:lang w:val="en-US"/>
        </w:rPr>
        <w:t xml:space="preserve"> the analogy between the vapor cloud in mass transfer and the electronic cloud in quantum mechanics</w:t>
      </w:r>
      <w:r w:rsidR="001440F4" w:rsidRPr="001C5BBF">
        <w:rPr>
          <w:rFonts w:ascii="Times New Roman" w:hAnsi="Times New Roman" w:cs="Times New Roman"/>
          <w:sz w:val="24"/>
          <w:szCs w:val="24"/>
          <w:lang w:val="en-US"/>
        </w:rPr>
        <w:t>.</w:t>
      </w:r>
      <w:r w:rsidR="00982CCF"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{"citationItems":[{"id":"ITEM-1","itemData":{"DOI":"10.1007/s10665-019-10033-7","ISSN":"1573-2703","abstract":"We consider the diffusion-limited evaporation of thin two-dimensional sessile droplets either singly or in a pair. A conformal-mapping technique is used to calculate the vapour concentrations in the surrounding atmosphere, and thus to obtain closed-form solutions for the evolution and the lifetimes of the droplets in various modes of evaporation. These solutions demonstrate that, in contrast to in three dimensions, in large domains the lifetimes of the droplets depend logarithmically on the size of the domain, and more weakly on the mode of evaporation and the separation between the droplets. In particular, they allow us to quantify the shielding effect that the droplets have on each other, and how it extends the lifetimes of the droplets.","author":[{"dropping-particle":"","family":"Schofield","given":"Feargus G H","non-dropping-particle":"","parse-names":false,"suffix":""},{"dropping-particle":"","family":"Wray","given":"Alexander W","non-dropping-particle":"","parse-names":false,"suffix":""},{"dropping-particle":"","family":"Pritchard","given":"David","non-dropping-particle":"","parse-names":false,"suffix":""},{"dropping-particle":"","family":"Wilson","given":"Stephen K","non-dropping-particle":"","parse-names":false,"suffix":""}],"container-title":"Journal of Engineering Mathematics","id":"ITEM-1","issue":"1","issued":{"date-parts":[["2020"]]},"page":"89-110","title":"The shielding effect extends the lifetimes of two-dimensional sessile droplets","type":"article-journal","volume":"120"},"uris":["http://www.mendeley.com/documents/?uuid=66f0775d-9f47-4be1-8124-442bd12c4a9a"]}],"mendeley":{"formattedCitation":"&lt;sup&gt;19&lt;/sup&gt;","plainTextFormattedCitation":"19","previouslyFormattedCitation":"&lt;sup&gt;19&lt;/sup&gt;"},"properties":{"noteIndex":0},"schema":"https://github.com/citation-style-language/schema/raw/master/csl-citation.json"}</w:instrText>
      </w:r>
      <w:r w:rsidR="00982CCF"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19</w:t>
      </w:r>
      <w:r w:rsidR="00982CCF" w:rsidRPr="001C5BBF">
        <w:rPr>
          <w:rFonts w:ascii="Times New Roman" w:hAnsi="Times New Roman" w:cs="Times New Roman"/>
          <w:sz w:val="24"/>
          <w:szCs w:val="24"/>
          <w:lang w:val="en-US"/>
        </w:rPr>
        <w:fldChar w:fldCharType="end"/>
      </w:r>
    </w:p>
    <w:p w14:paraId="251DCB33" w14:textId="6C0496B5" w:rsidR="00EE4930" w:rsidRPr="001C5BBF" w:rsidRDefault="008E2218" w:rsidP="00BB1CC1">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Current diffusion-based theoretical models </w:t>
      </w:r>
      <w:r w:rsidR="00E541E6" w:rsidRPr="001C5BBF">
        <w:rPr>
          <w:rFonts w:ascii="Times New Roman" w:hAnsi="Times New Roman" w:cs="Times New Roman"/>
          <w:sz w:val="24"/>
          <w:szCs w:val="24"/>
          <w:lang w:val="en-US"/>
        </w:rPr>
        <w:t xml:space="preserve">can </w:t>
      </w:r>
      <w:r w:rsidRPr="001C5BBF">
        <w:rPr>
          <w:rFonts w:ascii="Times New Roman" w:hAnsi="Times New Roman" w:cs="Times New Roman"/>
          <w:sz w:val="24"/>
          <w:szCs w:val="24"/>
          <w:lang w:val="en-US"/>
        </w:rPr>
        <w:t>accurately predict t</w:t>
      </w:r>
      <w:r w:rsidR="00EE4930" w:rsidRPr="001C5BBF">
        <w:rPr>
          <w:rFonts w:ascii="Times New Roman" w:hAnsi="Times New Roman" w:cs="Times New Roman"/>
          <w:sz w:val="24"/>
          <w:szCs w:val="24"/>
          <w:lang w:val="en-US"/>
        </w:rPr>
        <w:t xml:space="preserve">he evaporation rate of an isolated droplet </w:t>
      </w:r>
      <w:r w:rsidR="009A4785" w:rsidRPr="001C5BBF">
        <w:rPr>
          <w:rFonts w:ascii="Times New Roman" w:hAnsi="Times New Roman" w:cs="Times New Roman"/>
          <w:sz w:val="24"/>
          <w:szCs w:val="24"/>
          <w:lang w:val="en-US"/>
        </w:rPr>
        <w:t>on a</w:t>
      </w:r>
      <w:r w:rsidR="00EE4930" w:rsidRPr="001C5BBF">
        <w:rPr>
          <w:rFonts w:ascii="Times New Roman" w:hAnsi="Times New Roman" w:cs="Times New Roman"/>
          <w:sz w:val="24"/>
          <w:szCs w:val="24"/>
          <w:lang w:val="en-US"/>
        </w:rPr>
        <w:t xml:space="preserve"> flat su</w:t>
      </w:r>
      <w:r w:rsidR="00A23234" w:rsidRPr="001C5BBF">
        <w:rPr>
          <w:rFonts w:ascii="Times New Roman" w:hAnsi="Times New Roman" w:cs="Times New Roman"/>
          <w:sz w:val="24"/>
          <w:szCs w:val="24"/>
          <w:lang w:val="en-US"/>
        </w:rPr>
        <w:t>rface</w:t>
      </w:r>
      <w:r w:rsidR="00486D07" w:rsidRPr="001C5BBF">
        <w:rPr>
          <w:rFonts w:ascii="Times New Roman" w:hAnsi="Times New Roman" w:cs="Times New Roman"/>
          <w:sz w:val="24"/>
          <w:szCs w:val="24"/>
          <w:lang w:val="en-US"/>
        </w:rPr>
        <w:t>.</w:t>
      </w:r>
      <w:r w:rsidR="0039572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{"citationItems":[{"id":"ITEM-1","itemData":{"DOI":"https://doi.org/10.1016/j.ijthermalsci.2014.05.024","ISSN":"1290-0729","abstract":"This study is focused on the role of liquid–vapor interface area in the evaporation of small sessile droplets. The evaporation processes of small sessile droplets with different geometric parameters are numerically investigated with the quasi-steady diffusion model. The numerical results show that droplets with the same surface area are approximately equal in the evaporation rate despite the great differences in contact angles and base radii. It is attributed to the fact that the gradient distributions of vapor concentration surrounding droplets with the same surface area tend to be consistent as the distance from droplet surface increases. Based on the numerical results, a new simple expression with no fitting parameter is developed to calculate the evaporation rate of sessile droplets, and it is found that the evaporation rate is proportional to the square root of liquid–vapor interface area. The proposed expression is in good agreement with the expression of Picknett and Bexon and also validated by the experimental data in open literature. Finally, the evaporation cooling effect of small droplets on an isothermal substrate at room temperature is incorporated into the expression using the average temperature of liquid–vapor interface.","author":[{"dropping-particle":"","family":"Hu","given":"Dinghua","non-dropping-particle":"","parse-names":false,"suffix":""},{"dropping-particle":"","family":"Wu","given":"Huiying","non-dropping-particle":"","parse-names":false,"suffix":""},{"dropping-particle":"","family":"Liu","given":"Zhenyu","non-dropping-particle":"","parse-names":false,"suffix":""}],"container-title":"International Journal of Thermal Sciences","id":"ITEM-1","issued":{"date-parts":[["2014"]]},"page":"300-308","title":"Effect of liquid–vapor interface area on the evaporation rate of small sessile droplets","type":"article-journal","volume":"84"},"uris":["http://www.mendeley.com/documents/?uuid=d8031843-107f-4a18-b287-7899158bb7aa"]},{"id":"ITEM-2","itemData":{"DOI":"10.1103/PhysRevE.71.036313","author":[{"dropping-particle":"","family":"Popov","given":"Yuri O","non-dropping-particle":"","parse-names":false,"suffix":""}],"container-title":"Physical Review E","id":"ITEM-2","issue":"3","issued":{"date-parts":[["2005","3","28"]]},"page":"36313","publisher":"American Physical Society","title":"Evaporative deposition patterns: Spatial dimensions of the deposit","type":"article-journal","volume":"71"},"uris":["http://www.mendeley.com/documents/?uuid=7fae586e-698e-4b6c-a28a-5e633960dbf8"]},{"id":"ITEM-3","itemData":{"DOI":"10.1021/jp0118322","ISSN":"1520-6106","author":[{"dropping-particle":"","family":"Hu","given":"Hua","non-dropping-particle":"","parse-names":false,"suffix":""},{"dropping-particle":"","family":"Larson","given":"Ronald G","non-dropping-particle":"","parse-names":false,"suffix":""}],"container-title":"The Journal of Physical Chemistry B","id":"ITEM-3","issue":"6","issued":{"date-parts":[["2002","2","1"]]},"note":"doi: 10.1021/jp0118322","page":"1334-1344","publisher":"American Chemical Society","title":"Evaporation of a Sessile Droplet on a Substrate","type":"article-journal","volume":"106"},"uris":["http://www.mendeley.com/documents/?uuid=c32c29c0-2e73-4226-941a-0dabf523f978"]},{"id":"ITEM-4","itemData":{"DOI":"DOI: 10.1017/jfm.2014.94","ISSN":"0022-1120","abstract":"The complete description of the lifetime of a droplet on a solid substrate evaporating in a ‘stick–slide’ mode is obtained. The unexpectedly subtle relationship between the lifetime of such a droplet and the lifetimes of initially identical droplets evaporating in the extreme modes (namely the constant contact radius and constant contact angle modes) is described and summarised in an appropriate master diagram. In particular, it is shown that the lifetime of a droplet is not, in general, constrained by the lifetimes of the extreme modes.","author":[{"dropping-particle":"","family":"Stauber","given":"J. M.","non-dropping-particle":"","parse-names":false,"suffix":""},{"dropping-particle":"","family":"Wilson","given":"S. K.","non-dropping-particle":"","parse-names":false,"suffix":""},{"dropping-particle":"","family":"Duffy","given":"B. R.","non-dropping-particle":"","parse-names":false,"suffix":""},{"dropping-particle":"","family":"Sefiane","given":"K","non-dropping-particle":"","parse-names":false,"suffix":""}],"container-title":"Journal of Fluid Mechanics","edition":"2014/03/14","id":"ITEM-4","issued":{"date-parts":[["2014"]]},"page":"R2","publisher":"Cambridge University Press","title":"On the lifetimes of evaporating droplets","type":"article-journal","volume":"744"},"uris":["http://www.mendeley.com/documents/?uuid=01ca4ded-9689-407d-be54-fd1870822bfd"]}],"mendeley":{"formattedCitation":"&lt;sup&gt;20–23&lt;/sup&gt;","plainTextFormattedCitation":"20–23","previouslyFormattedCitation":"&lt;sup&gt;20–23&lt;/sup&gt;"},"properties":{"noteIndex":0},"schema":"https://github.com/citation-style-language/schema/raw/master/csl-citation.json"}</w:instrText>
      </w:r>
      <w:r w:rsidR="0039572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20–23</w:t>
      </w:r>
      <w:r w:rsidR="0039572B" w:rsidRPr="001C5BBF">
        <w:rPr>
          <w:rFonts w:ascii="Times New Roman" w:hAnsi="Times New Roman" w:cs="Times New Roman"/>
          <w:sz w:val="24"/>
          <w:szCs w:val="24"/>
          <w:lang w:val="en-US"/>
        </w:rPr>
        <w:fldChar w:fldCharType="end"/>
      </w:r>
      <w:r w:rsidR="00EE4930" w:rsidRPr="001C5BBF">
        <w:rPr>
          <w:rFonts w:ascii="Times New Roman" w:hAnsi="Times New Roman" w:cs="Times New Roman"/>
          <w:sz w:val="24"/>
          <w:szCs w:val="24"/>
          <w:lang w:val="en-US"/>
        </w:rPr>
        <w:t xml:space="preserve"> However, </w:t>
      </w:r>
      <w:r w:rsidR="00C67788" w:rsidRPr="001C5BBF">
        <w:rPr>
          <w:rFonts w:ascii="Times New Roman" w:hAnsi="Times New Roman" w:cs="Times New Roman"/>
          <w:sz w:val="24"/>
          <w:szCs w:val="24"/>
          <w:lang w:val="en-US"/>
        </w:rPr>
        <w:t>in</w:t>
      </w:r>
      <w:r w:rsidR="00C0167F" w:rsidRPr="001C5BBF">
        <w:rPr>
          <w:rFonts w:ascii="Times New Roman" w:hAnsi="Times New Roman" w:cs="Times New Roman"/>
          <w:sz w:val="24"/>
          <w:szCs w:val="24"/>
          <w:lang w:val="en-US"/>
        </w:rPr>
        <w:t xml:space="preserve"> </w:t>
      </w:r>
      <w:r w:rsidR="00DB625A" w:rsidRPr="001C5BBF">
        <w:rPr>
          <w:rFonts w:ascii="Times New Roman" w:hAnsi="Times New Roman" w:cs="Times New Roman"/>
          <w:sz w:val="24"/>
          <w:szCs w:val="24"/>
          <w:lang w:val="en-US"/>
        </w:rPr>
        <w:t>identical</w:t>
      </w:r>
      <w:r w:rsidR="00C0167F" w:rsidRPr="001C5BBF">
        <w:rPr>
          <w:rFonts w:ascii="Times New Roman" w:hAnsi="Times New Roman" w:cs="Times New Roman"/>
          <w:sz w:val="24"/>
          <w:szCs w:val="24"/>
          <w:lang w:val="en-US"/>
        </w:rPr>
        <w:t xml:space="preserve"> conditions, </w:t>
      </w:r>
      <w:r w:rsidR="00EE4930" w:rsidRPr="001C5BBF">
        <w:rPr>
          <w:rFonts w:ascii="Times New Roman" w:hAnsi="Times New Roman" w:cs="Times New Roman"/>
          <w:sz w:val="24"/>
          <w:szCs w:val="24"/>
          <w:lang w:val="en-US"/>
        </w:rPr>
        <w:t xml:space="preserve">these models overestimate the evaporation rate of </w:t>
      </w:r>
      <w:r w:rsidR="00C0167F" w:rsidRPr="001C5BBF">
        <w:rPr>
          <w:rFonts w:ascii="Times New Roman" w:hAnsi="Times New Roman" w:cs="Times New Roman"/>
          <w:sz w:val="24"/>
          <w:szCs w:val="24"/>
          <w:lang w:val="en-US"/>
        </w:rPr>
        <w:t>a</w:t>
      </w:r>
      <w:r w:rsidR="00EE4930" w:rsidRPr="001C5BBF">
        <w:rPr>
          <w:rFonts w:ascii="Times New Roman" w:hAnsi="Times New Roman" w:cs="Times New Roman"/>
          <w:sz w:val="24"/>
          <w:szCs w:val="24"/>
          <w:lang w:val="en-US"/>
        </w:rPr>
        <w:t xml:space="preserve"> droplet </w:t>
      </w:r>
      <w:r w:rsidR="00610500" w:rsidRPr="001C5BBF">
        <w:rPr>
          <w:rFonts w:ascii="Times New Roman" w:hAnsi="Times New Roman" w:cs="Times New Roman"/>
          <w:sz w:val="24"/>
          <w:szCs w:val="24"/>
          <w:lang w:val="en-US"/>
        </w:rPr>
        <w:t xml:space="preserve">in </w:t>
      </w:r>
      <w:r w:rsidR="00D10857" w:rsidRPr="001C5BBF">
        <w:rPr>
          <w:rFonts w:ascii="Times New Roman" w:hAnsi="Times New Roman" w:cs="Times New Roman"/>
          <w:sz w:val="24"/>
          <w:szCs w:val="24"/>
          <w:lang w:val="en-US"/>
        </w:rPr>
        <w:t>an</w:t>
      </w:r>
      <w:r w:rsidR="00610500" w:rsidRPr="001C5BBF">
        <w:rPr>
          <w:rFonts w:ascii="Times New Roman" w:hAnsi="Times New Roman" w:cs="Times New Roman"/>
          <w:sz w:val="24"/>
          <w:szCs w:val="24"/>
          <w:lang w:val="en-US"/>
        </w:rPr>
        <w:t xml:space="preserve"> array</w:t>
      </w:r>
      <w:r w:rsidR="00D10857" w:rsidRPr="001C5BBF">
        <w:rPr>
          <w:rFonts w:ascii="Times New Roman" w:hAnsi="Times New Roman" w:cs="Times New Roman"/>
          <w:sz w:val="24"/>
          <w:szCs w:val="24"/>
          <w:lang w:val="en-US"/>
        </w:rPr>
        <w:t>.</w:t>
      </w:r>
      <w:r w:rsidR="0074560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10.1017/jfm.2021.1084","ISSN":"0022-1120","abstract":"The evaporation of multiple sessile droplets is both scientifically interesting and practically important, occurring in many natural and industrial applications. Although there are simple analytic expressions to predict evaporation rates of single droplets, there are no such frameworks for general configurations of droplets of arbitrary size, contact angle or spacing. However, a recent theoretical contribution by Masoud, Howell &amp;amp; Stone (J. Fluid Mech., vol. 927, 2021, R4) shows how considerable insight can be gained into the evaporation of arbitrary configurations of droplets without having either to obtain the solution for the concentration of vapour in the atmosphere or to perform direct numerical simulations of the full problem. The theoretical predictions show excellent agreement with simulations for all configurations, only deviating by 25 % for the most confined droplets.","author":[{"dropping-particle":"","family":"Fairhurst","given":"David J","non-dropping-particle":"","parse-names":false,"suffix":""}],"container-title":"Journal of Fluid Mechanics","edition":"2022/01/11","id":"ITEM-1","issued":{"date-parts":[["2022"]]},"page":"F1","publisher":"Cambridge University Press","title":"Predicting evaporation rates of droplet arrays","type":"article-journal","volume":"934"},"uris":["http://www.mendeley.com/documents/?uuid=646ca744-9fbc-4197-a8f7-a1d927c66d29"]}],"mendeley":{"formattedCitation":"&lt;sup&gt;24&lt;/sup&gt;","plainTextFormattedCitation":"24","previouslyFormattedCitation":"&lt;sup&gt;24&lt;/sup&gt;"},"properties":{"noteIndex":0},"schema":"https://github.com/citation-style-language/schema/raw/master/csl-citation.json"}</w:instrText>
      </w:r>
      <w:r w:rsidR="0074560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24</w:t>
      </w:r>
      <w:r w:rsidR="0074560B" w:rsidRPr="001C5BBF">
        <w:rPr>
          <w:rFonts w:ascii="Times New Roman" w:hAnsi="Times New Roman" w:cs="Times New Roman"/>
          <w:sz w:val="24"/>
          <w:szCs w:val="24"/>
          <w:lang w:val="en-US"/>
        </w:rPr>
        <w:fldChar w:fldCharType="end"/>
      </w:r>
      <w:r w:rsidR="00EE4930" w:rsidRPr="001C5BBF">
        <w:rPr>
          <w:rFonts w:ascii="Times New Roman" w:hAnsi="Times New Roman" w:cs="Times New Roman"/>
          <w:sz w:val="24"/>
          <w:szCs w:val="24"/>
          <w:lang w:val="en-US"/>
        </w:rPr>
        <w:t xml:space="preserve"> In this context, Carrier </w:t>
      </w:r>
      <w:r w:rsidR="005D44D5" w:rsidRPr="001C5BBF">
        <w:rPr>
          <w:rFonts w:ascii="Times New Roman" w:hAnsi="Times New Roman" w:cs="Times New Roman"/>
          <w:i/>
          <w:iCs/>
          <w:sz w:val="24"/>
          <w:szCs w:val="24"/>
          <w:lang w:val="en-US"/>
        </w:rPr>
        <w:t>et al.</w:t>
      </w:r>
      <w:r w:rsidR="00EE4930" w:rsidRPr="001C5BBF">
        <w:rPr>
          <w:rFonts w:ascii="Times New Roman" w:hAnsi="Times New Roman" w:cs="Times New Roman"/>
          <w:sz w:val="24"/>
          <w:szCs w:val="24"/>
          <w:lang w:val="en-US"/>
        </w:rPr>
        <w:t xml:space="preserve"> introduced the concept of "super</w:t>
      </w:r>
      <w:r w:rsidR="00444425" w:rsidRPr="001C5BBF">
        <w:rPr>
          <w:rFonts w:ascii="Times New Roman" w:hAnsi="Times New Roman" w:cs="Times New Roman"/>
          <w:sz w:val="24"/>
          <w:szCs w:val="24"/>
          <w:lang w:val="en-US"/>
        </w:rPr>
        <w:t>-</w:t>
      </w:r>
      <w:r w:rsidR="00EE4930" w:rsidRPr="001C5BBF">
        <w:rPr>
          <w:rFonts w:ascii="Times New Roman" w:hAnsi="Times New Roman" w:cs="Times New Roman"/>
          <w:sz w:val="24"/>
          <w:szCs w:val="24"/>
          <w:lang w:val="en-US"/>
        </w:rPr>
        <w:t>drop</w:t>
      </w:r>
      <w:r w:rsidR="0079532C" w:rsidRPr="001C5BBF">
        <w:rPr>
          <w:rFonts w:ascii="Times New Roman" w:hAnsi="Times New Roman" w:cs="Times New Roman"/>
          <w:sz w:val="24"/>
          <w:szCs w:val="24"/>
          <w:lang w:val="en-US"/>
        </w:rPr>
        <w:t>let</w:t>
      </w:r>
      <w:r w:rsidR="00EE4930" w:rsidRPr="001C5BBF">
        <w:rPr>
          <w:rFonts w:ascii="Times New Roman" w:hAnsi="Times New Roman" w:cs="Times New Roman"/>
          <w:sz w:val="24"/>
          <w:szCs w:val="24"/>
          <w:lang w:val="en-US"/>
        </w:rPr>
        <w:t>" and proposed a</w:t>
      </w:r>
      <w:r w:rsidR="003326BB" w:rsidRPr="001C5BBF">
        <w:rPr>
          <w:rFonts w:ascii="Times New Roman" w:hAnsi="Times New Roman" w:cs="Times New Roman"/>
          <w:sz w:val="24"/>
          <w:szCs w:val="24"/>
          <w:lang w:val="en-US"/>
        </w:rPr>
        <w:t>n</w:t>
      </w:r>
      <w:r w:rsidR="00EE4930" w:rsidRPr="001C5BBF">
        <w:rPr>
          <w:rFonts w:ascii="Times New Roman" w:hAnsi="Times New Roman" w:cs="Times New Roman"/>
          <w:sz w:val="24"/>
          <w:szCs w:val="24"/>
          <w:lang w:val="en-US"/>
        </w:rPr>
        <w:t xml:space="preserve"> analytical expression </w:t>
      </w:r>
      <w:r w:rsidR="00444425" w:rsidRPr="001C5BBF">
        <w:rPr>
          <w:rFonts w:ascii="Times New Roman" w:hAnsi="Times New Roman" w:cs="Times New Roman"/>
          <w:sz w:val="24"/>
          <w:szCs w:val="24"/>
          <w:lang w:val="en-US"/>
        </w:rPr>
        <w:t>that</w:t>
      </w:r>
      <w:r w:rsidR="00EE4930" w:rsidRPr="001C5BBF">
        <w:rPr>
          <w:rFonts w:ascii="Times New Roman" w:hAnsi="Times New Roman" w:cs="Times New Roman"/>
          <w:sz w:val="24"/>
          <w:szCs w:val="24"/>
          <w:lang w:val="en-US"/>
        </w:rPr>
        <w:t xml:space="preserve"> describe</w:t>
      </w:r>
      <w:r w:rsidR="00285990" w:rsidRPr="001C5BBF">
        <w:rPr>
          <w:rFonts w:ascii="Times New Roman" w:hAnsi="Times New Roman" w:cs="Times New Roman"/>
          <w:sz w:val="24"/>
          <w:szCs w:val="24"/>
          <w:lang w:val="en-US"/>
        </w:rPr>
        <w:t>s</w:t>
      </w:r>
      <w:r w:rsidR="00EE4930" w:rsidRPr="001C5BBF">
        <w:rPr>
          <w:rFonts w:ascii="Times New Roman" w:hAnsi="Times New Roman" w:cs="Times New Roman"/>
          <w:sz w:val="24"/>
          <w:szCs w:val="24"/>
          <w:lang w:val="en-US"/>
        </w:rPr>
        <w:t xml:space="preserve"> how </w:t>
      </w:r>
      <w:r w:rsidRPr="001C5BBF">
        <w:rPr>
          <w:rFonts w:ascii="Times New Roman" w:hAnsi="Times New Roman" w:cs="Times New Roman"/>
          <w:sz w:val="24"/>
          <w:szCs w:val="24"/>
          <w:lang w:val="en-US"/>
        </w:rPr>
        <w:t xml:space="preserve">its </w:t>
      </w:r>
      <w:r w:rsidR="00EE4930" w:rsidRPr="001C5BBF">
        <w:rPr>
          <w:rFonts w:ascii="Times New Roman" w:hAnsi="Times New Roman" w:cs="Times New Roman"/>
          <w:sz w:val="24"/>
          <w:szCs w:val="24"/>
          <w:lang w:val="en-US"/>
        </w:rPr>
        <w:t xml:space="preserve">evaporation is hindered by the presence of </w:t>
      </w:r>
      <w:r w:rsidR="00984755" w:rsidRPr="001C5BBF">
        <w:rPr>
          <w:rFonts w:ascii="Times New Roman" w:hAnsi="Times New Roman" w:cs="Times New Roman"/>
          <w:sz w:val="24"/>
          <w:szCs w:val="24"/>
          <w:lang w:val="en-US"/>
        </w:rPr>
        <w:t>adjacent</w:t>
      </w:r>
      <w:r w:rsidR="00EE4930" w:rsidRPr="001C5BBF">
        <w:rPr>
          <w:rFonts w:ascii="Times New Roman" w:hAnsi="Times New Roman" w:cs="Times New Roman"/>
          <w:sz w:val="24"/>
          <w:szCs w:val="24"/>
          <w:lang w:val="en-US"/>
        </w:rPr>
        <w:t xml:space="preserve"> droplets</w:t>
      </w:r>
      <w:r w:rsidR="00D10857" w:rsidRPr="001C5BBF">
        <w:rPr>
          <w:rFonts w:ascii="Times New Roman" w:hAnsi="Times New Roman" w:cs="Times New Roman"/>
          <w:sz w:val="24"/>
          <w:szCs w:val="24"/>
          <w:lang w:val="en-US"/>
        </w:rPr>
        <w:t>.</w:t>
      </w:r>
      <w:r w:rsidR="001A44B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10.1017/jfm.2016.356","ISSN":"0022-1120","abstract":"We study the evaporation rate from single drops as well as collections of drops on a solid substrate, both experimentally and theoretically. For a single isolated drop of water, in general the evaporative flux is limited by diffusion of water through the air, leading to an evaporation rate that is proportional to the linear dimension of the drop. Here, we test the limitations of this scaling law for several small drops and for very large drops. We find that both for simple arrangements of drops, as well as for complex drop size distributions found in sprays, cooperative effects between drops are significant. For large drops, we find that the onset of convection introduces a length scale of approximately 20 mm in radius, below which linear scaling is found. Above this length scale, the evaporation rate is proportional to the surface area.","author":[{"dropping-particle":"","family":"Carrier","given":"Odile","non-dropping-particle":"","parse-names":false,"suffix":""},{"dropping-particle":"","family":"Shahidzadeh-Bonn","given":"Noushine","non-dropping-particle":"","parse-names":false,"suffix":""},{"dropping-particle":"","family":"Zargar","given":"Rojman","non-dropping-particle":"","parse-names":false,"suffix":""},{"dropping-particle":"","family":"Aytouna","given":"Mounir","non-dropping-particle":"","parse-names":false,"suffix":""},{"dropping-particle":"","family":"Habibi","given":"Mehdi","non-dropping-particle":"","parse-names":false,"suffix":""},{"dropping-particle":"","family":"Eggers","given":"Jens","non-dropping-particle":"","parse-names":false,"suffix":""},{"dropping-particle":"","family":"Bonn","given":"Daniel","non-dropping-particle":"","parse-names":false,"suffix":""}],"container-title":"Journal of Fluid Mechanics","edition":"2016/06/09","id":"ITEM-1","issued":{"date-parts":[["2016"]]},"page":"774-786","publisher":"Cambridge University Press","title":"Evaporation of water: evaporation rate and collective effects","type":"article-journal","volume":"798"},"uris":["http://www.mendeley.com/documents/?uuid=ff89bbb5-ebdf-43a3-822f-ecd97d7c3754"]}],"mendeley":{"formattedCitation":"&lt;sup&gt;25&lt;/sup&gt;","plainTextFormattedCitation":"25","previouslyFormattedCitation":"&lt;sup&gt;25&lt;/sup&gt;"},"properties":{"noteIndex":0},"schema":"https://github.com/citation-style-language/schema/raw/master/csl-citation.json"}</w:instrText>
      </w:r>
      <w:r w:rsidR="001A44B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25</w:t>
      </w:r>
      <w:r w:rsidR="001A44BB" w:rsidRPr="001C5BBF">
        <w:rPr>
          <w:rFonts w:ascii="Times New Roman" w:hAnsi="Times New Roman" w:cs="Times New Roman"/>
          <w:sz w:val="24"/>
          <w:szCs w:val="24"/>
          <w:lang w:val="en-US"/>
        </w:rPr>
        <w:fldChar w:fldCharType="end"/>
      </w:r>
      <w:r w:rsidR="00EE4930" w:rsidRPr="001C5BBF">
        <w:rPr>
          <w:rFonts w:ascii="Times New Roman" w:hAnsi="Times New Roman" w:cs="Times New Roman"/>
          <w:sz w:val="24"/>
          <w:szCs w:val="24"/>
          <w:lang w:val="en-US"/>
        </w:rPr>
        <w:t xml:space="preserve"> </w:t>
      </w:r>
      <w:r w:rsidR="00444425" w:rsidRPr="001C5BBF">
        <w:rPr>
          <w:rFonts w:ascii="Times New Roman" w:hAnsi="Times New Roman" w:cs="Times New Roman"/>
          <w:sz w:val="24"/>
          <w:szCs w:val="24"/>
          <w:lang w:val="en-US"/>
        </w:rPr>
        <w:t>A</w:t>
      </w:r>
      <w:r w:rsidR="00EE4930" w:rsidRPr="001C5BBF">
        <w:rPr>
          <w:rFonts w:ascii="Times New Roman" w:hAnsi="Times New Roman" w:cs="Times New Roman"/>
          <w:sz w:val="24"/>
          <w:szCs w:val="24"/>
          <w:lang w:val="en-US"/>
        </w:rPr>
        <w:t xml:space="preserve"> basic assumption of this model is </w:t>
      </w:r>
      <w:r w:rsidR="00444425" w:rsidRPr="001C5BBF">
        <w:rPr>
          <w:rFonts w:ascii="Times New Roman" w:hAnsi="Times New Roman" w:cs="Times New Roman"/>
          <w:sz w:val="24"/>
          <w:szCs w:val="24"/>
          <w:lang w:val="en-US"/>
        </w:rPr>
        <w:t>that</w:t>
      </w:r>
      <w:r w:rsidR="00EE4930" w:rsidRPr="001C5BBF">
        <w:rPr>
          <w:rFonts w:ascii="Times New Roman" w:hAnsi="Times New Roman" w:cs="Times New Roman"/>
          <w:sz w:val="24"/>
          <w:szCs w:val="24"/>
          <w:lang w:val="en-US"/>
        </w:rPr>
        <w:t xml:space="preserve"> </w:t>
      </w:r>
      <w:r w:rsidR="00444425" w:rsidRPr="001C5BBF">
        <w:rPr>
          <w:rFonts w:ascii="Times New Roman" w:hAnsi="Times New Roman" w:cs="Times New Roman"/>
          <w:sz w:val="24"/>
          <w:szCs w:val="24"/>
          <w:lang w:val="en-US"/>
        </w:rPr>
        <w:t>a</w:t>
      </w:r>
      <w:r w:rsidR="00CB4C53" w:rsidRPr="001C5BBF">
        <w:rPr>
          <w:rFonts w:ascii="Times New Roman" w:hAnsi="Times New Roman" w:cs="Times New Roman"/>
          <w:sz w:val="24"/>
          <w:szCs w:val="24"/>
          <w:lang w:val="en-US"/>
        </w:rPr>
        <w:t>n</w:t>
      </w:r>
      <w:r w:rsidR="00EE4930"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array</w:t>
      </w:r>
      <w:r w:rsidRPr="001C5BBF">
        <w:rPr>
          <w:rFonts w:ascii="Times New Roman" w:hAnsi="Times New Roman" w:cs="Times New Roman"/>
          <w:sz w:val="24"/>
          <w:szCs w:val="24"/>
          <w:lang w:val="en-US"/>
        </w:rPr>
        <w:t xml:space="preserve"> </w:t>
      </w:r>
      <w:r w:rsidR="00EE4930" w:rsidRPr="001C5BBF">
        <w:rPr>
          <w:rFonts w:ascii="Times New Roman" w:hAnsi="Times New Roman" w:cs="Times New Roman"/>
          <w:sz w:val="24"/>
          <w:szCs w:val="24"/>
          <w:lang w:val="en-US"/>
        </w:rPr>
        <w:t xml:space="preserve">of droplets with </w:t>
      </w:r>
      <w:r w:rsidR="00444425" w:rsidRPr="001C5BBF">
        <w:rPr>
          <w:rFonts w:ascii="Times New Roman" w:hAnsi="Times New Roman" w:cs="Times New Roman"/>
          <w:sz w:val="24"/>
          <w:szCs w:val="24"/>
          <w:lang w:val="en-US"/>
        </w:rPr>
        <w:t xml:space="preserve">an </w:t>
      </w:r>
      <w:r w:rsidR="00984755" w:rsidRPr="001C5BBF">
        <w:rPr>
          <w:rFonts w:ascii="Times New Roman" w:hAnsi="Times New Roman" w:cs="Times New Roman"/>
          <w:sz w:val="24"/>
          <w:szCs w:val="24"/>
          <w:lang w:val="en-US"/>
        </w:rPr>
        <w:t>arbitrary</w:t>
      </w:r>
      <w:r w:rsidR="00EE4930" w:rsidRPr="001C5BBF">
        <w:rPr>
          <w:rFonts w:ascii="Times New Roman" w:hAnsi="Times New Roman" w:cs="Times New Roman"/>
          <w:sz w:val="24"/>
          <w:szCs w:val="24"/>
          <w:lang w:val="en-US"/>
        </w:rPr>
        <w:t xml:space="preserve"> contact angle </w:t>
      </w:r>
      <w:r w:rsidR="00444425" w:rsidRPr="001C5BBF">
        <w:rPr>
          <w:rFonts w:ascii="Times New Roman" w:hAnsi="Times New Roman" w:cs="Times New Roman"/>
          <w:sz w:val="24"/>
          <w:szCs w:val="24"/>
          <w:lang w:val="en-US"/>
        </w:rPr>
        <w:t xml:space="preserve">can be considered </w:t>
      </w:r>
      <w:r w:rsidR="00EE4930" w:rsidRPr="001C5BBF">
        <w:rPr>
          <w:rFonts w:ascii="Times New Roman" w:hAnsi="Times New Roman" w:cs="Times New Roman"/>
          <w:sz w:val="24"/>
          <w:szCs w:val="24"/>
          <w:lang w:val="en-US"/>
        </w:rPr>
        <w:t xml:space="preserve">as a single flat super-droplet. </w:t>
      </w:r>
      <w:r w:rsidR="00DB625A" w:rsidRPr="001C5BBF">
        <w:rPr>
          <w:rFonts w:ascii="Times New Roman" w:hAnsi="Times New Roman" w:cs="Times New Roman"/>
          <w:sz w:val="24"/>
          <w:szCs w:val="24"/>
          <w:lang w:val="en-US"/>
        </w:rPr>
        <w:t xml:space="preserve">However, this assumption prevents the model from accurately predicting </w:t>
      </w:r>
      <w:r w:rsidR="00EE4930" w:rsidRPr="001C5BBF">
        <w:rPr>
          <w:rFonts w:ascii="Times New Roman" w:hAnsi="Times New Roman" w:cs="Times New Roman"/>
          <w:sz w:val="24"/>
          <w:szCs w:val="24"/>
          <w:lang w:val="en-US"/>
        </w:rPr>
        <w:t xml:space="preserve">the evaporation rate </w:t>
      </w:r>
      <w:r w:rsidR="008C5244" w:rsidRPr="001C5BBF">
        <w:rPr>
          <w:rFonts w:ascii="Times New Roman" w:hAnsi="Times New Roman" w:cs="Times New Roman"/>
          <w:sz w:val="24"/>
          <w:szCs w:val="24"/>
          <w:lang w:val="en-US"/>
        </w:rPr>
        <w:t>when the</w:t>
      </w:r>
      <w:r w:rsidR="00EE4930" w:rsidRPr="001C5BBF">
        <w:rPr>
          <w:rFonts w:ascii="Times New Roman" w:hAnsi="Times New Roman" w:cs="Times New Roman"/>
          <w:sz w:val="24"/>
          <w:szCs w:val="24"/>
          <w:lang w:val="en-US"/>
        </w:rPr>
        <w:t xml:space="preserve"> distance between individual droplets in the </w:t>
      </w:r>
      <w:r w:rsidR="00CB4C53" w:rsidRPr="001C5BBF">
        <w:rPr>
          <w:rFonts w:ascii="Times New Roman" w:hAnsi="Times New Roman" w:cs="Times New Roman"/>
          <w:sz w:val="24"/>
          <w:szCs w:val="24"/>
          <w:lang w:val="en-US"/>
        </w:rPr>
        <w:t xml:space="preserve">array </w:t>
      </w:r>
      <w:r w:rsidR="008C5244" w:rsidRPr="001C5BBF">
        <w:rPr>
          <w:rFonts w:ascii="Times New Roman" w:hAnsi="Times New Roman" w:cs="Times New Roman"/>
          <w:sz w:val="24"/>
          <w:szCs w:val="24"/>
          <w:lang w:val="en-US"/>
        </w:rPr>
        <w:t xml:space="preserve">is </w:t>
      </w:r>
      <w:r w:rsidR="00CB4C53" w:rsidRPr="001C5BBF">
        <w:rPr>
          <w:rFonts w:ascii="Times New Roman" w:hAnsi="Times New Roman" w:cs="Times New Roman"/>
          <w:sz w:val="24"/>
          <w:szCs w:val="24"/>
          <w:lang w:val="en-US"/>
        </w:rPr>
        <w:t>larger than a threshold value</w:t>
      </w:r>
      <w:r w:rsidR="006D18B5" w:rsidRPr="001C5BBF">
        <w:rPr>
          <w:rFonts w:ascii="Times New Roman" w:hAnsi="Times New Roman" w:cs="Times New Roman"/>
          <w:sz w:val="24"/>
          <w:szCs w:val="24"/>
          <w:lang w:val="en-US"/>
        </w:rPr>
        <w:t>.</w:t>
      </w:r>
      <w:r w:rsidR="001A44B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10.1103/PhysRevE.101.043101","author":[{"dropping-particle":"","family":"Pandey","given":"Khushboo","non-dropping-particle":"","parse-names":false,"suffix":""},{"dropping-particle":"","family":"Hatte","given":"Sandeep","non-dropping-particle":"","parse-names":false,"suffix":""},{"dropping-particle":"","family":"Pandey","given":"Keshav","non-dropping-particle":"","parse-names":false,"suffix":""},{"dropping-particle":"","family":"Chakraborty","given":"Suman","non-dropping-particle":"","parse-names":false,"suffix":""},{"dropping-particle":"","family":"Basu","given":"Saptarshi","non-dropping-particle":"","parse-names":false,"suffix":""}],"container-title":"Physical Review E","id":"ITEM-1","issue":"4","issued":{"date-parts":[["2020","4","1"]]},"page":"43101","publisher":"American Physical Society","title":"Cooperative evaporation in two-dimensional droplet arrays","type":"article-journal","volume":"101"},"uris":["http://www.mendeley.com/documents/?uuid=17ac4c4a-1b20-4e9a-9df8-842d3759cf39"]}],"mendeley":{"formattedCitation":"&lt;sup&gt;26&lt;/sup&gt;","plainTextFormattedCitation":"26","previouslyFormattedCitation":"&lt;sup&gt;26&lt;/sup&gt;"},"properties":{"noteIndex":0},"schema":"https://github.com/citation-style-language/schema/raw/master/csl-citation.json"}</w:instrText>
      </w:r>
      <w:r w:rsidR="001A44B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26</w:t>
      </w:r>
      <w:r w:rsidR="001A44BB" w:rsidRPr="001C5BBF">
        <w:rPr>
          <w:rFonts w:ascii="Times New Roman" w:hAnsi="Times New Roman" w:cs="Times New Roman"/>
          <w:sz w:val="24"/>
          <w:szCs w:val="24"/>
          <w:lang w:val="en-US"/>
        </w:rPr>
        <w:fldChar w:fldCharType="end"/>
      </w:r>
      <w:r w:rsidR="00EE4930" w:rsidRPr="001C5BBF">
        <w:rPr>
          <w:rFonts w:ascii="Times New Roman" w:hAnsi="Times New Roman" w:cs="Times New Roman"/>
          <w:sz w:val="24"/>
          <w:szCs w:val="24"/>
          <w:lang w:val="en-US"/>
        </w:rPr>
        <w:t xml:space="preserve"> To address this limitation, Wray</w:t>
      </w:r>
      <w:r w:rsidR="0079532C" w:rsidRPr="001C5BBF">
        <w:rPr>
          <w:rFonts w:ascii="Times New Roman" w:hAnsi="Times New Roman" w:cs="Times New Roman"/>
          <w:sz w:val="24"/>
          <w:szCs w:val="24"/>
          <w:lang w:val="en-US"/>
        </w:rPr>
        <w:t xml:space="preserve"> </w:t>
      </w:r>
      <w:r w:rsidR="005D44D5" w:rsidRPr="001C5BBF">
        <w:rPr>
          <w:rFonts w:ascii="Times New Roman" w:hAnsi="Times New Roman" w:cs="Times New Roman"/>
          <w:i/>
          <w:iCs/>
          <w:sz w:val="24"/>
          <w:szCs w:val="24"/>
          <w:lang w:val="en-US"/>
        </w:rPr>
        <w:t>et al.</w:t>
      </w:r>
      <w:r w:rsidR="00BB7100"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BB7100"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27</w:t>
      </w:r>
      <w:r w:rsidR="00BB7100" w:rsidRPr="001C5BBF">
        <w:rPr>
          <w:rFonts w:ascii="Times New Roman" w:hAnsi="Times New Roman" w:cs="Times New Roman"/>
          <w:sz w:val="24"/>
          <w:szCs w:val="24"/>
          <w:lang w:val="en-US"/>
        </w:rPr>
        <w:fldChar w:fldCharType="end"/>
      </w:r>
      <w:r w:rsidR="00EE4930" w:rsidRPr="001C5BBF">
        <w:rPr>
          <w:rFonts w:ascii="Times New Roman" w:hAnsi="Times New Roman" w:cs="Times New Roman"/>
          <w:sz w:val="24"/>
          <w:szCs w:val="24"/>
          <w:lang w:val="en-US"/>
        </w:rPr>
        <w:t xml:space="preserve"> </w:t>
      </w:r>
      <w:r w:rsidR="00DB625A" w:rsidRPr="001C5BBF">
        <w:rPr>
          <w:rFonts w:ascii="Times New Roman" w:hAnsi="Times New Roman" w:cs="Times New Roman"/>
          <w:sz w:val="24"/>
          <w:szCs w:val="24"/>
          <w:lang w:val="en-US"/>
        </w:rPr>
        <w:t xml:space="preserve">proposed </w:t>
      </w:r>
      <w:r w:rsidR="00EE4930" w:rsidRPr="001C5BBF">
        <w:rPr>
          <w:rFonts w:ascii="Times New Roman" w:hAnsi="Times New Roman" w:cs="Times New Roman"/>
          <w:sz w:val="24"/>
          <w:szCs w:val="24"/>
          <w:lang w:val="en-US"/>
        </w:rPr>
        <w:t>a</w:t>
      </w:r>
      <w:r w:rsidR="00984755" w:rsidRPr="001C5BBF">
        <w:rPr>
          <w:rFonts w:ascii="Times New Roman" w:hAnsi="Times New Roman" w:cs="Times New Roman"/>
          <w:sz w:val="24"/>
          <w:szCs w:val="24"/>
          <w:lang w:val="en-US"/>
        </w:rPr>
        <w:t xml:space="preserve"> </w:t>
      </w:r>
      <w:r w:rsidR="00EE4930" w:rsidRPr="001C5BBF">
        <w:rPr>
          <w:rFonts w:ascii="Times New Roman" w:hAnsi="Times New Roman" w:cs="Times New Roman"/>
          <w:sz w:val="24"/>
          <w:szCs w:val="24"/>
          <w:lang w:val="en-US"/>
        </w:rPr>
        <w:t>theoretical model</w:t>
      </w:r>
      <w:r w:rsidR="00EC7D3F" w:rsidRPr="001C5BBF">
        <w:rPr>
          <w:rFonts w:ascii="Times New Roman" w:hAnsi="Times New Roman" w:cs="Times New Roman"/>
          <w:sz w:val="24"/>
          <w:szCs w:val="24"/>
          <w:lang w:val="en-US"/>
        </w:rPr>
        <w:t xml:space="preserve"> </w:t>
      </w:r>
      <w:r w:rsidR="00B3417D" w:rsidRPr="001C5BBF">
        <w:rPr>
          <w:rFonts w:ascii="Times New Roman" w:hAnsi="Times New Roman" w:cs="Times New Roman"/>
          <w:sz w:val="24"/>
          <w:szCs w:val="24"/>
          <w:lang w:val="en-US"/>
        </w:rPr>
        <w:t>assuming</w:t>
      </w:r>
      <w:r w:rsidR="00CB4C53" w:rsidRPr="001C5BBF">
        <w:rPr>
          <w:rFonts w:ascii="Times New Roman" w:hAnsi="Times New Roman" w:cs="Times New Roman"/>
          <w:sz w:val="24"/>
          <w:szCs w:val="24"/>
          <w:lang w:val="en-US"/>
        </w:rPr>
        <w:t xml:space="preserve"> </w:t>
      </w:r>
      <w:r w:rsidR="00EC7D3F" w:rsidRPr="001C5BBF">
        <w:rPr>
          <w:rFonts w:ascii="Times New Roman" w:hAnsi="Times New Roman" w:cs="Times New Roman"/>
          <w:sz w:val="24"/>
          <w:szCs w:val="24"/>
          <w:lang w:val="en-US"/>
        </w:rPr>
        <w:t xml:space="preserve">that </w:t>
      </w:r>
      <w:r w:rsidR="00CB4C53" w:rsidRPr="001C5BBF">
        <w:rPr>
          <w:rFonts w:ascii="Times New Roman" w:hAnsi="Times New Roman" w:cs="Times New Roman"/>
          <w:sz w:val="24"/>
          <w:szCs w:val="24"/>
          <w:lang w:val="en-US"/>
        </w:rPr>
        <w:t xml:space="preserve">droplets </w:t>
      </w:r>
      <w:r w:rsidR="00610500" w:rsidRPr="001C5BBF">
        <w:rPr>
          <w:rFonts w:ascii="Times New Roman" w:hAnsi="Times New Roman" w:cs="Times New Roman"/>
          <w:sz w:val="24"/>
          <w:szCs w:val="24"/>
          <w:lang w:val="en-US"/>
        </w:rPr>
        <w:t>in the array</w:t>
      </w:r>
      <w:r w:rsidR="00CB4C53" w:rsidRPr="001C5BBF">
        <w:rPr>
          <w:rFonts w:ascii="Times New Roman" w:hAnsi="Times New Roman" w:cs="Times New Roman"/>
          <w:sz w:val="24"/>
          <w:szCs w:val="24"/>
          <w:lang w:val="en-US"/>
        </w:rPr>
        <w:t xml:space="preserve"> interact only in the gas domain through diffusion. Wray</w:t>
      </w:r>
      <w:r w:rsidR="002D1610" w:rsidRPr="001C5BBF">
        <w:rPr>
          <w:rFonts w:ascii="Times New Roman" w:hAnsi="Times New Roman" w:cs="Times New Roman"/>
          <w:sz w:val="24"/>
          <w:szCs w:val="24"/>
          <w:lang w:val="en-US"/>
        </w:rPr>
        <w:t xml:space="preserve"> </w:t>
      </w:r>
      <w:r w:rsidR="002D1610" w:rsidRPr="001C5BBF">
        <w:rPr>
          <w:rFonts w:ascii="Times New Roman" w:hAnsi="Times New Roman" w:cs="Times New Roman"/>
          <w:i/>
          <w:iCs/>
          <w:sz w:val="24"/>
          <w:szCs w:val="24"/>
          <w:lang w:val="en-US"/>
        </w:rPr>
        <w:t>et al</w:t>
      </w:r>
      <w:r w:rsidR="002D1610" w:rsidRPr="001C5BBF">
        <w:rPr>
          <w:rFonts w:ascii="Times New Roman" w:hAnsi="Times New Roman" w:cs="Times New Roman"/>
          <w:sz w:val="24"/>
          <w:szCs w:val="24"/>
          <w:lang w:val="en-US"/>
        </w:rPr>
        <w:t>.</w:t>
      </w:r>
      <w:r w:rsidR="00CB4C53" w:rsidRPr="001C5BBF">
        <w:rPr>
          <w:rFonts w:ascii="Times New Roman" w:hAnsi="Times New Roman" w:cs="Times New Roman"/>
          <w:sz w:val="24"/>
          <w:szCs w:val="24"/>
          <w:lang w:val="en-US"/>
        </w:rPr>
        <w:t xml:space="preserve">’s model is capable of </w:t>
      </w:r>
      <w:r w:rsidR="006D18B5" w:rsidRPr="001C5BBF">
        <w:rPr>
          <w:rFonts w:ascii="Times New Roman" w:hAnsi="Times New Roman" w:cs="Times New Roman"/>
          <w:sz w:val="24"/>
          <w:szCs w:val="24"/>
          <w:lang w:val="en-US"/>
        </w:rPr>
        <w:t>considering</w:t>
      </w:r>
      <w:r w:rsidR="00EE4930" w:rsidRPr="001C5BBF">
        <w:rPr>
          <w:rFonts w:ascii="Times New Roman" w:hAnsi="Times New Roman" w:cs="Times New Roman"/>
          <w:sz w:val="24"/>
          <w:szCs w:val="24"/>
          <w:lang w:val="en-US"/>
        </w:rPr>
        <w:t xml:space="preserve"> the relative size and position</w:t>
      </w:r>
      <w:r w:rsidR="001C54BE" w:rsidRPr="001C5BBF">
        <w:rPr>
          <w:rFonts w:ascii="Times New Roman" w:hAnsi="Times New Roman" w:cs="Times New Roman"/>
          <w:sz w:val="24"/>
          <w:szCs w:val="24"/>
          <w:lang w:val="en-US"/>
        </w:rPr>
        <w:t xml:space="preserve"> of each droplet</w:t>
      </w:r>
      <w:r w:rsidR="00EE4930" w:rsidRPr="001C5BBF">
        <w:rPr>
          <w:rFonts w:ascii="Times New Roman" w:hAnsi="Times New Roman" w:cs="Times New Roman"/>
          <w:sz w:val="24"/>
          <w:szCs w:val="24"/>
          <w:lang w:val="en-US"/>
        </w:rPr>
        <w:t xml:space="preserve"> in the array </w:t>
      </w:r>
      <w:r w:rsidR="00CB4C53" w:rsidRPr="001C5BBF">
        <w:rPr>
          <w:rFonts w:ascii="Times New Roman" w:hAnsi="Times New Roman" w:cs="Times New Roman"/>
          <w:sz w:val="24"/>
          <w:szCs w:val="24"/>
          <w:lang w:val="en-US"/>
        </w:rPr>
        <w:t xml:space="preserve">to accurately </w:t>
      </w:r>
      <w:r w:rsidR="00EE4930" w:rsidRPr="001C5BBF">
        <w:rPr>
          <w:rFonts w:ascii="Times New Roman" w:hAnsi="Times New Roman" w:cs="Times New Roman"/>
          <w:sz w:val="24"/>
          <w:szCs w:val="24"/>
          <w:lang w:val="en-US"/>
        </w:rPr>
        <w:t xml:space="preserve">predict </w:t>
      </w:r>
      <w:r w:rsidR="00D94D93" w:rsidRPr="001C5BBF">
        <w:rPr>
          <w:rFonts w:ascii="Times New Roman" w:hAnsi="Times New Roman" w:cs="Times New Roman"/>
          <w:sz w:val="24"/>
          <w:szCs w:val="24"/>
          <w:lang w:val="en-US"/>
        </w:rPr>
        <w:t xml:space="preserve">the </w:t>
      </w:r>
      <w:r w:rsidR="00EE4930" w:rsidRPr="001C5BBF">
        <w:rPr>
          <w:rFonts w:ascii="Times New Roman" w:hAnsi="Times New Roman" w:cs="Times New Roman"/>
          <w:sz w:val="24"/>
          <w:szCs w:val="24"/>
          <w:lang w:val="en-US"/>
        </w:rPr>
        <w:t>evaporation rate</w:t>
      </w:r>
      <w:r w:rsidR="00E541E6" w:rsidRPr="001C5BBF">
        <w:rPr>
          <w:rFonts w:ascii="Times New Roman" w:hAnsi="Times New Roman" w:cs="Times New Roman"/>
          <w:sz w:val="24"/>
          <w:szCs w:val="24"/>
          <w:lang w:val="en-US"/>
        </w:rPr>
        <w:t xml:space="preserve"> of droplet</w:t>
      </w:r>
      <w:r w:rsidR="001C54BE" w:rsidRPr="001C5BBF">
        <w:rPr>
          <w:rFonts w:ascii="Times New Roman" w:hAnsi="Times New Roman" w:cs="Times New Roman"/>
          <w:sz w:val="24"/>
          <w:szCs w:val="24"/>
          <w:lang w:val="en-US"/>
        </w:rPr>
        <w:t>s</w:t>
      </w:r>
      <w:r w:rsidR="0074486C" w:rsidRPr="001C5BBF">
        <w:rPr>
          <w:rFonts w:ascii="Times New Roman" w:hAnsi="Times New Roman" w:cs="Times New Roman"/>
          <w:sz w:val="24"/>
          <w:szCs w:val="24"/>
          <w:lang w:val="en-US"/>
        </w:rPr>
        <w:t>.</w:t>
      </w:r>
      <w:r w:rsidR="001A44BB"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1A44BB"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27</w:t>
      </w:r>
      <w:r w:rsidR="001A44BB" w:rsidRPr="001C5BBF">
        <w:rPr>
          <w:rFonts w:ascii="Times New Roman" w:hAnsi="Times New Roman" w:cs="Times New Roman"/>
          <w:sz w:val="24"/>
          <w:szCs w:val="24"/>
          <w:lang w:val="en-US"/>
        </w:rPr>
        <w:fldChar w:fldCharType="end"/>
      </w:r>
      <w:r w:rsidR="00CB4C53" w:rsidRPr="001C5BBF">
        <w:rPr>
          <w:rFonts w:ascii="Times New Roman" w:hAnsi="Times New Roman" w:cs="Times New Roman"/>
          <w:sz w:val="24"/>
          <w:szCs w:val="24"/>
          <w:lang w:val="en-US"/>
        </w:rPr>
        <w:t xml:space="preserve"> Their predictions were</w:t>
      </w:r>
      <w:r w:rsidR="00EE4930" w:rsidRPr="001C5BBF">
        <w:rPr>
          <w:rFonts w:ascii="Times New Roman" w:hAnsi="Times New Roman" w:cs="Times New Roman"/>
          <w:sz w:val="24"/>
          <w:szCs w:val="24"/>
          <w:lang w:val="en-US"/>
        </w:rPr>
        <w:t xml:space="preserve"> </w:t>
      </w:r>
      <w:r w:rsidR="008C5244" w:rsidRPr="001C5BBF">
        <w:rPr>
          <w:rFonts w:ascii="Times New Roman" w:hAnsi="Times New Roman" w:cs="Times New Roman"/>
          <w:sz w:val="24"/>
          <w:szCs w:val="24"/>
          <w:lang w:val="en-US"/>
        </w:rPr>
        <w:t xml:space="preserve">experimentally </w:t>
      </w:r>
      <w:r w:rsidR="00EE4930" w:rsidRPr="001C5BBF">
        <w:rPr>
          <w:rFonts w:ascii="Times New Roman" w:hAnsi="Times New Roman" w:cs="Times New Roman"/>
          <w:sz w:val="24"/>
          <w:szCs w:val="24"/>
          <w:lang w:val="en-US"/>
        </w:rPr>
        <w:t xml:space="preserve">validated by Edwards </w:t>
      </w:r>
      <w:r w:rsidR="005D44D5" w:rsidRPr="001C5BBF">
        <w:rPr>
          <w:rFonts w:ascii="Times New Roman" w:hAnsi="Times New Roman" w:cs="Times New Roman"/>
          <w:i/>
          <w:iCs/>
          <w:sz w:val="24"/>
          <w:szCs w:val="24"/>
          <w:lang w:val="en-US"/>
        </w:rPr>
        <w:t>et al.</w:t>
      </w:r>
      <w:r w:rsidR="0074486C" w:rsidRPr="001C5BBF">
        <w:rPr>
          <w:rFonts w:ascii="Times New Roman" w:hAnsi="Times New Roman" w:cs="Times New Roman"/>
          <w:sz w:val="24"/>
          <w:szCs w:val="24"/>
          <w:lang w:val="en-US"/>
        </w:rPr>
        <w:t>,</w:t>
      </w:r>
      <w:r w:rsidR="004F5E1A"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{"citationItems":[{"id":"ITEM-1","itemData":{"DOI":"10.1063/5.0064924","ISSN":"0003-6951","author":[{"dropping-particle":"","family":"Edwards","given":"Andrew M J","non-dropping-particle":"","parse-names":false,"suffix":""},{"dropping-particle":"","family":"Cater","given":"Jack","non-dropping-particle":"","parse-names":false,"suffix":""},{"dropping-particle":"","family":"Kilbride","given":"Joseph J","non-dropping-particle":"","parse-names":false,"suffix":""},{"dropping-particle":"","family":"Minter","given":"Pierre","non-dropping-particle":"Le","parse-names":false,"suffix":""},{"dropping-particle":"V","family":"Brown","given":"Carl","non-dropping-particle":"","parse-names":false,"suffix":""},{"dropping-particle":"","family":"Fairhurst","given":"David J","non-dropping-particle":"","parse-names":false,"suffix":""},{"dropping-particle":"","family":"Ouali","given":"Fouzia F","non-dropping-particle":"","parse-names":false,"suffix":""}],"container-title":"Applied Physics Letters","id":"ITEM-1","issue":"15","issued":{"date-parts":[["2021","10","11"]]},"note":"doi: 10.1063/5.0064924","page":"151601","publisher":"American Institute of Physics","title":"Interferometric measurement of co-operative evaporation in 2D droplet arrays","type":"article-journal","volume":"119"},"uris":["http://www.mendeley.com/documents/?uuid=6b97459d-811f-4199-84d7-7c6bae248219"]}],"mendeley":{"formattedCitation":"&lt;sup&gt;28&lt;/sup&gt;","plainTextFormattedCitation":"28","previouslyFormattedCitation":"&lt;sup&gt;28&lt;/sup&gt;"},"properties":{"noteIndex":0},"schema":"https://github.com/citation-style-language/schema/raw/master/csl-citation.json"}</w:instrText>
      </w:r>
      <w:r w:rsidR="004F5E1A"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28</w:t>
      </w:r>
      <w:r w:rsidR="004F5E1A" w:rsidRPr="001C5BBF">
        <w:rPr>
          <w:rFonts w:ascii="Times New Roman" w:hAnsi="Times New Roman" w:cs="Times New Roman"/>
          <w:sz w:val="24"/>
          <w:szCs w:val="24"/>
          <w:lang w:val="en-US"/>
        </w:rPr>
        <w:fldChar w:fldCharType="end"/>
      </w:r>
      <w:r w:rsidR="00B3417D" w:rsidRPr="001C5BBF">
        <w:rPr>
          <w:rFonts w:ascii="Times New Roman" w:hAnsi="Times New Roman" w:cs="Times New Roman"/>
          <w:sz w:val="24"/>
          <w:szCs w:val="24"/>
          <w:lang w:val="en-US"/>
        </w:rPr>
        <w:t xml:space="preserve"> </w:t>
      </w:r>
      <w:r w:rsidR="009F4C52" w:rsidRPr="001C5BBF">
        <w:rPr>
          <w:rFonts w:ascii="Times New Roman" w:hAnsi="Times New Roman" w:cs="Times New Roman"/>
          <w:sz w:val="24"/>
          <w:szCs w:val="24"/>
          <w:lang w:val="en-US"/>
        </w:rPr>
        <w:t>who</w:t>
      </w:r>
      <w:r w:rsidR="00B3417D"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us</w:t>
      </w:r>
      <w:r w:rsidR="00B3417D" w:rsidRPr="001C5BBF">
        <w:rPr>
          <w:rFonts w:ascii="Times New Roman" w:hAnsi="Times New Roman" w:cs="Times New Roman"/>
          <w:sz w:val="24"/>
          <w:szCs w:val="24"/>
          <w:lang w:val="en-US"/>
        </w:rPr>
        <w:t>ed</w:t>
      </w:r>
      <w:r w:rsidR="00EE4930" w:rsidRPr="001C5BBF">
        <w:rPr>
          <w:rFonts w:ascii="Times New Roman" w:hAnsi="Times New Roman" w:cs="Times New Roman"/>
          <w:sz w:val="24"/>
          <w:szCs w:val="24"/>
          <w:lang w:val="en-US"/>
        </w:rPr>
        <w:t xml:space="preserve"> </w:t>
      </w:r>
      <w:r w:rsidR="009F4C52" w:rsidRPr="001C5BBF">
        <w:rPr>
          <w:rFonts w:ascii="Times New Roman" w:hAnsi="Times New Roman" w:cs="Times New Roman"/>
          <w:sz w:val="24"/>
          <w:szCs w:val="24"/>
          <w:lang w:val="en-US"/>
        </w:rPr>
        <w:t xml:space="preserve">an </w:t>
      </w:r>
      <w:r w:rsidR="00EE4930" w:rsidRPr="001C5BBF">
        <w:rPr>
          <w:rFonts w:ascii="Times New Roman" w:hAnsi="Times New Roman" w:cs="Times New Roman"/>
          <w:sz w:val="24"/>
          <w:szCs w:val="24"/>
          <w:lang w:val="en-US"/>
        </w:rPr>
        <w:t xml:space="preserve">interferometric technique to directly measure the individual evaporation rate of droplets on hydrophilic glass surfaces </w:t>
      </w:r>
      <w:r w:rsidR="00D33021" w:rsidRPr="001C5BBF">
        <w:rPr>
          <w:rFonts w:ascii="Times New Roman" w:hAnsi="Times New Roman" w:cs="Times New Roman"/>
          <w:sz w:val="24"/>
          <w:szCs w:val="24"/>
          <w:lang w:val="en-US"/>
        </w:rPr>
        <w:t>for</w:t>
      </w:r>
      <w:r w:rsidR="00EE4930" w:rsidRPr="001C5BBF">
        <w:rPr>
          <w:rFonts w:ascii="Times New Roman" w:hAnsi="Times New Roman" w:cs="Times New Roman"/>
          <w:sz w:val="24"/>
          <w:szCs w:val="24"/>
          <w:lang w:val="en-US"/>
        </w:rPr>
        <w:t xml:space="preserve"> </w:t>
      </w:r>
      <w:r w:rsidR="009862F3" w:rsidRPr="001C5BBF">
        <w:rPr>
          <w:rFonts w:ascii="Times New Roman" w:hAnsi="Times New Roman" w:cs="Times New Roman"/>
          <w:sz w:val="24"/>
          <w:szCs w:val="24"/>
          <w:lang w:val="en-US"/>
        </w:rPr>
        <w:t>ten</w:t>
      </w:r>
      <w:r w:rsidR="00EE4930" w:rsidRPr="001C5BBF">
        <w:rPr>
          <w:rFonts w:ascii="Times New Roman" w:hAnsi="Times New Roman" w:cs="Times New Roman"/>
          <w:sz w:val="24"/>
          <w:szCs w:val="24"/>
          <w:lang w:val="en-US"/>
        </w:rPr>
        <w:t xml:space="preserve"> different array configurations.</w:t>
      </w:r>
    </w:p>
    <w:p w14:paraId="74758870" w14:textId="0746CDE5" w:rsidR="0079160F" w:rsidRPr="001C5BBF" w:rsidRDefault="00EC1118" w:rsidP="00E32B25">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However, </w:t>
      </w:r>
      <w:bookmarkStart w:id="5" w:name="_Hlk117737343"/>
      <w:r w:rsidR="00C54F71" w:rsidRPr="001C5BBF">
        <w:rPr>
          <w:rFonts w:ascii="Times New Roman" w:hAnsi="Times New Roman" w:cs="Times New Roman"/>
          <w:sz w:val="24"/>
          <w:szCs w:val="24"/>
          <w:lang w:val="en-US"/>
        </w:rPr>
        <w:t xml:space="preserve">Wray </w:t>
      </w:r>
      <w:r w:rsidR="005D44D5" w:rsidRPr="001C5BBF">
        <w:rPr>
          <w:rFonts w:ascii="Times New Roman" w:hAnsi="Times New Roman" w:cs="Times New Roman"/>
          <w:i/>
          <w:iCs/>
          <w:sz w:val="24"/>
          <w:szCs w:val="24"/>
          <w:lang w:val="en-US"/>
        </w:rPr>
        <w:t>et al.</w:t>
      </w:r>
      <w:r w:rsidR="0007275A" w:rsidRPr="001C5BBF">
        <w:rPr>
          <w:rFonts w:ascii="Times New Roman" w:hAnsi="Times New Roman" w:cs="Times New Roman"/>
          <w:sz w:val="24"/>
          <w:szCs w:val="24"/>
          <w:lang w:val="en-US"/>
        </w:rPr>
        <w:t>’s model</w:t>
      </w:r>
      <w:r w:rsidR="00C54F71"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C54F71"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27</w:t>
      </w:r>
      <w:r w:rsidR="00C54F71" w:rsidRPr="001C5BBF">
        <w:rPr>
          <w:rFonts w:ascii="Times New Roman" w:hAnsi="Times New Roman" w:cs="Times New Roman"/>
          <w:sz w:val="24"/>
          <w:szCs w:val="24"/>
          <w:lang w:val="en-US"/>
        </w:rPr>
        <w:fldChar w:fldCharType="end"/>
      </w:r>
      <w:r w:rsidR="004F5E1A" w:rsidRPr="001C5BBF">
        <w:rPr>
          <w:rFonts w:ascii="Times New Roman" w:hAnsi="Times New Roman" w:cs="Times New Roman"/>
          <w:sz w:val="24"/>
          <w:szCs w:val="24"/>
          <w:lang w:val="en-US"/>
        </w:rPr>
        <w:t xml:space="preserve"> </w:t>
      </w:r>
      <w:r w:rsidR="00747504" w:rsidRPr="001C5BBF">
        <w:rPr>
          <w:rFonts w:ascii="Times New Roman" w:hAnsi="Times New Roman" w:cs="Times New Roman"/>
          <w:sz w:val="24"/>
          <w:szCs w:val="24"/>
          <w:lang w:val="en-US"/>
        </w:rPr>
        <w:t xml:space="preserve">is </w:t>
      </w:r>
      <w:r w:rsidR="0007275A" w:rsidRPr="001C5BBF">
        <w:rPr>
          <w:rFonts w:ascii="Times New Roman" w:hAnsi="Times New Roman" w:cs="Times New Roman"/>
          <w:sz w:val="24"/>
          <w:szCs w:val="24"/>
          <w:lang w:val="en-US"/>
        </w:rPr>
        <w:t>applicable only</w:t>
      </w:r>
      <w:r w:rsidR="00747504"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 xml:space="preserve">to </w:t>
      </w:r>
      <w:r w:rsidR="0074486C" w:rsidRPr="001C5BBF">
        <w:rPr>
          <w:rFonts w:ascii="Times New Roman" w:hAnsi="Times New Roman" w:cs="Times New Roman"/>
          <w:sz w:val="24"/>
          <w:szCs w:val="24"/>
          <w:lang w:val="en-US"/>
        </w:rPr>
        <w:t xml:space="preserve">droplets on </w:t>
      </w:r>
      <w:r w:rsidR="00246D88" w:rsidRPr="001C5BBF">
        <w:rPr>
          <w:rFonts w:ascii="Times New Roman" w:hAnsi="Times New Roman" w:cs="Times New Roman"/>
          <w:sz w:val="24"/>
          <w:szCs w:val="24"/>
          <w:lang w:val="en-US"/>
        </w:rPr>
        <w:t>hydrophilic</w:t>
      </w:r>
      <w:r w:rsidRPr="001C5BBF">
        <w:rPr>
          <w:rFonts w:ascii="Times New Roman" w:hAnsi="Times New Roman" w:cs="Times New Roman"/>
          <w:sz w:val="24"/>
          <w:szCs w:val="24"/>
          <w:lang w:val="en-US"/>
        </w:rPr>
        <w:t xml:space="preserve"> </w:t>
      </w:r>
      <w:r w:rsidR="0074486C" w:rsidRPr="001C5BBF">
        <w:rPr>
          <w:rFonts w:ascii="Times New Roman" w:hAnsi="Times New Roman" w:cs="Times New Roman"/>
          <w:sz w:val="24"/>
          <w:szCs w:val="24"/>
          <w:lang w:val="en-US"/>
        </w:rPr>
        <w:t>surfaces</w:t>
      </w:r>
      <w:r w:rsidR="00246D88" w:rsidRPr="001C5BBF">
        <w:rPr>
          <w:rFonts w:ascii="Times New Roman" w:hAnsi="Times New Roman" w:cs="Times New Roman"/>
          <w:sz w:val="24"/>
          <w:szCs w:val="24"/>
          <w:lang w:val="en-US"/>
        </w:rPr>
        <w:t xml:space="preserve"> (so-called thin droplet</w:t>
      </w:r>
      <w:r w:rsidR="0007275A" w:rsidRPr="001C5BBF">
        <w:rPr>
          <w:rFonts w:ascii="Times New Roman" w:hAnsi="Times New Roman" w:cs="Times New Roman"/>
          <w:sz w:val="24"/>
          <w:szCs w:val="24"/>
          <w:lang w:val="en-US"/>
        </w:rPr>
        <w:t>s</w:t>
      </w:r>
      <w:r w:rsidR="00246D88"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t xml:space="preserve"> </w:t>
      </w:r>
      <w:bookmarkEnd w:id="5"/>
      <w:r w:rsidR="00610500" w:rsidRPr="001C5BBF">
        <w:rPr>
          <w:rFonts w:ascii="Times New Roman" w:hAnsi="Times New Roman" w:cs="Times New Roman"/>
          <w:sz w:val="24"/>
          <w:szCs w:val="24"/>
          <w:lang w:val="en-US"/>
        </w:rPr>
        <w:t>in the array</w:t>
      </w:r>
      <w:r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Therefore</w:t>
      </w:r>
      <w:r w:rsidR="003326BB" w:rsidRPr="001C5BBF">
        <w:rPr>
          <w:rFonts w:ascii="Times New Roman" w:hAnsi="Times New Roman" w:cs="Times New Roman"/>
          <w:sz w:val="24"/>
          <w:szCs w:val="24"/>
          <w:lang w:val="en-US"/>
        </w:rPr>
        <w:t>,</w:t>
      </w:r>
      <w:r w:rsidR="00B3417D"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 xml:space="preserve">the model is </w:t>
      </w:r>
      <w:r w:rsidR="00B3417D" w:rsidRPr="001C5BBF">
        <w:rPr>
          <w:rFonts w:ascii="Times New Roman" w:hAnsi="Times New Roman" w:cs="Times New Roman"/>
          <w:sz w:val="24"/>
          <w:szCs w:val="24"/>
          <w:lang w:val="en-US"/>
        </w:rPr>
        <w:t>inappropriate</w:t>
      </w:r>
      <w:r w:rsidR="00CB4C53" w:rsidRPr="001C5BBF">
        <w:rPr>
          <w:rFonts w:ascii="Times New Roman" w:hAnsi="Times New Roman" w:cs="Times New Roman"/>
          <w:sz w:val="24"/>
          <w:szCs w:val="24"/>
          <w:lang w:val="en-US"/>
        </w:rPr>
        <w:t xml:space="preserve"> to </w:t>
      </w:r>
      <w:r w:rsidR="00B3417D" w:rsidRPr="001C5BBF">
        <w:rPr>
          <w:rFonts w:ascii="Times New Roman" w:hAnsi="Times New Roman" w:cs="Times New Roman"/>
          <w:sz w:val="24"/>
          <w:szCs w:val="24"/>
          <w:lang w:val="en-US"/>
        </w:rPr>
        <w:t xml:space="preserve">predict </w:t>
      </w:r>
      <w:r w:rsidR="001126A1" w:rsidRPr="001C5BBF">
        <w:rPr>
          <w:rFonts w:ascii="Times New Roman" w:hAnsi="Times New Roman" w:cs="Times New Roman"/>
          <w:sz w:val="24"/>
          <w:szCs w:val="24"/>
          <w:lang w:val="en-US"/>
        </w:rPr>
        <w:t xml:space="preserve">the </w:t>
      </w:r>
      <w:r w:rsidR="00747504" w:rsidRPr="001C5BBF">
        <w:rPr>
          <w:rFonts w:ascii="Times New Roman" w:hAnsi="Times New Roman" w:cs="Times New Roman"/>
          <w:sz w:val="24"/>
          <w:szCs w:val="24"/>
          <w:lang w:val="en-US"/>
        </w:rPr>
        <w:t>evaporation rates</w:t>
      </w:r>
      <w:r w:rsidR="00CB4C53" w:rsidRPr="001C5BBF">
        <w:rPr>
          <w:rFonts w:ascii="Times New Roman" w:hAnsi="Times New Roman" w:cs="Times New Roman"/>
          <w:sz w:val="24"/>
          <w:szCs w:val="24"/>
          <w:lang w:val="en-US"/>
        </w:rPr>
        <w:t xml:space="preserve"> </w:t>
      </w:r>
      <w:r w:rsidR="00F43626" w:rsidRPr="001C5BBF">
        <w:rPr>
          <w:rFonts w:ascii="Times New Roman" w:hAnsi="Times New Roman" w:cs="Times New Roman"/>
          <w:sz w:val="24"/>
          <w:szCs w:val="24"/>
          <w:lang w:val="en-US"/>
        </w:rPr>
        <w:t>of</w:t>
      </w:r>
      <w:r w:rsidR="003F34A0"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droplet</w:t>
      </w:r>
      <w:r w:rsidR="00B3417D" w:rsidRPr="001C5BBF">
        <w:rPr>
          <w:rFonts w:ascii="Times New Roman" w:hAnsi="Times New Roman" w:cs="Times New Roman"/>
          <w:sz w:val="24"/>
          <w:szCs w:val="24"/>
          <w:lang w:val="en-US"/>
        </w:rPr>
        <w:t>s</w:t>
      </w:r>
      <w:r w:rsidR="00394B80" w:rsidRPr="001C5BBF">
        <w:rPr>
          <w:rFonts w:ascii="Times New Roman" w:hAnsi="Times New Roman" w:cs="Times New Roman"/>
          <w:sz w:val="24"/>
          <w:szCs w:val="24"/>
          <w:lang w:val="en-US"/>
        </w:rPr>
        <w:t xml:space="preserve"> </w:t>
      </w:r>
      <w:r w:rsidR="00B3417D" w:rsidRPr="001C5BBF">
        <w:rPr>
          <w:rFonts w:ascii="Times New Roman" w:hAnsi="Times New Roman" w:cs="Times New Roman"/>
          <w:sz w:val="24"/>
          <w:szCs w:val="24"/>
          <w:lang w:val="en-US"/>
        </w:rPr>
        <w:t>array</w:t>
      </w:r>
      <w:r w:rsidR="0074486C" w:rsidRPr="001C5BBF">
        <w:rPr>
          <w:rFonts w:ascii="Times New Roman" w:hAnsi="Times New Roman" w:cs="Times New Roman"/>
          <w:sz w:val="24"/>
          <w:szCs w:val="24"/>
          <w:lang w:val="en-US"/>
        </w:rPr>
        <w:t>s</w:t>
      </w:r>
      <w:r w:rsidR="00B3417D"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 xml:space="preserve">on </w:t>
      </w:r>
      <w:r w:rsidR="00B3417D" w:rsidRPr="001C5BBF">
        <w:rPr>
          <w:rFonts w:ascii="Times New Roman" w:hAnsi="Times New Roman" w:cs="Times New Roman"/>
          <w:sz w:val="24"/>
          <w:szCs w:val="24"/>
          <w:lang w:val="en-US"/>
        </w:rPr>
        <w:t>hydrophobic</w:t>
      </w:r>
      <w:r w:rsidR="003326BB" w:rsidRPr="001C5BBF">
        <w:rPr>
          <w:rFonts w:ascii="Times New Roman" w:hAnsi="Times New Roman" w:cs="Times New Roman"/>
          <w:sz w:val="24"/>
          <w:szCs w:val="24"/>
          <w:lang w:val="en-US"/>
        </w:rPr>
        <w:t xml:space="preserve"> surface</w:t>
      </w:r>
      <w:r w:rsidR="00B3417D" w:rsidRPr="001C5BBF">
        <w:rPr>
          <w:rFonts w:ascii="Times New Roman" w:hAnsi="Times New Roman" w:cs="Times New Roman"/>
          <w:sz w:val="24"/>
          <w:szCs w:val="24"/>
          <w:lang w:val="en-US"/>
        </w:rPr>
        <w:t>s</w:t>
      </w:r>
      <w:r w:rsidR="0074486C" w:rsidRPr="001C5BBF">
        <w:rPr>
          <w:rFonts w:ascii="Times New Roman" w:hAnsi="Times New Roman" w:cs="Times New Roman"/>
          <w:sz w:val="24"/>
          <w:szCs w:val="24"/>
          <w:lang w:val="en-US"/>
        </w:rPr>
        <w:t>.</w:t>
      </w:r>
      <w:r w:rsidR="003F34A0"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10.1080/01457632.2019.1640458","ISSN":"0145-7632","author":[{"dropping-particle":"","family":"Zhang","given":"Huacheng","non-dropping-particle":"","parse-names":false,"suffix":""},{"dropping-particle":"","family":"Kita","given":"Yutaku","non-dropping-particle":"","parse-names":false,"suffix":""},{"dropping-particle":"","family":"Zhang","given":"Dejian","non-dropping-particle":"","parse-names":false,"suffix":""},{"dropping-particle":"","family":"Nagayama","given":"Gyoko","non-dropping-particle":"","parse-names":false,"suffix":""},{"dropping-particle":"","family":"Takata","given":"Yasuyuki","non-dropping-particle":"","parse-names":false,"suffix":""},{"dropping-particle":"","family":"Sefiane","given":"Khellil","non-dropping-particle":"","parse-names":false,"suffix":""},{"dropping-particle":"","family":"Askounis","given":"Alexandros","non-dropping-particle":"","parse-names":false,"suffix":""}],"container-title":"Heat Transfer Engineering","id":"ITEM-1","issue":"19-20","issued":{"date-parts":[["2020","11","12"]]},"note":"doi: 10.1080/01457632.2019.1640458","page":"1654-1662","publisher":"Taylor &amp; Francis","title":"Drop Evaporation on Rough Hot-Spots: Effect of Wetting Modes","type":"article-journal","volume":"41"},"uris":["http://www.mendeley.com/documents/?uuid=75336a1f-f381-40ec-b996-f94a2609248b"]},{"id":"ITEM-2","itemData":{"DOI":"10.1021/la2026736","ISSN":"0743-7463","author":[{"dropping-particle":"","family":"Orejon","given":"Daniel","non-dropping-particle":"","parse-names":false,"suffix":""},{"dropping-particle":"","family":"Sefiane","given":"Khellil","non-dropping-particle":"","parse-names":false,"suffix":""},{"dropping-particle":"","family":"Shanahan","given":"Martin E R","non-dropping-particle":"","parse-names":false,"suffix":""}],"container-title":"Langmuir","id":"ITEM-2","issue":"21","issued":{"date-parts":[["2011","11","1"]]},"note":"doi: 10.1021/la2026736","page":"12834-12843","publisher":"American Chemical Society","title":"Stick–Slip of Evaporating Droplets: Substrate Hydrophobicity and Nanoparticle Concentration","type":"article-journal","volume":"27"},"uris":["http://www.mendeley.com/documents/?uuid=26ab3237-f424-4faa-8461-48f8be0868f6"]}],"mendeley":{"formattedCitation":"&lt;sup&gt;29,30&lt;/sup&gt;","plainTextFormattedCitation":"29,30","previouslyFormattedCitation":"&lt;sup&gt;29,30&lt;/sup&gt;"},"properties":{"noteIndex":0},"schema":"https://github.com/citation-style-language/schema/raw/master/csl-citation.json"}</w:instrText>
      </w:r>
      <w:r w:rsidR="003F34A0"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29,30</w:t>
      </w:r>
      <w:r w:rsidR="003F34A0" w:rsidRPr="001C5BBF">
        <w:rPr>
          <w:rFonts w:ascii="Times New Roman" w:hAnsi="Times New Roman" w:cs="Times New Roman"/>
          <w:sz w:val="24"/>
          <w:szCs w:val="24"/>
          <w:lang w:val="en-US"/>
        </w:rPr>
        <w:fldChar w:fldCharType="end"/>
      </w:r>
      <w:r w:rsidRPr="001C5BBF">
        <w:rPr>
          <w:rFonts w:ascii="Times New Roman" w:hAnsi="Times New Roman" w:cs="Times New Roman"/>
          <w:sz w:val="24"/>
          <w:szCs w:val="24"/>
          <w:lang w:val="en-US"/>
        </w:rPr>
        <w:t xml:space="preserve"> </w:t>
      </w:r>
      <w:r w:rsidR="00CB4C53" w:rsidRPr="001C5BBF">
        <w:rPr>
          <w:rFonts w:ascii="Times New Roman" w:hAnsi="Times New Roman" w:cs="Times New Roman"/>
          <w:sz w:val="24"/>
          <w:szCs w:val="24"/>
          <w:lang w:val="en-US"/>
        </w:rPr>
        <w:t>In this</w:t>
      </w:r>
      <w:r w:rsidR="005B4E72" w:rsidRPr="001C5BBF">
        <w:rPr>
          <w:rFonts w:ascii="Times New Roman" w:hAnsi="Times New Roman" w:cs="Times New Roman"/>
          <w:sz w:val="24"/>
          <w:szCs w:val="24"/>
          <w:lang w:val="en-US"/>
        </w:rPr>
        <w:t xml:space="preserve"> study</w:t>
      </w:r>
      <w:r w:rsidR="00CB4C53" w:rsidRPr="001C5BBF">
        <w:rPr>
          <w:rFonts w:ascii="Times New Roman" w:hAnsi="Times New Roman" w:cs="Times New Roman"/>
          <w:sz w:val="24"/>
          <w:szCs w:val="24"/>
          <w:lang w:val="en-US"/>
        </w:rPr>
        <w:t>,</w:t>
      </w:r>
      <w:r w:rsidR="005B4E72" w:rsidRPr="001C5BBF">
        <w:rPr>
          <w:rFonts w:ascii="Times New Roman" w:hAnsi="Times New Roman" w:cs="Times New Roman"/>
          <w:sz w:val="24"/>
          <w:szCs w:val="24"/>
          <w:lang w:val="en-US"/>
        </w:rPr>
        <w:t xml:space="preserve"> </w:t>
      </w:r>
      <w:r w:rsidR="00770FAF" w:rsidRPr="001C5BBF">
        <w:rPr>
          <w:rFonts w:ascii="Times New Roman" w:hAnsi="Times New Roman" w:cs="Times New Roman"/>
          <w:sz w:val="24"/>
          <w:szCs w:val="24"/>
          <w:lang w:val="en-US"/>
        </w:rPr>
        <w:t xml:space="preserve">we propose a </w:t>
      </w:r>
      <w:r w:rsidR="00B3417D" w:rsidRPr="001C5BBF">
        <w:rPr>
          <w:rFonts w:ascii="Times New Roman" w:hAnsi="Times New Roman" w:cs="Times New Roman"/>
          <w:sz w:val="24"/>
          <w:szCs w:val="24"/>
          <w:lang w:val="en-US"/>
        </w:rPr>
        <w:t xml:space="preserve">generalized </w:t>
      </w:r>
      <w:r w:rsidR="00770FAF" w:rsidRPr="001C5BBF">
        <w:rPr>
          <w:rFonts w:ascii="Times New Roman" w:hAnsi="Times New Roman" w:cs="Times New Roman"/>
          <w:sz w:val="24"/>
          <w:szCs w:val="24"/>
          <w:lang w:val="en-US"/>
        </w:rPr>
        <w:t xml:space="preserve">model that </w:t>
      </w:r>
      <w:r w:rsidR="00E541E6" w:rsidRPr="001C5BBF">
        <w:rPr>
          <w:rFonts w:ascii="Times New Roman" w:hAnsi="Times New Roman" w:cs="Times New Roman"/>
          <w:sz w:val="24"/>
          <w:szCs w:val="24"/>
          <w:lang w:val="en-US"/>
        </w:rPr>
        <w:t>consider</w:t>
      </w:r>
      <w:r w:rsidR="00770FAF" w:rsidRPr="001C5BBF">
        <w:rPr>
          <w:rFonts w:ascii="Times New Roman" w:hAnsi="Times New Roman" w:cs="Times New Roman"/>
          <w:sz w:val="24"/>
          <w:szCs w:val="24"/>
          <w:lang w:val="en-US"/>
        </w:rPr>
        <w:t xml:space="preserve">s the important factor of surface wettability </w:t>
      </w:r>
      <w:r w:rsidR="00B3417D" w:rsidRPr="001C5BBF">
        <w:rPr>
          <w:rFonts w:ascii="Times New Roman" w:hAnsi="Times New Roman" w:cs="Times New Roman"/>
          <w:sz w:val="24"/>
          <w:szCs w:val="24"/>
          <w:lang w:val="en-US"/>
        </w:rPr>
        <w:t xml:space="preserve">for </w:t>
      </w:r>
      <w:r w:rsidR="00770FAF" w:rsidRPr="001C5BBF">
        <w:rPr>
          <w:rFonts w:ascii="Times New Roman" w:hAnsi="Times New Roman" w:cs="Times New Roman"/>
          <w:sz w:val="24"/>
          <w:szCs w:val="24"/>
          <w:lang w:val="en-US"/>
        </w:rPr>
        <w:t>accurately predicting the evaporat</w:t>
      </w:r>
      <w:r w:rsidR="003F34A0" w:rsidRPr="001C5BBF">
        <w:rPr>
          <w:rFonts w:ascii="Times New Roman" w:hAnsi="Times New Roman" w:cs="Times New Roman"/>
          <w:sz w:val="24"/>
          <w:szCs w:val="24"/>
          <w:lang w:val="en-US"/>
        </w:rPr>
        <w:t>ion</w:t>
      </w:r>
      <w:r w:rsidR="00770FAF" w:rsidRPr="001C5BBF">
        <w:rPr>
          <w:rFonts w:ascii="Times New Roman" w:hAnsi="Times New Roman" w:cs="Times New Roman"/>
          <w:sz w:val="24"/>
          <w:szCs w:val="24"/>
          <w:lang w:val="en-US"/>
        </w:rPr>
        <w:t xml:space="preserve"> rate of droplet</w:t>
      </w:r>
      <w:r w:rsidR="003F34A0" w:rsidRPr="001C5BBF">
        <w:rPr>
          <w:rFonts w:ascii="Times New Roman" w:hAnsi="Times New Roman" w:cs="Times New Roman"/>
          <w:sz w:val="24"/>
          <w:szCs w:val="24"/>
          <w:lang w:val="en-US"/>
        </w:rPr>
        <w:t>s in array</w:t>
      </w:r>
      <w:r w:rsidR="00770FAF" w:rsidRPr="001C5BBF">
        <w:rPr>
          <w:rFonts w:ascii="Times New Roman" w:hAnsi="Times New Roman" w:cs="Times New Roman"/>
          <w:sz w:val="24"/>
          <w:szCs w:val="24"/>
          <w:lang w:val="en-US"/>
        </w:rPr>
        <w:t>.</w:t>
      </w:r>
    </w:p>
    <w:p w14:paraId="106951C5" w14:textId="0A00F164" w:rsidR="00227B06" w:rsidRPr="001C5BBF" w:rsidRDefault="00227B06" w:rsidP="00227B06">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rPr>
        <w:t xml:space="preserve">II. </w:t>
      </w:r>
      <w:r w:rsidR="00D4361F" w:rsidRPr="001C5BBF">
        <w:rPr>
          <w:rFonts w:ascii="Times New Roman" w:hAnsi="Times New Roman" w:cs="Times New Roman"/>
          <w:b/>
          <w:bCs/>
          <w:sz w:val="24"/>
          <w:szCs w:val="24"/>
          <w:lang w:val="en-US"/>
        </w:rPr>
        <w:t xml:space="preserve">PROBLEM DESCRIPTION AND THEORETICAL MODELING </w:t>
      </w:r>
    </w:p>
    <w:p w14:paraId="30AF0326" w14:textId="2A6C8865" w:rsidR="004333D6" w:rsidRPr="001C5BBF" w:rsidRDefault="004333D6" w:rsidP="005C4819">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An array of </w:t>
      </w:r>
      <w:r w:rsidRPr="001C5BBF">
        <w:rPr>
          <w:rFonts w:ascii="Times New Roman" w:hAnsi="Times New Roman" w:cs="Times New Roman"/>
          <w:i/>
          <w:iCs/>
          <w:sz w:val="24"/>
          <w:szCs w:val="24"/>
          <w:lang w:val="en-US"/>
        </w:rPr>
        <w:t>N</w:t>
      </w:r>
      <w:r w:rsidRPr="001C5BBF">
        <w:rPr>
          <w:rFonts w:ascii="Times New Roman" w:hAnsi="Times New Roman" w:cs="Times New Roman"/>
          <w:sz w:val="24"/>
          <w:szCs w:val="24"/>
          <w:lang w:val="en-US"/>
        </w:rPr>
        <w:t xml:space="preserve"> water droplets is considered to evaporate </w:t>
      </w:r>
      <w:r w:rsidR="00DB765D" w:rsidRPr="001C5BBF">
        <w:rPr>
          <w:rFonts w:ascii="Times New Roman" w:hAnsi="Times New Roman" w:cs="Times New Roman"/>
          <w:sz w:val="24"/>
          <w:szCs w:val="24"/>
          <w:lang w:val="en-US"/>
        </w:rPr>
        <w:t xml:space="preserve">on </w:t>
      </w:r>
      <w:r w:rsidRPr="001C5BBF">
        <w:rPr>
          <w:rFonts w:ascii="Times New Roman" w:hAnsi="Times New Roman" w:cs="Times New Roman"/>
          <w:sz w:val="24"/>
          <w:szCs w:val="24"/>
          <w:lang w:val="en-US"/>
        </w:rPr>
        <w:t xml:space="preserve">flat hydrophilic and hydrophobic surfaces. </w:t>
      </w:r>
      <w:r w:rsidR="001E6FE8" w:rsidRPr="001C5BBF">
        <w:rPr>
          <w:rFonts w:ascii="Times New Roman" w:hAnsi="Times New Roman" w:cs="Times New Roman"/>
          <w:sz w:val="24"/>
          <w:szCs w:val="24"/>
          <w:lang w:val="en-US"/>
        </w:rPr>
        <w:t>T</w:t>
      </w:r>
      <w:r w:rsidRPr="001C5BBF">
        <w:rPr>
          <w:rFonts w:ascii="Times New Roman" w:hAnsi="Times New Roman" w:cs="Times New Roman"/>
          <w:sz w:val="24"/>
          <w:szCs w:val="24"/>
          <w:lang w:val="en-US"/>
        </w:rPr>
        <w:t xml:space="preserve">he central droplet </w:t>
      </w:r>
      <w:r w:rsidR="001E6FE8" w:rsidRPr="001C5BBF">
        <w:rPr>
          <w:rFonts w:ascii="Times New Roman" w:hAnsi="Times New Roman" w:cs="Times New Roman"/>
          <w:sz w:val="24"/>
          <w:szCs w:val="24"/>
          <w:lang w:val="en-US"/>
        </w:rPr>
        <w:t xml:space="preserve">of the array </w:t>
      </w:r>
      <w:r w:rsidRPr="001C5BBF">
        <w:rPr>
          <w:rFonts w:ascii="Times New Roman" w:hAnsi="Times New Roman" w:cs="Times New Roman"/>
          <w:sz w:val="24"/>
          <w:szCs w:val="24"/>
          <w:lang w:val="en-US"/>
        </w:rPr>
        <w:t xml:space="preserve">is considered as </w:t>
      </w:r>
      <w:r w:rsidR="00DB765D" w:rsidRPr="001C5BBF">
        <w:rPr>
          <w:rFonts w:ascii="Times New Roman" w:hAnsi="Times New Roman" w:cs="Times New Roman"/>
          <w:sz w:val="24"/>
          <w:szCs w:val="24"/>
          <w:lang w:val="en-US"/>
        </w:rPr>
        <w:t>the</w:t>
      </w:r>
      <w:r w:rsidRPr="001C5BBF">
        <w:rPr>
          <w:rFonts w:ascii="Times New Roman" w:hAnsi="Times New Roman" w:cs="Times New Roman"/>
          <w:sz w:val="24"/>
          <w:szCs w:val="24"/>
          <w:lang w:val="en-US"/>
        </w:rPr>
        <w:t xml:space="preserve"> reference droplet, </w:t>
      </w:r>
      <w:r w:rsidR="00E541E6" w:rsidRPr="001C5BBF">
        <w:rPr>
          <w:rFonts w:ascii="Times New Roman" w:hAnsi="Times New Roman" w:cs="Times New Roman"/>
          <w:sz w:val="24"/>
          <w:szCs w:val="24"/>
          <w:lang w:val="en-US"/>
        </w:rPr>
        <w:t>and</w:t>
      </w:r>
      <w:r w:rsidRPr="001C5BBF">
        <w:rPr>
          <w:rFonts w:ascii="Times New Roman" w:hAnsi="Times New Roman" w:cs="Times New Roman"/>
          <w:sz w:val="24"/>
          <w:szCs w:val="24"/>
          <w:lang w:val="en-US"/>
        </w:rPr>
        <w:t xml:space="preserve"> it </w:t>
      </w:r>
      <w:r w:rsidR="005C4819" w:rsidRPr="001C5BBF">
        <w:rPr>
          <w:rFonts w:ascii="Times New Roman" w:hAnsi="Times New Roman" w:cs="Times New Roman"/>
          <w:sz w:val="24"/>
          <w:szCs w:val="24"/>
          <w:lang w:val="en-US"/>
        </w:rPr>
        <w:t>can be</w:t>
      </w:r>
      <w:r w:rsidRPr="001C5BBF">
        <w:rPr>
          <w:rFonts w:ascii="Times New Roman" w:hAnsi="Times New Roman" w:cs="Times New Roman"/>
          <w:sz w:val="24"/>
          <w:szCs w:val="24"/>
          <w:lang w:val="en-US"/>
        </w:rPr>
        <w:t xml:space="preserve"> surrounded by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A43539" w:rsidRPr="001C5BBF">
        <w:rPr>
          <w:rFonts w:ascii="Times New Roman" w:hAnsi="Times New Roman" w:cs="Times New Roman" w:hint="eastAsia"/>
          <w:sz w:val="24"/>
          <w:szCs w:val="24"/>
          <w:lang w:val="en-US" w:eastAsia="ja-JP"/>
        </w:rPr>
        <w:t xml:space="preserve"> </w:t>
      </w:r>
      <w:r w:rsidR="00685F1B" w:rsidRPr="001C5BBF">
        <w:rPr>
          <w:rFonts w:ascii="Times New Roman" w:hAnsi="Times New Roman" w:cs="Times New Roman"/>
          <w:sz w:val="24"/>
          <w:szCs w:val="24"/>
          <w:lang w:val="en-US"/>
        </w:rPr>
        <w:t>(1–4)</w:t>
      </w:r>
      <w:r w:rsidRPr="001C5BBF">
        <w:rPr>
          <w:rFonts w:ascii="Times New Roman" w:hAnsi="Times New Roman" w:cs="Times New Roman"/>
          <w:sz w:val="24"/>
          <w:szCs w:val="24"/>
          <w:lang w:val="en-US"/>
        </w:rPr>
        <w:t xml:space="preserve"> adjacent droplets</w:t>
      </w:r>
      <w:r w:rsidR="005D44D5" w:rsidRPr="001C5BBF">
        <w:rPr>
          <w:rFonts w:ascii="Times New Roman" w:hAnsi="Times New Roman" w:cs="Times New Roman"/>
          <w:sz w:val="24"/>
          <w:szCs w:val="24"/>
          <w:lang w:val="en-US"/>
        </w:rPr>
        <w:t xml:space="preserve"> in different </w:t>
      </w:r>
      <w:r w:rsidR="003D06D9" w:rsidRPr="001C5BBF">
        <w:rPr>
          <w:rFonts w:ascii="Times New Roman" w:hAnsi="Times New Roman" w:cs="Times New Roman"/>
          <w:sz w:val="24"/>
          <w:szCs w:val="24"/>
          <w:lang w:val="en-US"/>
        </w:rPr>
        <w:t>configurations</w:t>
      </w:r>
      <w:r w:rsidR="005C4819" w:rsidRPr="001C5BBF">
        <w:rPr>
          <w:rFonts w:ascii="Times New Roman" w:hAnsi="Times New Roman" w:cs="Times New Roman"/>
          <w:sz w:val="24"/>
          <w:szCs w:val="24"/>
          <w:lang w:val="en-US"/>
        </w:rPr>
        <w:t>,</w:t>
      </w:r>
      <w:r w:rsidR="003D06D9"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as shown in Fig.</w:t>
      </w:r>
      <w:r w:rsidR="001E6FE8"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 xml:space="preserve">1. </w:t>
      </w:r>
      <w:r w:rsidR="00C006F2" w:rsidRPr="001C5BBF">
        <w:rPr>
          <w:rFonts w:ascii="Times New Roman" w:hAnsi="Times New Roman" w:cs="Times New Roman"/>
          <w:sz w:val="24"/>
          <w:szCs w:val="24"/>
          <w:lang w:val="en-US"/>
        </w:rPr>
        <w:t>The</w:t>
      </w:r>
      <w:r w:rsidRPr="001C5BBF">
        <w:rPr>
          <w:rFonts w:ascii="Times New Roman" w:hAnsi="Times New Roman" w:cs="Times New Roman"/>
          <w:sz w:val="24"/>
          <w:szCs w:val="24"/>
          <w:lang w:val="en-US"/>
        </w:rPr>
        <w:t xml:space="preserve"> reference droplet </w:t>
      </w:r>
      <w:r w:rsidR="00C006F2" w:rsidRPr="001C5BBF">
        <w:rPr>
          <w:rFonts w:ascii="Times New Roman" w:hAnsi="Times New Roman" w:cs="Times New Roman"/>
          <w:sz w:val="24"/>
          <w:szCs w:val="24"/>
          <w:lang w:val="en-US"/>
        </w:rPr>
        <w:t xml:space="preserve">is separated from </w:t>
      </w:r>
      <w:r w:rsidR="005D44D5" w:rsidRPr="001C5BBF">
        <w:rPr>
          <w:rFonts w:ascii="Times New Roman" w:hAnsi="Times New Roman" w:cs="Times New Roman"/>
          <w:sz w:val="24"/>
          <w:szCs w:val="24"/>
          <w:lang w:val="en-US"/>
        </w:rPr>
        <w:t xml:space="preserve">its </w:t>
      </w:r>
      <w:r w:rsidR="003D06D9" w:rsidRPr="001C5BBF">
        <w:rPr>
          <w:rFonts w:ascii="Times New Roman" w:hAnsi="Times New Roman" w:cs="Times New Roman"/>
          <w:sz w:val="24"/>
          <w:szCs w:val="24"/>
          <w:lang w:val="en-US"/>
        </w:rPr>
        <w:t xml:space="preserve">adjacent </w:t>
      </w:r>
      <w:r w:rsidR="009F61F9" w:rsidRPr="001C5BBF">
        <w:rPr>
          <w:rFonts w:ascii="Times New Roman" w:hAnsi="Times New Roman" w:cs="Times New Roman"/>
          <w:sz w:val="24"/>
          <w:szCs w:val="24"/>
          <w:lang w:val="en-US"/>
        </w:rPr>
        <w:t>droplets</w:t>
      </w:r>
      <w:r w:rsidR="00C006F2" w:rsidRPr="001C5BBF">
        <w:rPr>
          <w:rFonts w:ascii="Times New Roman" w:hAnsi="Times New Roman" w:cs="Times New Roman"/>
          <w:sz w:val="24"/>
          <w:szCs w:val="24"/>
          <w:lang w:val="en-US"/>
        </w:rPr>
        <w:t xml:space="preserve"> </w:t>
      </w:r>
      <w:r w:rsidR="00283ADB" w:rsidRPr="001C5BBF">
        <w:rPr>
          <w:rFonts w:ascii="Times New Roman" w:hAnsi="Times New Roman" w:cs="Times New Roman"/>
          <w:sz w:val="24"/>
          <w:szCs w:val="24"/>
          <w:lang w:val="en-US"/>
        </w:rPr>
        <w:t>by</w:t>
      </w:r>
      <w:r w:rsidRPr="001C5BBF">
        <w:rPr>
          <w:rFonts w:ascii="Times New Roman" w:hAnsi="Times New Roman" w:cs="Times New Roman"/>
          <w:sz w:val="24"/>
          <w:szCs w:val="24"/>
          <w:lang w:val="en-US"/>
        </w:rPr>
        <w:t xml:space="preserve"> a constant distance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oMath>
      <w:r w:rsidRPr="001C5BBF">
        <w:rPr>
          <w:rFonts w:ascii="Times New Roman" w:hAnsi="Times New Roman" w:cs="Times New Roman"/>
          <w:sz w:val="24"/>
          <w:szCs w:val="24"/>
          <w:lang w:val="en-US"/>
        </w:rPr>
        <w:t xml:space="preserve"> [mm] </w:t>
      </w:r>
      <w:r w:rsidR="00943B5E" w:rsidRPr="001C5BBF">
        <w:rPr>
          <w:rFonts w:ascii="Times New Roman" w:hAnsi="Times New Roman" w:cs="Times New Roman"/>
          <w:sz w:val="24"/>
          <w:szCs w:val="24"/>
          <w:lang w:val="en-US"/>
        </w:rPr>
        <w:t xml:space="preserve">that </w:t>
      </w:r>
      <w:r w:rsidR="00030134" w:rsidRPr="001C5BBF">
        <w:rPr>
          <w:rFonts w:ascii="Times New Roman" w:hAnsi="Times New Roman" w:cs="Times New Roman"/>
          <w:sz w:val="24"/>
          <w:szCs w:val="24"/>
          <w:lang w:val="en-US"/>
        </w:rPr>
        <w:t>rang</w:t>
      </w:r>
      <w:r w:rsidR="00943B5E" w:rsidRPr="001C5BBF">
        <w:rPr>
          <w:rFonts w:ascii="Times New Roman" w:hAnsi="Times New Roman" w:cs="Times New Roman"/>
          <w:sz w:val="24"/>
          <w:szCs w:val="24"/>
          <w:lang w:val="en-US"/>
        </w:rPr>
        <w:t>es</w:t>
      </w:r>
      <w:r w:rsidRPr="001C5BBF">
        <w:rPr>
          <w:rFonts w:ascii="Times New Roman" w:hAnsi="Times New Roman" w:cs="Times New Roman"/>
          <w:sz w:val="24"/>
          <w:szCs w:val="24"/>
          <w:lang w:val="en-US"/>
        </w:rPr>
        <w:t xml:space="preserve"> from 0 to 80</w:t>
      </w:r>
      <w:r w:rsidR="00A43539" w:rsidRPr="001C5BBF">
        <w:rPr>
          <w:rFonts w:ascii="Times New Roman" w:hAnsi="Times New Roman" w:cs="Times New Roman" w:hint="eastAsia"/>
          <w:sz w:val="24"/>
          <w:szCs w:val="24"/>
          <w:lang w:val="en-US" w:eastAsia="ja-JP"/>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r>
              <m:rPr>
                <m:sty m:val="p"/>
              </m:rPr>
              <w:rPr>
                <w:rFonts w:ascii="Cambria Math" w:hAnsi="Cambria Math" w:cs="Times New Roman"/>
                <w:sz w:val="24"/>
                <w:szCs w:val="24"/>
                <w:lang w:val="en-US"/>
              </w:rPr>
              <m:t xml:space="preserve"> </m:t>
            </m:r>
          </m:sub>
        </m:sSub>
      </m:oMath>
      <w:r w:rsidRPr="001C5BBF">
        <w:rPr>
          <w:rFonts w:ascii="Times New Roman" w:hAnsi="Times New Roman" w:cs="Times New Roman"/>
          <w:sz w:val="24"/>
          <w:szCs w:val="24"/>
          <w:lang w:val="en-US"/>
        </w:rPr>
        <w:t xml:space="preserve">, </w:t>
      </w:r>
      <w:r w:rsidRPr="001C5BBF">
        <w:rPr>
          <w:rFonts w:ascii="Times New Roman" w:hAnsi="Times New Roman" w:cs="Times New Roman"/>
          <w:iCs/>
          <w:sz w:val="24"/>
          <w:szCs w:val="24"/>
          <w:lang w:val="en-US"/>
        </w:rPr>
        <w:t>where</w:t>
      </w:r>
      <w:r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r>
              <m:rPr>
                <m:sty m:val="p"/>
              </m:rPr>
              <w:rPr>
                <w:rFonts w:ascii="Cambria Math" w:hAnsi="Cambria Math" w:cs="Times New Roman"/>
                <w:sz w:val="24"/>
                <w:szCs w:val="24"/>
                <w:lang w:val="en-US"/>
              </w:rPr>
              <m:t xml:space="preserve"> </m:t>
            </m:r>
          </m:sub>
        </m:sSub>
      </m:oMath>
      <w:r w:rsidRPr="001C5BBF">
        <w:rPr>
          <w:rFonts w:ascii="Times New Roman" w:hAnsi="Times New Roman" w:cs="Times New Roman"/>
          <w:sz w:val="24"/>
          <w:szCs w:val="24"/>
          <w:lang w:val="en-US"/>
        </w:rPr>
        <w:t>[mm] is the</w:t>
      </w:r>
      <w:r w:rsidR="005D44D5"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contact radius</w:t>
      </w:r>
      <w:r w:rsidR="00A20364" w:rsidRPr="001C5BBF">
        <w:rPr>
          <w:rFonts w:ascii="Times New Roman" w:hAnsi="Times New Roman" w:cs="Times New Roman"/>
          <w:sz w:val="24"/>
          <w:szCs w:val="24"/>
          <w:lang w:val="en-US"/>
        </w:rPr>
        <w:t xml:space="preserve"> of </w:t>
      </w:r>
      <w:r w:rsidR="005C4819" w:rsidRPr="001C5BBF">
        <w:rPr>
          <w:rFonts w:ascii="Times New Roman" w:hAnsi="Times New Roman" w:cs="Times New Roman"/>
          <w:sz w:val="24"/>
          <w:szCs w:val="24"/>
          <w:lang w:val="en-US"/>
        </w:rPr>
        <w:t xml:space="preserve">the </w:t>
      </w:r>
      <w:r w:rsidR="00A20364" w:rsidRPr="001C5BBF">
        <w:rPr>
          <w:rFonts w:ascii="Times New Roman" w:hAnsi="Times New Roman" w:cs="Times New Roman"/>
          <w:sz w:val="24"/>
          <w:szCs w:val="24"/>
          <w:lang w:val="en-US"/>
        </w:rPr>
        <w:t>reference droplet</w:t>
      </w:r>
      <w:r w:rsidRPr="001C5BBF">
        <w:rPr>
          <w:rFonts w:ascii="Times New Roman" w:hAnsi="Times New Roman" w:cs="Times New Roman"/>
          <w:sz w:val="24"/>
          <w:szCs w:val="24"/>
          <w:lang w:val="en-US"/>
        </w:rPr>
        <w:t xml:space="preserve">. </w:t>
      </w:r>
      <w:r w:rsidR="005856A4" w:rsidRPr="001C5BBF">
        <w:rPr>
          <w:rFonts w:ascii="Times New Roman" w:hAnsi="Times New Roman" w:cs="Times New Roman"/>
          <w:sz w:val="24"/>
          <w:szCs w:val="24"/>
          <w:lang w:val="en-US" w:eastAsia="ja-JP"/>
        </w:rPr>
        <w:t xml:space="preserve">All </w:t>
      </w:r>
      <w:r w:rsidR="005D44D5" w:rsidRPr="001C5BBF">
        <w:rPr>
          <w:rFonts w:ascii="Times New Roman" w:hAnsi="Times New Roman" w:cs="Times New Roman"/>
          <w:sz w:val="24"/>
          <w:szCs w:val="24"/>
          <w:lang w:val="en-US" w:eastAsia="ja-JP"/>
        </w:rPr>
        <w:t xml:space="preserve">the </w:t>
      </w:r>
      <w:r w:rsidR="005856A4" w:rsidRPr="001C5BBF">
        <w:rPr>
          <w:rFonts w:ascii="Times New Roman" w:hAnsi="Times New Roman" w:cs="Times New Roman"/>
          <w:sz w:val="24"/>
          <w:szCs w:val="24"/>
          <w:lang w:val="en-US" w:eastAsia="ja-JP"/>
        </w:rPr>
        <w:t>droplets in the array have identical</w:t>
      </w:r>
      <w:r w:rsidRPr="001C5BBF">
        <w:rPr>
          <w:rFonts w:ascii="Times New Roman" w:hAnsi="Times New Roman" w:cs="Times New Roman"/>
          <w:sz w:val="24"/>
          <w:szCs w:val="24"/>
          <w:lang w:val="en-US" w:eastAsia="ja-JP"/>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R</m:t>
            </m:r>
          </m:e>
          <m:sub>
            <m:r>
              <w:rPr>
                <w:rFonts w:ascii="Cambria Math" w:hAnsi="Cambria Math" w:cs="Times New Roman"/>
                <w:sz w:val="24"/>
                <w:szCs w:val="24"/>
                <w:lang w:val="en-US" w:eastAsia="ja-JP"/>
              </w:rPr>
              <m:t>d</m:t>
            </m:r>
          </m:sub>
        </m:sSub>
      </m:oMath>
      <w:r w:rsidRPr="001C5BBF">
        <w:rPr>
          <w:rFonts w:ascii="Times New Roman" w:hAnsi="Times New Roman" w:cs="Times New Roman"/>
          <w:sz w:val="24"/>
          <w:szCs w:val="24"/>
          <w:lang w:val="en-US" w:eastAsia="ja-JP"/>
        </w:rPr>
        <w:t xml:space="preserve"> and</w:t>
      </w:r>
      <w:r w:rsidR="005856A4" w:rsidRPr="001C5BBF">
        <w:rPr>
          <w:rFonts w:ascii="Times New Roman" w:hAnsi="Times New Roman" w:cs="Times New Roman"/>
          <w:sz w:val="24"/>
          <w:szCs w:val="24"/>
          <w:lang w:val="en-US" w:eastAsia="ja-JP"/>
        </w:rPr>
        <w:t xml:space="preserve"> identical</w:t>
      </w:r>
      <w:r w:rsidRPr="001C5BBF">
        <w:rPr>
          <w:rFonts w:ascii="Times New Roman" w:hAnsi="Times New Roman" w:cs="Times New Roman"/>
          <w:sz w:val="24"/>
          <w:szCs w:val="24"/>
          <w:lang w:val="en-US" w:eastAsia="ja-JP"/>
        </w:rPr>
        <w:t xml:space="preserve"> contact angle </w:t>
      </w:r>
      <m:oMath>
        <m:r>
          <w:rPr>
            <w:rFonts w:ascii="Cambria Math" w:hAnsi="Cambria Math" w:cs="Times New Roman"/>
            <w:sz w:val="24"/>
            <w:szCs w:val="24"/>
            <w:lang w:val="en-US" w:eastAsia="ja-JP"/>
          </w:rPr>
          <m:t>θ</m:t>
        </m:r>
      </m:oMath>
      <w:r w:rsidRPr="001C5BBF">
        <w:rPr>
          <w:rFonts w:ascii="Times New Roman" w:hAnsi="Times New Roman" w:cs="Times New Roman"/>
          <w:sz w:val="24"/>
          <w:szCs w:val="24"/>
          <w:lang w:val="en-US"/>
        </w:rPr>
        <w:t xml:space="preserve">. The </w:t>
      </w:r>
      <w:r w:rsidR="00A20364" w:rsidRPr="001C5BBF">
        <w:rPr>
          <w:rFonts w:ascii="Times New Roman" w:hAnsi="Times New Roman" w:cs="Times New Roman"/>
          <w:sz w:val="24"/>
          <w:szCs w:val="24"/>
          <w:lang w:val="en-US"/>
        </w:rPr>
        <w:t xml:space="preserve">ambient </w:t>
      </w:r>
      <w:r w:rsidRPr="001C5BBF">
        <w:rPr>
          <w:rFonts w:ascii="Times New Roman" w:hAnsi="Times New Roman" w:cs="Times New Roman"/>
          <w:sz w:val="24"/>
          <w:szCs w:val="24"/>
          <w:lang w:val="en-US"/>
        </w:rPr>
        <w:t>temperature</w:t>
      </w:r>
      <w:r w:rsidR="00A20364" w:rsidRPr="001C5BBF">
        <w:rPr>
          <w:rFonts w:ascii="Times New Roman" w:hAnsi="Times New Roman" w:cs="Times New Roman"/>
          <w:sz w:val="24"/>
          <w:szCs w:val="24"/>
          <w:lang w:val="en-US"/>
        </w:rPr>
        <w:t xml:space="preserve"> </w:t>
      </w:r>
      <w:r w:rsidR="00A20364" w:rsidRPr="001C5BBF">
        <w:rPr>
          <w:rFonts w:ascii="Times New Roman" w:hAnsi="Times New Roman" w:cs="Times New Roman"/>
          <w:i/>
          <w:iCs/>
          <w:sz w:val="24"/>
          <w:szCs w:val="24"/>
          <w:lang w:val="en-US"/>
        </w:rPr>
        <w:t>T</w:t>
      </w:r>
      <w:r w:rsidRPr="001C5BBF">
        <w:rPr>
          <w:rFonts w:ascii="Times New Roman" w:hAnsi="Times New Roman" w:cs="Times New Roman"/>
          <w:sz w:val="24"/>
          <w:szCs w:val="24"/>
          <w:lang w:val="en-US"/>
        </w:rPr>
        <w:t xml:space="preserve"> and relative humidity</w:t>
      </w:r>
      <w:r w:rsidR="00A20364" w:rsidRPr="001C5BBF">
        <w:rPr>
          <w:rFonts w:ascii="Times New Roman" w:hAnsi="Times New Roman" w:cs="Times New Roman"/>
          <w:sz w:val="24"/>
          <w:szCs w:val="24"/>
          <w:lang w:val="en-US"/>
        </w:rPr>
        <w:t xml:space="preserve"> </w:t>
      </w:r>
      <w:r w:rsidR="00A20364" w:rsidRPr="001C5BBF">
        <w:rPr>
          <w:rFonts w:ascii="Times New Roman" w:hAnsi="Times New Roman" w:cs="Times New Roman"/>
          <w:i/>
          <w:iCs/>
          <w:sz w:val="24"/>
          <w:szCs w:val="24"/>
          <w:lang w:val="en-US"/>
        </w:rPr>
        <w:t>RH</w:t>
      </w:r>
      <w:r w:rsidRPr="001C5BBF">
        <w:rPr>
          <w:rFonts w:ascii="Times New Roman" w:hAnsi="Times New Roman" w:cs="Times New Roman"/>
          <w:sz w:val="24"/>
          <w:szCs w:val="24"/>
          <w:lang w:val="en-US"/>
        </w:rPr>
        <w:t xml:space="preserve"> are </w:t>
      </w:r>
      <w:r w:rsidR="005856A4" w:rsidRPr="001C5BBF">
        <w:rPr>
          <w:rFonts w:ascii="Times New Roman" w:hAnsi="Times New Roman" w:cs="Times New Roman"/>
          <w:sz w:val="24"/>
          <w:szCs w:val="24"/>
          <w:lang w:val="en-US"/>
        </w:rPr>
        <w:t>maintained</w:t>
      </w:r>
      <w:r w:rsidRPr="001C5BBF">
        <w:rPr>
          <w:rFonts w:ascii="Times New Roman" w:hAnsi="Times New Roman" w:cs="Times New Roman"/>
          <w:sz w:val="24"/>
          <w:szCs w:val="24"/>
          <w:lang w:val="en-US"/>
        </w:rPr>
        <w:t xml:space="preserve"> constant at </w:t>
      </w:r>
      <w:r w:rsidR="004104FB" w:rsidRPr="001C5BBF">
        <w:rPr>
          <w:rFonts w:ascii="Times New Roman" w:hAnsi="Times New Roman" w:cs="Times New Roman"/>
          <w:sz w:val="24"/>
          <w:szCs w:val="24"/>
          <w:lang w:val="en-US"/>
        </w:rPr>
        <w:t>25</w:t>
      </w:r>
      <m:oMath>
        <m:r>
          <w:rPr>
            <w:rFonts w:ascii="Cambria Math" w:hAnsi="Cambria Math" w:cs="Times New Roman"/>
            <w:sz w:val="24"/>
            <w:szCs w:val="24"/>
            <w:lang w:val="en-US"/>
          </w:rPr>
          <m:t>℃</m:t>
        </m:r>
      </m:oMath>
      <w:r w:rsidRPr="001C5BBF">
        <w:rPr>
          <w:rFonts w:ascii="Times New Roman" w:hAnsi="Times New Roman" w:cs="Times New Roman"/>
          <w:sz w:val="24"/>
          <w:szCs w:val="24"/>
          <w:lang w:val="en-US"/>
        </w:rPr>
        <w:t xml:space="preserve"> and 40%, respectively. </w:t>
      </w:r>
      <w:r w:rsidR="00504E80" w:rsidRPr="001C5BBF">
        <w:rPr>
          <w:rFonts w:ascii="Times New Roman" w:hAnsi="Times New Roman" w:cs="Times New Roman"/>
          <w:sz w:val="24"/>
          <w:szCs w:val="24"/>
          <w:lang w:val="en-US"/>
        </w:rPr>
        <w:t>V</w:t>
      </w:r>
      <w:r w:rsidR="00E541E6" w:rsidRPr="001C5BBF">
        <w:rPr>
          <w:rFonts w:ascii="Times New Roman" w:hAnsi="Times New Roman" w:cs="Times New Roman"/>
          <w:sz w:val="24"/>
          <w:szCs w:val="24"/>
          <w:lang w:val="en-US"/>
        </w:rPr>
        <w:t xml:space="preserve">apor </w:t>
      </w:r>
      <w:r w:rsidR="00030134" w:rsidRPr="001C5BBF">
        <w:rPr>
          <w:rFonts w:ascii="Times New Roman" w:hAnsi="Times New Roman" w:cs="Times New Roman"/>
          <w:sz w:val="24"/>
          <w:szCs w:val="24"/>
          <w:lang w:val="en-US"/>
        </w:rPr>
        <w:t>continuously diffus</w:t>
      </w:r>
      <w:r w:rsidR="00E541E6" w:rsidRPr="001C5BBF">
        <w:rPr>
          <w:rFonts w:ascii="Times New Roman" w:hAnsi="Times New Roman" w:cs="Times New Roman"/>
          <w:sz w:val="24"/>
          <w:szCs w:val="24"/>
          <w:lang w:val="en-US"/>
        </w:rPr>
        <w:t>es</w:t>
      </w:r>
      <w:r w:rsidR="00030134" w:rsidRPr="001C5BBF">
        <w:rPr>
          <w:rFonts w:ascii="Times New Roman" w:hAnsi="Times New Roman" w:cs="Times New Roman"/>
          <w:sz w:val="24"/>
          <w:szCs w:val="24"/>
          <w:lang w:val="en-US"/>
        </w:rPr>
        <w:t xml:space="preserve"> from the</w:t>
      </w:r>
      <w:r w:rsidR="00C235D7" w:rsidRPr="001C5BBF">
        <w:rPr>
          <w:rFonts w:ascii="Times New Roman" w:hAnsi="Times New Roman" w:cs="Times New Roman"/>
          <w:sz w:val="24"/>
          <w:szCs w:val="24"/>
          <w:lang w:val="en-US"/>
        </w:rPr>
        <w:t xml:space="preserve"> </w:t>
      </w:r>
      <w:r w:rsidR="00030134" w:rsidRPr="001C5BBF">
        <w:rPr>
          <w:rFonts w:ascii="Times New Roman" w:hAnsi="Times New Roman" w:cs="Times New Roman"/>
          <w:sz w:val="24"/>
          <w:szCs w:val="24"/>
          <w:lang w:val="en-US"/>
        </w:rPr>
        <w:t xml:space="preserve">lv </w:t>
      </w:r>
      <w:r w:rsidR="00A307A2" w:rsidRPr="001C5BBF">
        <w:rPr>
          <w:rFonts w:ascii="Times New Roman" w:hAnsi="Times New Roman" w:cs="Times New Roman"/>
          <w:sz w:val="24"/>
          <w:szCs w:val="24"/>
          <w:lang w:val="en-US"/>
        </w:rPr>
        <w:t>interface</w:t>
      </w:r>
      <w:r w:rsidR="00E541E6" w:rsidRPr="001C5BBF">
        <w:rPr>
          <w:rFonts w:ascii="Times New Roman" w:hAnsi="Times New Roman" w:cs="Times New Roman"/>
          <w:sz w:val="24"/>
          <w:szCs w:val="24"/>
          <w:lang w:val="en-US"/>
        </w:rPr>
        <w:t xml:space="preserve"> with saturation density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s</m:t>
            </m:r>
          </m:sub>
        </m:sSub>
      </m:oMath>
      <w:r w:rsidR="00E541E6" w:rsidRPr="001C5BBF">
        <w:rPr>
          <w:rFonts w:ascii="Times New Roman" w:hAnsi="Times New Roman" w:cs="Times New Roman"/>
          <w:sz w:val="24"/>
          <w:szCs w:val="24"/>
          <w:lang w:val="en-US"/>
        </w:rPr>
        <w:t xml:space="preserve"> [g/m</w:t>
      </w:r>
      <w:r w:rsidR="00E541E6" w:rsidRPr="001C5BBF">
        <w:rPr>
          <w:rFonts w:ascii="Times New Roman" w:hAnsi="Times New Roman" w:cs="Times New Roman"/>
          <w:sz w:val="24"/>
          <w:szCs w:val="24"/>
          <w:vertAlign w:val="superscript"/>
          <w:lang w:val="en-US"/>
        </w:rPr>
        <w:t>3</w:t>
      </w:r>
      <w:r w:rsidR="00E541E6" w:rsidRPr="001C5BBF">
        <w:rPr>
          <w:rFonts w:ascii="Times New Roman" w:hAnsi="Times New Roman" w:cs="Times New Roman"/>
          <w:sz w:val="24"/>
          <w:szCs w:val="24"/>
          <w:lang w:val="en-US"/>
        </w:rPr>
        <w:t xml:space="preserve">] </w:t>
      </w:r>
      <w:r w:rsidR="00030134" w:rsidRPr="001C5BBF">
        <w:rPr>
          <w:rFonts w:ascii="Times New Roman" w:hAnsi="Times New Roman" w:cs="Times New Roman"/>
          <w:sz w:val="24"/>
          <w:szCs w:val="24"/>
          <w:lang w:val="en-US"/>
        </w:rPr>
        <w:t xml:space="preserve">to the ambient </w:t>
      </w:r>
      <w:r w:rsidR="00E541E6" w:rsidRPr="001C5BBF">
        <w:rPr>
          <w:rFonts w:ascii="Times New Roman" w:hAnsi="Times New Roman" w:cs="Times New Roman"/>
          <w:sz w:val="24"/>
          <w:szCs w:val="24"/>
          <w:lang w:val="en-US"/>
        </w:rPr>
        <w:t xml:space="preserve">with </w:t>
      </w:r>
      <w:r w:rsidR="00030134" w:rsidRPr="001C5BBF">
        <w:rPr>
          <w:rFonts w:ascii="Times New Roman" w:hAnsi="Times New Roman" w:cs="Times New Roman"/>
          <w:sz w:val="24"/>
          <w:szCs w:val="24"/>
          <w:lang w:val="en-US"/>
        </w:rPr>
        <w:t xml:space="preserve">density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m:t>
            </m:r>
          </m:sub>
        </m:sSub>
      </m:oMath>
      <w:r w:rsidRPr="001C5BBF">
        <w:rPr>
          <w:rFonts w:ascii="Times New Roman" w:hAnsi="Times New Roman" w:cs="Times New Roman"/>
          <w:sz w:val="24"/>
          <w:szCs w:val="24"/>
          <w:lang w:val="en-US"/>
        </w:rPr>
        <w:t xml:space="preserve">. The external and internal flows in the liquid and gas </w:t>
      </w:r>
      <w:r w:rsidR="00C35695" w:rsidRPr="001C5BBF">
        <w:rPr>
          <w:rFonts w:ascii="Times New Roman" w:hAnsi="Times New Roman" w:cs="Times New Roman"/>
          <w:sz w:val="24"/>
          <w:szCs w:val="24"/>
          <w:lang w:val="en-US"/>
        </w:rPr>
        <w:t>regimes</w:t>
      </w:r>
      <w:r w:rsidRPr="001C5BBF">
        <w:rPr>
          <w:rFonts w:ascii="Times New Roman" w:hAnsi="Times New Roman" w:cs="Times New Roman"/>
          <w:sz w:val="24"/>
          <w:szCs w:val="24"/>
          <w:lang w:val="en-US"/>
        </w:rPr>
        <w:t xml:space="preserve">, respectively, are considered </w:t>
      </w:r>
      <w:r w:rsidR="00E64AFB" w:rsidRPr="001C5BBF">
        <w:rPr>
          <w:rFonts w:ascii="Times New Roman" w:hAnsi="Times New Roman" w:cs="Times New Roman"/>
          <w:sz w:val="24"/>
          <w:szCs w:val="24"/>
          <w:lang w:val="en-US"/>
        </w:rPr>
        <w:t xml:space="preserve">too </w:t>
      </w:r>
      <w:r w:rsidRPr="001C5BBF">
        <w:rPr>
          <w:rFonts w:ascii="Times New Roman" w:hAnsi="Times New Roman" w:cs="Times New Roman"/>
          <w:sz w:val="24"/>
          <w:szCs w:val="24"/>
          <w:lang w:val="en-US"/>
        </w:rPr>
        <w:t>weak to influence the evaporation rate</w:t>
      </w:r>
      <w:r w:rsidR="00486D07"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{"citationItems":[{"id":"ITEM-1","itemData":{"DOI":"10.1021/jp408241f","ISSN":"1520-6106","author":[{"dropping-particle":"","family":"Barmi","given":"Meysam R","non-dropping-particle":"","parse-names":false,"suffix":""},{"dropping-particle":"","family":"Meinhart","given":"Carl D","non-dropping-particle":"","parse-names":false,"suffix":""}],"container-title":"The Journal of Physical Chemistry B","id":"ITEM-1","issue":"9","issued":{"date-parts":[["2014","3","6"]]},"note":"doi: 10.1021/jp408241f","page":"2414-2421","publisher":"American Chemical Society","title":"Convective Flows in Evaporating Sessile Droplets","type":"article-journal","volume":"118"},"uris":["http://www.mendeley.com/documents/?uuid=36d80696-2719-498b-8c18-0bec83984279"]},{"id":"ITEM-2","itemData":{"DOI":"DOI: 10.1017/jfm.2016.158","ISSN":"0022-1120","abstract":"The dissolution process of small (initial (equivalent) radius    $R_{0}&amp;lt;1$  mm) long-chain alcohol (of various types) sessile droplets in water is studied, disentangling diffusive and convective contributions. The latter can arise for high solubilities of the alcohol, as the density of the alcohol–water mixture is then considerably less than that of pure water, giving rise to buoyancy-driven convection. The convective flow around the droplets is measured, using micro-particle image velocimetry (   ${\\rm\\mu}$  PIV) and the schlieren technique. When non-dimensionalizing the system, we find a universal   $Sh\\sim Ra^{1/4}$  scaling relation for all alcohols (of different solubilities) and all droplets in the convective regime. Here   $Sh$  is the Sherwood number (dimensionless mass flux) and   $Ra$  is the Rayleigh number (dimensionless density difference between clean and alcohol-saturated water). This scaling implies the scaling relation   ${\\it\\tau}_{c}\\propto R_{0}^{5/4}$  of the convective dissolution time   ${\\it\\tau}_{c}$  , which is found to agree with experimental data. We show that in the convective regime the plume Reynolds number (the dimensionless velocity) of the detaching alcohol-saturated plume follows   $Re_{p}\\sim Sc^{-1}Ra^{5/8}$  , which is confirmed by the   ${\\rm\\mu}$  PIV data. Here,   $Sc$  is the Schmidt number. The convective regime exists when   $Ra&amp;gt;Ra_{t}$  , where   $Ra_{t}=12$  is the transition   $Ra$  number as extracted from the data. For   $Ra\\leqslant Ra_{t}$  and smaller, convective transport is progressively overtaken by diffusion and the above scaling relations break down.","author":[{"dropping-particle":"","family":"Dietrich","given":"Erik","non-dropping-particle":"","parse-names":false,"suffix":""},{"dropping-particle":"","family":"Wildeman","given":"Sander","non-dropping-particle":"","parse-names":false,"suffix":""},{"dropping-particle":"","family":"Visser","given":"Claas Willem","non-dropping-particle":"","parse-names":false,"suffix":""},{"dropping-particle":"","family":"Hofhuis","given":"Kevin","non-dropping-particle":"","parse-names":false,"suffix":""},{"dropping-particle":"","family":"Kooij","given":"E Stefan","non-dropping-particle":"","parse-names":false,"suffix":""},{"dropping-particle":"","family":"Zandvliet","given":"Harold J W","non-dropping-particle":"","parse-names":false,"suffix":""},{"dropping-particle":"","family":"Lohse","given":"Detlef","non-dropping-particle":"","parse-names":false,"suffix":""}],"container-title":"Journal of Fluid Mechanics","edition":"2016/03/30","id":"ITEM-2","issued":{"date-parts":[["2016"]]},"page":"45-67","publisher":"Cambridge University Press","title":"Role of natural convection in the dissolution of sessile droplets","type":"article-journal","volume":"794"},"uris":["http://www.mendeley.com/documents/?uuid=9179e530-2a81-429e-b24b-a0e4fad6fa9d"]}],"mendeley":{"formattedCitation":"&lt;sup&gt;31,32&lt;/sup&gt;","plainTextFormattedCitation":"31,32","previouslyFormattedCitation":"&lt;sup&gt;31,32&lt;/sup&gt;"},"properties":{"noteIndex":0},"schema":"https://github.com/citation-style-language/schema/raw/master/csl-citation.json"}</w:instrText>
      </w:r>
      <w:r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31,32</w:t>
      </w:r>
      <w:r w:rsidRPr="001C5BBF">
        <w:rPr>
          <w:rFonts w:ascii="Times New Roman" w:hAnsi="Times New Roman" w:cs="Times New Roman"/>
          <w:sz w:val="24"/>
          <w:szCs w:val="24"/>
          <w:lang w:val="en-US"/>
        </w:rPr>
        <w:fldChar w:fldCharType="end"/>
      </w:r>
      <w:r w:rsidRPr="001C5BBF">
        <w:rPr>
          <w:rFonts w:ascii="Times New Roman" w:hAnsi="Times New Roman" w:cs="Times New Roman"/>
          <w:sz w:val="24"/>
          <w:szCs w:val="24"/>
          <w:lang w:val="en-US"/>
        </w:rPr>
        <w:t xml:space="preserve"> </w:t>
      </w:r>
      <w:r w:rsidR="00C0221E" w:rsidRPr="001C5BBF">
        <w:rPr>
          <w:rFonts w:ascii="Times New Roman" w:hAnsi="Times New Roman" w:cs="Times New Roman"/>
          <w:sz w:val="24"/>
          <w:szCs w:val="24"/>
          <w:lang w:val="en-US"/>
        </w:rPr>
        <w:t>Furthermore, t</w:t>
      </w:r>
      <w:r w:rsidRPr="001C5BBF">
        <w:rPr>
          <w:rFonts w:ascii="Times New Roman" w:hAnsi="Times New Roman" w:cs="Times New Roman"/>
          <w:sz w:val="24"/>
          <w:szCs w:val="24"/>
          <w:lang w:val="en-US"/>
        </w:rPr>
        <w:t>he</w:t>
      </w:r>
      <w:r w:rsidR="00610500" w:rsidRPr="001C5BBF">
        <w:rPr>
          <w:rFonts w:ascii="Times New Roman" w:hAnsi="Times New Roman" w:cs="Times New Roman"/>
          <w:sz w:val="24"/>
          <w:szCs w:val="24"/>
          <w:lang w:val="en-US"/>
        </w:rPr>
        <w:t xml:space="preserve"> effect of gravity on the shape of the droplets is negligible </w:t>
      </w:r>
      <w:r w:rsidRPr="001C5BBF">
        <w:rPr>
          <w:rFonts w:ascii="Times New Roman" w:hAnsi="Times New Roman" w:cs="Times New Roman"/>
          <w:sz w:val="24"/>
          <w:szCs w:val="24"/>
          <w:lang w:val="en-US"/>
        </w:rPr>
        <w:t xml:space="preserve">since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oMath>
      <w:r w:rsidRPr="001C5BBF">
        <w:rPr>
          <w:rFonts w:ascii="Times New Roman" w:hAnsi="Times New Roman" w:cs="Times New Roman"/>
          <w:sz w:val="24"/>
          <w:szCs w:val="24"/>
          <w:lang w:val="en-US"/>
        </w:rPr>
        <w:t xml:space="preserve"> is smaller than</w:t>
      </w:r>
      <w:r w:rsidR="00E64AFB" w:rsidRPr="001C5BBF">
        <w:rPr>
          <w:rFonts w:ascii="Times New Roman" w:hAnsi="Times New Roman" w:cs="Times New Roman"/>
          <w:sz w:val="24"/>
          <w:szCs w:val="24"/>
          <w:lang w:val="en-US"/>
        </w:rPr>
        <w:t xml:space="preserve"> the</w:t>
      </w:r>
      <w:r w:rsidRPr="001C5BBF">
        <w:rPr>
          <w:rFonts w:ascii="Times New Roman" w:hAnsi="Times New Roman" w:cs="Times New Roman"/>
          <w:sz w:val="24"/>
          <w:szCs w:val="24"/>
          <w:lang w:val="en-US"/>
        </w:rPr>
        <w:t xml:space="preserve"> capillary length</w:t>
      </w:r>
      <w:r w:rsidR="005D44D5" w:rsidRPr="001C5BBF">
        <w:rPr>
          <w:rFonts w:ascii="Times New Roman" w:hAnsi="Times New Roman" w:cs="Times New Roman"/>
          <w:sz w:val="24"/>
          <w:szCs w:val="24"/>
          <w:lang w:val="en-US"/>
        </w:rPr>
        <w:t xml:space="preserve"> (sessile droplets)</w:t>
      </w:r>
      <w:r w:rsidR="00486D07" w:rsidRPr="001C5BBF">
        <w:rPr>
          <w:lang w:val="en-US"/>
        </w:rPr>
        <w:t>.</w:t>
      </w:r>
      <w:r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{"citationItems":[{"id":"ITEM-1","itemData":{"DOI":"10.1021/acs.langmuir.8b02374","ISSN":"0743-7463","author":[{"dropping-particle":"","family":"Heijden","given":"Thijs W G","non-dropping-particle":"van der","parse-names":false,"suffix":""},{"dropping-particle":"","family":"Darhuber","given":"Anton A","non-dropping-particle":"","parse-names":false,"suffix":""},{"dropping-particle":"","family":"Schoot","given":"Paul","non-dropping-particle":"van der","parse-names":false,"suffix":""}],"container-title":"Langmuir","id":"ITEM-1","issue":"41","issued":{"date-parts":[["2018","10","16"]]},"note":"doi: 10.1021/acs.langmuir.8b02374","page":"12471-12481","publisher":"American Chemical Society","title":"Macroscopic Model for Sessile Droplet Evaporation on a Flat Surface","type":"article-journal","volume":"34"},"uris":["http://www.mendeley.com/documents/?uuid=24721f98-bedb-454b-a29e-f96ec14f7608"]}],"mendeley":{"formattedCitation":"&lt;sup&gt;33&lt;/sup&gt;","plainTextFormattedCitation":"33","previouslyFormattedCitation":"&lt;sup&gt;33&lt;/sup&gt;"},"properties":{"noteIndex":0},"schema":"https://github.com/citation-style-language/schema/raw/master/csl-citation.json"}</w:instrText>
      </w:r>
      <w:r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33</w:t>
      </w:r>
      <w:r w:rsidRPr="001C5BBF">
        <w:rPr>
          <w:rFonts w:ascii="Times New Roman" w:hAnsi="Times New Roman" w:cs="Times New Roman"/>
          <w:sz w:val="24"/>
          <w:szCs w:val="24"/>
          <w:lang w:val="en-US"/>
        </w:rPr>
        <w:fldChar w:fldCharType="end"/>
      </w:r>
      <w:r w:rsidRPr="001C5BBF">
        <w:rPr>
          <w:lang w:val="en-US"/>
        </w:rPr>
        <w:t xml:space="preserve"> </w:t>
      </w:r>
      <w:r w:rsidRPr="001C5BBF">
        <w:rPr>
          <w:rFonts w:ascii="Times New Roman" w:hAnsi="Times New Roman" w:cs="Times New Roman"/>
          <w:sz w:val="24"/>
          <w:szCs w:val="24"/>
          <w:lang w:val="en-US"/>
        </w:rPr>
        <w:t xml:space="preserve">For an isolated droplet </w:t>
      </w:r>
      <w:r w:rsidR="00E64AFB" w:rsidRPr="001C5BBF">
        <w:rPr>
          <w:rFonts w:ascii="Times New Roman" w:hAnsi="Times New Roman" w:cs="Times New Roman"/>
          <w:sz w:val="24"/>
          <w:szCs w:val="24"/>
          <w:lang w:val="en-US"/>
        </w:rPr>
        <w:t xml:space="preserve">with an arbitrary contact angle </w:t>
      </w:r>
      <w:r w:rsidRPr="001C5BBF">
        <w:rPr>
          <w:rFonts w:ascii="Times New Roman" w:hAnsi="Times New Roman" w:cs="Times New Roman"/>
          <w:sz w:val="24"/>
          <w:szCs w:val="24"/>
          <w:lang w:val="en-US"/>
        </w:rPr>
        <w:t xml:space="preserve">evaporating </w:t>
      </w:r>
      <w:r w:rsidR="005D44D5" w:rsidRPr="001C5BBF">
        <w:rPr>
          <w:rFonts w:ascii="Times New Roman" w:hAnsi="Times New Roman" w:cs="Times New Roman"/>
          <w:sz w:val="24"/>
          <w:szCs w:val="24"/>
          <w:lang w:val="en-US"/>
        </w:rPr>
        <w:t xml:space="preserve">on </w:t>
      </w:r>
      <w:r w:rsidRPr="001C5BBF">
        <w:rPr>
          <w:rFonts w:ascii="Times New Roman" w:hAnsi="Times New Roman" w:cs="Times New Roman"/>
          <w:sz w:val="24"/>
          <w:szCs w:val="24"/>
          <w:lang w:val="en-US"/>
        </w:rPr>
        <w:t xml:space="preserve">a flat surface, the instantaneous evaporation rate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iso</m:t>
            </m:r>
          </m:sub>
        </m:sSub>
      </m:oMath>
      <w:r w:rsidRPr="001C5BBF">
        <w:rPr>
          <w:rFonts w:ascii="Times New Roman" w:hAnsi="Times New Roman" w:cs="Times New Roman"/>
          <w:sz w:val="24"/>
          <w:szCs w:val="24"/>
          <w:lang w:val="en-US"/>
        </w:rPr>
        <w:t xml:space="preserve"> [kg/s] is given </w:t>
      </w:r>
      <w:r w:rsidR="00E64AFB" w:rsidRPr="001C5BBF">
        <w:rPr>
          <w:rFonts w:ascii="Times New Roman" w:hAnsi="Times New Roman" w:cs="Times New Roman"/>
          <w:sz w:val="24"/>
          <w:szCs w:val="24"/>
          <w:lang w:val="en-US"/>
        </w:rPr>
        <w:t>by</w:t>
      </w:r>
      <w:r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{"citationItems":[{"id":"ITEM-1","itemData":{"DOI":"https://doi.org/10.1016/j.ijthermalsci.2014.05.024","ISSN":"1290-0729","abstract":"This study is focused on the role of liquid–vapor interface area in the evaporation of small sessile droplets. The evaporation processes of small sessile droplets with different geometric parameters are numerically investigated with the quasi-steady diffusion model. The numerical results show that droplets with the same surface area are approximately equal in the evaporation rate despite the great differences in contact angles and base radii. It is attributed to the fact that the gradient distributions of vapor concentration surrounding droplets with the same surface area tend to be consistent as the distance from droplet surface increases. Based on the numerical results, a new simple expression with no fitting parameter is developed to calculate the evaporation rate of sessile droplets, and it is found that the evaporation rate is proportional to the square root of liquid–vapor interface area. The proposed expression is in good agreement with the expression of Picknett and Bexon and also validated by the experimental data in open literature. Finally, the evaporation cooling effect of small droplets on an isothermal substrate at room temperature is incorporated into the expression using the average temperature of liquid–vapor interface.","author":[{"dropping-particle":"","family":"Hu","given":"Dinghua","non-dropping-particle":"","parse-names":false,"suffix":""},{"dropping-particle":"","family":"Wu","given":"Huiying","non-dropping-particle":"","parse-names":false,"suffix":""},{"dropping-particle":"","family":"Liu","given":"Zhenyu","non-dropping-particle":"","parse-names":false,"suffix":""}],"container-title":"International Journal of Thermal Sciences","id":"ITEM-1","issued":{"date-parts":[["2014"]]},"page":"300-308","title":"Effect of liquid–vapor interface area on the evaporation rate of small sessile droplets","type":"article-journal","volume":"84"},"uris":["http://www.mendeley.com/documents/?uuid=d8031843-107f-4a18-b287-7899158bb7aa"]}],"mendeley":{"formattedCitation":"&lt;sup&gt;20&lt;/sup&gt;","plainTextFormattedCitation":"20","previouslyFormattedCitation":"&lt;sup&gt;20&lt;/sup&gt;"},"properties":{"noteIndex":0},"schema":"https://github.com/citation-style-language/schema/raw/master/csl-citation.json"}</w:instrText>
      </w:r>
      <w:r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eastAsia="ja-JP"/>
        </w:rPr>
        <w:t>20</w:t>
      </w:r>
      <w:r w:rsidRPr="001C5BBF">
        <w:rPr>
          <w:rFonts w:ascii="Times New Roman" w:hAnsi="Times New Roman" w:cs="Times New Roman"/>
          <w:sz w:val="24"/>
          <w:szCs w:val="24"/>
          <w:lang w:val="en-US"/>
        </w:rPr>
        <w:fldChar w:fldCharType="end"/>
      </w:r>
    </w:p>
    <w:tbl>
      <w:tblPr>
        <w:tblStyle w:val="TableGrid"/>
        <w:tblW w:w="0" w:type="auto"/>
        <w:tblLook w:val="04A0" w:firstRow="1" w:lastRow="0" w:firstColumn="1" w:lastColumn="0" w:noHBand="0" w:noVBand="1"/>
      </w:tblPr>
      <w:tblGrid>
        <w:gridCol w:w="8217"/>
        <w:gridCol w:w="799"/>
      </w:tblGrid>
      <w:tr w:rsidR="00F152FB" w:rsidRPr="001C5BBF" w14:paraId="21C3DF76" w14:textId="77777777" w:rsidTr="00EA18D4">
        <w:trPr>
          <w:trHeight w:val="850"/>
        </w:trPr>
        <w:tc>
          <w:tcPr>
            <w:tcW w:w="8217" w:type="dxa"/>
            <w:tcBorders>
              <w:top w:val="nil"/>
              <w:left w:val="nil"/>
              <w:bottom w:val="nil"/>
              <w:right w:val="nil"/>
            </w:tcBorders>
            <w:vAlign w:val="center"/>
          </w:tcPr>
          <w:p w14:paraId="45188CB1" w14:textId="0A9C4B9A" w:rsidR="004333D6" w:rsidRPr="001C5BBF" w:rsidRDefault="001C5BBF" w:rsidP="00ED7360">
            <w:pPr>
              <w:spacing w:line="480" w:lineRule="auto"/>
              <w:jc w:val="center"/>
              <w:rPr>
                <w:rFonts w:ascii="Times New Roman" w:hAnsi="Times New Roman" w:cs="Times New Roman"/>
                <w:sz w:val="24"/>
                <w:szCs w:val="24"/>
                <w:lang w:val="en-US" w:eastAsia="ja-JP"/>
              </w:rPr>
            </w:pP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iso</m:t>
                  </m:r>
                </m:sub>
              </m:sSub>
              <m:r>
                <w:rPr>
                  <w:rFonts w:ascii="Cambria Math" w:hAnsi="Cambria Math" w:cs="Times New Roman"/>
                  <w:sz w:val="24"/>
                  <w:szCs w:val="24"/>
                  <w:lang w:val="en-US" w:eastAsia="ja-JP"/>
                </w:rPr>
                <m:t>=-2π</m:t>
              </m:r>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R</m:t>
                  </m:r>
                </m:e>
                <m:sub>
                  <m:r>
                    <w:rPr>
                      <w:rFonts w:ascii="Cambria Math" w:hAnsi="Cambria Math" w:cs="Times New Roman"/>
                      <w:sz w:val="24"/>
                      <w:szCs w:val="24"/>
                      <w:lang w:val="en-US" w:eastAsia="ja-JP"/>
                    </w:rPr>
                    <m:t>d</m:t>
                  </m:r>
                </m:sub>
              </m:sSub>
              <m:r>
                <w:rPr>
                  <w:rFonts w:ascii="Cambria Math" w:hAnsi="Cambria Math" w:cs="Times New Roman"/>
                  <w:sz w:val="24"/>
                  <w:szCs w:val="24"/>
                  <w:lang w:val="en-US" w:eastAsia="ja-JP"/>
                </w:rPr>
                <m:t>D(T)</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ρ</m:t>
                      </m:r>
                    </m:e>
                    <m:sub>
                      <m:r>
                        <w:rPr>
                          <w:rFonts w:ascii="Cambria Math" w:hAnsi="Cambria Math" w:cs="Times New Roman"/>
                          <w:sz w:val="24"/>
                          <w:szCs w:val="24"/>
                          <w:lang w:val="en-US" w:eastAsia="ja-JP"/>
                        </w:rPr>
                        <m:t>s</m:t>
                      </m:r>
                    </m:sub>
                  </m:sSub>
                  <m:r>
                    <w:rPr>
                      <w:rFonts w:ascii="Cambria Math" w:hAnsi="Cambria Math" w:cs="Times New Roman"/>
                      <w:sz w:val="24"/>
                      <w:szCs w:val="24"/>
                      <w:lang w:val="en-US" w:eastAsia="ja-JP"/>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ρ</m:t>
                      </m:r>
                    </m:e>
                    <m:sub>
                      <m:r>
                        <w:rPr>
                          <w:rFonts w:ascii="Cambria Math" w:hAnsi="Cambria Math" w:cs="Times New Roman"/>
                          <w:sz w:val="24"/>
                          <w:szCs w:val="24"/>
                          <w:lang w:val="en-US" w:eastAsia="ja-JP"/>
                        </w:rPr>
                        <m:t>∞</m:t>
                      </m:r>
                    </m:sub>
                  </m:sSub>
                </m:e>
              </m:d>
              <m:f>
                <m:fPr>
                  <m:ctrlPr>
                    <w:rPr>
                      <w:rFonts w:ascii="Cambria Math" w:hAnsi="Cambria Math" w:cs="Times New Roman"/>
                      <w:i/>
                      <w:sz w:val="24"/>
                      <w:szCs w:val="24"/>
                      <w:lang w:val="en-US"/>
                    </w:rPr>
                  </m:ctrlPr>
                </m:fPr>
                <m:num>
                  <m:r>
                    <w:rPr>
                      <w:rFonts w:ascii="Cambria Math" w:hAnsi="Cambria Math" w:cs="Times New Roman"/>
                      <w:sz w:val="24"/>
                      <w:szCs w:val="24"/>
                      <w:lang w:val="en-US" w:eastAsia="ja-JP"/>
                    </w:rPr>
                    <m:t>1</m:t>
                  </m:r>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eastAsia="ja-JP"/>
                        </w:rPr>
                        <m:t>1+</m:t>
                      </m:r>
                      <m:func>
                        <m:funcPr>
                          <m:ctrlPr>
                            <w:rPr>
                              <w:rFonts w:ascii="Cambria Math" w:hAnsi="Cambria Math" w:cs="Times New Roman"/>
                              <w:i/>
                              <w:sz w:val="24"/>
                              <w:szCs w:val="24"/>
                              <w:lang w:val="en-US"/>
                            </w:rPr>
                          </m:ctrlPr>
                        </m:funcPr>
                        <m:fName>
                          <m:r>
                            <w:rPr>
                              <w:rFonts w:ascii="Cambria Math" w:hAnsi="Cambria Math" w:cs="Times New Roman"/>
                              <w:sz w:val="24"/>
                              <w:szCs w:val="24"/>
                              <w:lang w:val="en-US" w:eastAsia="ja-JP"/>
                            </w:rPr>
                            <m:t>cos</m:t>
                          </m:r>
                        </m:fName>
                        <m:e>
                          <m:r>
                            <w:rPr>
                              <w:rFonts w:ascii="Cambria Math" w:hAnsi="Cambria Math" w:cs="Times New Roman"/>
                              <w:sz w:val="24"/>
                              <w:szCs w:val="24"/>
                              <w:lang w:val="en-US" w:eastAsia="ja-JP"/>
                            </w:rPr>
                            <m:t>θ</m:t>
                          </m:r>
                        </m:e>
                      </m:func>
                    </m:e>
                  </m:rad>
                </m:den>
              </m:f>
            </m:oMath>
            <w:r w:rsidR="00607506" w:rsidRPr="001C5BBF">
              <w:rPr>
                <w:rFonts w:ascii="Times New Roman" w:hAnsi="Times New Roman" w:cs="Times New Roman"/>
                <w:sz w:val="24"/>
                <w:szCs w:val="24"/>
                <w:lang w:val="en-US" w:eastAsia="ja-JP"/>
              </w:rPr>
              <w:t>,</w:t>
            </w:r>
          </w:p>
        </w:tc>
        <w:tc>
          <w:tcPr>
            <w:tcW w:w="799" w:type="dxa"/>
            <w:tcBorders>
              <w:top w:val="nil"/>
              <w:left w:val="nil"/>
              <w:bottom w:val="nil"/>
              <w:right w:val="nil"/>
            </w:tcBorders>
            <w:vAlign w:val="center"/>
          </w:tcPr>
          <w:p w14:paraId="59DA2B81" w14:textId="77777777" w:rsidR="004333D6" w:rsidRPr="001C5BBF" w:rsidRDefault="004333D6" w:rsidP="00EA18D4">
            <w:pPr>
              <w:spacing w:line="480" w:lineRule="auto"/>
              <w:jc w:val="both"/>
              <w:rPr>
                <w:rFonts w:ascii="Times New Roman" w:hAnsi="Times New Roman" w:cs="Times New Roman"/>
                <w:sz w:val="24"/>
                <w:szCs w:val="24"/>
                <w:lang w:val="en-US" w:eastAsia="ja-JP"/>
              </w:rPr>
            </w:pPr>
            <w:r w:rsidRPr="001C5BBF">
              <w:rPr>
                <w:rFonts w:ascii="Times New Roman" w:hAnsi="Times New Roman" w:cs="Times New Roman"/>
                <w:sz w:val="24"/>
                <w:szCs w:val="24"/>
                <w:lang w:val="en-US" w:eastAsia="ja-JP"/>
              </w:rPr>
              <w:t>(1)</w:t>
            </w:r>
          </w:p>
        </w:tc>
      </w:tr>
    </w:tbl>
    <w:p w14:paraId="57248FD7" w14:textId="6942AEA1" w:rsidR="004333D6" w:rsidRPr="001C5BBF" w:rsidRDefault="00E64AFB" w:rsidP="00136FFF">
      <w:pPr>
        <w:spacing w:after="0" w:line="480" w:lineRule="auto"/>
        <w:jc w:val="both"/>
        <w:rPr>
          <w:rFonts w:ascii="Times" w:eastAsia="MS Mincho" w:hAnsi="Times" w:cs="Times New Roman"/>
          <w:sz w:val="24"/>
          <w:szCs w:val="20"/>
          <w:lang w:eastAsia="ja-JP"/>
        </w:rPr>
      </w:pPr>
      <w:r w:rsidRPr="001C5BBF">
        <w:rPr>
          <w:rFonts w:ascii="Times New Roman" w:hAnsi="Times New Roman" w:cs="Times New Roman"/>
          <w:sz w:val="24"/>
          <w:szCs w:val="24"/>
          <w:lang w:val="en-US" w:eastAsia="ja-JP"/>
        </w:rPr>
        <w:t>w</w:t>
      </w:r>
      <w:r w:rsidR="004333D6" w:rsidRPr="001C5BBF">
        <w:rPr>
          <w:rFonts w:ascii="Times New Roman" w:hAnsi="Times New Roman" w:cs="Times New Roman"/>
          <w:sz w:val="24"/>
          <w:szCs w:val="24"/>
          <w:lang w:val="en-US" w:eastAsia="ja-JP"/>
        </w:rPr>
        <w:t xml:space="preserve">here the diffusion coefficient </w:t>
      </w:r>
      <m:oMath>
        <m:r>
          <w:rPr>
            <w:rFonts w:ascii="Cambria Math" w:hAnsi="Cambria Math" w:cs="Times New Roman"/>
            <w:sz w:val="24"/>
            <w:szCs w:val="24"/>
            <w:lang w:val="en-US" w:eastAsia="ja-JP"/>
          </w:rPr>
          <m:t>D</m:t>
        </m:r>
        <m:d>
          <m:dPr>
            <m:ctrlPr>
              <w:rPr>
                <w:rFonts w:ascii="Cambria Math" w:hAnsi="Cambria Math" w:cs="Times New Roman"/>
                <w:i/>
                <w:sz w:val="24"/>
                <w:szCs w:val="24"/>
                <w:lang w:val="en-US"/>
              </w:rPr>
            </m:ctrlPr>
          </m:dPr>
          <m:e>
            <m:r>
              <w:rPr>
                <w:rFonts w:ascii="Cambria Math" w:hAnsi="Cambria Math" w:cs="Times New Roman"/>
                <w:sz w:val="24"/>
                <w:szCs w:val="24"/>
                <w:lang w:val="en-US" w:eastAsia="ja-JP"/>
              </w:rPr>
              <m:t>T</m:t>
            </m:r>
          </m:e>
        </m:d>
        <m:r>
          <w:rPr>
            <w:rFonts w:ascii="Cambria Math" w:hAnsi="Cambria Math" w:cs="Times New Roman"/>
            <w:sz w:val="24"/>
            <w:szCs w:val="24"/>
            <w:lang w:val="en-US" w:eastAsia="ja-JP"/>
          </w:rPr>
          <m:t>=</m:t>
        </m:r>
      </m:oMath>
      <w:r w:rsidR="00442CC7" w:rsidRPr="001C5BBF">
        <w:rPr>
          <w:rFonts w:ascii="Times New Roman" w:hAnsi="Times New Roman" w:cs="Times New Roman"/>
          <w:sz w:val="24"/>
          <w:szCs w:val="24"/>
          <w:lang w:val="en-US"/>
        </w:rPr>
        <w:t>22.5</w:t>
      </w:r>
      <m:oMath>
        <m:r>
          <w:rPr>
            <w:rFonts w:ascii="Cambria Math" w:hAnsi="Cambria Math" w:cs="Times New Roman"/>
            <w:sz w:val="24"/>
            <w:szCs w:val="24"/>
            <w:lang w:val="en-US" w:eastAsia="ja-JP"/>
          </w:rPr>
          <m:t>×</m:t>
        </m:r>
      </m:oMath>
      <w:r w:rsidR="00442CC7" w:rsidRPr="001C5BBF">
        <w:rPr>
          <w:rFonts w:ascii="Times New Roman" w:hAnsi="Times New Roman" w:cs="Times New Roman"/>
          <w:sz w:val="24"/>
          <w:szCs w:val="24"/>
          <w:lang w:val="en-US"/>
        </w:rPr>
        <w:t>10</w:t>
      </w:r>
      <w:r w:rsidR="00442CC7" w:rsidRPr="001C5BBF">
        <w:rPr>
          <w:rFonts w:ascii="Times New Roman" w:hAnsi="Times New Roman" w:cs="Times New Roman"/>
          <w:sz w:val="24"/>
          <w:szCs w:val="24"/>
          <w:vertAlign w:val="superscript"/>
          <w:lang w:val="en-US"/>
        </w:rPr>
        <w:t>-6</w:t>
      </w:r>
      <w:r w:rsidR="00442CC7" w:rsidRPr="001C5BBF">
        <w:rPr>
          <w:rFonts w:ascii="Times New Roman" w:hAnsi="Times New Roman" w:cs="Times New Roman"/>
          <w:sz w:val="24"/>
          <w:szCs w:val="24"/>
          <w:lang w:val="en-US"/>
        </w:rPr>
        <w:t>(</w:t>
      </w:r>
      <w:r w:rsidR="00442CC7" w:rsidRPr="001C5BBF">
        <w:rPr>
          <w:rFonts w:ascii="Times New Roman" w:hAnsi="Times New Roman" w:cs="Times New Roman"/>
          <w:i/>
          <w:iCs/>
          <w:sz w:val="24"/>
          <w:szCs w:val="24"/>
          <w:lang w:val="en-US"/>
        </w:rPr>
        <w:t>T</w:t>
      </w:r>
      <w:r w:rsidR="00442CC7" w:rsidRPr="001C5BBF">
        <w:rPr>
          <w:rFonts w:ascii="Times New Roman" w:hAnsi="Times New Roman" w:cs="Times New Roman"/>
          <w:sz w:val="24"/>
          <w:szCs w:val="24"/>
          <w:lang w:val="en-US"/>
        </w:rPr>
        <w:t>/273.15)</w:t>
      </w:r>
      <w:r w:rsidR="00442CC7" w:rsidRPr="001C5BBF">
        <w:rPr>
          <w:rFonts w:ascii="Times New Roman" w:hAnsi="Times New Roman" w:cs="Times New Roman"/>
          <w:sz w:val="24"/>
          <w:szCs w:val="24"/>
          <w:vertAlign w:val="superscript"/>
          <w:lang w:val="en-US"/>
        </w:rPr>
        <w:t>1.8</w:t>
      </w:r>
      <w:r w:rsidR="004333D6" w:rsidRPr="001C5BBF">
        <w:rPr>
          <w:rFonts w:ascii="Times New Roman" w:hAnsi="Times New Roman" w:cs="Times New Roman"/>
          <w:sz w:val="24"/>
          <w:szCs w:val="24"/>
          <w:lang w:val="en-US"/>
        </w:rPr>
        <w:t>[m</w:t>
      </w:r>
      <w:r w:rsidR="004333D6" w:rsidRPr="001C5BBF">
        <w:rPr>
          <w:rFonts w:ascii="Times New Roman" w:hAnsi="Times New Roman" w:cs="Times New Roman"/>
          <w:sz w:val="24"/>
          <w:szCs w:val="24"/>
          <w:vertAlign w:val="superscript"/>
          <w:lang w:val="en-US"/>
        </w:rPr>
        <w:t>2</w:t>
      </w:r>
      <w:r w:rsidR="004333D6" w:rsidRPr="001C5BBF">
        <w:rPr>
          <w:rFonts w:ascii="Times New Roman" w:hAnsi="Times New Roman" w:cs="Times New Roman"/>
          <w:sz w:val="24"/>
          <w:szCs w:val="24"/>
          <w:lang w:val="en-US"/>
        </w:rPr>
        <w:t>/s]</w:t>
      </w:r>
      <w:r w:rsidR="00486D07" w:rsidRPr="001C5BBF">
        <w:rPr>
          <w:rFonts w:ascii="Times New Roman" w:hAnsi="Times New Roman" w:cs="Times New Roman"/>
          <w:sz w:val="24"/>
          <w:szCs w:val="24"/>
          <w:lang w:val="en-US"/>
        </w:rPr>
        <w:t>.</w:t>
      </w:r>
      <w:r w:rsidR="004333D6"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eastAsia="ja-JP"/>
        </w:rPr>
        <w:instrText>ADDIN CSL_CITATION {"citationItems":[{"id":"ITEM-1","itemData":{"DOI":"10.1063/1.3253094","author":[{"dropping-particle":"","family":"Marrero","given":"T R","non-dropping-particle":"","parse-names":false,"suffix":""},{"dropping-particle":"","family":"Mason","given":"E A","non-dropping-particle":"","parse-names":false,"suffix":""}],"container-title":"Journal of Physical and Chemical Reference Data","id":"ITEM-1","issue":"1","issued":{"date-parts":[["1972"]]},"page":"3-118","title":"Gaseous Diffusion Coefficients","type":"article-journal","volume":"1"},"uris":["http://www.mendeley.com/documents/?uuid=bf5939e8-8ac4-4086-a74a-75f7cd7820d8"]}],"mendeley":{"formattedCitation":"&lt;sup&gt;34&lt;/sup&gt;","plainTextFormattedCitation":"34","previouslyFormattedCitation":"&lt;sup&gt;34&lt;/sup&gt;"},"properties":{"noteIndex":0},"schema":"https://github.com/citation-style-language/schema/raw/master/csl-citation.json"}</w:instrText>
      </w:r>
      <w:r w:rsidR="004333D6"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34</w:t>
      </w:r>
      <w:r w:rsidR="004333D6" w:rsidRPr="001C5BBF">
        <w:rPr>
          <w:rFonts w:ascii="Times New Roman" w:hAnsi="Times New Roman" w:cs="Times New Roman"/>
          <w:sz w:val="24"/>
          <w:szCs w:val="24"/>
          <w:lang w:val="en-US"/>
        </w:rPr>
        <w:fldChar w:fldCharType="end"/>
      </w:r>
      <w:r w:rsidR="004333D6" w:rsidRPr="001C5BBF">
        <w:rPr>
          <w:rFonts w:ascii="Times New Roman" w:hAnsi="Times New Roman" w:cs="Times New Roman"/>
          <w:sz w:val="24"/>
          <w:szCs w:val="24"/>
          <w:lang w:val="en-US"/>
        </w:rPr>
        <w:t xml:space="preserve"> The vapor density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s</m:t>
            </m:r>
          </m:sub>
        </m:sSub>
      </m:oMath>
      <w:r w:rsidR="004333D6" w:rsidRPr="001C5BBF">
        <w:rPr>
          <w:rFonts w:ascii="Times New Roman" w:hAnsi="Times New Roman" w:cs="Times New Roman"/>
          <w:sz w:val="24"/>
          <w:szCs w:val="24"/>
          <w:lang w:val="en-US"/>
        </w:rPr>
        <w:t xml:space="preserve"> at </w:t>
      </w:r>
      <w:r w:rsidRPr="001C5BBF">
        <w:rPr>
          <w:rFonts w:ascii="Times New Roman" w:hAnsi="Times New Roman" w:cs="Times New Roman"/>
          <w:sz w:val="24"/>
          <w:szCs w:val="24"/>
          <w:lang w:val="en-US"/>
        </w:rPr>
        <w:t xml:space="preserve">the </w:t>
      </w:r>
      <w:r w:rsidR="00381C2B" w:rsidRPr="001C5BBF">
        <w:rPr>
          <w:rFonts w:ascii="Times New Roman" w:hAnsi="Times New Roman" w:cs="Times New Roman"/>
          <w:sz w:val="24"/>
          <w:szCs w:val="24"/>
          <w:lang w:val="en-US"/>
        </w:rPr>
        <w:t>lv</w:t>
      </w:r>
      <w:r w:rsidR="004333D6" w:rsidRPr="001C5BBF">
        <w:rPr>
          <w:rFonts w:ascii="Times New Roman" w:hAnsi="Times New Roman" w:cs="Times New Roman"/>
          <w:sz w:val="24"/>
          <w:szCs w:val="24"/>
          <w:lang w:val="en-US"/>
        </w:rPr>
        <w:t xml:space="preserve"> interface is considered </w:t>
      </w:r>
      <w:r w:rsidRPr="001C5BBF">
        <w:rPr>
          <w:rFonts w:ascii="Times New Roman" w:hAnsi="Times New Roman" w:cs="Times New Roman"/>
          <w:sz w:val="24"/>
          <w:szCs w:val="24"/>
          <w:lang w:val="en-US"/>
        </w:rPr>
        <w:t xml:space="preserve">to be </w:t>
      </w:r>
      <w:r w:rsidR="004333D6" w:rsidRPr="001C5BBF">
        <w:rPr>
          <w:rFonts w:ascii="Times New Roman" w:hAnsi="Times New Roman" w:cs="Times New Roman"/>
          <w:sz w:val="24"/>
          <w:szCs w:val="24"/>
          <w:lang w:val="en-US"/>
        </w:rPr>
        <w:t xml:space="preserve">saturated </w:t>
      </w:r>
      <w:r w:rsidR="00F95A79" w:rsidRPr="001C5BBF">
        <w:rPr>
          <w:rFonts w:ascii="Times New Roman" w:hAnsi="Times New Roman" w:cs="Times New Roman"/>
          <w:sz w:val="24"/>
          <w:szCs w:val="24"/>
          <w:lang w:val="en-US"/>
        </w:rPr>
        <w:t xml:space="preserve">at </w:t>
      </w:r>
      <w:r w:rsidR="004333D6" w:rsidRPr="001C5BBF">
        <w:rPr>
          <w:rFonts w:ascii="Times New Roman" w:hAnsi="Times New Roman" w:cs="Times New Roman"/>
          <w:sz w:val="24"/>
          <w:szCs w:val="24"/>
          <w:lang w:val="en-US"/>
        </w:rPr>
        <w:t xml:space="preserve">ambient temperature </w:t>
      </w:r>
      <w:r w:rsidR="004333D6" w:rsidRPr="001C5BBF">
        <w:rPr>
          <w:rFonts w:ascii="Times New Roman" w:hAnsi="Times New Roman" w:cs="Times New Roman"/>
          <w:i/>
          <w:sz w:val="24"/>
          <w:szCs w:val="24"/>
          <w:lang w:val="en-US"/>
        </w:rPr>
        <w:t>T</w:t>
      </w:r>
      <w:r w:rsidR="004333D6" w:rsidRPr="001C5BBF">
        <w:rPr>
          <w:rFonts w:ascii="Times New Roman" w:hAnsi="Times New Roman" w:cs="Times New Roman"/>
          <w:sz w:val="24"/>
          <w:szCs w:val="24"/>
          <w:lang w:val="en-US"/>
        </w:rPr>
        <w:t xml:space="preserve"> and is calculated </w:t>
      </w:r>
      <w:r w:rsidR="005C4819" w:rsidRPr="001C5BBF">
        <w:rPr>
          <w:rFonts w:ascii="Times New Roman" w:hAnsi="Times New Roman" w:cs="Times New Roman"/>
          <w:sz w:val="24"/>
          <w:szCs w:val="24"/>
          <w:lang w:val="en-US"/>
        </w:rPr>
        <w:t>as</w:t>
      </w:r>
      <w:r w:rsidR="004333D6"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s</m:t>
            </m:r>
          </m:sub>
        </m:sSub>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MP</m:t>
            </m:r>
          </m:e>
          <m:sub>
            <m:r>
              <w:rPr>
                <w:rFonts w:ascii="Cambria Math" w:hAnsi="Cambria Math" w:cs="Times New Roman"/>
                <w:sz w:val="24"/>
                <w:szCs w:val="24"/>
                <w:lang w:val="en-US"/>
              </w:rPr>
              <m:t>s</m:t>
            </m:r>
          </m:sub>
        </m:sSub>
        <m:r>
          <w:rPr>
            <w:rFonts w:ascii="Cambria Math" w:hAnsi="Cambria Math" w:cs="Times New Roman"/>
            <w:sz w:val="24"/>
            <w:szCs w:val="24"/>
            <w:lang w:val="en-US"/>
          </w:rPr>
          <m:t>(T)/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g</m:t>
            </m:r>
          </m:sub>
        </m:sSub>
        <m:r>
          <w:rPr>
            <w:rFonts w:ascii="Cambria Math" w:hAnsi="Cambria Math" w:cs="Times New Roman"/>
            <w:sz w:val="24"/>
            <w:szCs w:val="24"/>
            <w:lang w:val="en-US"/>
          </w:rPr>
          <m:t>T</m:t>
        </m:r>
      </m:oMath>
      <w:r w:rsidR="004333D6" w:rsidRPr="001C5BBF">
        <w:rPr>
          <w:rFonts w:ascii="Times New Roman" w:hAnsi="Times New Roman" w:cs="Times New Roman"/>
          <w:sz w:val="24"/>
          <w:szCs w:val="24"/>
          <w:lang w:val="en-US"/>
        </w:rPr>
        <w:t xml:space="preserve">, 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lang w:val="en-US"/>
              </w:rPr>
              <m:t>s</m:t>
            </m:r>
          </m:sub>
        </m:sSub>
        <m:r>
          <w:rPr>
            <w:rFonts w:ascii="Cambria Math" w:hAnsi="Cambria Math" w:cs="Times New Roman"/>
            <w:sz w:val="24"/>
            <w:szCs w:val="24"/>
            <w:lang w:val="en-US"/>
          </w:rPr>
          <m:t>(T)</m:t>
        </m:r>
      </m:oMath>
      <w:r w:rsidR="004333D6" w:rsidRPr="001C5BBF">
        <w:rPr>
          <w:rFonts w:ascii="Times New Roman" w:hAnsi="Times New Roman" w:cs="Times New Roman"/>
          <w:sz w:val="24"/>
          <w:szCs w:val="24"/>
          <w:lang w:val="en-US"/>
        </w:rPr>
        <w:t xml:space="preserve"> [Pa] is the saturated partial vapor pressure</w:t>
      </w:r>
      <w:r w:rsidR="004333D6" w:rsidRPr="001C5BBF">
        <w:rPr>
          <w:rFonts w:ascii="Times New Roman" w:hAnsi="Times New Roman" w:cs="Times New Roman"/>
          <w:i/>
          <w:iCs/>
          <w:sz w:val="24"/>
          <w:szCs w:val="24"/>
          <w:lang w:val="en-US"/>
        </w:rPr>
        <w:t xml:space="preserve">, </w:t>
      </w:r>
      <m:oMath>
        <m:r>
          <w:rPr>
            <w:rFonts w:ascii="Cambria Math" w:hAnsi="Cambria Math" w:cs="Times New Roman"/>
            <w:sz w:val="24"/>
            <w:szCs w:val="24"/>
            <w:lang w:val="en-US"/>
          </w:rPr>
          <m:t>M</m:t>
        </m:r>
      </m:oMath>
      <w:r w:rsidR="00A417EE" w:rsidRPr="001C5BBF">
        <w:rPr>
          <w:rFonts w:ascii="Times New Roman" w:hAnsi="Times New Roman" w:cs="Times New Roman"/>
          <w:i/>
          <w:sz w:val="24"/>
          <w:szCs w:val="24"/>
          <w:lang w:val="en-US"/>
        </w:rPr>
        <w:t xml:space="preserve"> </w:t>
      </w:r>
      <w:r w:rsidR="00A417EE" w:rsidRPr="001C5BBF">
        <w:rPr>
          <w:rFonts w:ascii="Times New Roman" w:hAnsi="Times New Roman" w:cs="Times New Roman"/>
          <w:iCs/>
          <w:sz w:val="24"/>
          <w:szCs w:val="24"/>
          <w:lang w:val="en-US"/>
        </w:rPr>
        <w:t>[</w:t>
      </w:r>
      <w:r w:rsidR="00A417EE" w:rsidRPr="001C5BBF">
        <w:rPr>
          <w:rFonts w:ascii="Times New Roman" w:eastAsia="MS Mincho" w:hAnsi="Times New Roman" w:cs="Times New Roman"/>
          <w:sz w:val="24"/>
          <w:szCs w:val="20"/>
          <w:lang w:eastAsia="ja-JP"/>
        </w:rPr>
        <w:t>kg/</w:t>
      </w:r>
      <w:r w:rsidR="00A417EE" w:rsidRPr="001C5BBF">
        <w:rPr>
          <w:rFonts w:ascii="Times" w:eastAsia="MS Mincho" w:hAnsi="Times" w:cs="Times New Roman"/>
          <w:sz w:val="24"/>
          <w:szCs w:val="20"/>
          <w:lang w:eastAsia="ja-JP"/>
        </w:rPr>
        <w:t>mol</w:t>
      </w:r>
      <w:r w:rsidR="00A417EE" w:rsidRPr="001C5BBF">
        <w:rPr>
          <w:rFonts w:ascii="Times New Roman" w:hAnsi="Times New Roman" w:cs="Times New Roman"/>
          <w:iCs/>
          <w:sz w:val="24"/>
          <w:szCs w:val="24"/>
          <w:lang w:val="en-US"/>
        </w:rPr>
        <w:t>]</w:t>
      </w:r>
      <w:r w:rsidR="004333D6" w:rsidRPr="001C5BBF">
        <w:rPr>
          <w:rFonts w:ascii="Times New Roman" w:hAnsi="Times New Roman" w:cs="Times New Roman"/>
          <w:sz w:val="24"/>
          <w:szCs w:val="24"/>
          <w:lang w:val="en-US"/>
        </w:rPr>
        <w:t xml:space="preserve"> is the vapor molecular weight</w:t>
      </w:r>
      <w:r w:rsidR="004333D6" w:rsidRPr="001C5BBF">
        <w:rPr>
          <w:rFonts w:ascii="Times New Roman" w:eastAsia="Yu Mincho" w:hAnsi="Times New Roman" w:cs="Times New Roman"/>
          <w:sz w:val="24"/>
          <w:szCs w:val="24"/>
          <w:lang w:val="en-US"/>
        </w:rPr>
        <w:t>,</w:t>
      </w:r>
      <w:r w:rsidR="004333D6" w:rsidRPr="001C5BBF">
        <w:rPr>
          <w:rFonts w:ascii="Times New Roman" w:hAnsi="Times New Roman" w:cs="Times New Roman"/>
          <w:sz w:val="24"/>
          <w:szCs w:val="24"/>
          <w:lang w:val="en-US"/>
        </w:rPr>
        <w:t xml:space="preserve">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g</m:t>
            </m:r>
          </m:sub>
        </m:sSub>
      </m:oMath>
      <w:r w:rsidR="00A417EE" w:rsidRPr="001C5BBF">
        <w:rPr>
          <w:rFonts w:ascii="Times New Roman" w:hAnsi="Times New Roman" w:cs="Times New Roman"/>
          <w:sz w:val="24"/>
          <w:szCs w:val="24"/>
          <w:lang w:val="en-US"/>
        </w:rPr>
        <w:t xml:space="preserve"> [</w:t>
      </w:r>
      <w:r w:rsidR="00A417EE" w:rsidRPr="001C5BBF">
        <w:rPr>
          <w:rFonts w:ascii="Times New Roman" w:eastAsia="MS Mincho" w:hAnsi="Times New Roman" w:cs="Times New Roman"/>
          <w:sz w:val="24"/>
          <w:szCs w:val="20"/>
          <w:lang w:eastAsia="ja-JP"/>
        </w:rPr>
        <w:t>J/</w:t>
      </w:r>
      <w:r w:rsidR="00136FFF" w:rsidRPr="001C5BBF">
        <w:rPr>
          <w:rFonts w:ascii="Times New Roman" w:eastAsia="MS Mincho" w:hAnsi="Times New Roman" w:cs="Times New Roman" w:hint="eastAsia"/>
          <w:sz w:val="24"/>
          <w:szCs w:val="20"/>
          <w:lang w:eastAsia="ja-JP"/>
        </w:rPr>
        <w:t>(</w:t>
      </w:r>
      <w:r w:rsidR="00A417EE" w:rsidRPr="001C5BBF">
        <w:rPr>
          <w:rFonts w:ascii="Times" w:eastAsia="MS Mincho" w:hAnsi="Times" w:cs="Times New Roman"/>
          <w:sz w:val="24"/>
          <w:szCs w:val="20"/>
          <w:lang w:eastAsia="ja-JP"/>
        </w:rPr>
        <w:t>mol</w:t>
      </w:r>
      <m:oMath>
        <m:r>
          <m:rPr>
            <m:sty m:val="p"/>
          </m:rPr>
          <w:rPr>
            <w:rFonts w:ascii="Cambria Math" w:eastAsia="MS Mincho" w:hAnsi="Cambria Math" w:cs="Times New Roman"/>
            <w:sz w:val="24"/>
            <w:szCs w:val="20"/>
            <w:lang w:eastAsia="ja-JP"/>
          </w:rPr>
          <m:t>∙</m:t>
        </m:r>
      </m:oMath>
      <w:r w:rsidR="00A417EE" w:rsidRPr="001C5BBF">
        <w:rPr>
          <w:rFonts w:ascii="Times" w:eastAsia="MS Mincho" w:hAnsi="Times" w:cs="Times New Roman"/>
          <w:sz w:val="24"/>
          <w:szCs w:val="20"/>
          <w:lang w:eastAsia="ja-JP"/>
        </w:rPr>
        <w:t>K</w:t>
      </w:r>
      <w:r w:rsidR="00136FFF" w:rsidRPr="001C5BBF">
        <w:rPr>
          <w:rFonts w:ascii="Times" w:eastAsia="MS Mincho" w:hAnsi="Times" w:cs="Times New Roman"/>
          <w:sz w:val="24"/>
          <w:szCs w:val="20"/>
          <w:lang w:eastAsia="ja-JP"/>
        </w:rPr>
        <w:t>)</w:t>
      </w:r>
      <w:r w:rsidR="00A417EE" w:rsidRPr="001C5BBF">
        <w:rPr>
          <w:rFonts w:ascii="Times New Roman" w:hAnsi="Times New Roman" w:cs="Times New Roman"/>
          <w:sz w:val="24"/>
          <w:szCs w:val="24"/>
          <w:lang w:val="en-US"/>
        </w:rPr>
        <w:t>]</w:t>
      </w:r>
      <w:r w:rsidR="004333D6" w:rsidRPr="001C5BBF">
        <w:rPr>
          <w:rFonts w:ascii="Times New Roman" w:hAnsi="Times New Roman" w:cs="Times New Roman"/>
          <w:sz w:val="24"/>
          <w:szCs w:val="24"/>
          <w:lang w:val="en-US"/>
        </w:rPr>
        <w:t xml:space="preserve"> is the universal gas constant. The ambient density </w:t>
      </w:r>
      <w:r w:rsidR="005C4819" w:rsidRPr="001C5BBF">
        <w:rPr>
          <w:rFonts w:ascii="Times New Roman" w:hAnsi="Times New Roman" w:cs="Times New Roman"/>
          <w:sz w:val="24"/>
          <w:szCs w:val="24"/>
          <w:lang w:val="en-US"/>
        </w:rPr>
        <w:t>corresponding to</w:t>
      </w:r>
      <w:r w:rsidR="004333D6" w:rsidRPr="001C5BBF">
        <w:rPr>
          <w:rFonts w:ascii="Times New Roman" w:hAnsi="Times New Roman" w:cs="Times New Roman"/>
          <w:sz w:val="24"/>
          <w:szCs w:val="24"/>
          <w:lang w:val="en-US"/>
        </w:rPr>
        <w:t xml:space="preserve"> relative humidity </w:t>
      </w:r>
      <w:r w:rsidR="004333D6" w:rsidRPr="001C5BBF">
        <w:rPr>
          <w:rFonts w:ascii="Times New Roman" w:hAnsi="Times New Roman" w:cs="Times New Roman"/>
          <w:i/>
          <w:sz w:val="24"/>
          <w:szCs w:val="24"/>
          <w:lang w:val="en-US"/>
        </w:rPr>
        <w:t>RH</w:t>
      </w:r>
      <w:r w:rsidR="004333D6" w:rsidRPr="001C5BBF">
        <w:rPr>
          <w:rFonts w:ascii="Times New Roman" w:hAnsi="Times New Roman" w:cs="Times New Roman"/>
          <w:sz w:val="24"/>
          <w:szCs w:val="24"/>
          <w:lang w:val="en-US"/>
        </w:rPr>
        <w:t xml:space="preserve"> is calculated </w:t>
      </w:r>
      <w:r w:rsidR="00243CFC" w:rsidRPr="001C5BBF">
        <w:rPr>
          <w:rFonts w:ascii="Times New Roman" w:hAnsi="Times New Roman" w:cs="Times New Roman"/>
          <w:sz w:val="24"/>
          <w:szCs w:val="24"/>
          <w:lang w:val="en-US"/>
        </w:rPr>
        <w:t xml:space="preserve">using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m:t>
            </m:r>
          </m:sub>
        </m:sSub>
        <m:r>
          <w:rPr>
            <w:rFonts w:ascii="Cambria Math" w:hAnsi="Cambria Math" w:cs="Times New Roman"/>
            <w:sz w:val="24"/>
            <w:szCs w:val="24"/>
            <w:lang w:val="en-US"/>
          </w:rPr>
          <m:t>=RH×</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ρ</m:t>
            </m:r>
          </m:e>
          <m:sub>
            <m:r>
              <w:rPr>
                <w:rFonts w:ascii="Cambria Math" w:hAnsi="Cambria Math" w:cs="Times New Roman"/>
                <w:sz w:val="24"/>
                <w:szCs w:val="24"/>
                <w:lang w:val="en-US"/>
              </w:rPr>
              <m:t>s</m:t>
            </m:r>
          </m:sub>
        </m:sSub>
        <m:r>
          <w:rPr>
            <w:rFonts w:ascii="Cambria Math" w:hAnsi="Cambria Math" w:cs="Times New Roman"/>
            <w:sz w:val="24"/>
            <w:szCs w:val="24"/>
            <w:lang w:val="en-US"/>
          </w:rPr>
          <m:t>(T)</m:t>
        </m:r>
      </m:oMath>
      <w:r w:rsidR="004333D6" w:rsidRPr="001C5BBF">
        <w:rPr>
          <w:rFonts w:ascii="Times New Roman" w:hAnsi="Times New Roman" w:cs="Times New Roman"/>
          <w:sz w:val="24"/>
          <w:szCs w:val="24"/>
          <w:lang w:val="en-US"/>
        </w:rPr>
        <w:t>.</w:t>
      </w:r>
    </w:p>
    <w:p w14:paraId="10CA0FD2" w14:textId="6E2A0D3C" w:rsidR="00B83CE1" w:rsidRPr="001C5BBF" w:rsidRDefault="00F450BF" w:rsidP="00DB75B0">
      <w:pPr>
        <w:spacing w:after="0" w:line="480" w:lineRule="auto"/>
        <w:jc w:val="center"/>
        <w:rPr>
          <w:rFonts w:ascii="Times New Roman" w:hAnsi="Times New Roman" w:cs="Times New Roman"/>
          <w:sz w:val="24"/>
          <w:szCs w:val="24"/>
        </w:rPr>
      </w:pPr>
      <w:r w:rsidRPr="001C5BBF">
        <w:rPr>
          <w:noProof/>
        </w:rPr>
        <w:drawing>
          <wp:inline distT="0" distB="0" distL="0" distR="0" wp14:anchorId="6EE1FC37" wp14:editId="5E4ABB91">
            <wp:extent cx="5731510" cy="4107180"/>
            <wp:effectExtent l="0" t="0" r="2540" b="762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2"/>
                    <a:stretch>
                      <a:fillRect/>
                    </a:stretch>
                  </pic:blipFill>
                  <pic:spPr>
                    <a:xfrm>
                      <a:off x="0" y="0"/>
                      <a:ext cx="5731510" cy="4107180"/>
                    </a:xfrm>
                    <a:prstGeom prst="rect">
                      <a:avLst/>
                    </a:prstGeom>
                  </pic:spPr>
                </pic:pic>
              </a:graphicData>
            </a:graphic>
          </wp:inline>
        </w:drawing>
      </w:r>
    </w:p>
    <w:p w14:paraId="14D49B01" w14:textId="6A3A3326" w:rsidR="00F900F5" w:rsidRPr="001C5BBF" w:rsidRDefault="00F900F5" w:rsidP="00486D07">
      <w:pPr>
        <w:spacing w:after="0" w:line="480" w:lineRule="auto"/>
        <w:ind w:left="1"/>
        <w:rPr>
          <w:rFonts w:ascii="Times New Roman" w:hAnsi="Times New Roman" w:cs="Times New Roman"/>
          <w:sz w:val="24"/>
          <w:szCs w:val="24"/>
          <w:lang w:val="en-US"/>
        </w:rPr>
      </w:pPr>
      <w:r w:rsidRPr="001C5BBF">
        <w:rPr>
          <w:rFonts w:ascii="Times New Roman" w:hAnsi="Times New Roman" w:cs="Times New Roman"/>
          <w:b/>
          <w:bCs/>
          <w:sz w:val="24"/>
          <w:szCs w:val="24"/>
          <w:lang w:val="en-US"/>
        </w:rPr>
        <w:t>F</w:t>
      </w:r>
      <w:r w:rsidR="00611CF5" w:rsidRPr="001C5BBF">
        <w:rPr>
          <w:rFonts w:ascii="Times New Roman" w:hAnsi="Times New Roman" w:cs="Times New Roman"/>
          <w:b/>
          <w:bCs/>
          <w:sz w:val="24"/>
          <w:szCs w:val="24"/>
          <w:lang w:val="en-US"/>
        </w:rPr>
        <w:t>IG</w:t>
      </w:r>
      <w:r w:rsidRPr="001C5BBF">
        <w:rPr>
          <w:rFonts w:ascii="Times New Roman" w:hAnsi="Times New Roman" w:cs="Times New Roman"/>
          <w:b/>
          <w:bCs/>
          <w:sz w:val="24"/>
          <w:szCs w:val="24"/>
          <w:lang w:val="en-US"/>
        </w:rPr>
        <w:t>. 1.</w:t>
      </w:r>
      <w:r w:rsidR="00486D07" w:rsidRPr="001C5BBF">
        <w:rPr>
          <w:rFonts w:ascii="Times New Roman" w:hAnsi="Times New Roman" w:cs="Times New Roman" w:hint="eastAsia"/>
          <w:b/>
          <w:bCs/>
          <w:sz w:val="24"/>
          <w:szCs w:val="24"/>
          <w:lang w:val="en-US" w:eastAsia="ja-JP"/>
        </w:rPr>
        <w:t xml:space="preserve"> </w:t>
      </w:r>
      <w:r w:rsidR="00C47232" w:rsidRPr="001C5BBF">
        <w:rPr>
          <w:rFonts w:ascii="Times New Roman" w:hAnsi="Times New Roman" w:cs="Times New Roman"/>
          <w:sz w:val="24"/>
          <w:szCs w:val="24"/>
          <w:lang w:val="en-US"/>
        </w:rPr>
        <w:t>Schematics of droplet array configurations</w:t>
      </w:r>
      <w:r w:rsidR="00234718" w:rsidRPr="001C5BBF">
        <w:rPr>
          <w:rFonts w:ascii="Times New Roman" w:hAnsi="Times New Roman" w:cs="Times New Roman"/>
          <w:sz w:val="24"/>
          <w:szCs w:val="24"/>
          <w:lang w:val="en-US"/>
        </w:rPr>
        <w:t>. The origi</w:t>
      </w:r>
      <w:r w:rsidR="00976CFF" w:rsidRPr="001C5BBF">
        <w:rPr>
          <w:rFonts w:ascii="Times New Roman" w:hAnsi="Times New Roman" w:cs="Times New Roman"/>
          <w:sz w:val="24"/>
          <w:szCs w:val="24"/>
          <w:lang w:val="en-US"/>
        </w:rPr>
        <w:t xml:space="preserve">n of </w:t>
      </w:r>
      <w:r w:rsidR="005C4819" w:rsidRPr="001C5BBF">
        <w:rPr>
          <w:rFonts w:ascii="Times New Roman" w:hAnsi="Times New Roman" w:cs="Times New Roman"/>
          <w:sz w:val="24"/>
          <w:szCs w:val="24"/>
          <w:lang w:val="en-US"/>
        </w:rPr>
        <w:t xml:space="preserve">the </w:t>
      </w:r>
      <w:r w:rsidR="00976CFF" w:rsidRPr="001C5BBF">
        <w:rPr>
          <w:rFonts w:ascii="Times New Roman" w:hAnsi="Times New Roman" w:cs="Times New Roman"/>
          <w:sz w:val="24"/>
          <w:szCs w:val="24"/>
          <w:lang w:val="en-US"/>
        </w:rPr>
        <w:t xml:space="preserve">co-ordinate system is located at center of </w:t>
      </w:r>
      <w:r w:rsidR="00F450BF" w:rsidRPr="001C5BBF">
        <w:rPr>
          <w:rFonts w:ascii="Times New Roman" w:hAnsi="Times New Roman" w:cs="Times New Roman"/>
          <w:sz w:val="24"/>
          <w:szCs w:val="24"/>
          <w:lang w:val="en-US"/>
        </w:rPr>
        <w:t xml:space="preserve">the </w:t>
      </w:r>
      <w:r w:rsidR="00976CFF" w:rsidRPr="001C5BBF">
        <w:rPr>
          <w:rFonts w:ascii="Times New Roman" w:hAnsi="Times New Roman" w:cs="Times New Roman"/>
          <w:sz w:val="24"/>
          <w:szCs w:val="24"/>
          <w:lang w:val="en-US"/>
        </w:rPr>
        <w:t xml:space="preserve">reference droplet. </w:t>
      </w:r>
    </w:p>
    <w:p w14:paraId="6A829634" w14:textId="76995682" w:rsidR="0076513A" w:rsidRPr="001C5BBF" w:rsidRDefault="00716021" w:rsidP="005C4819">
      <w:pPr>
        <w:spacing w:after="0" w:line="480" w:lineRule="auto"/>
        <w:ind w:firstLine="284"/>
        <w:jc w:val="both"/>
        <w:rPr>
          <w:rFonts w:ascii="Times New Roman" w:hAnsi="Times New Roman" w:cs="Times New Roman"/>
          <w:sz w:val="24"/>
          <w:szCs w:val="24"/>
          <w:lang w:val="en-US" w:eastAsia="ja-JP"/>
        </w:rPr>
      </w:pPr>
      <w:r w:rsidRPr="001C5BBF">
        <w:rPr>
          <w:rFonts w:ascii="Times New Roman" w:hAnsi="Times New Roman" w:cs="Times New Roman"/>
          <w:sz w:val="24"/>
          <w:szCs w:val="24"/>
          <w:lang w:val="en-US"/>
        </w:rPr>
        <w:t xml:space="preserve">For </w:t>
      </w:r>
      <w:r w:rsidR="005C4819" w:rsidRPr="001C5BBF">
        <w:rPr>
          <w:rFonts w:ascii="Times New Roman" w:hAnsi="Times New Roman" w:cs="Times New Roman"/>
          <w:sz w:val="24"/>
          <w:szCs w:val="24"/>
          <w:lang w:val="en-US"/>
        </w:rPr>
        <w:t>a</w:t>
      </w:r>
      <w:r w:rsidRPr="001C5BBF">
        <w:rPr>
          <w:rFonts w:ascii="Times New Roman" w:hAnsi="Times New Roman" w:cs="Times New Roman"/>
          <w:sz w:val="24"/>
          <w:szCs w:val="24"/>
          <w:lang w:val="en-US"/>
        </w:rPr>
        <w:t xml:space="preserve"> </w:t>
      </w:r>
      <w:r w:rsidR="003562D0" w:rsidRPr="001C5BBF">
        <w:rPr>
          <w:rFonts w:ascii="Times New Roman" w:hAnsi="Times New Roman" w:cs="Times New Roman"/>
          <w:sz w:val="24"/>
          <w:szCs w:val="24"/>
          <w:lang w:val="en-US"/>
        </w:rPr>
        <w:t xml:space="preserve">reference </w:t>
      </w:r>
      <w:r w:rsidRPr="001C5BBF">
        <w:rPr>
          <w:rFonts w:ascii="Times New Roman" w:hAnsi="Times New Roman" w:cs="Times New Roman"/>
          <w:sz w:val="24"/>
          <w:szCs w:val="24"/>
          <w:lang w:val="en-US"/>
        </w:rPr>
        <w:t>droplet</w:t>
      </w:r>
      <w:r w:rsidR="00607506" w:rsidRPr="001C5BBF">
        <w:rPr>
          <w:rFonts w:ascii="Times New Roman" w:hAnsi="Times New Roman" w:cs="Times New Roman"/>
          <w:sz w:val="24"/>
          <w:szCs w:val="24"/>
          <w:lang w:val="en-US"/>
        </w:rPr>
        <w:t xml:space="preserve"> </w:t>
      </w:r>
      <w:r w:rsidR="00136FFF" w:rsidRPr="001C5BBF">
        <w:rPr>
          <w:rFonts w:ascii="Times New Roman" w:hAnsi="Times New Roman" w:cs="Times New Roman"/>
          <w:sz w:val="24"/>
          <w:szCs w:val="24"/>
          <w:lang w:val="en-US"/>
        </w:rPr>
        <w:t>surround</w:t>
      </w:r>
      <w:r w:rsidR="0055451F" w:rsidRPr="001C5BBF">
        <w:rPr>
          <w:rFonts w:ascii="Times New Roman" w:hAnsi="Times New Roman" w:cs="Times New Roman"/>
          <w:sz w:val="24"/>
          <w:szCs w:val="24"/>
          <w:lang w:val="en-US"/>
        </w:rPr>
        <w:t>ed</w:t>
      </w:r>
      <w:r w:rsidR="00136FFF" w:rsidRPr="001C5BBF">
        <w:rPr>
          <w:rFonts w:ascii="Times New Roman" w:hAnsi="Times New Roman" w:cs="Times New Roman"/>
          <w:sz w:val="24"/>
          <w:szCs w:val="24"/>
          <w:lang w:val="en-US"/>
        </w:rPr>
        <w:t xml:space="preserve"> by</w:t>
      </w:r>
      <w:r w:rsidR="00607506"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607506" w:rsidRPr="001C5BBF">
        <w:rPr>
          <w:rFonts w:ascii="Times New Roman" w:hAnsi="Times New Roman" w:cs="Times New Roman"/>
          <w:sz w:val="24"/>
          <w:szCs w:val="24"/>
          <w:lang w:val="en-US"/>
        </w:rPr>
        <w:t xml:space="preserve"> adjacent droplets</w:t>
      </w:r>
      <w:r w:rsidRPr="001C5BBF">
        <w:rPr>
          <w:rFonts w:ascii="Times New Roman" w:hAnsi="Times New Roman" w:cs="Times New Roman"/>
          <w:sz w:val="24"/>
          <w:szCs w:val="24"/>
          <w:lang w:val="en-US"/>
        </w:rPr>
        <w:t xml:space="preserve">, </w:t>
      </w:r>
      <w:r w:rsidR="0055451F" w:rsidRPr="001C5BBF">
        <w:rPr>
          <w:rFonts w:ascii="Times New Roman" w:hAnsi="Times New Roman" w:cs="Times New Roman"/>
          <w:sz w:val="24"/>
          <w:szCs w:val="24"/>
          <w:lang w:val="en-US"/>
        </w:rPr>
        <w:t xml:space="preserve">the evaporation rate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o</m:t>
            </m:r>
          </m:sub>
        </m:sSub>
      </m:oMath>
      <w:r w:rsidR="00740030" w:rsidRPr="001C5BBF">
        <w:rPr>
          <w:rFonts w:ascii="Times New Roman" w:hAnsi="Times New Roman" w:cs="Times New Roman"/>
          <w:sz w:val="24"/>
          <w:szCs w:val="24"/>
          <w:lang w:val="en-US"/>
        </w:rPr>
        <w:t xml:space="preserve"> </w:t>
      </w:r>
      <w:r w:rsidR="005C4819" w:rsidRPr="001C5BBF">
        <w:rPr>
          <w:rFonts w:ascii="Times New Roman" w:hAnsi="Times New Roman" w:cs="Times New Roman"/>
          <w:sz w:val="24"/>
          <w:szCs w:val="24"/>
          <w:lang w:val="en-US"/>
        </w:rPr>
        <w:t>can be</w:t>
      </w:r>
      <w:r w:rsidR="00352BBE" w:rsidRPr="001C5BBF">
        <w:rPr>
          <w:rFonts w:ascii="Times New Roman" w:hAnsi="Times New Roman" w:cs="Times New Roman"/>
          <w:sz w:val="24"/>
          <w:szCs w:val="24"/>
          <w:lang w:val="en-US"/>
        </w:rPr>
        <w:t xml:space="preserve"> calculated</w:t>
      </w:r>
      <w:r w:rsidR="00B831AB" w:rsidRPr="001C5BBF">
        <w:rPr>
          <w:rFonts w:ascii="Times New Roman" w:hAnsi="Times New Roman" w:cs="Times New Roman"/>
          <w:sz w:val="24"/>
          <w:szCs w:val="24"/>
          <w:lang w:val="en-US"/>
        </w:rPr>
        <w:t xml:space="preserve"> </w:t>
      </w:r>
      <w:r w:rsidR="008F7460" w:rsidRPr="001C5BBF">
        <w:rPr>
          <w:rFonts w:ascii="Times New Roman" w:hAnsi="Times New Roman" w:cs="Times New Roman"/>
          <w:sz w:val="24"/>
          <w:szCs w:val="24"/>
          <w:lang w:val="en-US"/>
        </w:rPr>
        <w:t xml:space="preserve">using </w:t>
      </w:r>
      <w:r w:rsidR="00B831AB" w:rsidRPr="001C5BBF">
        <w:rPr>
          <w:rFonts w:ascii="Times New Roman" w:hAnsi="Times New Roman" w:cs="Times New Roman"/>
          <w:sz w:val="24"/>
          <w:szCs w:val="24"/>
          <w:lang w:val="en-US"/>
        </w:rPr>
        <w:t>Wray</w:t>
      </w:r>
      <w:r w:rsidR="0039317F" w:rsidRPr="001C5BBF">
        <w:rPr>
          <w:rFonts w:ascii="Times New Roman" w:hAnsi="Times New Roman" w:cs="Times New Roman"/>
          <w:sz w:val="24"/>
          <w:szCs w:val="24"/>
          <w:lang w:val="en-US"/>
        </w:rPr>
        <w:t xml:space="preserve"> </w:t>
      </w:r>
      <w:r w:rsidR="005D44D5" w:rsidRPr="001C5BBF">
        <w:rPr>
          <w:rFonts w:ascii="Times New Roman" w:hAnsi="Times New Roman" w:cs="Times New Roman"/>
          <w:i/>
          <w:iCs/>
          <w:sz w:val="24"/>
          <w:szCs w:val="24"/>
          <w:lang w:val="en-US"/>
        </w:rPr>
        <w:t>et al.</w:t>
      </w:r>
      <w:r w:rsidR="00607506" w:rsidRPr="001C5BBF">
        <w:rPr>
          <w:rFonts w:ascii="Times New Roman" w:hAnsi="Times New Roman" w:cs="Times New Roman"/>
          <w:sz w:val="24"/>
          <w:szCs w:val="24"/>
          <w:lang w:val="en-US"/>
        </w:rPr>
        <w:t>’s model</w:t>
      </w:r>
      <w:r w:rsidR="005C4819" w:rsidRPr="001C5BBF">
        <w:rPr>
          <w:rFonts w:ascii="Times New Roman" w:hAnsi="Times New Roman" w:cs="Times New Roman"/>
          <w:sz w:val="24"/>
          <w:szCs w:val="24"/>
          <w:lang w:val="en-US"/>
        </w:rPr>
        <w:t>:</w:t>
      </w:r>
      <w:r w:rsidR="0039317F"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39317F"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eastAsia="ja-JP"/>
        </w:rPr>
        <w:t>27</w:t>
      </w:r>
      <w:r w:rsidR="0039317F" w:rsidRPr="001C5BBF">
        <w:rPr>
          <w:rFonts w:ascii="Times New Roman" w:hAnsi="Times New Roman" w:cs="Times New Roman"/>
          <w:sz w:val="24"/>
          <w:szCs w:val="24"/>
          <w:lang w:val="en-US"/>
        </w:rPr>
        <w:fldChar w:fldCharType="end"/>
      </w:r>
    </w:p>
    <w:tbl>
      <w:tblPr>
        <w:tblStyle w:val="TableGrid"/>
        <w:tblW w:w="0" w:type="auto"/>
        <w:tblLook w:val="04A0" w:firstRow="1" w:lastRow="0" w:firstColumn="1" w:lastColumn="0" w:noHBand="0" w:noVBand="1"/>
      </w:tblPr>
      <w:tblGrid>
        <w:gridCol w:w="8217"/>
        <w:gridCol w:w="799"/>
      </w:tblGrid>
      <w:tr w:rsidR="00F152FB" w:rsidRPr="001C5BBF" w14:paraId="4CABCA14" w14:textId="77777777" w:rsidTr="00E7557D">
        <w:trPr>
          <w:trHeight w:val="850"/>
        </w:trPr>
        <w:tc>
          <w:tcPr>
            <w:tcW w:w="8217" w:type="dxa"/>
            <w:tcBorders>
              <w:top w:val="nil"/>
              <w:left w:val="nil"/>
              <w:bottom w:val="nil"/>
              <w:right w:val="nil"/>
            </w:tcBorders>
            <w:vAlign w:val="center"/>
          </w:tcPr>
          <w:p w14:paraId="60EF849D" w14:textId="47DD8A3C" w:rsidR="00F146E0" w:rsidRPr="001C5BBF" w:rsidRDefault="001C5BBF" w:rsidP="00E7557D">
            <w:pPr>
              <w:spacing w:line="480" w:lineRule="auto"/>
              <w:jc w:val="both"/>
              <w:rPr>
                <w:rFonts w:ascii="Times New Roman" w:hAnsi="Times New Roman" w:cs="Times New Roman"/>
                <w:sz w:val="24"/>
                <w:szCs w:val="24"/>
                <w:lang w:val="en-US" w:eastAsia="ja-JP"/>
              </w:rPr>
            </w:pPr>
            <m:oMathPara>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o</m:t>
                    </m:r>
                  </m:sub>
                </m:sSub>
                <m:r>
                  <w:rPr>
                    <w:rFonts w:ascii="Cambria Math" w:hAnsi="Cambria Math" w:cs="Times New Roman"/>
                    <w:sz w:val="24"/>
                    <w:szCs w:val="24"/>
                    <w:lang w:val="en-US" w:eastAsia="ja-JP"/>
                  </w:rPr>
                  <m:t>=</m:t>
                </m:r>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iso</m:t>
                    </m:r>
                  </m:sub>
                </m:sSub>
                <m:r>
                  <w:rPr>
                    <w:rFonts w:ascii="Cambria Math" w:hAnsi="Cambria Math" w:cs="Times New Roman"/>
                    <w:sz w:val="24"/>
                    <w:szCs w:val="24"/>
                    <w:lang w:val="en-US" w:eastAsia="ja-JP"/>
                  </w:rPr>
                  <m:t>-</m:t>
                </m:r>
                <m:f>
                  <m:fPr>
                    <m:ctrlPr>
                      <w:rPr>
                        <w:rFonts w:ascii="Cambria Math" w:hAnsi="Cambria Math" w:cs="Times New Roman"/>
                        <w:i/>
                        <w:sz w:val="24"/>
                        <w:szCs w:val="24"/>
                        <w:lang w:val="en-US"/>
                      </w:rPr>
                    </m:ctrlPr>
                  </m:fPr>
                  <m:num>
                    <m:r>
                      <w:rPr>
                        <w:rFonts w:ascii="Cambria Math" w:hAnsi="Cambria Math" w:cs="Times New Roman"/>
                        <w:sz w:val="24"/>
                        <w:szCs w:val="24"/>
                        <w:lang w:val="en-US" w:eastAsia="ja-JP"/>
                      </w:rPr>
                      <m:t>2</m:t>
                    </m:r>
                  </m:num>
                  <m:den>
                    <m:r>
                      <w:rPr>
                        <w:rFonts w:ascii="Cambria Math" w:hAnsi="Cambria Math" w:cs="Times New Roman"/>
                        <w:sz w:val="24"/>
                        <w:szCs w:val="24"/>
                        <w:lang w:val="en-US" w:eastAsia="ja-JP"/>
                      </w:rPr>
                      <m:t>π</m:t>
                    </m:r>
                  </m:den>
                </m:f>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eastAsia="ja-JP"/>
                      </w:rPr>
                      <m:t>k=1</m:t>
                    </m:r>
                  </m:sub>
                  <m:sup>
                    <m:r>
                      <w:rPr>
                        <w:rFonts w:ascii="Cambria Math" w:hAnsi="Cambria Math" w:cs="Times New Roman"/>
                        <w:sz w:val="24"/>
                        <w:szCs w:val="24"/>
                        <w:lang w:val="en-US" w:eastAsia="ja-JP"/>
                      </w:rPr>
                      <m:t>N</m:t>
                    </m:r>
                  </m:sup>
                  <m:e>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ad,k</m:t>
                        </m:r>
                      </m:sub>
                    </m:sSub>
                    <m:sSup>
                      <m:sSupPr>
                        <m:ctrlPr>
                          <w:rPr>
                            <w:rFonts w:ascii="Cambria Math" w:hAnsi="Cambria Math" w:cs="Times New Roman"/>
                            <w:i/>
                            <w:sz w:val="24"/>
                            <w:szCs w:val="24"/>
                            <w:lang w:val="en-US"/>
                          </w:rPr>
                        </m:ctrlPr>
                      </m:sSupPr>
                      <m:e>
                        <m:r>
                          <w:rPr>
                            <w:rFonts w:ascii="Cambria Math" w:hAnsi="Cambria Math" w:cs="Times New Roman"/>
                            <w:sz w:val="24"/>
                            <w:szCs w:val="24"/>
                            <w:lang w:val="en-US" w:eastAsia="ja-JP"/>
                          </w:rPr>
                          <m:t>sin</m:t>
                        </m:r>
                      </m:e>
                      <m:sup>
                        <m:r>
                          <w:rPr>
                            <w:rFonts w:ascii="Cambria Math" w:hAnsi="Cambria Math" w:cs="Times New Roman"/>
                            <w:sz w:val="24"/>
                            <w:szCs w:val="24"/>
                            <w:lang w:val="en-US" w:eastAsia="ja-JP"/>
                          </w:rPr>
                          <m:t>-1</m:t>
                        </m:r>
                      </m:sup>
                    </m:sSup>
                  </m:e>
                </m:nary>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R</m:t>
                            </m:r>
                          </m:e>
                          <m:sub>
                            <m:r>
                              <w:rPr>
                                <w:rFonts w:ascii="Cambria Math" w:hAnsi="Cambria Math" w:cs="Times New Roman"/>
                                <w:sz w:val="24"/>
                                <w:szCs w:val="24"/>
                                <w:lang w:val="en-US" w:eastAsia="ja-JP"/>
                              </w:rPr>
                              <m:t>d</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D</m:t>
                            </m:r>
                          </m:e>
                          <m:sub>
                            <m:r>
                              <w:rPr>
                                <w:rFonts w:ascii="Cambria Math" w:hAnsi="Cambria Math" w:cs="Times New Roman"/>
                                <w:sz w:val="24"/>
                                <w:szCs w:val="24"/>
                                <w:lang w:val="en-US" w:eastAsia="ja-JP"/>
                              </w:rPr>
                              <m:t>s,k</m:t>
                            </m:r>
                          </m:sub>
                        </m:sSub>
                      </m:den>
                    </m:f>
                  </m:e>
                </m:d>
                <m:r>
                  <w:rPr>
                    <w:rFonts w:ascii="Cambria Math" w:hAnsi="Cambria Math" w:cs="Times New Roman"/>
                    <w:sz w:val="24"/>
                    <w:szCs w:val="24"/>
                    <w:lang w:val="en-US" w:eastAsia="ja-JP"/>
                  </w:rPr>
                  <m:t>.</m:t>
                </m:r>
              </m:oMath>
            </m:oMathPara>
          </w:p>
        </w:tc>
        <w:tc>
          <w:tcPr>
            <w:tcW w:w="799" w:type="dxa"/>
            <w:tcBorders>
              <w:top w:val="nil"/>
              <w:left w:val="nil"/>
              <w:bottom w:val="nil"/>
              <w:right w:val="nil"/>
            </w:tcBorders>
            <w:vAlign w:val="center"/>
          </w:tcPr>
          <w:p w14:paraId="5FBF65A8" w14:textId="7D5FDE0B" w:rsidR="00F146E0" w:rsidRPr="001C5BBF" w:rsidRDefault="00F146E0" w:rsidP="00E7557D">
            <w:pPr>
              <w:spacing w:line="480" w:lineRule="auto"/>
              <w:jc w:val="both"/>
              <w:rPr>
                <w:rFonts w:ascii="Times New Roman" w:hAnsi="Times New Roman" w:cs="Times New Roman"/>
                <w:sz w:val="24"/>
                <w:szCs w:val="24"/>
                <w:lang w:val="en-US" w:eastAsia="ja-JP"/>
              </w:rPr>
            </w:pPr>
            <w:r w:rsidRPr="001C5BBF">
              <w:rPr>
                <w:rFonts w:ascii="Times New Roman" w:hAnsi="Times New Roman" w:cs="Times New Roman"/>
                <w:sz w:val="24"/>
                <w:szCs w:val="24"/>
                <w:lang w:val="en-US" w:eastAsia="ja-JP"/>
              </w:rPr>
              <w:t>(2)</w:t>
            </w:r>
          </w:p>
        </w:tc>
      </w:tr>
    </w:tbl>
    <w:p w14:paraId="16EEC45B" w14:textId="1BCFC961" w:rsidR="00F146E0" w:rsidRPr="001C5BBF" w:rsidRDefault="00607506" w:rsidP="00D44041">
      <w:pPr>
        <w:spacing w:after="0" w:line="480" w:lineRule="auto"/>
        <w:jc w:val="both"/>
        <w:rPr>
          <w:rFonts w:ascii="Times New Roman" w:hAnsi="Times New Roman" w:cs="Times New Roman"/>
          <w:sz w:val="20"/>
          <w:szCs w:val="20"/>
          <w:lang w:val="en-US"/>
        </w:rPr>
      </w:pPr>
      <w:r w:rsidRPr="001C5BBF">
        <w:rPr>
          <w:rFonts w:ascii="Times New Roman" w:hAnsi="Times New Roman" w:cs="Times New Roman"/>
          <w:sz w:val="24"/>
          <w:szCs w:val="24"/>
          <w:lang w:val="en-US" w:eastAsia="ja-JP"/>
        </w:rPr>
        <w:t>H</w:t>
      </w:r>
      <w:r w:rsidR="00094FA9" w:rsidRPr="001C5BBF">
        <w:rPr>
          <w:rFonts w:ascii="Times New Roman" w:hAnsi="Times New Roman" w:cs="Times New Roman"/>
          <w:sz w:val="24"/>
          <w:szCs w:val="24"/>
          <w:lang w:val="en-US" w:eastAsia="ja-JP"/>
        </w:rPr>
        <w:t>ere</w:t>
      </w:r>
      <w:r w:rsidRPr="001C5BBF">
        <w:rPr>
          <w:rFonts w:ascii="Times New Roman" w:hAnsi="Times New Roman" w:cs="Times New Roman"/>
          <w:sz w:val="24"/>
          <w:szCs w:val="24"/>
          <w:lang w:val="en-US" w:eastAsia="ja-JP"/>
        </w:rPr>
        <w:t>,</w:t>
      </w:r>
      <w:r w:rsidR="004633CA" w:rsidRPr="001C5BBF">
        <w:rPr>
          <w:rFonts w:ascii="Times New Roman" w:hAnsi="Times New Roman" w:cs="Times New Roman"/>
          <w:sz w:val="24"/>
          <w:szCs w:val="24"/>
          <w:lang w:val="en-US" w:eastAsia="ja-JP"/>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D</m:t>
            </m:r>
          </m:e>
          <m:sub>
            <m:r>
              <w:rPr>
                <w:rFonts w:ascii="Cambria Math" w:hAnsi="Cambria Math" w:cs="Times New Roman"/>
                <w:sz w:val="24"/>
                <w:szCs w:val="24"/>
                <w:lang w:val="en-US" w:eastAsia="ja-JP"/>
              </w:rPr>
              <m:t>s</m:t>
            </m:r>
          </m:sub>
        </m:sSub>
      </m:oMath>
      <w:r w:rsidR="00701A6A" w:rsidRPr="001C5BBF">
        <w:rPr>
          <w:rFonts w:ascii="Times New Roman" w:hAnsi="Times New Roman" w:cs="Times New Roman"/>
          <w:sz w:val="24"/>
          <w:szCs w:val="24"/>
          <w:lang w:val="en-US"/>
        </w:rPr>
        <w:t xml:space="preserve"> [mm]</w:t>
      </w:r>
      <w:r w:rsidR="004633CA" w:rsidRPr="001C5BBF">
        <w:rPr>
          <w:rFonts w:ascii="Times New Roman" w:hAnsi="Times New Roman" w:cs="Times New Roman"/>
          <w:sz w:val="24"/>
          <w:szCs w:val="24"/>
          <w:lang w:val="en-US" w:eastAsia="ja-JP"/>
        </w:rPr>
        <w:t xml:space="preserve"> is th</w:t>
      </w:r>
      <w:r w:rsidR="00A92784" w:rsidRPr="001C5BBF">
        <w:rPr>
          <w:rFonts w:ascii="Times New Roman" w:hAnsi="Times New Roman" w:cs="Times New Roman"/>
          <w:sz w:val="24"/>
          <w:szCs w:val="24"/>
          <w:lang w:val="en-US" w:eastAsia="ja-JP"/>
        </w:rPr>
        <w:t xml:space="preserve">e </w:t>
      </w:r>
      <w:r w:rsidR="004633CA" w:rsidRPr="001C5BBF">
        <w:rPr>
          <w:rFonts w:ascii="Times New Roman" w:hAnsi="Times New Roman" w:cs="Times New Roman"/>
          <w:sz w:val="24"/>
          <w:szCs w:val="24"/>
          <w:lang w:val="en-US" w:eastAsia="ja-JP"/>
        </w:rPr>
        <w:t>distance between the center</w:t>
      </w:r>
      <w:r w:rsidR="00E240E3" w:rsidRPr="001C5BBF">
        <w:rPr>
          <w:rFonts w:ascii="Times New Roman" w:hAnsi="Times New Roman" w:cs="Times New Roman"/>
          <w:sz w:val="24"/>
          <w:szCs w:val="24"/>
          <w:lang w:val="en-US" w:eastAsia="ja-JP"/>
        </w:rPr>
        <w:t>s</w:t>
      </w:r>
      <w:r w:rsidR="004633CA" w:rsidRPr="001C5BBF">
        <w:rPr>
          <w:rFonts w:ascii="Times New Roman" w:hAnsi="Times New Roman" w:cs="Times New Roman"/>
          <w:sz w:val="24"/>
          <w:szCs w:val="24"/>
          <w:lang w:val="en-US" w:eastAsia="ja-JP"/>
        </w:rPr>
        <w:t xml:space="preserve"> of </w:t>
      </w:r>
      <w:r w:rsidR="00C64974" w:rsidRPr="001C5BBF">
        <w:rPr>
          <w:rFonts w:ascii="Times New Roman" w:hAnsi="Times New Roman" w:cs="Times New Roman"/>
          <w:sz w:val="24"/>
          <w:szCs w:val="24"/>
          <w:lang w:val="en-US" w:eastAsia="ja-JP"/>
        </w:rPr>
        <w:t>two</w:t>
      </w:r>
      <w:r w:rsidR="000405AC" w:rsidRPr="001C5BBF">
        <w:rPr>
          <w:rFonts w:ascii="Times New Roman" w:hAnsi="Times New Roman" w:cs="Times New Roman"/>
          <w:sz w:val="24"/>
          <w:szCs w:val="24"/>
          <w:lang w:val="en-US" w:eastAsia="ja-JP"/>
        </w:rPr>
        <w:t xml:space="preserve"> </w:t>
      </w:r>
      <w:r w:rsidR="00E751E9" w:rsidRPr="001C5BBF">
        <w:rPr>
          <w:rFonts w:ascii="Times New Roman" w:hAnsi="Times New Roman" w:cs="Times New Roman"/>
          <w:sz w:val="24"/>
          <w:szCs w:val="24"/>
          <w:lang w:val="en-US" w:eastAsia="ja-JP"/>
        </w:rPr>
        <w:t xml:space="preserve">adjacent </w:t>
      </w:r>
      <w:r w:rsidR="004633CA" w:rsidRPr="001C5BBF">
        <w:rPr>
          <w:rFonts w:ascii="Times New Roman" w:hAnsi="Times New Roman" w:cs="Times New Roman"/>
          <w:sz w:val="24"/>
          <w:szCs w:val="24"/>
          <w:lang w:val="en-US" w:eastAsia="ja-JP"/>
        </w:rPr>
        <w:t>droplets in the array</w:t>
      </w:r>
      <w:r w:rsidRPr="001C5BBF">
        <w:rPr>
          <w:rFonts w:ascii="Times New Roman" w:hAnsi="Times New Roman" w:cs="Times New Roman"/>
          <w:sz w:val="24"/>
          <w:szCs w:val="24"/>
          <w:lang w:val="en-US" w:eastAsia="ja-JP"/>
        </w:rPr>
        <w:t>,</w:t>
      </w:r>
      <w:r w:rsidR="00A92784" w:rsidRPr="001C5BBF">
        <w:rPr>
          <w:rFonts w:ascii="Times New Roman" w:hAnsi="Times New Roman" w:cs="Times New Roman"/>
          <w:sz w:val="24"/>
          <w:szCs w:val="24"/>
          <w:lang w:val="en-US" w:eastAsia="ja-JP"/>
        </w:rPr>
        <w:t xml:space="preserve"> </w:t>
      </w:r>
      <w:r w:rsidR="0055451F" w:rsidRPr="001C5BBF">
        <w:rPr>
          <w:rFonts w:ascii="Times New Roman" w:hAnsi="Times New Roman" w:cs="Times New Roman"/>
          <w:sz w:val="24"/>
          <w:szCs w:val="24"/>
          <w:lang w:val="en-US" w:eastAsia="ja-JP"/>
        </w:rPr>
        <w:t>and it</w:t>
      </w:r>
      <w:r w:rsidRPr="001C5BBF">
        <w:rPr>
          <w:rFonts w:ascii="Times New Roman" w:hAnsi="Times New Roman" w:cs="Times New Roman"/>
          <w:sz w:val="24"/>
          <w:szCs w:val="24"/>
          <w:lang w:val="en-US" w:eastAsia="ja-JP"/>
        </w:rPr>
        <w:t xml:space="preserve"> </w:t>
      </w:r>
      <w:r w:rsidR="00394B80" w:rsidRPr="001C5BBF">
        <w:rPr>
          <w:rFonts w:ascii="Times New Roman" w:hAnsi="Times New Roman" w:cs="Times New Roman"/>
          <w:sz w:val="24"/>
          <w:szCs w:val="24"/>
          <w:lang w:val="en-US" w:eastAsia="ja-JP"/>
        </w:rPr>
        <w:t>i</w:t>
      </w:r>
      <w:r w:rsidRPr="001C5BBF">
        <w:rPr>
          <w:rFonts w:ascii="Times New Roman" w:hAnsi="Times New Roman" w:cs="Times New Roman"/>
          <w:sz w:val="24"/>
          <w:szCs w:val="24"/>
          <w:lang w:val="en-US" w:eastAsia="ja-JP"/>
        </w:rPr>
        <w:t xml:space="preserve">s </w:t>
      </w:r>
      <w:r w:rsidR="0055451F" w:rsidRPr="001C5BBF">
        <w:rPr>
          <w:rFonts w:ascii="Times New Roman" w:hAnsi="Times New Roman" w:cs="Times New Roman"/>
          <w:sz w:val="24"/>
          <w:szCs w:val="24"/>
          <w:lang w:val="en-US" w:eastAsia="ja-JP"/>
        </w:rPr>
        <w:t xml:space="preserve">given by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D</m:t>
            </m:r>
          </m:e>
          <m:sub>
            <m:r>
              <w:rPr>
                <w:rFonts w:ascii="Cambria Math" w:hAnsi="Cambria Math" w:cs="Times New Roman"/>
                <w:sz w:val="24"/>
                <w:szCs w:val="24"/>
                <w:lang w:val="en-US" w:eastAsia="ja-JP"/>
              </w:rPr>
              <m:t>s</m:t>
            </m:r>
          </m:sub>
        </m:sSub>
        <m:r>
          <w:rPr>
            <w:rFonts w:ascii="Cambria Math" w:hAnsi="Cambria Math" w:cs="Times New Roman"/>
            <w:sz w:val="24"/>
            <w:szCs w:val="24"/>
            <w:lang w:val="en-US" w:eastAsia="ja-JP"/>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d</m:t>
            </m:r>
          </m:e>
          <m:sub>
            <m:r>
              <w:rPr>
                <w:rFonts w:ascii="Cambria Math" w:hAnsi="Cambria Math" w:cs="Times New Roman"/>
                <w:sz w:val="24"/>
                <w:szCs w:val="24"/>
                <w:lang w:val="en-US" w:eastAsia="ja-JP"/>
              </w:rPr>
              <m:t>s</m:t>
            </m:r>
          </m:sub>
        </m:sSub>
        <m:r>
          <w:rPr>
            <w:rFonts w:ascii="Cambria Math" w:hAnsi="Cambria Math" w:cs="Times New Roman"/>
            <w:sz w:val="24"/>
            <w:szCs w:val="24"/>
            <w:lang w:val="en-US" w:eastAsia="ja-JP"/>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2R</m:t>
            </m:r>
          </m:e>
          <m:sub>
            <m:r>
              <w:rPr>
                <w:rFonts w:ascii="Cambria Math" w:hAnsi="Cambria Math" w:cs="Times New Roman"/>
                <w:sz w:val="24"/>
                <w:szCs w:val="24"/>
                <w:lang w:val="en-US" w:eastAsia="ja-JP"/>
              </w:rPr>
              <m:t>d</m:t>
            </m:r>
          </m:sub>
        </m:sSub>
      </m:oMath>
      <w:r w:rsidR="004633CA" w:rsidRPr="001C5BBF">
        <w:rPr>
          <w:rFonts w:ascii="Times New Roman" w:hAnsi="Times New Roman" w:cs="Times New Roman"/>
          <w:sz w:val="24"/>
          <w:szCs w:val="24"/>
          <w:lang w:val="en-US" w:eastAsia="ja-JP"/>
        </w:rPr>
        <w:t xml:space="preserve"> as shown in Fig. 1</w:t>
      </w:r>
      <w:r w:rsidR="00A003F7" w:rsidRPr="001C5BBF">
        <w:rPr>
          <w:rFonts w:ascii="Times New Roman" w:hAnsi="Times New Roman" w:cs="Times New Roman"/>
          <w:sz w:val="24"/>
          <w:szCs w:val="24"/>
          <w:lang w:val="en-US" w:eastAsia="ja-JP"/>
        </w:rPr>
        <w:t>;</w:t>
      </w:r>
      <w:r w:rsidR="00A43539" w:rsidRPr="001C5BBF">
        <w:rPr>
          <w:rFonts w:ascii="Cambria Math" w:hAnsi="Cambria Math" w:cs="Times New Roman"/>
          <w:i/>
          <w:sz w:val="24"/>
          <w:szCs w:val="24"/>
          <w:lang w:val="en-US"/>
        </w:rPr>
        <w:t xml:space="preserve">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ad</m:t>
            </m:r>
          </m:sub>
        </m:sSub>
      </m:oMath>
      <w:r w:rsidR="00A35EC8" w:rsidRPr="001C5BBF">
        <w:rPr>
          <w:rFonts w:ascii="Cambria Math" w:hAnsi="Cambria Math" w:cs="Times New Roman"/>
          <w:i/>
          <w:sz w:val="24"/>
          <w:szCs w:val="24"/>
          <w:lang w:val="en-US"/>
        </w:rPr>
        <w:t xml:space="preserve"> </w:t>
      </w:r>
      <w:r w:rsidR="00A35EC8" w:rsidRPr="001C5BBF">
        <w:rPr>
          <w:rFonts w:ascii="Cambria Math" w:hAnsi="Cambria Math" w:cs="Times New Roman"/>
          <w:iCs/>
          <w:sz w:val="24"/>
          <w:szCs w:val="24"/>
          <w:lang w:val="en-US"/>
        </w:rPr>
        <w:t xml:space="preserve">is </w:t>
      </w:r>
      <w:r w:rsidR="00AD08C6" w:rsidRPr="001C5BBF">
        <w:rPr>
          <w:rFonts w:ascii="Cambria Math" w:hAnsi="Cambria Math" w:cs="Times New Roman"/>
          <w:iCs/>
          <w:sz w:val="24"/>
          <w:szCs w:val="24"/>
          <w:lang w:val="en-US"/>
        </w:rPr>
        <w:t xml:space="preserve">the </w:t>
      </w:r>
      <w:r w:rsidR="00A35EC8" w:rsidRPr="001C5BBF">
        <w:rPr>
          <w:rFonts w:ascii="Times New Roman" w:hAnsi="Times New Roman" w:cs="Times New Roman"/>
          <w:sz w:val="24"/>
          <w:szCs w:val="24"/>
          <w:lang w:val="en-US"/>
        </w:rPr>
        <w:t xml:space="preserve">evaporation rate of </w:t>
      </w:r>
      <w:r w:rsidR="00A35EC8" w:rsidRPr="001C5BBF">
        <w:rPr>
          <w:rFonts w:ascii="Times New Roman" w:hAnsi="Times New Roman" w:cs="Times New Roman"/>
          <w:sz w:val="24"/>
          <w:szCs w:val="24"/>
          <w:lang w:val="en-US" w:eastAsia="ja-JP"/>
        </w:rPr>
        <w:t>adjacent droplets</w:t>
      </w:r>
      <w:r w:rsidR="00A43539" w:rsidRPr="001C5BBF">
        <w:rPr>
          <w:rFonts w:ascii="Times New Roman" w:hAnsi="Times New Roman" w:cs="Times New Roman"/>
          <w:sz w:val="24"/>
          <w:szCs w:val="24"/>
          <w:lang w:val="en-US" w:eastAsia="ja-JP"/>
        </w:rPr>
        <w:t xml:space="preserve">, and </w:t>
      </w:r>
      <w:r w:rsidR="00A43539" w:rsidRPr="001C5BBF">
        <w:rPr>
          <w:rFonts w:ascii="Times New Roman" w:hAnsi="Times New Roman" w:cs="Times New Roman"/>
          <w:i/>
          <w:sz w:val="24"/>
          <w:szCs w:val="24"/>
          <w:lang w:val="en-US" w:eastAsia="ja-JP"/>
        </w:rPr>
        <w:t>k</w:t>
      </w:r>
      <w:r w:rsidR="00A43539" w:rsidRPr="001C5BBF">
        <w:rPr>
          <w:rFonts w:ascii="Times New Roman" w:hAnsi="Times New Roman" w:cs="Times New Roman"/>
          <w:sz w:val="24"/>
          <w:szCs w:val="24"/>
          <w:lang w:val="en-US" w:eastAsia="ja-JP"/>
        </w:rPr>
        <w:t xml:space="preserve"> </w:t>
      </w:r>
      <w:r w:rsidR="00A003F7" w:rsidRPr="001C5BBF">
        <w:rPr>
          <w:rFonts w:ascii="Times New Roman" w:hAnsi="Times New Roman" w:cs="Times New Roman"/>
          <w:sz w:val="24"/>
          <w:szCs w:val="24"/>
          <w:lang w:val="en-US" w:eastAsia="ja-JP"/>
        </w:rPr>
        <w:t xml:space="preserve">is </w:t>
      </w:r>
      <w:r w:rsidR="00482C50" w:rsidRPr="001C5BBF">
        <w:rPr>
          <w:rFonts w:ascii="Times New Roman" w:hAnsi="Times New Roman" w:cs="Times New Roman"/>
          <w:sz w:val="24"/>
          <w:szCs w:val="24"/>
          <w:lang w:val="en-US" w:eastAsia="ja-JP"/>
        </w:rPr>
        <w:t xml:space="preserve">the number of </w:t>
      </w:r>
      <w:r w:rsidR="00C024A9" w:rsidRPr="001C5BBF">
        <w:rPr>
          <w:rFonts w:ascii="Times New Roman" w:hAnsi="Times New Roman" w:cs="Times New Roman"/>
          <w:sz w:val="24"/>
          <w:szCs w:val="24"/>
          <w:lang w:val="en-US" w:eastAsia="ja-JP"/>
        </w:rPr>
        <w:t>individual droplet</w:t>
      </w:r>
      <w:r w:rsidR="00A003F7" w:rsidRPr="001C5BBF">
        <w:rPr>
          <w:rFonts w:ascii="Times New Roman" w:hAnsi="Times New Roman" w:cs="Times New Roman"/>
          <w:sz w:val="24"/>
          <w:szCs w:val="24"/>
          <w:lang w:val="en-US" w:eastAsia="ja-JP"/>
        </w:rPr>
        <w:t>s</w:t>
      </w:r>
      <w:r w:rsidR="00C024A9" w:rsidRPr="001C5BBF">
        <w:rPr>
          <w:rFonts w:ascii="Times New Roman" w:hAnsi="Times New Roman" w:cs="Times New Roman"/>
          <w:sz w:val="24"/>
          <w:szCs w:val="24"/>
          <w:lang w:val="en-US" w:eastAsia="ja-JP"/>
        </w:rPr>
        <w:t xml:space="preserve"> in </w:t>
      </w:r>
      <w:r w:rsidR="00A003F7" w:rsidRPr="001C5BBF">
        <w:rPr>
          <w:rFonts w:ascii="Times New Roman" w:hAnsi="Times New Roman" w:cs="Times New Roman"/>
          <w:sz w:val="24"/>
          <w:szCs w:val="24"/>
          <w:lang w:val="en-US" w:eastAsia="ja-JP"/>
        </w:rPr>
        <w:t xml:space="preserve">the </w:t>
      </w:r>
      <w:r w:rsidR="00C024A9" w:rsidRPr="001C5BBF">
        <w:rPr>
          <w:rFonts w:ascii="Times New Roman" w:hAnsi="Times New Roman" w:cs="Times New Roman"/>
          <w:sz w:val="24"/>
          <w:szCs w:val="24"/>
          <w:lang w:val="en-US" w:eastAsia="ja-JP"/>
        </w:rPr>
        <w:t>array rang</w:t>
      </w:r>
      <w:r w:rsidR="00A003F7" w:rsidRPr="001C5BBF">
        <w:rPr>
          <w:rFonts w:ascii="Times New Roman" w:hAnsi="Times New Roman" w:cs="Times New Roman"/>
          <w:sz w:val="24"/>
          <w:szCs w:val="24"/>
          <w:lang w:val="en-US" w:eastAsia="ja-JP"/>
        </w:rPr>
        <w:t>e</w:t>
      </w:r>
      <w:r w:rsidR="00C024A9" w:rsidRPr="001C5BBF">
        <w:rPr>
          <w:rFonts w:ascii="Times New Roman" w:hAnsi="Times New Roman" w:cs="Times New Roman"/>
          <w:sz w:val="24"/>
          <w:szCs w:val="24"/>
          <w:lang w:val="en-US" w:eastAsia="ja-JP"/>
        </w:rPr>
        <w:t xml:space="preserve"> </w:t>
      </w:r>
      <w:r w:rsidR="00482C50" w:rsidRPr="001C5BBF">
        <w:rPr>
          <w:rFonts w:ascii="Times New Roman" w:hAnsi="Times New Roman" w:cs="Times New Roman"/>
          <w:sz w:val="24"/>
          <w:szCs w:val="24"/>
          <w:lang w:val="en-US" w:eastAsia="ja-JP"/>
        </w:rPr>
        <w:t xml:space="preserve">from </w:t>
      </w:r>
      <w:r w:rsidR="00C024A9" w:rsidRPr="001C5BBF">
        <w:rPr>
          <w:rFonts w:ascii="Times New Roman" w:hAnsi="Times New Roman" w:cs="Times New Roman"/>
          <w:sz w:val="24"/>
          <w:szCs w:val="24"/>
          <w:lang w:val="en-US" w:eastAsia="ja-JP"/>
        </w:rPr>
        <w:t xml:space="preserve">1 to </w:t>
      </w:r>
      <w:r w:rsidR="00C024A9" w:rsidRPr="001C5BBF">
        <w:rPr>
          <w:rFonts w:ascii="Times New Roman" w:hAnsi="Times New Roman" w:cs="Times New Roman"/>
          <w:i/>
          <w:sz w:val="24"/>
          <w:szCs w:val="24"/>
          <w:lang w:val="en-US" w:eastAsia="ja-JP"/>
        </w:rPr>
        <w:t>N</w:t>
      </w:r>
      <w:r w:rsidR="00C024A9" w:rsidRPr="001C5BBF">
        <w:rPr>
          <w:rFonts w:ascii="Times New Roman" w:hAnsi="Times New Roman" w:cs="Times New Roman"/>
          <w:sz w:val="24"/>
          <w:szCs w:val="24"/>
          <w:lang w:val="en-US" w:eastAsia="ja-JP"/>
        </w:rPr>
        <w:t xml:space="preserve"> (total number of droplets)</w:t>
      </w:r>
      <w:r w:rsidR="00A35EC8" w:rsidRPr="001C5BBF">
        <w:rPr>
          <w:rFonts w:ascii="Times New Roman" w:hAnsi="Times New Roman" w:cs="Times New Roman"/>
          <w:sz w:val="24"/>
          <w:szCs w:val="24"/>
          <w:lang w:val="en-US" w:eastAsia="ja-JP"/>
        </w:rPr>
        <w:t>.</w:t>
      </w:r>
      <w:r w:rsidR="00E240E3" w:rsidRPr="001C5BBF">
        <w:rPr>
          <w:rFonts w:ascii="Times New Roman" w:hAnsi="Times New Roman" w:cs="Times New Roman"/>
          <w:sz w:val="24"/>
          <w:szCs w:val="24"/>
          <w:lang w:val="en-US" w:eastAsia="ja-JP"/>
        </w:rPr>
        <w:t xml:space="preserve"> </w:t>
      </w:r>
      <w:r w:rsidR="00D304EE" w:rsidRPr="001C5BBF">
        <w:rPr>
          <w:rFonts w:ascii="Times New Roman" w:hAnsi="Times New Roman" w:cs="Times New Roman"/>
          <w:sz w:val="24"/>
          <w:szCs w:val="24"/>
          <w:lang w:val="en-US" w:eastAsia="ja-JP"/>
        </w:rPr>
        <w:t>T</w:t>
      </w:r>
      <w:r w:rsidR="00361F9E" w:rsidRPr="001C5BBF">
        <w:rPr>
          <w:rFonts w:ascii="Times New Roman" w:hAnsi="Times New Roman" w:cs="Times New Roman"/>
          <w:sz w:val="24"/>
          <w:szCs w:val="24"/>
          <w:lang w:val="en-US" w:eastAsia="ja-JP"/>
        </w:rPr>
        <w:t>he evaporation rate</w:t>
      </w:r>
      <w:r w:rsidR="00A35EC8" w:rsidRPr="001C5BBF">
        <w:rPr>
          <w:rFonts w:ascii="Times New Roman" w:hAnsi="Times New Roman" w:cs="Times New Roman"/>
          <w:sz w:val="24"/>
          <w:szCs w:val="24"/>
          <w:lang w:val="en-US" w:eastAsia="ja-JP"/>
        </w:rPr>
        <w:t xml:space="preserve">s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o</m:t>
            </m:r>
          </m:sub>
        </m:sSub>
      </m:oMath>
      <w:r w:rsidR="00A35EC8" w:rsidRPr="001C5BBF">
        <w:rPr>
          <w:rFonts w:ascii="Times New Roman" w:hAnsi="Times New Roman" w:cs="Times New Roman"/>
          <w:sz w:val="24"/>
          <w:szCs w:val="24"/>
          <w:lang w:val="en-US" w:eastAsia="ja-JP"/>
        </w:rPr>
        <w:t xml:space="preserve"> and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ad</m:t>
            </m:r>
          </m:sub>
        </m:sSub>
      </m:oMath>
      <w:r w:rsidR="00361F9E" w:rsidRPr="001C5BBF">
        <w:rPr>
          <w:rFonts w:ascii="Times New Roman" w:hAnsi="Times New Roman" w:cs="Times New Roman"/>
          <w:sz w:val="24"/>
          <w:szCs w:val="24"/>
          <w:lang w:val="en-US" w:eastAsia="ja-JP"/>
        </w:rPr>
        <w:t xml:space="preserve"> </w:t>
      </w:r>
      <w:r w:rsidR="00A35EC8" w:rsidRPr="001C5BBF">
        <w:rPr>
          <w:rFonts w:ascii="Times New Roman" w:hAnsi="Times New Roman" w:cs="Times New Roman"/>
          <w:sz w:val="24"/>
          <w:szCs w:val="24"/>
          <w:lang w:val="en-US" w:eastAsia="ja-JP"/>
        </w:rPr>
        <w:t>are analogous to</w:t>
      </w:r>
      <w:r w:rsidR="00361F9E" w:rsidRPr="001C5BBF">
        <w:rPr>
          <w:rFonts w:ascii="Times New Roman" w:hAnsi="Times New Roman" w:cs="Times New Roman"/>
          <w:sz w:val="24"/>
          <w:szCs w:val="24"/>
          <w:lang w:val="en-US" w:eastAsia="ja-JP"/>
        </w:rPr>
        <w:t xml:space="preserve"> </w:t>
      </w:r>
      <w:r w:rsidR="007A6922" w:rsidRPr="001C5BBF">
        <w:rPr>
          <w:rFonts w:ascii="Times New Roman" w:hAnsi="Times New Roman" w:cs="Times New Roman"/>
          <w:sz w:val="24"/>
          <w:szCs w:val="24"/>
          <w:lang w:val="en-US" w:eastAsia="ja-JP"/>
        </w:rPr>
        <w:t xml:space="preserve">the </w:t>
      </w:r>
      <w:r w:rsidR="00361F9E" w:rsidRPr="001C5BBF">
        <w:rPr>
          <w:rFonts w:ascii="Times New Roman" w:hAnsi="Times New Roman" w:cs="Times New Roman"/>
          <w:sz w:val="24"/>
          <w:szCs w:val="24"/>
          <w:lang w:val="en-US" w:eastAsia="ja-JP"/>
        </w:rPr>
        <w:t>evaporation flux</w:t>
      </w:r>
      <w:r w:rsidR="004A6B66" w:rsidRPr="001C5BBF">
        <w:rPr>
          <w:rFonts w:ascii="Times New Roman" w:hAnsi="Times New Roman" w:cs="Times New Roman"/>
          <w:sz w:val="24"/>
          <w:szCs w:val="24"/>
          <w:lang w:val="en-US" w:eastAsia="ja-JP"/>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r>
          <w:rPr>
            <w:rFonts w:ascii="Cambria Math" w:hAnsi="Cambria Math" w:cs="Times New Roman"/>
            <w:sz w:val="24"/>
            <w:szCs w:val="24"/>
            <w:lang w:val="en-US" w:eastAsia="ja-JP"/>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A</m:t>
            </m:r>
          </m:e>
          <m:sub>
            <m:r>
              <w:rPr>
                <w:rFonts w:ascii="Cambria Math" w:hAnsi="Cambria Math" w:cs="Times New Roman"/>
                <w:sz w:val="24"/>
                <w:szCs w:val="24"/>
                <w:lang w:val="en-US" w:eastAsia="ja-JP"/>
              </w:rPr>
              <m:t>lv</m:t>
            </m:r>
          </m:sub>
        </m:sSub>
      </m:oMath>
      <w:r w:rsidR="00136FFF" w:rsidRPr="001C5BBF">
        <w:rPr>
          <w:rFonts w:ascii="Times New Roman" w:hAnsi="Times New Roman" w:cs="Times New Roman" w:hint="eastAsia"/>
          <w:sz w:val="24"/>
          <w:szCs w:val="24"/>
          <w:lang w:val="en-US" w:eastAsia="ja-JP"/>
        </w:rPr>
        <w:t xml:space="preserve"> </w:t>
      </w:r>
      <w:r w:rsidR="00A35EC8" w:rsidRPr="001C5BBF">
        <w:rPr>
          <w:rFonts w:ascii="Times New Roman" w:hAnsi="Times New Roman" w:cs="Times New Roman"/>
          <w:sz w:val="24"/>
          <w:szCs w:val="24"/>
          <w:lang w:val="en-US" w:eastAsia="ja-JP"/>
        </w:rPr>
        <w:t>because</w:t>
      </w:r>
      <w:r w:rsidR="00361F9E" w:rsidRPr="001C5BBF">
        <w:rPr>
          <w:rFonts w:ascii="Times New Roman" w:hAnsi="Times New Roman" w:cs="Times New Roman"/>
          <w:sz w:val="24"/>
          <w:szCs w:val="24"/>
          <w:lang w:val="en-US" w:eastAsia="ja-JP"/>
        </w:rPr>
        <w:t xml:space="preserve"> the </w:t>
      </w:r>
      <w:r w:rsidR="004A6B66" w:rsidRPr="001C5BBF">
        <w:rPr>
          <w:rFonts w:ascii="Times New Roman" w:hAnsi="Times New Roman" w:cs="Times New Roman"/>
          <w:sz w:val="24"/>
          <w:szCs w:val="24"/>
          <w:lang w:val="en-US" w:eastAsia="ja-JP"/>
        </w:rPr>
        <w:t xml:space="preserve">surface area of </w:t>
      </w:r>
      <w:r w:rsidR="00AD08C6" w:rsidRPr="001C5BBF">
        <w:rPr>
          <w:rFonts w:ascii="Times New Roman" w:hAnsi="Times New Roman" w:cs="Times New Roman"/>
          <w:sz w:val="24"/>
          <w:szCs w:val="24"/>
          <w:lang w:val="en-US" w:eastAsia="ja-JP"/>
        </w:rPr>
        <w:t xml:space="preserve">the </w:t>
      </w:r>
      <w:r w:rsidR="00A35EC8" w:rsidRPr="001C5BBF">
        <w:rPr>
          <w:rFonts w:ascii="Times New Roman" w:hAnsi="Times New Roman" w:cs="Times New Roman"/>
          <w:sz w:val="24"/>
          <w:szCs w:val="24"/>
          <w:lang w:val="en-US" w:eastAsia="ja-JP"/>
        </w:rPr>
        <w:t>lv interface</w:t>
      </w:r>
      <w:r w:rsidR="00250DC1" w:rsidRPr="001C5BBF">
        <w:rPr>
          <w:rFonts w:ascii="Times New Roman" w:hAnsi="Times New Roman" w:cs="Times New Roman"/>
          <w:sz w:val="24"/>
          <w:szCs w:val="24"/>
          <w:lang w:val="en-US" w:eastAsia="ja-JP"/>
        </w:rPr>
        <w:t>,</w:t>
      </w:r>
      <w:r w:rsidR="00D304EE" w:rsidRPr="001C5BBF">
        <w:rPr>
          <w:rFonts w:ascii="Times New Roman" w:hAnsi="Times New Roman" w:cs="Times New Roman"/>
          <w:sz w:val="24"/>
          <w:szCs w:val="24"/>
          <w:lang w:val="en-US" w:eastAsia="ja-JP"/>
        </w:rPr>
        <w:t xml:space="preserve"> </w:t>
      </w:r>
      <w:r w:rsidR="00250DC1" w:rsidRPr="001C5BBF">
        <w:rPr>
          <w:rFonts w:ascii="Times New Roman" w:hAnsi="Times New Roman" w:cs="Times New Roman"/>
          <w:sz w:val="24"/>
          <w:szCs w:val="24"/>
          <w:lang w:val="en-US" w:eastAsia="ja-JP"/>
        </w:rPr>
        <w:t xml:space="preserve">given by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A</m:t>
            </m:r>
          </m:e>
          <m:sub>
            <m:r>
              <w:rPr>
                <w:rFonts w:ascii="Cambria Math" w:hAnsi="Cambria Math" w:cs="Times New Roman"/>
                <w:sz w:val="24"/>
                <w:szCs w:val="24"/>
                <w:lang w:val="en-US" w:eastAsia="ja-JP"/>
              </w:rPr>
              <m:t>lv</m:t>
            </m:r>
          </m:sub>
        </m:sSub>
        <m:r>
          <w:rPr>
            <w:rFonts w:ascii="Cambria Math" w:hAnsi="Cambria Math" w:cs="Times New Roman"/>
            <w:sz w:val="24"/>
            <w:szCs w:val="24"/>
            <w:lang w:val="en-US" w:eastAsia="ja-JP"/>
          </w:rPr>
          <m:t>=2π</m:t>
        </m:r>
        <m:sSup>
          <m:sSupPr>
            <m:ctrlPr>
              <w:rPr>
                <w:rFonts w:ascii="Cambria Math" w:hAnsi="Cambria Math" w:cs="Times New Roman"/>
                <w:i/>
                <w:sz w:val="24"/>
                <w:szCs w:val="24"/>
                <w:lang w:val="en-US"/>
              </w:rPr>
            </m:ctrlPr>
          </m:sSupPr>
          <m:e>
            <m:sSub>
              <m:sSubPr>
                <m:ctrlPr>
                  <w:rPr>
                    <w:rFonts w:ascii="Cambria Math" w:hAnsi="Cambria Math" w:cs="Times New Roman"/>
                    <w:i/>
                    <w:sz w:val="24"/>
                    <w:szCs w:val="24"/>
                    <w:lang w:val="en-US"/>
                  </w:rPr>
                </m:ctrlPr>
              </m:sSubPr>
              <m:e>
                <m:r>
                  <w:rPr>
                    <w:rFonts w:ascii="Cambria Math" w:hAnsi="Cambria Math" w:cs="Times New Roman"/>
                    <w:sz w:val="24"/>
                    <w:szCs w:val="24"/>
                    <w:lang w:val="en-US" w:eastAsia="ja-JP"/>
                  </w:rPr>
                  <m:t>R</m:t>
                </m:r>
              </m:e>
              <m:sub>
                <m:r>
                  <w:rPr>
                    <w:rFonts w:ascii="Cambria Math" w:hAnsi="Cambria Math" w:cs="Times New Roman"/>
                    <w:sz w:val="24"/>
                    <w:szCs w:val="24"/>
                    <w:lang w:val="en-US" w:eastAsia="ja-JP"/>
                  </w:rPr>
                  <m:t>d</m:t>
                </m:r>
              </m:sub>
            </m:sSub>
          </m:e>
          <m:sup>
            <m:r>
              <w:rPr>
                <w:rFonts w:ascii="Cambria Math" w:hAnsi="Cambria Math" w:cs="Times New Roman"/>
                <w:sz w:val="24"/>
                <w:szCs w:val="24"/>
                <w:lang w:val="en-US" w:eastAsia="ja-JP"/>
              </w:rPr>
              <m:t>2</m:t>
            </m:r>
          </m:sup>
        </m:sSup>
        <m:r>
          <w:rPr>
            <w:rFonts w:ascii="Cambria Math" w:hAnsi="Cambria Math" w:cs="Times New Roman"/>
            <w:sz w:val="24"/>
            <w:szCs w:val="24"/>
            <w:lang w:val="en-US" w:eastAsia="ja-JP"/>
          </w:rPr>
          <m:t>/</m:t>
        </m:r>
        <m:d>
          <m:dPr>
            <m:ctrlPr>
              <w:rPr>
                <w:rFonts w:ascii="Cambria Math" w:hAnsi="Cambria Math" w:cs="Times New Roman"/>
                <w:i/>
                <w:sz w:val="24"/>
                <w:szCs w:val="24"/>
                <w:lang w:val="en-US"/>
              </w:rPr>
            </m:ctrlPr>
          </m:dPr>
          <m:e>
            <m:r>
              <w:rPr>
                <w:rFonts w:ascii="Cambria Math" w:hAnsi="Cambria Math" w:cs="Times New Roman"/>
                <w:sz w:val="24"/>
                <w:szCs w:val="24"/>
                <w:lang w:val="en-US" w:eastAsia="ja-JP"/>
              </w:rPr>
              <m:t>1+cosθ</m:t>
            </m:r>
          </m:e>
        </m:d>
      </m:oMath>
      <w:r w:rsidR="00701A6A" w:rsidRPr="001C5BBF">
        <w:rPr>
          <w:rFonts w:ascii="Times New Roman" w:hAnsi="Times New Roman" w:cs="Times New Roman"/>
          <w:sz w:val="24"/>
          <w:szCs w:val="24"/>
          <w:lang w:val="en-US"/>
        </w:rPr>
        <w:t xml:space="preserve"> [mm</w:t>
      </w:r>
      <w:r w:rsidR="00701A6A" w:rsidRPr="001C5BBF">
        <w:rPr>
          <w:rFonts w:ascii="Times New Roman" w:hAnsi="Times New Roman" w:cs="Times New Roman"/>
          <w:sz w:val="24"/>
          <w:szCs w:val="24"/>
          <w:vertAlign w:val="superscript"/>
          <w:lang w:val="en-US"/>
        </w:rPr>
        <w:t>2</w:t>
      </w:r>
      <w:r w:rsidR="00701A6A" w:rsidRPr="001C5BBF">
        <w:rPr>
          <w:rFonts w:ascii="Times New Roman" w:hAnsi="Times New Roman" w:cs="Times New Roman"/>
          <w:sz w:val="24"/>
          <w:szCs w:val="24"/>
          <w:lang w:val="en-US"/>
        </w:rPr>
        <w:t>]</w:t>
      </w:r>
      <w:r w:rsidR="00250DC1" w:rsidRPr="001C5BBF">
        <w:rPr>
          <w:rFonts w:ascii="Times New Roman" w:hAnsi="Times New Roman" w:cs="Times New Roman"/>
          <w:sz w:val="24"/>
          <w:szCs w:val="24"/>
          <w:lang w:val="en-US"/>
        </w:rPr>
        <w:t>,</w:t>
      </w:r>
      <w:r w:rsidR="004A6B66" w:rsidRPr="001C5BBF">
        <w:rPr>
          <w:rFonts w:ascii="Times New Roman" w:hAnsi="Times New Roman" w:cs="Times New Roman"/>
          <w:sz w:val="24"/>
          <w:szCs w:val="24"/>
          <w:lang w:val="en-US" w:eastAsia="ja-JP"/>
        </w:rPr>
        <w:t xml:space="preserve"> is </w:t>
      </w:r>
      <w:r w:rsidR="00250DC1" w:rsidRPr="001C5BBF">
        <w:rPr>
          <w:rFonts w:ascii="Times New Roman" w:hAnsi="Times New Roman" w:cs="Times New Roman"/>
          <w:sz w:val="24"/>
          <w:szCs w:val="24"/>
          <w:lang w:val="en-US" w:eastAsia="ja-JP"/>
        </w:rPr>
        <w:t>identical</w:t>
      </w:r>
      <w:r w:rsidR="00E541E6" w:rsidRPr="001C5BBF">
        <w:rPr>
          <w:rFonts w:ascii="Times New Roman" w:hAnsi="Times New Roman" w:cs="Times New Roman"/>
          <w:sz w:val="24"/>
          <w:szCs w:val="24"/>
          <w:lang w:val="en-US" w:eastAsia="ja-JP"/>
        </w:rPr>
        <w:t xml:space="preserve"> for all the droplets</w:t>
      </w:r>
      <w:r w:rsidR="00C16BBC" w:rsidRPr="001C5BBF">
        <w:rPr>
          <w:rFonts w:ascii="Times New Roman" w:hAnsi="Times New Roman" w:cs="Times New Roman"/>
          <w:sz w:val="24"/>
          <w:szCs w:val="24"/>
          <w:lang w:val="en-US" w:eastAsia="ja-JP"/>
        </w:rPr>
        <w:t xml:space="preserve">. However,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o</m:t>
            </m:r>
          </m:sub>
        </m:sSub>
      </m:oMath>
      <w:r w:rsidR="00C16BBC" w:rsidRPr="001C5BBF">
        <w:rPr>
          <w:rFonts w:ascii="Times New Roman" w:hAnsi="Times New Roman" w:cs="Times New Roman"/>
          <w:sz w:val="24"/>
          <w:szCs w:val="24"/>
          <w:lang w:val="en-US" w:eastAsia="ja-JP"/>
        </w:rPr>
        <w:t xml:space="preserve"> and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ad</m:t>
            </m:r>
          </m:sub>
        </m:sSub>
      </m:oMath>
      <w:r w:rsidR="00C16BBC" w:rsidRPr="001C5BBF">
        <w:rPr>
          <w:rFonts w:ascii="Times New Roman" w:hAnsi="Times New Roman" w:cs="Times New Roman"/>
          <w:sz w:val="24"/>
          <w:szCs w:val="24"/>
          <w:lang w:val="en-US" w:eastAsia="ja-JP"/>
        </w:rPr>
        <w:t xml:space="preserve"> are unknown and depend on </w:t>
      </w:r>
      <w:r w:rsidR="00E32B25" w:rsidRPr="001C5BBF">
        <w:rPr>
          <w:rFonts w:ascii="Times New Roman" w:hAnsi="Times New Roman" w:cs="Times New Roman"/>
          <w:sz w:val="24"/>
          <w:szCs w:val="24"/>
          <w:lang w:val="en-US" w:eastAsia="ja-JP"/>
        </w:rPr>
        <w:t>vapor</w:t>
      </w:r>
      <w:r w:rsidR="00C16BBC" w:rsidRPr="001C5BBF">
        <w:rPr>
          <w:rFonts w:ascii="Times New Roman" w:hAnsi="Times New Roman" w:cs="Times New Roman"/>
          <w:sz w:val="24"/>
          <w:szCs w:val="24"/>
          <w:lang w:val="en-US" w:eastAsia="ja-JP"/>
        </w:rPr>
        <w:t xml:space="preserve"> interactions </w:t>
      </w:r>
      <w:r w:rsidR="00E32B25" w:rsidRPr="001C5BBF">
        <w:rPr>
          <w:rFonts w:ascii="Times New Roman" w:hAnsi="Times New Roman" w:cs="Times New Roman"/>
          <w:sz w:val="24"/>
          <w:szCs w:val="24"/>
          <w:lang w:val="en-US" w:eastAsia="ja-JP"/>
        </w:rPr>
        <w:t>between</w:t>
      </w:r>
      <w:r w:rsidR="00C16BBC" w:rsidRPr="001C5BBF">
        <w:rPr>
          <w:rFonts w:ascii="Times New Roman" w:hAnsi="Times New Roman" w:cs="Times New Roman"/>
          <w:sz w:val="24"/>
          <w:szCs w:val="24"/>
          <w:lang w:val="en-US" w:eastAsia="ja-JP"/>
        </w:rPr>
        <w:t xml:space="preserve"> the droplets. Therefore, Eq. (2) is a system of </w:t>
      </w:r>
      <m:oMath>
        <m:r>
          <w:rPr>
            <w:rFonts w:ascii="Cambria Math" w:hAnsi="Cambria Math" w:cs="Times New Roman"/>
            <w:sz w:val="24"/>
            <w:szCs w:val="24"/>
            <w:lang w:val="en-US" w:eastAsia="ja-JP"/>
          </w:rPr>
          <m:t>N×N</m:t>
        </m:r>
      </m:oMath>
      <w:r w:rsidR="00C16BBC" w:rsidRPr="001C5BBF">
        <w:rPr>
          <w:rFonts w:ascii="Times New Roman" w:hAnsi="Times New Roman" w:cs="Times New Roman"/>
          <w:sz w:val="24"/>
          <w:szCs w:val="24"/>
          <w:lang w:val="en-US" w:eastAsia="ja-JP"/>
        </w:rPr>
        <w:t xml:space="preserve"> linear equations that </w:t>
      </w:r>
      <w:r w:rsidR="00250DC1" w:rsidRPr="001C5BBF">
        <w:rPr>
          <w:rFonts w:ascii="Times New Roman" w:hAnsi="Times New Roman" w:cs="Times New Roman"/>
          <w:sz w:val="24"/>
          <w:szCs w:val="24"/>
          <w:lang w:val="en-US" w:eastAsia="ja-JP"/>
        </w:rPr>
        <w:t>should</w:t>
      </w:r>
      <w:r w:rsidR="00C16BBC" w:rsidRPr="001C5BBF">
        <w:rPr>
          <w:rFonts w:ascii="Times New Roman" w:hAnsi="Times New Roman" w:cs="Times New Roman"/>
          <w:sz w:val="24"/>
          <w:szCs w:val="24"/>
          <w:lang w:val="en-US" w:eastAsia="ja-JP"/>
        </w:rPr>
        <w:t xml:space="preserve"> be solved simultaneously. </w:t>
      </w:r>
      <w:r w:rsidR="00AD08C6" w:rsidRPr="001C5BBF">
        <w:rPr>
          <w:rFonts w:ascii="Times New Roman" w:hAnsi="Times New Roman" w:cs="Times New Roman"/>
          <w:sz w:val="24"/>
          <w:szCs w:val="24"/>
          <w:lang w:val="en-US" w:eastAsia="ja-JP"/>
        </w:rPr>
        <w:t>T</w:t>
      </w:r>
      <w:r w:rsidR="00AD08C6" w:rsidRPr="001C5BBF">
        <w:rPr>
          <w:rFonts w:ascii="Times New Roman" w:hAnsi="Times New Roman" w:cs="Times New Roman"/>
          <w:sz w:val="24"/>
          <w:szCs w:val="24"/>
          <w:lang w:val="en-US"/>
        </w:rPr>
        <w:t xml:space="preserve">o simplify Eq. (2), </w:t>
      </w:r>
      <w:r w:rsidR="00C16BBC" w:rsidRPr="001C5BBF">
        <w:rPr>
          <w:rFonts w:ascii="Times New Roman" w:hAnsi="Times New Roman" w:cs="Times New Roman"/>
          <w:sz w:val="24"/>
          <w:szCs w:val="24"/>
          <w:lang w:val="en-US" w:eastAsia="ja-JP"/>
        </w:rPr>
        <w:t xml:space="preserve">Edwards </w:t>
      </w:r>
      <w:r w:rsidR="005D44D5" w:rsidRPr="001C5BBF">
        <w:rPr>
          <w:rFonts w:ascii="Times New Roman" w:hAnsi="Times New Roman" w:cs="Times New Roman"/>
          <w:i/>
          <w:iCs/>
          <w:sz w:val="24"/>
          <w:szCs w:val="24"/>
          <w:lang w:val="en-US" w:eastAsia="ja-JP"/>
        </w:rPr>
        <w:t>et al.</w:t>
      </w:r>
      <w:r w:rsidR="00C16BBC"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eastAsia="ja-JP"/>
        </w:rPr>
        <w:instrText>ADDIN CSL_CITATION {"citationItems":[{"id":"ITEM-1","itemData":{"DOI":"10.1063/5.0064924","ISSN":"0003-6951","author":[{"dropping-particle":"","family":"Edwards","given":"Andrew M J","non-dropping-particle":"","parse-names":false,"suffix":""},{"dropping-particle":"","family":"Cater","given":"Jack","non-dropping-particle":"","parse-names":false,"suffix":""},{"dropping-particle":"","family":"Kilbride","given":"Joseph J","non-dropping-particle":"","parse-names":false,"suffix":""},{"dropping-particle":"","family":"Minter","given":"Pierre","non-dropping-particle":"Le","parse-names":false,"suffix":""},{"dropping-particle":"V","family":"Brown","given":"Carl","non-dropping-particle":"","parse-names":false,"suffix":""},{"dropping-particle":"","family":"Fairhurst","given":"David J","non-dropping-particle":"","parse-names":false,"suffix":""},{"dropping-particle":"","family":"Ouali","given":"Fouzia F","non-dropping-particle":"","parse-names":false,"suffix":""}],"container-title":"Applied Physics Letters","id":"ITEM-1","issue":"15","issued":{"date-parts":[["2021","10","11"]]},"note":"doi: 10.1063/5.0064924","page":"151601","publisher":"American Institute of Physics","title":"Interferometric measurement of co-operative evaporation in 2D droplet arrays","type":"article-journal","volume":"119"},"uris":["http://www.mendeley.com/documents/?uuid=6b97459d-811f-4199-84d7-7c6bae248219"]}],"mendeley":{"formattedCitation":"&lt;sup&gt;28&lt;/sup&gt;","plainTextFormattedCitation":"28","previouslyFormattedCitation":"&lt;sup&gt;28&lt;/sup&gt;"},"properties":{"noteIndex":0},"schema":"https://github.com/citation-style-language/schema/raw/master/csl-citation.json"}</w:instrText>
      </w:r>
      <w:r w:rsidR="00C16BBC"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28</w:t>
      </w:r>
      <w:r w:rsidR="00C16BBC" w:rsidRPr="001C5BBF">
        <w:rPr>
          <w:rFonts w:ascii="Times New Roman" w:hAnsi="Times New Roman" w:cs="Times New Roman"/>
          <w:sz w:val="24"/>
          <w:szCs w:val="24"/>
          <w:lang w:val="en-US"/>
        </w:rPr>
        <w:fldChar w:fldCharType="end"/>
      </w:r>
      <w:r w:rsidR="00C16BBC" w:rsidRPr="001C5BBF">
        <w:rPr>
          <w:rFonts w:ascii="Times New Roman" w:hAnsi="Times New Roman" w:cs="Times New Roman"/>
          <w:sz w:val="24"/>
          <w:szCs w:val="24"/>
          <w:lang w:val="en-US"/>
        </w:rPr>
        <w:t xml:space="preserve"> rewrote the system of equations in a square matrix </w:t>
      </w:r>
      <w:r w:rsidR="00250DC1" w:rsidRPr="001C5BBF">
        <w:rPr>
          <w:rFonts w:ascii="Times New Roman" w:hAnsi="Times New Roman" w:cs="Times New Roman"/>
          <w:sz w:val="24"/>
          <w:szCs w:val="24"/>
          <w:lang w:val="en-US"/>
        </w:rPr>
        <w:t>as follows</w:t>
      </w:r>
      <w:r w:rsidR="00C16BBC" w:rsidRPr="001C5BBF">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8217"/>
        <w:gridCol w:w="799"/>
      </w:tblGrid>
      <w:tr w:rsidR="00F152FB" w:rsidRPr="001C5BBF" w14:paraId="7C4E84C7" w14:textId="77777777" w:rsidTr="00E7557D">
        <w:trPr>
          <w:trHeight w:val="850"/>
        </w:trPr>
        <w:tc>
          <w:tcPr>
            <w:tcW w:w="8217" w:type="dxa"/>
            <w:tcBorders>
              <w:top w:val="nil"/>
              <w:left w:val="nil"/>
              <w:bottom w:val="nil"/>
              <w:right w:val="nil"/>
            </w:tcBorders>
            <w:vAlign w:val="center"/>
          </w:tcPr>
          <w:p w14:paraId="6C5C6958" w14:textId="1052287B" w:rsidR="00D44041" w:rsidRPr="001C5BBF" w:rsidRDefault="001C5BBF" w:rsidP="00E7557D">
            <w:pPr>
              <w:spacing w:line="48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-1</m:t>
                        </m:r>
                      </m:sup>
                    </m:sSup>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iso</m:t>
                    </m:r>
                  </m:sub>
                </m:sSub>
                <m:r>
                  <w:rPr>
                    <w:rFonts w:ascii="Cambria Math" w:hAnsi="Cambria Math" w:cs="Times New Roman"/>
                    <w:sz w:val="24"/>
                    <w:szCs w:val="24"/>
                    <w:lang w:val="en-US"/>
                  </w:rPr>
                  <m:t>,</m:t>
                </m:r>
              </m:oMath>
            </m:oMathPara>
          </w:p>
        </w:tc>
        <w:tc>
          <w:tcPr>
            <w:tcW w:w="799" w:type="dxa"/>
            <w:tcBorders>
              <w:top w:val="nil"/>
              <w:left w:val="nil"/>
              <w:bottom w:val="nil"/>
              <w:right w:val="nil"/>
            </w:tcBorders>
            <w:vAlign w:val="center"/>
          </w:tcPr>
          <w:p w14:paraId="3042589E" w14:textId="15B3BF22" w:rsidR="00D44041" w:rsidRPr="001C5BBF" w:rsidRDefault="00D44041" w:rsidP="00E7557D">
            <w:pPr>
              <w:spacing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w:t>
            </w:r>
            <w:r w:rsidR="00791BA4" w:rsidRPr="001C5BBF">
              <w:rPr>
                <w:rFonts w:ascii="Times New Roman" w:hAnsi="Times New Roman" w:cs="Times New Roman"/>
                <w:sz w:val="24"/>
                <w:szCs w:val="24"/>
                <w:lang w:val="en-US"/>
              </w:rPr>
              <w:t>3</w:t>
            </w:r>
            <w:r w:rsidRPr="001C5BBF">
              <w:rPr>
                <w:rFonts w:ascii="Times New Roman" w:hAnsi="Times New Roman" w:cs="Times New Roman"/>
                <w:sz w:val="24"/>
                <w:szCs w:val="24"/>
                <w:lang w:val="en-US"/>
              </w:rPr>
              <w:t>)</w:t>
            </w:r>
          </w:p>
        </w:tc>
      </w:tr>
    </w:tbl>
    <w:p w14:paraId="6E84812C" w14:textId="178613F9" w:rsidR="00D44041" w:rsidRPr="001C5BBF" w:rsidRDefault="004839A5" w:rsidP="0074728F">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w</w:t>
      </w:r>
      <w:r w:rsidR="00791BA4" w:rsidRPr="001C5BBF">
        <w:rPr>
          <w:rFonts w:ascii="Times New Roman" w:hAnsi="Times New Roman" w:cs="Times New Roman"/>
          <w:sz w:val="24"/>
          <w:szCs w:val="24"/>
          <w:lang w:val="en-US"/>
        </w:rPr>
        <w:t xml:space="preserve">here </w:t>
      </w:r>
      <m:oMath>
        <m:r>
          <w:rPr>
            <w:rFonts w:ascii="Cambria Math" w:hAnsi="Cambria Math" w:cs="Times New Roman"/>
            <w:sz w:val="24"/>
            <w:szCs w:val="24"/>
            <w:lang w:val="en-US"/>
          </w:rPr>
          <m:t>∅</m:t>
        </m:r>
      </m:oMath>
      <w:r w:rsidR="00791BA4" w:rsidRPr="001C5BBF">
        <w:rPr>
          <w:rFonts w:ascii="Times New Roman" w:hAnsi="Times New Roman" w:cs="Times New Roman"/>
          <w:sz w:val="24"/>
          <w:szCs w:val="24"/>
          <w:lang w:val="en-US"/>
        </w:rPr>
        <w:t xml:space="preserve"> i</w:t>
      </w:r>
      <w:proofErr w:type="spellStart"/>
      <w:r w:rsidR="005F1DC5" w:rsidRPr="001C5BBF">
        <w:rPr>
          <w:rFonts w:ascii="Times New Roman" w:hAnsi="Times New Roman" w:cs="Times New Roman"/>
          <w:sz w:val="24"/>
          <w:szCs w:val="24"/>
          <w:lang w:val="en-US"/>
        </w:rPr>
        <w:t>s</w:t>
      </w:r>
      <w:proofErr w:type="spellEnd"/>
      <w:r w:rsidR="005F1DC5" w:rsidRPr="001C5BBF">
        <w:rPr>
          <w:rFonts w:ascii="Times New Roman" w:hAnsi="Times New Roman" w:cs="Times New Roman"/>
          <w:sz w:val="24"/>
          <w:szCs w:val="24"/>
          <w:lang w:val="en-US"/>
        </w:rPr>
        <w:t xml:space="preserve"> a</w:t>
      </w:r>
      <w:r w:rsidR="008D4D80" w:rsidRPr="001C5BBF">
        <w:rPr>
          <w:rFonts w:ascii="Times New Roman" w:hAnsi="Times New Roman" w:cs="Times New Roman"/>
          <w:sz w:val="24"/>
          <w:szCs w:val="24"/>
          <w:lang w:val="en-US"/>
        </w:rPr>
        <w:t>n</w:t>
      </w:r>
      <w:r w:rsidR="0008693B" w:rsidRPr="001C5BBF">
        <w:rPr>
          <w:rFonts w:ascii="Times New Roman" w:hAnsi="Times New Roman" w:cs="Times New Roman"/>
          <w:sz w:val="24"/>
          <w:szCs w:val="24"/>
          <w:lang w:val="en-US"/>
        </w:rPr>
        <w:t xml:space="preserve"> </w:t>
      </w:r>
      <m:oMath>
        <m:r>
          <w:rPr>
            <w:rFonts w:ascii="Cambria Math" w:hAnsi="Cambria Math" w:cs="Times New Roman"/>
            <w:sz w:val="24"/>
            <w:szCs w:val="24"/>
            <w:lang w:val="en-US"/>
          </w:rPr>
          <m:t>N×N</m:t>
        </m:r>
      </m:oMath>
      <w:r w:rsidR="0008693B" w:rsidRPr="001C5BBF">
        <w:rPr>
          <w:rFonts w:ascii="Times New Roman" w:hAnsi="Times New Roman" w:cs="Times New Roman"/>
          <w:sz w:val="24"/>
          <w:szCs w:val="24"/>
          <w:lang w:val="en-US"/>
        </w:rPr>
        <w:t xml:space="preserve"> suppression matrix</w:t>
      </w:r>
      <w:r w:rsidR="003A3FD9" w:rsidRPr="001C5BBF">
        <w:rPr>
          <w:rFonts w:ascii="Times New Roman" w:hAnsi="Times New Roman" w:cs="Times New Roman"/>
          <w:sz w:val="24"/>
          <w:szCs w:val="24"/>
          <w:lang w:val="en-US"/>
        </w:rPr>
        <w:t>. T</w:t>
      </w:r>
      <w:r w:rsidR="0008693B" w:rsidRPr="001C5BBF">
        <w:rPr>
          <w:rFonts w:ascii="Times New Roman" w:hAnsi="Times New Roman" w:cs="Times New Roman"/>
          <w:sz w:val="24"/>
          <w:szCs w:val="24"/>
          <w:lang w:val="en-US"/>
        </w:rPr>
        <w:t xml:space="preserve">he </w:t>
      </w:r>
      <w:r w:rsidR="00BE04EA" w:rsidRPr="001C5BBF">
        <w:rPr>
          <w:rFonts w:ascii="Times New Roman" w:hAnsi="Times New Roman" w:cs="Times New Roman"/>
          <w:sz w:val="24"/>
          <w:szCs w:val="24"/>
          <w:lang w:val="en-US"/>
        </w:rPr>
        <w:t>off-diagonal</w:t>
      </w:r>
      <w:r w:rsidR="0008693B" w:rsidRPr="001C5BBF">
        <w:rPr>
          <w:rFonts w:ascii="Times New Roman" w:hAnsi="Times New Roman" w:cs="Times New Roman"/>
          <w:sz w:val="24"/>
          <w:szCs w:val="24"/>
          <w:lang w:val="en-US"/>
        </w:rPr>
        <w:t xml:space="preserve"> elements capturing the interactions between droplets </w:t>
      </w:r>
      <w:r w:rsidR="003A3FD9" w:rsidRPr="001C5BBF">
        <w:rPr>
          <w:rFonts w:ascii="Times New Roman" w:hAnsi="Times New Roman" w:cs="Times New Roman"/>
          <w:sz w:val="24"/>
          <w:szCs w:val="24"/>
          <w:lang w:val="en-US"/>
        </w:rPr>
        <w:t xml:space="preserve">can be </w:t>
      </w:r>
      <w:r w:rsidR="0008693B" w:rsidRPr="001C5BBF">
        <w:rPr>
          <w:rFonts w:ascii="Times New Roman" w:hAnsi="Times New Roman" w:cs="Times New Roman"/>
          <w:sz w:val="24"/>
          <w:szCs w:val="24"/>
          <w:lang w:val="en-US"/>
        </w:rPr>
        <w:t xml:space="preserve">calculated as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ij</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f>
              <m:fPr>
                <m:ctrlPr>
                  <w:rPr>
                    <w:rFonts w:ascii="Cambria Math" w:hAnsi="Cambria Math" w:cs="Times New Roman"/>
                    <w:i/>
                    <w:sz w:val="24"/>
                    <w:szCs w:val="24"/>
                    <w:lang w:val="en-US"/>
                  </w:rPr>
                </m:ctrlPr>
              </m:fPr>
              <m:num>
                <m:r>
                  <w:rPr>
                    <w:rFonts w:ascii="Cambria Math" w:hAnsi="Cambria Math" w:cs="Times New Roman"/>
                    <w:sz w:val="24"/>
                    <w:szCs w:val="24"/>
                    <w:lang w:val="en-US"/>
                  </w:rPr>
                  <m:t>2</m:t>
                </m:r>
              </m:num>
              <m:den>
                <m:r>
                  <w:rPr>
                    <w:rFonts w:ascii="Cambria Math" w:hAnsi="Cambria Math" w:cs="Times New Roman"/>
                    <w:sz w:val="24"/>
                    <w:szCs w:val="24"/>
                    <w:lang w:val="en-US"/>
                  </w:rPr>
                  <m:t>π</m:t>
                </m:r>
              </m:den>
            </m:f>
            <m:r>
              <w:rPr>
                <w:rFonts w:ascii="Cambria Math" w:hAnsi="Cambria Math" w:cs="Times New Roman"/>
                <w:sz w:val="24"/>
                <w:szCs w:val="24"/>
                <w:lang w:val="en-US"/>
              </w:rPr>
              <m:t>sin</m:t>
            </m:r>
          </m:e>
          <m:sup>
            <m:r>
              <w:rPr>
                <w:rFonts w:ascii="Cambria Math" w:hAnsi="Cambria Math" w:cs="Times New Roman"/>
                <w:sz w:val="24"/>
                <w:szCs w:val="24"/>
                <w:lang w:val="en-US"/>
              </w:rPr>
              <m:t>-1</m:t>
            </m:r>
          </m:sup>
        </m:sSup>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s,ij</m:t>
                    </m:r>
                  </m:sub>
                </m:sSub>
              </m:den>
            </m:f>
          </m:e>
        </m:d>
      </m:oMath>
      <w:r w:rsidR="007A6922" w:rsidRPr="001C5BBF">
        <w:rPr>
          <w:rFonts w:ascii="Times New Roman" w:hAnsi="Times New Roman" w:cs="Times New Roman"/>
          <w:sz w:val="24"/>
          <w:szCs w:val="24"/>
          <w:lang w:val="en-US"/>
        </w:rPr>
        <w:t>;</w:t>
      </w:r>
      <w:r w:rsidR="0074728F" w:rsidRPr="001C5BBF">
        <w:rPr>
          <w:rFonts w:ascii="Times New Roman" w:hAnsi="Times New Roman" w:cs="Times New Roman"/>
          <w:sz w:val="24"/>
          <w:szCs w:val="24"/>
          <w:lang w:val="en-US"/>
        </w:rPr>
        <w:t xml:space="preserve"> the diagonal elements represent the interaction </w:t>
      </w:r>
      <w:r w:rsidR="00250DC1" w:rsidRPr="001C5BBF">
        <w:rPr>
          <w:rFonts w:ascii="Times New Roman" w:hAnsi="Times New Roman" w:cs="Times New Roman"/>
          <w:sz w:val="24"/>
          <w:szCs w:val="24"/>
          <w:lang w:val="en-US"/>
        </w:rPr>
        <w:t>of</w:t>
      </w:r>
      <w:r w:rsidR="0074728F" w:rsidRPr="001C5BBF">
        <w:rPr>
          <w:rFonts w:ascii="Times New Roman" w:hAnsi="Times New Roman" w:cs="Times New Roman"/>
          <w:sz w:val="24"/>
          <w:szCs w:val="24"/>
          <w:lang w:val="en-US"/>
        </w:rPr>
        <w:t xml:space="preserve"> </w:t>
      </w:r>
      <w:r w:rsidR="00250DC1" w:rsidRPr="001C5BBF">
        <w:rPr>
          <w:rFonts w:ascii="Times New Roman" w:hAnsi="Times New Roman" w:cs="Times New Roman"/>
          <w:sz w:val="24"/>
          <w:szCs w:val="24"/>
          <w:lang w:val="en-US"/>
        </w:rPr>
        <w:t>a</w:t>
      </w:r>
      <w:r w:rsidR="0074728F" w:rsidRPr="001C5BBF">
        <w:rPr>
          <w:rFonts w:ascii="Times New Roman" w:hAnsi="Times New Roman" w:cs="Times New Roman"/>
          <w:sz w:val="24"/>
          <w:szCs w:val="24"/>
          <w:lang w:val="en-US"/>
        </w:rPr>
        <w:t xml:space="preserve"> droplet with itself </w:t>
      </w:r>
      <w:r w:rsidR="00F720D4" w:rsidRPr="001C5BBF">
        <w:rPr>
          <w:rFonts w:ascii="Times New Roman" w:hAnsi="Times New Roman" w:cs="Times New Roman"/>
          <w:sz w:val="24"/>
          <w:szCs w:val="24"/>
          <w:lang w:val="en-US"/>
        </w:rPr>
        <w:t xml:space="preserve">and hence </w:t>
      </w:r>
      <w:r w:rsidR="00250DC1" w:rsidRPr="001C5BBF">
        <w:rPr>
          <w:rFonts w:ascii="Times New Roman" w:hAnsi="Times New Roman" w:cs="Times New Roman"/>
          <w:sz w:val="24"/>
          <w:szCs w:val="24"/>
          <w:lang w:val="en-US"/>
        </w:rPr>
        <w:t>are</w:t>
      </w:r>
      <w:r w:rsidR="00F720D4" w:rsidRPr="001C5BBF">
        <w:rPr>
          <w:rFonts w:ascii="Times New Roman" w:hAnsi="Times New Roman" w:cs="Times New Roman"/>
          <w:sz w:val="24"/>
          <w:szCs w:val="24"/>
          <w:lang w:val="en-US"/>
        </w:rPr>
        <w:t xml:space="preserve"> one.</w:t>
      </w:r>
      <w:r w:rsidR="00B21B5E" w:rsidRPr="001C5BBF">
        <w:rPr>
          <w:rFonts w:ascii="Times New Roman" w:hAnsi="Times New Roman" w:cs="Times New Roman"/>
          <w:sz w:val="24"/>
          <w:szCs w:val="24"/>
          <w:lang w:val="en-US"/>
        </w:rPr>
        <w:t xml:space="preserve"> </w:t>
      </w:r>
      <w:r w:rsidR="00BE04EA" w:rsidRPr="001C5BBF">
        <w:rPr>
          <w:rFonts w:ascii="Times New Roman" w:hAnsi="Times New Roman" w:cs="Times New Roman"/>
          <w:sz w:val="24"/>
          <w:szCs w:val="24"/>
          <w:lang w:val="en-US"/>
        </w:rPr>
        <w:t>Here</w:t>
      </w:r>
      <w:r w:rsidR="00933CB1" w:rsidRPr="001C5BBF">
        <w:rPr>
          <w:rFonts w:ascii="Times New Roman" w:hAnsi="Times New Roman" w:cs="Times New Roman"/>
          <w:sz w:val="24"/>
          <w:szCs w:val="24"/>
          <w:lang w:val="en-US"/>
        </w:rPr>
        <w:t xml:space="preserve">, </w:t>
      </w:r>
      <w:r w:rsidR="00AE1F28" w:rsidRPr="001C5BBF">
        <w:rPr>
          <w:rFonts w:ascii="Times New Roman" w:hAnsi="Times New Roman" w:cs="Times New Roman"/>
          <w:sz w:val="24"/>
          <w:szCs w:val="24"/>
          <w:lang w:val="en-US"/>
        </w:rPr>
        <w:t>the subscripts</w:t>
      </w:r>
      <w:r w:rsidR="00BE04EA" w:rsidRPr="001C5BBF">
        <w:rPr>
          <w:rFonts w:ascii="Times New Roman" w:hAnsi="Times New Roman" w:cs="Times New Roman"/>
          <w:sz w:val="24"/>
          <w:szCs w:val="24"/>
          <w:lang w:val="en-US"/>
        </w:rPr>
        <w:t xml:space="preserve"> </w:t>
      </w:r>
      <w:proofErr w:type="spellStart"/>
      <w:r w:rsidR="00206C30" w:rsidRPr="001C5BBF">
        <w:rPr>
          <w:rFonts w:ascii="Times New Roman" w:hAnsi="Times New Roman" w:cs="Times New Roman"/>
          <w:i/>
          <w:iCs/>
          <w:sz w:val="24"/>
          <w:szCs w:val="24"/>
          <w:lang w:val="en-US"/>
        </w:rPr>
        <w:t>i</w:t>
      </w:r>
      <w:proofErr w:type="spellEnd"/>
      <w:r w:rsidR="00BE04EA" w:rsidRPr="001C5BBF">
        <w:rPr>
          <w:rFonts w:ascii="Times New Roman" w:hAnsi="Times New Roman" w:cs="Times New Roman"/>
          <w:sz w:val="24"/>
          <w:szCs w:val="24"/>
          <w:lang w:val="en-US"/>
        </w:rPr>
        <w:t xml:space="preserve"> and </w:t>
      </w:r>
      <w:r w:rsidR="00206C30" w:rsidRPr="001C5BBF">
        <w:rPr>
          <w:rFonts w:ascii="Times New Roman" w:hAnsi="Times New Roman" w:cs="Times New Roman"/>
          <w:i/>
          <w:iCs/>
          <w:sz w:val="24"/>
          <w:szCs w:val="24"/>
          <w:lang w:val="en-US"/>
        </w:rPr>
        <w:t>j</w:t>
      </w:r>
      <w:r w:rsidR="00BE04EA" w:rsidRPr="001C5BBF">
        <w:rPr>
          <w:rFonts w:ascii="Times New Roman" w:hAnsi="Times New Roman" w:cs="Times New Roman"/>
          <w:sz w:val="24"/>
          <w:szCs w:val="24"/>
          <w:lang w:val="en-US"/>
        </w:rPr>
        <w:t xml:space="preserve"> </w:t>
      </w:r>
      <w:r w:rsidR="0074728F" w:rsidRPr="001C5BBF">
        <w:rPr>
          <w:rFonts w:ascii="Times New Roman" w:hAnsi="Times New Roman" w:cs="Times New Roman"/>
          <w:sz w:val="24"/>
          <w:szCs w:val="24"/>
          <w:lang w:val="en-US"/>
        </w:rPr>
        <w:t>represent</w:t>
      </w:r>
      <w:r w:rsidR="00BE04EA" w:rsidRPr="001C5BBF">
        <w:rPr>
          <w:rFonts w:ascii="Times New Roman" w:hAnsi="Times New Roman" w:cs="Times New Roman"/>
          <w:sz w:val="24"/>
          <w:szCs w:val="24"/>
          <w:lang w:val="en-US"/>
        </w:rPr>
        <w:t xml:space="preserve"> the row and </w:t>
      </w:r>
      <w:r w:rsidR="0074728F" w:rsidRPr="001C5BBF">
        <w:rPr>
          <w:rFonts w:ascii="Times New Roman" w:hAnsi="Times New Roman" w:cs="Times New Roman"/>
          <w:sz w:val="24"/>
          <w:szCs w:val="24"/>
          <w:lang w:val="en-US"/>
        </w:rPr>
        <w:t>column</w:t>
      </w:r>
      <w:r w:rsidR="00BE04EA" w:rsidRPr="001C5BBF">
        <w:rPr>
          <w:rFonts w:ascii="Times New Roman" w:hAnsi="Times New Roman" w:cs="Times New Roman"/>
          <w:sz w:val="24"/>
          <w:szCs w:val="24"/>
          <w:lang w:val="en-US"/>
        </w:rPr>
        <w:t xml:space="preserve"> of the suppression matrix </w:t>
      </w:r>
      <m:oMath>
        <m:r>
          <w:rPr>
            <w:rFonts w:ascii="Cambria Math" w:hAnsi="Cambria Math" w:cs="Times New Roman"/>
            <w:sz w:val="24"/>
            <w:szCs w:val="24"/>
            <w:lang w:val="en-US"/>
          </w:rPr>
          <m:t>∅</m:t>
        </m:r>
      </m:oMath>
      <w:r w:rsidR="000405AC" w:rsidRPr="001C5BBF">
        <w:rPr>
          <w:rFonts w:ascii="Times New Roman" w:hAnsi="Times New Roman" w:cs="Times New Roman"/>
          <w:sz w:val="24"/>
          <w:szCs w:val="24"/>
          <w:lang w:val="en-US"/>
        </w:rPr>
        <w:t>.</w:t>
      </w:r>
      <w:r w:rsidR="00D1454F" w:rsidRPr="001C5BBF">
        <w:rPr>
          <w:rFonts w:ascii="Times New Roman" w:hAnsi="Times New Roman" w:cs="Times New Roman"/>
          <w:sz w:val="24"/>
          <w:szCs w:val="24"/>
          <w:lang w:val="en-US"/>
        </w:rPr>
        <w:t xml:space="preserve"> For the prediction of </w:t>
      </w:r>
      <w:r w:rsidR="007A6922" w:rsidRPr="001C5BBF">
        <w:rPr>
          <w:rFonts w:ascii="Times New Roman" w:hAnsi="Times New Roman" w:cs="Times New Roman"/>
          <w:sz w:val="24"/>
          <w:szCs w:val="24"/>
          <w:lang w:val="en-US"/>
        </w:rPr>
        <w:t xml:space="preserve">the </w:t>
      </w:r>
      <w:r w:rsidR="00D1454F" w:rsidRPr="001C5BBF">
        <w:rPr>
          <w:rFonts w:ascii="Times New Roman" w:hAnsi="Times New Roman" w:cs="Times New Roman"/>
          <w:sz w:val="24"/>
          <w:szCs w:val="24"/>
          <w:lang w:val="en-US"/>
        </w:rPr>
        <w:t xml:space="preserve">evaporation rate of reference droplet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o</m:t>
            </m:r>
          </m:sub>
        </m:sSub>
      </m:oMath>
      <w:r w:rsidR="00D1454F" w:rsidRPr="001C5BBF">
        <w:rPr>
          <w:rFonts w:ascii="Times New Roman" w:hAnsi="Times New Roman" w:cs="Times New Roman"/>
          <w:sz w:val="24"/>
          <w:szCs w:val="24"/>
          <w:lang w:val="en-US"/>
        </w:rPr>
        <w:t xml:space="preserve"> in Eq. (3), the suppression matrix </w:t>
      </w:r>
      <m:oMath>
        <m:r>
          <w:rPr>
            <w:rFonts w:ascii="Cambria Math" w:hAnsi="Cambria Math" w:cs="Times New Roman"/>
            <w:sz w:val="24"/>
            <w:szCs w:val="24"/>
            <w:lang w:val="en-US"/>
          </w:rPr>
          <m:t>∅</m:t>
        </m:r>
      </m:oMath>
      <w:r w:rsidR="00D1454F" w:rsidRPr="001C5BBF">
        <w:rPr>
          <w:rFonts w:ascii="Times New Roman" w:hAnsi="Times New Roman" w:cs="Times New Roman"/>
          <w:sz w:val="24"/>
          <w:szCs w:val="24"/>
          <w:lang w:val="en-US"/>
        </w:rPr>
        <w:t xml:space="preserve"> can be reduced to the order </w:t>
      </w:r>
      <m:oMath>
        <m:r>
          <w:rPr>
            <w:rFonts w:ascii="Cambria Math" w:hAnsi="Cambria Math" w:cs="Times New Roman"/>
            <w:sz w:val="24"/>
            <w:szCs w:val="24"/>
            <w:lang w:val="en-US"/>
          </w:rPr>
          <m:t>1×N</m:t>
        </m:r>
      </m:oMath>
      <w:r w:rsidR="00A003F7" w:rsidRPr="001C5BBF">
        <w:rPr>
          <w:rFonts w:ascii="Times New Roman" w:hAnsi="Times New Roman" w:cs="Times New Roman"/>
          <w:sz w:val="24"/>
          <w:szCs w:val="24"/>
          <w:lang w:val="en-US"/>
        </w:rPr>
        <w:t>.</w:t>
      </w:r>
      <w:r w:rsidR="00D1454F" w:rsidRPr="001C5BBF">
        <w:rPr>
          <w:rFonts w:ascii="Times New Roman" w:hAnsi="Times New Roman" w:cs="Times New Roman"/>
          <w:sz w:val="24"/>
          <w:szCs w:val="24"/>
          <w:lang w:val="en-US"/>
        </w:rPr>
        <w:t xml:space="preserve"> </w:t>
      </w:r>
      <w:r w:rsidR="00A003F7" w:rsidRPr="001C5BBF">
        <w:rPr>
          <w:rFonts w:ascii="Times New Roman" w:hAnsi="Times New Roman" w:cs="Times New Roman"/>
          <w:sz w:val="24"/>
          <w:szCs w:val="24"/>
          <w:lang w:val="en-US"/>
        </w:rPr>
        <w:t>M</w:t>
      </w:r>
      <w:r w:rsidR="00D1454F" w:rsidRPr="001C5BBF">
        <w:rPr>
          <w:rFonts w:ascii="Times New Roman" w:hAnsi="Times New Roman" w:cs="Times New Roman"/>
          <w:sz w:val="24"/>
          <w:szCs w:val="24"/>
          <w:lang w:val="en-US"/>
        </w:rPr>
        <w:t xml:space="preserve">atrix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iso</m:t>
            </m:r>
          </m:sub>
        </m:sSub>
      </m:oMath>
      <w:r w:rsidR="000254E2" w:rsidRPr="001C5BBF">
        <w:rPr>
          <w:rFonts w:ascii="Times New Roman" w:hAnsi="Times New Roman" w:cs="Times New Roman"/>
          <w:sz w:val="24"/>
          <w:szCs w:val="24"/>
          <w:lang w:val="en-US"/>
        </w:rPr>
        <w:t xml:space="preserve"> </w:t>
      </w:r>
      <w:r w:rsidR="00A003F7" w:rsidRPr="001C5BBF">
        <w:rPr>
          <w:rFonts w:ascii="Times New Roman" w:hAnsi="Times New Roman" w:cs="Times New Roman"/>
          <w:sz w:val="24"/>
          <w:szCs w:val="24"/>
          <w:lang w:val="en-US"/>
        </w:rPr>
        <w:t>has</w:t>
      </w:r>
      <w:r w:rsidR="00D1454F" w:rsidRPr="001C5BBF">
        <w:rPr>
          <w:rFonts w:ascii="Times New Roman" w:hAnsi="Times New Roman" w:cs="Times New Roman"/>
          <w:sz w:val="24"/>
          <w:szCs w:val="24"/>
          <w:lang w:val="en-US"/>
        </w:rPr>
        <w:t xml:space="preserve"> </w:t>
      </w:r>
      <w:r w:rsidR="007A6922" w:rsidRPr="001C5BBF">
        <w:rPr>
          <w:rFonts w:ascii="Times New Roman" w:hAnsi="Times New Roman" w:cs="Times New Roman"/>
          <w:sz w:val="24"/>
          <w:szCs w:val="24"/>
          <w:lang w:val="en-US"/>
        </w:rPr>
        <w:t xml:space="preserve">an </w:t>
      </w:r>
      <w:r w:rsidR="00D1454F" w:rsidRPr="001C5BBF">
        <w:rPr>
          <w:rFonts w:ascii="Times New Roman" w:hAnsi="Times New Roman" w:cs="Times New Roman"/>
          <w:sz w:val="24"/>
          <w:szCs w:val="24"/>
          <w:lang w:val="en-US"/>
        </w:rPr>
        <w:t xml:space="preserve">order of </w:t>
      </w:r>
      <m:oMath>
        <m:r>
          <w:rPr>
            <w:rFonts w:ascii="Cambria Math" w:hAnsi="Cambria Math" w:cs="Times New Roman"/>
            <w:sz w:val="24"/>
            <w:szCs w:val="24"/>
            <w:lang w:val="en-US"/>
          </w:rPr>
          <m:t>N×1</m:t>
        </m:r>
      </m:oMath>
      <w:r w:rsidR="00A003F7" w:rsidRPr="001C5BBF">
        <w:rPr>
          <w:rFonts w:ascii="Times New Roman" w:hAnsi="Times New Roman" w:cs="Times New Roman"/>
          <w:sz w:val="24"/>
          <w:szCs w:val="24"/>
          <w:lang w:val="en-US"/>
        </w:rPr>
        <w:t xml:space="preserve"> and contains constants</w:t>
      </w:r>
      <w:r w:rsidR="00D1454F" w:rsidRPr="001C5BBF">
        <w:rPr>
          <w:rFonts w:ascii="Times New Roman" w:hAnsi="Times New Roman" w:cs="Times New Roman"/>
          <w:sz w:val="24"/>
          <w:szCs w:val="24"/>
          <w:lang w:val="en-US"/>
        </w:rPr>
        <w:t>.</w:t>
      </w:r>
      <w:r w:rsidR="000405AC" w:rsidRPr="001C5BBF">
        <w:rPr>
          <w:rFonts w:ascii="Times New Roman" w:hAnsi="Times New Roman" w:cs="Times New Roman"/>
          <w:sz w:val="24"/>
          <w:szCs w:val="24"/>
          <w:lang w:val="en-US"/>
        </w:rPr>
        <w:t xml:space="preserve"> Further information about the model </w:t>
      </w:r>
      <w:r w:rsidR="00BE04EA" w:rsidRPr="001C5BBF">
        <w:rPr>
          <w:rFonts w:ascii="Times New Roman" w:hAnsi="Times New Roman" w:cs="Times New Roman"/>
          <w:sz w:val="24"/>
          <w:szCs w:val="24"/>
          <w:lang w:val="en-US"/>
        </w:rPr>
        <w:t>can be found in the supplementa</w:t>
      </w:r>
      <w:r w:rsidR="00E32B25" w:rsidRPr="001C5BBF">
        <w:rPr>
          <w:rFonts w:ascii="Times New Roman" w:hAnsi="Times New Roman" w:cs="Times New Roman"/>
          <w:sz w:val="24"/>
          <w:szCs w:val="24"/>
          <w:lang w:val="en-US"/>
        </w:rPr>
        <w:t>ry</w:t>
      </w:r>
      <w:r w:rsidR="00BE04EA" w:rsidRPr="001C5BBF">
        <w:rPr>
          <w:rFonts w:ascii="Times New Roman" w:hAnsi="Times New Roman" w:cs="Times New Roman"/>
          <w:sz w:val="24"/>
          <w:szCs w:val="24"/>
          <w:lang w:val="en-US"/>
        </w:rPr>
        <w:t xml:space="preserve"> material</w:t>
      </w:r>
      <w:r w:rsidR="0074728F" w:rsidRPr="001C5BBF">
        <w:rPr>
          <w:rFonts w:ascii="Times New Roman" w:hAnsi="Times New Roman" w:cs="Times New Roman"/>
          <w:sz w:val="24"/>
          <w:szCs w:val="24"/>
          <w:lang w:val="en-US"/>
        </w:rPr>
        <w:t xml:space="preserve"> </w:t>
      </w:r>
      <w:r w:rsidR="003E21AB" w:rsidRPr="001C5BBF">
        <w:rPr>
          <w:rFonts w:ascii="Times New Roman" w:hAnsi="Times New Roman" w:cs="Times New Roman"/>
          <w:sz w:val="24"/>
          <w:szCs w:val="24"/>
          <w:lang w:val="en-US"/>
        </w:rPr>
        <w:t>of</w:t>
      </w:r>
      <w:r w:rsidR="0074728F" w:rsidRPr="001C5BBF">
        <w:rPr>
          <w:rFonts w:ascii="Times New Roman" w:hAnsi="Times New Roman" w:cs="Times New Roman"/>
          <w:sz w:val="24"/>
          <w:szCs w:val="24"/>
          <w:lang w:val="en-US"/>
        </w:rPr>
        <w:t xml:space="preserve"> </w:t>
      </w:r>
      <w:r w:rsidR="0039317F" w:rsidRPr="001C5BBF">
        <w:rPr>
          <w:rFonts w:ascii="Times New Roman" w:hAnsi="Times New Roman" w:cs="Times New Roman"/>
          <w:sz w:val="24"/>
          <w:szCs w:val="24"/>
          <w:lang w:val="en-US"/>
        </w:rPr>
        <w:t>Edwards</w:t>
      </w:r>
      <w:r w:rsidR="0074728F" w:rsidRPr="001C5BBF">
        <w:rPr>
          <w:rFonts w:ascii="Times New Roman" w:hAnsi="Times New Roman" w:cs="Times New Roman"/>
          <w:sz w:val="24"/>
          <w:szCs w:val="24"/>
          <w:lang w:val="en-US"/>
        </w:rPr>
        <w:t xml:space="preserve"> </w:t>
      </w:r>
      <w:r w:rsidR="005D44D5" w:rsidRPr="001C5BBF">
        <w:rPr>
          <w:rFonts w:ascii="Times New Roman" w:hAnsi="Times New Roman" w:cs="Times New Roman"/>
          <w:i/>
          <w:iCs/>
          <w:sz w:val="24"/>
          <w:szCs w:val="24"/>
          <w:lang w:val="en-US"/>
        </w:rPr>
        <w:t>et al.</w:t>
      </w:r>
      <w:r w:rsidR="0039317F"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{"citationItems":[{"id":"ITEM-1","itemData":{"DOI":"10.1063/5.0064924","ISSN":"0003-6951","author":[{"dropping-particle":"","family":"Edwards","given":"Andrew M J","non-dropping-particle":"","parse-names":false,"suffix":""},{"dropping-particle":"","family":"Cater","given":"Jack","non-dropping-particle":"","parse-names":false,"suffix":""},{"dropping-particle":"","family":"Kilbride","given":"Joseph J","non-dropping-particle":"","parse-names":false,"suffix":""},{"dropping-particle":"","family":"Minter","given":"Pierre","non-dropping-particle":"Le","parse-names":false,"suffix":""},{"dropping-particle":"V","family":"Brown","given":"Carl","non-dropping-particle":"","parse-names":false,"suffix":""},{"dropping-particle":"","family":"Fairhurst","given":"David J","non-dropping-particle":"","parse-names":false,"suffix":""},{"dropping-particle":"","family":"Ouali","given":"Fouzia F","non-dropping-particle":"","parse-names":false,"suffix":""}],"container-title":"Applied Physics Letters","id":"ITEM-1","issue":"15","issued":{"date-parts":[["2021","10","11"]]},"note":"doi: 10.1063/5.0064924","page":"151601","publisher":"American Institute of Physics","title":"Interferometric measurement of co-operative evaporation in 2D droplet arrays","type":"article-journal","volume":"119"},"uris":["http://www.mendeley.com/documents/?uuid=6b97459d-811f-4199-84d7-7c6bae248219"]}],"mendeley":{"formattedCitation":"&lt;sup&gt;28&lt;/sup&gt;","plainTextFormattedCitation":"28","previouslyFormattedCitation":"&lt;sup&gt;28&lt;/sup&gt;"},"properties":{"noteIndex":0},"schema":"https://github.com/citation-style-language/schema/raw/master/csl-citation.json"}</w:instrText>
      </w:r>
      <w:r w:rsidR="0039317F"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28</w:t>
      </w:r>
      <w:r w:rsidR="0039317F" w:rsidRPr="001C5BBF">
        <w:rPr>
          <w:rFonts w:ascii="Times New Roman" w:hAnsi="Times New Roman" w:cs="Times New Roman"/>
          <w:sz w:val="24"/>
          <w:szCs w:val="24"/>
          <w:lang w:val="en-US"/>
        </w:rPr>
        <w:fldChar w:fldCharType="end"/>
      </w:r>
      <w:r w:rsidR="0074728F" w:rsidRPr="001C5BBF">
        <w:rPr>
          <w:rFonts w:ascii="Times New Roman" w:hAnsi="Times New Roman" w:cs="Times New Roman"/>
          <w:sz w:val="24"/>
          <w:szCs w:val="24"/>
          <w:lang w:val="en-US"/>
        </w:rPr>
        <w:t xml:space="preserve"> </w:t>
      </w:r>
      <w:r w:rsidR="00FE41BF" w:rsidRPr="001C5BBF">
        <w:rPr>
          <w:rFonts w:ascii="Times New Roman" w:hAnsi="Times New Roman" w:cs="Times New Roman"/>
          <w:sz w:val="24"/>
          <w:szCs w:val="24"/>
          <w:lang w:val="en-US"/>
        </w:rPr>
        <w:t xml:space="preserve">Since </w:t>
      </w:r>
      <w:r w:rsidR="007A6922" w:rsidRPr="001C5BBF">
        <w:rPr>
          <w:rFonts w:ascii="Times New Roman" w:hAnsi="Times New Roman" w:cs="Times New Roman"/>
          <w:sz w:val="24"/>
          <w:szCs w:val="24"/>
          <w:lang w:val="en-US"/>
        </w:rPr>
        <w:t xml:space="preserve">the effect of surface wettability is ignored in </w:t>
      </w:r>
      <w:r w:rsidR="003A3FD9" w:rsidRPr="001C5BBF">
        <w:rPr>
          <w:rFonts w:ascii="Times New Roman" w:hAnsi="Times New Roman" w:cs="Times New Roman"/>
          <w:sz w:val="24"/>
          <w:szCs w:val="24"/>
          <w:lang w:val="en-US"/>
        </w:rPr>
        <w:t xml:space="preserve">Eq. </w:t>
      </w:r>
      <w:r w:rsidR="0074728F" w:rsidRPr="001C5BBF">
        <w:rPr>
          <w:rFonts w:ascii="Times New Roman" w:hAnsi="Times New Roman" w:cs="Times New Roman"/>
          <w:sz w:val="24"/>
          <w:szCs w:val="24"/>
          <w:lang w:val="en-US"/>
        </w:rPr>
        <w:t>(3)</w:t>
      </w:r>
      <w:r w:rsidR="00FE41BF" w:rsidRPr="001C5BBF">
        <w:rPr>
          <w:rFonts w:ascii="Times New Roman" w:hAnsi="Times New Roman" w:cs="Times New Roman"/>
          <w:sz w:val="24"/>
          <w:szCs w:val="24"/>
          <w:lang w:val="en-US"/>
        </w:rPr>
        <w:t xml:space="preserve">, </w:t>
      </w:r>
      <w:r w:rsidR="006C53C5" w:rsidRPr="001C5BBF">
        <w:rPr>
          <w:rFonts w:ascii="Times New Roman" w:hAnsi="Times New Roman" w:cs="Times New Roman"/>
          <w:sz w:val="24"/>
          <w:szCs w:val="24"/>
          <w:lang w:val="en-US"/>
        </w:rPr>
        <w:t>we</w:t>
      </w:r>
      <w:r w:rsidR="006C49F9" w:rsidRPr="001C5BBF">
        <w:rPr>
          <w:rFonts w:ascii="Times New Roman" w:hAnsi="Times New Roman" w:cs="Times New Roman"/>
          <w:sz w:val="24"/>
          <w:szCs w:val="24"/>
          <w:lang w:val="en-US"/>
        </w:rPr>
        <w:t xml:space="preserve"> </w:t>
      </w:r>
      <w:r w:rsidR="005F1DC5" w:rsidRPr="001C5BBF">
        <w:rPr>
          <w:rFonts w:ascii="Times New Roman" w:hAnsi="Times New Roman" w:cs="Times New Roman"/>
          <w:sz w:val="24"/>
          <w:szCs w:val="24"/>
          <w:lang w:val="en-US"/>
        </w:rPr>
        <w:t xml:space="preserve">propose a contact angle function </w:t>
      </w:r>
      <m:oMath>
        <m:r>
          <w:rPr>
            <w:rFonts w:ascii="Cambria Math" w:hAnsi="Cambria Math" w:cs="Times New Roman"/>
            <w:sz w:val="24"/>
            <w:szCs w:val="24"/>
            <w:lang w:val="en-US"/>
          </w:rPr>
          <m:t>f(θ)</m:t>
        </m:r>
      </m:oMath>
      <w:r w:rsidR="0074728F" w:rsidRPr="001C5BBF">
        <w:rPr>
          <w:rFonts w:ascii="Times New Roman" w:hAnsi="Times New Roman" w:cs="Times New Roman"/>
          <w:sz w:val="24"/>
          <w:szCs w:val="24"/>
          <w:lang w:val="en-US"/>
        </w:rPr>
        <w:t xml:space="preserve"> </w:t>
      </w:r>
      <w:r w:rsidR="00827EA3" w:rsidRPr="001C5BBF">
        <w:rPr>
          <w:rFonts w:ascii="Times New Roman" w:hAnsi="Times New Roman" w:cs="Times New Roman"/>
          <w:sz w:val="24"/>
          <w:szCs w:val="24"/>
          <w:lang w:val="en-US"/>
        </w:rPr>
        <w:t xml:space="preserve">to improve </w:t>
      </w:r>
      <w:r w:rsidR="008D4D80" w:rsidRPr="001C5BBF">
        <w:rPr>
          <w:rFonts w:ascii="Times New Roman" w:hAnsi="Times New Roman" w:cs="Times New Roman"/>
          <w:sz w:val="24"/>
          <w:szCs w:val="24"/>
          <w:lang w:val="en-US"/>
        </w:rPr>
        <w:t xml:space="preserve">Wray </w:t>
      </w:r>
      <w:r w:rsidR="005D44D5" w:rsidRPr="001C5BBF">
        <w:rPr>
          <w:rFonts w:ascii="Times New Roman" w:hAnsi="Times New Roman" w:cs="Times New Roman"/>
          <w:i/>
          <w:iCs/>
          <w:sz w:val="24"/>
          <w:szCs w:val="24"/>
          <w:lang w:val="en-US"/>
        </w:rPr>
        <w:t>et al</w:t>
      </w:r>
      <w:r w:rsidR="00FE41BF" w:rsidRPr="001C5BBF">
        <w:rPr>
          <w:rFonts w:ascii="Times New Roman" w:hAnsi="Times New Roman" w:cs="Times New Roman"/>
          <w:sz w:val="24"/>
          <w:szCs w:val="24"/>
          <w:lang w:val="en-US"/>
        </w:rPr>
        <w:t>.</w:t>
      </w:r>
      <w:r w:rsidR="00AD08C6" w:rsidRPr="001C5BBF">
        <w:rPr>
          <w:rFonts w:ascii="Times New Roman" w:hAnsi="Times New Roman" w:cs="Times New Roman"/>
          <w:sz w:val="24"/>
          <w:szCs w:val="24"/>
          <w:lang w:val="en-US"/>
        </w:rPr>
        <w:t>’s model</w:t>
      </w:r>
      <w:r w:rsidR="00FE41BF" w:rsidRPr="001C5BBF">
        <w:rPr>
          <w:rFonts w:ascii="Times New Roman" w:hAnsi="Times New Roman" w:cs="Times New Roman"/>
          <w:sz w:val="24"/>
          <w:szCs w:val="24"/>
          <w:lang w:val="en-US"/>
        </w:rPr>
        <w:t xml:space="preserve"> as follows:</w:t>
      </w:r>
      <w:r w:rsidR="008D4D80" w:rsidRPr="001C5BBF">
        <w:rPr>
          <w:rFonts w:ascii="Times New Roman" w:hAnsi="Times New Roman" w:cs="Times New Roman"/>
          <w:sz w:val="24"/>
          <w:szCs w:val="24"/>
          <w:lang w:val="en-US"/>
        </w:rPr>
        <w:t xml:space="preserve"> </w:t>
      </w:r>
    </w:p>
    <w:tbl>
      <w:tblPr>
        <w:tblStyle w:val="TableGrid"/>
        <w:tblW w:w="0" w:type="auto"/>
        <w:tblLook w:val="04A0" w:firstRow="1" w:lastRow="0" w:firstColumn="1" w:lastColumn="0" w:noHBand="0" w:noVBand="1"/>
      </w:tblPr>
      <w:tblGrid>
        <w:gridCol w:w="8217"/>
        <w:gridCol w:w="799"/>
      </w:tblGrid>
      <w:tr w:rsidR="00F152FB" w:rsidRPr="001C5BBF" w14:paraId="62C9743A" w14:textId="77777777" w:rsidTr="00E7557D">
        <w:trPr>
          <w:trHeight w:val="850"/>
        </w:trPr>
        <w:tc>
          <w:tcPr>
            <w:tcW w:w="8217" w:type="dxa"/>
            <w:tcBorders>
              <w:top w:val="nil"/>
              <w:left w:val="nil"/>
              <w:bottom w:val="nil"/>
              <w:right w:val="nil"/>
            </w:tcBorders>
            <w:vAlign w:val="center"/>
          </w:tcPr>
          <w:p w14:paraId="3F0E9D5E" w14:textId="7F42B87A" w:rsidR="0074728F" w:rsidRPr="001C5BBF" w:rsidRDefault="001C5BBF" w:rsidP="00E7557D">
            <w:pPr>
              <w:spacing w:line="48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o</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m:t>
                        </m:r>
                      </m:e>
                      <m:sup>
                        <m:r>
                          <w:rPr>
                            <w:rFonts w:ascii="Cambria Math" w:hAnsi="Cambria Math" w:cs="Times New Roman"/>
                            <w:sz w:val="24"/>
                            <w:szCs w:val="24"/>
                            <w:lang w:val="en-US"/>
                          </w:rPr>
                          <m:t>-1</m:t>
                        </m:r>
                      </m:sup>
                    </m:sSup>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iso</m:t>
                    </m:r>
                  </m:sub>
                </m:sSub>
                <m:r>
                  <w:rPr>
                    <w:rFonts w:ascii="Cambria Math" w:hAnsi="Cambria Math" w:cs="Times New Roman"/>
                    <w:sz w:val="24"/>
                    <w:szCs w:val="24"/>
                    <w:lang w:val="en-US"/>
                  </w:rPr>
                  <m:t>f(θ).</m:t>
                </m:r>
              </m:oMath>
            </m:oMathPara>
          </w:p>
        </w:tc>
        <w:tc>
          <w:tcPr>
            <w:tcW w:w="799" w:type="dxa"/>
            <w:tcBorders>
              <w:top w:val="nil"/>
              <w:left w:val="nil"/>
              <w:bottom w:val="nil"/>
              <w:right w:val="nil"/>
            </w:tcBorders>
            <w:vAlign w:val="center"/>
          </w:tcPr>
          <w:p w14:paraId="2EB7F89D" w14:textId="40106429" w:rsidR="0074728F" w:rsidRPr="001C5BBF" w:rsidRDefault="0074728F" w:rsidP="00E7557D">
            <w:pPr>
              <w:spacing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w:t>
            </w:r>
            <w:r w:rsidR="00220B9A" w:rsidRPr="001C5BBF">
              <w:rPr>
                <w:rFonts w:ascii="Times New Roman" w:hAnsi="Times New Roman" w:cs="Times New Roman"/>
                <w:sz w:val="24"/>
                <w:szCs w:val="24"/>
                <w:lang w:val="en-US"/>
              </w:rPr>
              <w:t>4</w:t>
            </w:r>
            <w:r w:rsidRPr="001C5BBF">
              <w:rPr>
                <w:rFonts w:ascii="Times New Roman" w:hAnsi="Times New Roman" w:cs="Times New Roman"/>
                <w:sz w:val="24"/>
                <w:szCs w:val="24"/>
                <w:lang w:val="en-US"/>
              </w:rPr>
              <w:t>)</w:t>
            </w:r>
          </w:p>
        </w:tc>
      </w:tr>
    </w:tbl>
    <w:p w14:paraId="06D979E5" w14:textId="14701357" w:rsidR="00D4361F" w:rsidRPr="001C5BBF" w:rsidRDefault="00C47232" w:rsidP="00185EC9">
      <w:pPr>
        <w:spacing w:after="0" w:line="480" w:lineRule="auto"/>
        <w:jc w:val="both"/>
        <w:rPr>
          <w:rFonts w:ascii="Times New Roman" w:eastAsia="DengXian" w:hAnsi="Times New Roman" w:cs="Times New Roman"/>
          <w:sz w:val="24"/>
          <w:szCs w:val="24"/>
          <w:shd w:val="clear" w:color="auto" w:fill="FFFFFF"/>
          <w:lang w:val="en-US" w:eastAsia="zh-CN"/>
        </w:rPr>
      </w:pPr>
      <w:r w:rsidRPr="001C5BBF">
        <w:rPr>
          <w:rFonts w:ascii="Times New Roman" w:hAnsi="Times New Roman" w:cs="Times New Roman"/>
          <w:sz w:val="24"/>
          <w:szCs w:val="24"/>
          <w:lang w:val="en-US"/>
        </w:rPr>
        <w:t xml:space="preserve">Here, </w:t>
      </w:r>
      <m:oMath>
        <m:r>
          <w:rPr>
            <w:rFonts w:ascii="Cambria Math" w:hAnsi="Cambria Math" w:cs="Times New Roman"/>
            <w:sz w:val="24"/>
            <w:szCs w:val="24"/>
            <w:lang w:val="en-US"/>
          </w:rPr>
          <m:t>f(θ)</m:t>
        </m:r>
      </m:oMath>
      <w:r w:rsidRPr="001C5BBF">
        <w:rPr>
          <w:rFonts w:ascii="Times New Roman" w:hAnsi="Times New Roman" w:cs="Times New Roman"/>
          <w:sz w:val="24"/>
          <w:szCs w:val="24"/>
          <w:lang w:val="en-US"/>
        </w:rPr>
        <w:t xml:space="preserve"> was obtained through three-dimensional numerical simulations by solving Fick’s first and second laws for </w:t>
      </w:r>
      <w:r w:rsidR="00A003F7" w:rsidRPr="001C5BBF">
        <w:rPr>
          <w:rFonts w:ascii="Times New Roman" w:hAnsi="Times New Roman" w:cs="Times New Roman"/>
          <w:sz w:val="24"/>
          <w:szCs w:val="24"/>
          <w:lang w:val="en-US"/>
        </w:rPr>
        <w:t xml:space="preserve">steady-state </w:t>
      </w:r>
      <w:r w:rsidRPr="001C5BBF">
        <w:rPr>
          <w:rFonts w:ascii="Times New Roman" w:hAnsi="Times New Roman" w:cs="Times New Roman"/>
          <w:sz w:val="24"/>
          <w:szCs w:val="24"/>
          <w:lang w:val="en-US"/>
        </w:rPr>
        <w:t>mass transfer.</w:t>
      </w:r>
      <w:r w:rsidR="006116AA" w:rsidRPr="001C5BBF">
        <w:rPr>
          <w:rFonts w:ascii="Times New Roman" w:eastAsia="Yu Mincho" w:hAnsi="Times New Roman" w:cs="Times New Roman"/>
          <w:sz w:val="24"/>
          <w:szCs w:val="24"/>
          <w:lang w:val="en-US"/>
        </w:rPr>
        <w:t xml:space="preserve"> </w:t>
      </w:r>
    </w:p>
    <w:p w14:paraId="52EF8778" w14:textId="76D5EE15" w:rsidR="00D4361F" w:rsidRPr="001C5BBF" w:rsidRDefault="00D4361F" w:rsidP="00D4361F">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rPr>
        <w:t xml:space="preserve">III. </w:t>
      </w:r>
      <w:r w:rsidRPr="001C5BBF">
        <w:rPr>
          <w:rFonts w:ascii="Times New Roman" w:hAnsi="Times New Roman" w:cs="Times New Roman"/>
          <w:b/>
          <w:bCs/>
          <w:sz w:val="24"/>
          <w:szCs w:val="24"/>
          <w:lang w:val="en-US"/>
        </w:rPr>
        <w:t>SIMULATION</w:t>
      </w:r>
      <w:r w:rsidR="0057332A" w:rsidRPr="001C5BBF">
        <w:rPr>
          <w:rFonts w:ascii="Times New Roman" w:hAnsi="Times New Roman" w:cs="Times New Roman"/>
          <w:b/>
          <w:bCs/>
          <w:sz w:val="24"/>
          <w:szCs w:val="24"/>
          <w:lang w:val="en-US"/>
        </w:rPr>
        <w:t xml:space="preserve"> </w:t>
      </w:r>
      <w:r w:rsidR="004F553E" w:rsidRPr="001C5BBF">
        <w:rPr>
          <w:rFonts w:ascii="Times New Roman" w:hAnsi="Times New Roman" w:cs="Times New Roman"/>
          <w:b/>
          <w:bCs/>
          <w:sz w:val="24"/>
          <w:szCs w:val="24"/>
          <w:lang w:val="en-US"/>
        </w:rPr>
        <w:t>SYSTEM</w:t>
      </w:r>
    </w:p>
    <w:p w14:paraId="180B6F21" w14:textId="45DE2978" w:rsidR="00C47232" w:rsidRPr="001C5BBF" w:rsidRDefault="001B7D29" w:rsidP="00667BE8">
      <w:pPr>
        <w:spacing w:after="0" w:line="480" w:lineRule="auto"/>
        <w:ind w:firstLine="284"/>
        <w:jc w:val="both"/>
        <w:rPr>
          <w:rFonts w:ascii="Times New Roman" w:eastAsia="Yu Mincho" w:hAnsi="Times New Roman" w:cs="Times New Roman"/>
          <w:sz w:val="24"/>
          <w:szCs w:val="24"/>
          <w:lang w:val="en-US"/>
        </w:rPr>
      </w:pPr>
      <w:r w:rsidRPr="001C5BBF">
        <w:rPr>
          <w:rFonts w:ascii="Times New Roman" w:eastAsia="Yu Mincho" w:hAnsi="Times New Roman" w:cs="Times New Roman"/>
          <w:sz w:val="24"/>
          <w:szCs w:val="24"/>
          <w:lang w:val="en-US"/>
        </w:rPr>
        <w:t>In the simulation system, only t</w:t>
      </w:r>
      <w:r w:rsidR="00E22FAD" w:rsidRPr="001C5BBF">
        <w:rPr>
          <w:rFonts w:ascii="Times New Roman" w:eastAsia="Yu Mincho" w:hAnsi="Times New Roman" w:cs="Times New Roman"/>
          <w:sz w:val="24"/>
          <w:szCs w:val="24"/>
          <w:lang w:val="en-US"/>
        </w:rPr>
        <w:t xml:space="preserve">he lv interface of the droplet </w:t>
      </w:r>
      <w:r w:rsidR="00667BE8" w:rsidRPr="001C5BBF">
        <w:rPr>
          <w:rFonts w:ascii="Times New Roman" w:eastAsia="Yu Mincho" w:hAnsi="Times New Roman" w:cs="Times New Roman"/>
          <w:sz w:val="24"/>
          <w:szCs w:val="24"/>
          <w:lang w:val="en-US"/>
        </w:rPr>
        <w:t>wa</w:t>
      </w:r>
      <w:r w:rsidR="00E22FAD" w:rsidRPr="001C5BBF">
        <w:rPr>
          <w:rFonts w:ascii="Times New Roman" w:eastAsia="Yu Mincho" w:hAnsi="Times New Roman" w:cs="Times New Roman"/>
          <w:sz w:val="24"/>
          <w:szCs w:val="24"/>
          <w:lang w:val="en-US"/>
        </w:rPr>
        <w:t>s considered as the solid–liquid–vapor (slv) interface near the contact line can be ignored for flat surfaces</w:t>
      </w:r>
      <w:r w:rsidR="005B1359" w:rsidRPr="001C5BBF">
        <w:rPr>
          <w:rFonts w:ascii="Times New Roman" w:eastAsia="Yu Mincho" w:hAnsi="Times New Roman" w:cs="Times New Roman"/>
          <w:sz w:val="24"/>
          <w:szCs w:val="24"/>
          <w:lang w:val="en-US"/>
        </w:rPr>
        <w:t>.</w:t>
      </w:r>
      <w:r w:rsidR="00E22FAD" w:rsidRPr="001C5BBF">
        <w:rPr>
          <w:rFonts w:ascii="Times New Roman" w:eastAsia="Yu Mincho" w:hAnsi="Times New Roman" w:cs="Times New Roman"/>
          <w:sz w:val="24"/>
          <w:szCs w:val="24"/>
          <w:lang w:val="en-US"/>
        </w:rPr>
        <w:fldChar w:fldCharType="begin" w:fldLock="1"/>
      </w:r>
      <w:r w:rsidR="00E22FAD" w:rsidRPr="001C5BBF">
        <w:rPr>
          <w:rFonts w:ascii="Times New Roman" w:eastAsia="Yu Mincho" w:hAnsi="Times New Roman" w:cs="Times New Roman"/>
          <w:sz w:val="24"/>
          <w:szCs w:val="24"/>
          <w:lang w:val="en-US"/>
        </w:rPr>
        <w:instrText>ADDIN CSL_CITATION {"citationItems":[{"id":"ITEM-1","itemData":{"DOI":"https://doi.org/10.1016/j.colsurfa.2022.130419","ISSN":"0927-7757","abstract":"A solid–liquid–vapor (slv) interface is formed by a capillary and disjoining pressure gradient near the macroscopic contact line of a droplet. At a micro/nanostructured surface, the scale of the slv interface increases, such that it can significantly contribute toward droplet evaporation. However, the wettability of the micro/nanostructured surface and droplet volume may affect this contribution and warrant further clarification. In this study, the evaporation rate of a droplet at a macroscopic liquid–vapor (lv) interface was derived theoretically and that at fabricated surfaces was measured experimentally. Considering droplet mass conservation, the evaporation rate at the slv interface was estimated based on the difference between the experimental results and theoretical evaporation rate at the lv interface. The corresponding scale of the slv interface was estimated and further validated with experiments. It was found that the theoretical evaporation rate agreed with the experimental results, when the scale of the slv interface was negligible. For microstructured surfaces, the scale of the slv interface was estimated to be 253–940 µm for a 4 μL water droplet, significantly contributing toward the evaporation rate, in addition to the evaporation at the lv interface. The evaporation rate at the slv interface accounted for 16–48 % of the total droplet evaporation rate. The scale of the slv interface and evaporation rate increased with a decrease in the initial contact angle or an increase in the droplet volume. The results of this study are expected to contribute toward improvements in practical engineering and medical applications using micro/nanostructured surfaces for droplet evaporation.","author":[{"dropping-particle":"","family":"Rehman","given":"M Mohib Ur","non-dropping-particle":"","parse-names":false,"suffix":""},{"dropping-particle":"","family":"Nagayama","given":"Gyoko","non-dropping-particle":"","parse-names":false,"suffix":""}],"container-title":"Colloids and Surfaces A: Physicochemical and Engineering Aspects","id":"ITEM-1","issued":{"date-parts":[["2023"]]},"page":"130419","title":"Contribution of solid–liquid–vapor interface to droplet evaporation","type":"article-journal","volume":"656"},"uris":["http://www.mendeley.com/documents/?uuid=18ec9117-8f54-4a02-b7a7-e5afaf331428"]}],"mendeley":{"formattedCitation":"&lt;sup&gt;35&lt;/sup&gt;","plainTextFormattedCitation":"35","previouslyFormattedCitation":"&lt;sup&gt;35&lt;/sup&gt;"},"properties":{"noteIndex":0},"schema":"https://github.com/citation-style-language/schema/raw/master/csl-citation.json"}</w:instrText>
      </w:r>
      <w:r w:rsidR="00E22FAD" w:rsidRPr="001C5BBF">
        <w:rPr>
          <w:rFonts w:ascii="Times New Roman" w:eastAsia="Yu Mincho" w:hAnsi="Times New Roman" w:cs="Times New Roman"/>
          <w:sz w:val="24"/>
          <w:szCs w:val="24"/>
          <w:lang w:val="en-US"/>
        </w:rPr>
        <w:fldChar w:fldCharType="separate"/>
      </w:r>
      <w:r w:rsidR="00E22FAD" w:rsidRPr="001C5BBF">
        <w:rPr>
          <w:rFonts w:ascii="Times New Roman" w:eastAsia="Yu Mincho" w:hAnsi="Times New Roman" w:cs="Times New Roman"/>
          <w:noProof/>
          <w:sz w:val="24"/>
          <w:szCs w:val="24"/>
          <w:vertAlign w:val="superscript"/>
          <w:lang w:val="en-US"/>
        </w:rPr>
        <w:t>35</w:t>
      </w:r>
      <w:r w:rsidR="00E22FAD" w:rsidRPr="001C5BBF">
        <w:rPr>
          <w:rFonts w:ascii="Times New Roman" w:eastAsia="Yu Mincho" w:hAnsi="Times New Roman" w:cs="Times New Roman"/>
          <w:sz w:val="24"/>
          <w:szCs w:val="24"/>
          <w:lang w:val="en-US"/>
        </w:rPr>
        <w:fldChar w:fldCharType="end"/>
      </w:r>
      <w:r w:rsidR="00E22FAD" w:rsidRPr="001C5BBF">
        <w:rPr>
          <w:rFonts w:ascii="Times New Roman" w:eastAsia="Yu Mincho" w:hAnsi="Times New Roman" w:cs="Times New Roman"/>
          <w:sz w:val="24"/>
          <w:szCs w:val="24"/>
          <w:lang w:val="en-US"/>
        </w:rPr>
        <w:t xml:space="preserve"> The droplet evaporation c</w:t>
      </w:r>
      <w:r w:rsidR="005B1359" w:rsidRPr="001C5BBF">
        <w:rPr>
          <w:rFonts w:ascii="Times New Roman" w:eastAsia="Yu Mincho" w:hAnsi="Times New Roman" w:cs="Times New Roman"/>
          <w:sz w:val="24"/>
          <w:szCs w:val="24"/>
          <w:lang w:val="en-US"/>
        </w:rPr>
        <w:t>ould</w:t>
      </w:r>
      <w:r w:rsidR="00E22FAD" w:rsidRPr="001C5BBF">
        <w:rPr>
          <w:rFonts w:ascii="Times New Roman" w:eastAsia="Yu Mincho" w:hAnsi="Times New Roman" w:cs="Times New Roman"/>
          <w:sz w:val="24"/>
          <w:szCs w:val="24"/>
          <w:lang w:val="en-US"/>
        </w:rPr>
        <w:t xml:space="preserve"> be considered in a quasi-steady state </w:t>
      </w:r>
      <w:r w:rsidRPr="001C5BBF">
        <w:rPr>
          <w:rFonts w:ascii="Times New Roman" w:eastAsia="Yu Mincho" w:hAnsi="Times New Roman" w:cs="Times New Roman"/>
          <w:sz w:val="24"/>
          <w:szCs w:val="24"/>
          <w:lang w:val="en-US"/>
        </w:rPr>
        <w:t xml:space="preserve">as </w:t>
      </w:r>
      <w:r w:rsidR="00E22FAD" w:rsidRPr="001C5BBF">
        <w:rPr>
          <w:rFonts w:ascii="Times New Roman" w:eastAsia="Yu Mincho" w:hAnsi="Times New Roman" w:cs="Times New Roman"/>
          <w:sz w:val="24"/>
          <w:szCs w:val="24"/>
          <w:lang w:val="en-US"/>
        </w:rPr>
        <w:t xml:space="preserve">the time required for the vapor density to adapt to changes in the droplet shape </w:t>
      </w:r>
      <w:r w:rsidRPr="001C5BBF">
        <w:rPr>
          <w:rFonts w:ascii="Times New Roman" w:eastAsia="Yu Mincho" w:hAnsi="Times New Roman" w:cs="Times New Roman"/>
          <w:sz w:val="24"/>
          <w:szCs w:val="24"/>
          <w:lang w:val="en-US"/>
        </w:rPr>
        <w:t>scales as</w:t>
      </w:r>
      <w:r w:rsidR="00E22FAD" w:rsidRPr="001C5BBF">
        <w:rPr>
          <w:rFonts w:ascii="Times New Roman" w:eastAsia="Yu Mincho" w:hAnsi="Times New Roman" w:cs="Times New Roman"/>
          <w:sz w:val="24"/>
          <w:szCs w:val="24"/>
          <w:lang w:val="en-US"/>
        </w:rPr>
        <w:t xml:space="preserve"> </w:t>
      </w:r>
      <w:r w:rsidR="00E22FAD" w:rsidRPr="001C5BBF">
        <w:rPr>
          <w:rFonts w:ascii="Times New Roman" w:eastAsia="Yu Mincho" w:hAnsi="Times New Roman" w:cs="Times New Roman"/>
          <w:i/>
          <w:iCs/>
          <w:sz w:val="24"/>
          <w:szCs w:val="24"/>
          <w:lang w:val="en-US"/>
        </w:rPr>
        <w:t>R</w:t>
      </w:r>
      <w:r w:rsidR="00E22FAD" w:rsidRPr="001C5BBF">
        <w:rPr>
          <w:rFonts w:ascii="Times New Roman" w:eastAsia="Yu Mincho" w:hAnsi="Times New Roman" w:cs="Times New Roman"/>
          <w:i/>
          <w:iCs/>
          <w:sz w:val="24"/>
          <w:szCs w:val="24"/>
          <w:vertAlign w:val="subscript"/>
          <w:lang w:val="en-US"/>
        </w:rPr>
        <w:t xml:space="preserve">d </w:t>
      </w:r>
      <w:r w:rsidR="00E22FAD" w:rsidRPr="001C5BBF">
        <w:rPr>
          <w:rFonts w:ascii="Times New Roman" w:eastAsia="Yu Mincho" w:hAnsi="Times New Roman" w:cs="Times New Roman"/>
          <w:i/>
          <w:iCs/>
          <w:sz w:val="24"/>
          <w:szCs w:val="24"/>
          <w:vertAlign w:val="superscript"/>
          <w:lang w:val="en-US"/>
        </w:rPr>
        <w:t>2</w:t>
      </w:r>
      <w:r w:rsidR="00E22FAD" w:rsidRPr="001C5BBF">
        <w:rPr>
          <w:rFonts w:ascii="Times New Roman" w:eastAsia="Yu Mincho" w:hAnsi="Times New Roman" w:cs="Times New Roman"/>
          <w:i/>
          <w:iCs/>
          <w:sz w:val="24"/>
          <w:szCs w:val="24"/>
          <w:lang w:val="en-US"/>
        </w:rPr>
        <w:t>/D</w:t>
      </w:r>
      <w:r w:rsidR="005B1359" w:rsidRPr="001C5BBF">
        <w:rPr>
          <w:rFonts w:ascii="Times New Roman" w:eastAsia="Yu Mincho" w:hAnsi="Times New Roman" w:cs="Times New Roman"/>
          <w:i/>
          <w:iCs/>
          <w:sz w:val="24"/>
          <w:szCs w:val="24"/>
          <w:lang w:val="en-US"/>
        </w:rPr>
        <w:t>.</w:t>
      </w:r>
      <w:r w:rsidR="00E22FAD" w:rsidRPr="001C5BBF">
        <w:rPr>
          <w:rFonts w:ascii="Times New Roman" w:eastAsia="Yu Mincho" w:hAnsi="Times New Roman" w:cs="Times New Roman"/>
          <w:i/>
          <w:iCs/>
          <w:sz w:val="24"/>
          <w:szCs w:val="24"/>
          <w:lang w:val="en-US"/>
        </w:rPr>
        <w:fldChar w:fldCharType="begin" w:fldLock="1"/>
      </w:r>
      <w:r w:rsidR="000603B3" w:rsidRPr="001C5BBF">
        <w:rPr>
          <w:rFonts w:ascii="Times New Roman" w:eastAsia="Yu Mincho" w:hAnsi="Times New Roman" w:cs="Times New Roman"/>
          <w:i/>
          <w:iCs/>
          <w:sz w:val="24"/>
          <w:szCs w:val="24"/>
          <w:lang w:val="en-US"/>
        </w:rPr>
        <w:instrText>ADDIN CSL_CITATION {"citationItems":[{"id":"ITEM-1","itemData":{"DOI":"10.1021/jp0118322","ISSN":"1520-6106","author":[{"dropping-particle":"","family":"Hu","given":"Hua","non-dropping-particle":"","parse-names":false,"suffix":""},{"dropping-particle":"","family":"Larson","given":"Ronald G","non-dropping-particle":"","parse-names":false,"suffix":""}],"container-title":"The Journal of Physical Chemistry B","id":"ITEM-1","issue":"6","issued":{"date-parts":[["2002","2","1"]]},"note":"doi: 10.1021/jp0118322","page":"1334-1344","publisher":"American Chemical Society","title":"Evaporation of a Sessile Droplet on a Substrate","type":"article-journal","volume":"106"},"uris":["http://www.mendeley.com/documents/?uuid=c32c29c0-2e73-4226-941a-0dabf523f978"]}],"mendeley":{"formattedCitation":"&lt;sup&gt;22&lt;/sup&gt;","plainTextFormattedCitation":"22","previouslyFormattedCitation":"&lt;sup&gt;22&lt;/sup&gt;"},"properties":{"noteIndex":0},"schema":"https://github.com/citation-style-language/schema/raw/master/csl-citation.json"}</w:instrText>
      </w:r>
      <w:r w:rsidR="00E22FAD" w:rsidRPr="001C5BBF">
        <w:rPr>
          <w:rFonts w:ascii="Times New Roman" w:eastAsia="Yu Mincho" w:hAnsi="Times New Roman" w:cs="Times New Roman"/>
          <w:i/>
          <w:iCs/>
          <w:sz w:val="24"/>
          <w:szCs w:val="24"/>
          <w:lang w:val="en-US"/>
        </w:rPr>
        <w:fldChar w:fldCharType="separate"/>
      </w:r>
      <w:r w:rsidR="00E22FAD" w:rsidRPr="001C5BBF">
        <w:rPr>
          <w:rFonts w:ascii="Times New Roman" w:eastAsia="Yu Mincho" w:hAnsi="Times New Roman" w:cs="Times New Roman"/>
          <w:iCs/>
          <w:noProof/>
          <w:sz w:val="24"/>
          <w:szCs w:val="24"/>
          <w:vertAlign w:val="superscript"/>
          <w:lang w:val="en-US"/>
        </w:rPr>
        <w:t>22</w:t>
      </w:r>
      <w:r w:rsidR="00E22FAD" w:rsidRPr="001C5BBF">
        <w:rPr>
          <w:rFonts w:ascii="Times New Roman" w:eastAsia="Yu Mincho" w:hAnsi="Times New Roman" w:cs="Times New Roman"/>
          <w:i/>
          <w:iCs/>
          <w:sz w:val="24"/>
          <w:szCs w:val="24"/>
          <w:lang w:val="en-US"/>
        </w:rPr>
        <w:fldChar w:fldCharType="end"/>
      </w:r>
      <w:r w:rsidR="00E22FAD" w:rsidRPr="001C5BBF">
        <w:rPr>
          <w:rFonts w:ascii="Times New Roman" w:eastAsia="Yu Mincho" w:hAnsi="Times New Roman" w:cs="Times New Roman"/>
          <w:sz w:val="24"/>
          <w:szCs w:val="24"/>
          <w:lang w:val="en-US"/>
        </w:rPr>
        <w:t xml:space="preserve"> The droplet’s shape </w:t>
      </w:r>
      <w:r w:rsidR="005E365C" w:rsidRPr="001C5BBF">
        <w:rPr>
          <w:rFonts w:ascii="Times New Roman" w:eastAsia="Yu Mincho" w:hAnsi="Times New Roman" w:cs="Times New Roman"/>
          <w:sz w:val="24"/>
          <w:szCs w:val="24"/>
          <w:lang w:val="en-US"/>
        </w:rPr>
        <w:t>wa</w:t>
      </w:r>
      <w:r w:rsidR="00E22FAD" w:rsidRPr="001C5BBF">
        <w:rPr>
          <w:rFonts w:ascii="Times New Roman" w:eastAsia="Yu Mincho" w:hAnsi="Times New Roman" w:cs="Times New Roman"/>
          <w:sz w:val="24"/>
          <w:szCs w:val="24"/>
          <w:lang w:val="en-US"/>
        </w:rPr>
        <w:t xml:space="preserve">s assumed to be constant in the simulation system, and the evaporation rate </w:t>
      </w:r>
      <w:r w:rsidR="005E365C" w:rsidRPr="001C5BBF">
        <w:rPr>
          <w:rFonts w:ascii="Times New Roman" w:eastAsia="Yu Mincho" w:hAnsi="Times New Roman" w:cs="Times New Roman"/>
          <w:sz w:val="24"/>
          <w:szCs w:val="24"/>
          <w:lang w:val="en-US"/>
        </w:rPr>
        <w:t>wa</w:t>
      </w:r>
      <w:r w:rsidR="00E22FAD" w:rsidRPr="001C5BBF">
        <w:rPr>
          <w:rFonts w:ascii="Times New Roman" w:eastAsia="Yu Mincho" w:hAnsi="Times New Roman" w:cs="Times New Roman"/>
          <w:sz w:val="24"/>
          <w:szCs w:val="24"/>
          <w:lang w:val="en-US"/>
        </w:rPr>
        <w:t xml:space="preserve">s a function of </w:t>
      </w:r>
      <w:r w:rsidR="00E22FAD" w:rsidRPr="001C5BBF">
        <w:rPr>
          <w:rFonts w:ascii="Times New Roman" w:eastAsia="Yu Mincho" w:hAnsi="Times New Roman" w:cs="Times New Roman"/>
          <w:i/>
          <w:iCs/>
          <w:sz w:val="24"/>
          <w:szCs w:val="24"/>
          <w:lang w:val="en-US"/>
        </w:rPr>
        <w:t>R</w:t>
      </w:r>
      <w:r w:rsidR="00E22FAD" w:rsidRPr="001C5BBF">
        <w:rPr>
          <w:rFonts w:ascii="Times New Roman" w:eastAsia="Yu Mincho" w:hAnsi="Times New Roman" w:cs="Times New Roman"/>
          <w:i/>
          <w:iCs/>
          <w:sz w:val="24"/>
          <w:szCs w:val="24"/>
          <w:vertAlign w:val="subscript"/>
          <w:lang w:val="en-US"/>
        </w:rPr>
        <w:t>d</w:t>
      </w:r>
      <w:r w:rsidR="00E22FAD" w:rsidRPr="001C5BBF">
        <w:rPr>
          <w:rFonts w:ascii="Times New Roman" w:eastAsia="Yu Mincho" w:hAnsi="Times New Roman" w:cs="Times New Roman"/>
          <w:sz w:val="24"/>
          <w:szCs w:val="24"/>
          <w:lang w:val="en-US"/>
        </w:rPr>
        <w:t xml:space="preserve"> and </w:t>
      </w:r>
      <m:oMath>
        <m:r>
          <w:rPr>
            <w:rFonts w:ascii="Cambria Math" w:eastAsia="Yu Mincho" w:hAnsi="Cambria Math" w:cs="Times New Roman"/>
            <w:sz w:val="24"/>
            <w:szCs w:val="24"/>
            <w:lang w:val="en-US"/>
          </w:rPr>
          <m:t>θ</m:t>
        </m:r>
      </m:oMath>
      <w:r w:rsidR="00E22FAD" w:rsidRPr="001C5BBF">
        <w:rPr>
          <w:rFonts w:ascii="Times New Roman" w:eastAsia="Yu Mincho" w:hAnsi="Times New Roman" w:cs="Times New Roman"/>
          <w:sz w:val="24"/>
          <w:szCs w:val="24"/>
          <w:lang w:val="en-US"/>
        </w:rPr>
        <w:t xml:space="preserve"> at a given instance under ambient conditions</w:t>
      </w:r>
      <w:r w:rsidR="005E365C" w:rsidRPr="001C5BBF">
        <w:rPr>
          <w:rFonts w:ascii="Times New Roman" w:eastAsia="Yu Mincho" w:hAnsi="Times New Roman" w:cs="Times New Roman"/>
          <w:sz w:val="24"/>
          <w:szCs w:val="24"/>
          <w:lang w:val="en-US"/>
        </w:rPr>
        <w:t>.</w:t>
      </w:r>
      <w:r w:rsidR="00E22FAD" w:rsidRPr="001C5BBF">
        <w:rPr>
          <w:rFonts w:ascii="Times New Roman" w:eastAsia="Yu Mincho" w:hAnsi="Times New Roman" w:cs="Times New Roman"/>
          <w:i/>
          <w:iCs/>
          <w:sz w:val="24"/>
          <w:szCs w:val="24"/>
          <w:lang w:val="en-US"/>
        </w:rPr>
        <w:fldChar w:fldCharType="begin" w:fldLock="1"/>
      </w:r>
      <w:r w:rsidR="00E22FAD" w:rsidRPr="001C5BBF">
        <w:rPr>
          <w:rFonts w:ascii="Times New Roman" w:eastAsia="Yu Mincho" w:hAnsi="Times New Roman" w:cs="Times New Roman"/>
          <w:i/>
          <w:iCs/>
          <w:sz w:val="24"/>
          <w:szCs w:val="24"/>
          <w:lang w:val="en-US"/>
        </w:rPr>
        <w:instrText>ADDIN CSL_CITATION {"citationItems":[{"id":"ITEM-1","itemData":{"DOI":"10.1021/jp0118322","ISSN":"1520-6106","author":[{"dropping-particle":"","family":"Hu","given":"Hua","non-dropping-particle":"","parse-names":false,"suffix":""},{"dropping-particle":"","family":"Larson","given":"Ronald G","non-dropping-particle":"","parse-names":false,"suffix":""}],"container-title":"The Journal of Physical Chemistry B","id":"ITEM-1","issue":"6","issued":{"date-parts":[["2002","2","1"]]},"note":"doi: 10.1021/jp0118322","page":"1334-1344","publisher":"American Chemical Society","title":"Evaporation of a Sessile Droplet on a Substrate","type":"article-journal","volume":"106"},"uris":["http://www.mendeley.com/documents/?uuid=c32c29c0-2e73-4226-941a-0dabf523f978"]}],"mendeley":{"formattedCitation":"&lt;sup&gt;22&lt;/sup&gt;","plainTextFormattedCitation":"22","previouslyFormattedCitation":"&lt;sup&gt;22&lt;/sup&gt;"},"properties":{"noteIndex":0},"schema":"https://github.com/citation-style-language/schema/raw/master/csl-citation.json"}</w:instrText>
      </w:r>
      <w:r w:rsidR="00E22FAD" w:rsidRPr="001C5BBF">
        <w:rPr>
          <w:rFonts w:ascii="Times New Roman" w:eastAsia="Yu Mincho" w:hAnsi="Times New Roman" w:cs="Times New Roman"/>
          <w:i/>
          <w:iCs/>
          <w:sz w:val="24"/>
          <w:szCs w:val="24"/>
          <w:lang w:val="en-US"/>
        </w:rPr>
        <w:fldChar w:fldCharType="separate"/>
      </w:r>
      <w:r w:rsidR="00E22FAD" w:rsidRPr="001C5BBF">
        <w:rPr>
          <w:rFonts w:ascii="Times New Roman" w:eastAsia="Yu Mincho" w:hAnsi="Times New Roman" w:cs="Times New Roman"/>
          <w:i/>
          <w:iCs/>
          <w:noProof/>
          <w:sz w:val="24"/>
          <w:szCs w:val="24"/>
          <w:vertAlign w:val="superscript"/>
          <w:lang w:val="en-US"/>
        </w:rPr>
        <w:t>22</w:t>
      </w:r>
      <w:r w:rsidR="00E22FAD" w:rsidRPr="001C5BBF">
        <w:rPr>
          <w:rFonts w:ascii="Times New Roman" w:eastAsia="Yu Mincho" w:hAnsi="Times New Roman" w:cs="Times New Roman"/>
          <w:sz w:val="24"/>
          <w:szCs w:val="24"/>
          <w:lang w:val="en-US"/>
        </w:rPr>
        <w:fldChar w:fldCharType="end"/>
      </w:r>
      <w:r w:rsidR="00E22FAD" w:rsidRPr="001C5BBF">
        <w:rPr>
          <w:rFonts w:ascii="Times New Roman" w:eastAsia="Yu Mincho" w:hAnsi="Times New Roman" w:cs="Times New Roman"/>
          <w:sz w:val="24"/>
          <w:szCs w:val="24"/>
          <w:lang w:val="en-US"/>
        </w:rPr>
        <w:t xml:space="preserve"> </w:t>
      </w:r>
      <w:r w:rsidR="000323BF" w:rsidRPr="001C5BBF">
        <w:rPr>
          <w:rFonts w:ascii="Times New Roman" w:hAnsi="Times New Roman" w:cs="Times New Roman"/>
          <w:sz w:val="24"/>
          <w:szCs w:val="24"/>
          <w:lang w:val="en-US"/>
        </w:rPr>
        <w:t>A cylinder with a radius and height of 100</w:t>
      </w:r>
      <w:r w:rsidR="00A43539" w:rsidRPr="001C5BBF">
        <w:rPr>
          <w:rFonts w:ascii="Times New Roman" w:hAnsi="Times New Roman" w:cs="Times New Roman" w:hint="eastAsia"/>
          <w:sz w:val="24"/>
          <w:szCs w:val="24"/>
          <w:lang w:val="en-US" w:eastAsia="ja-JP"/>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oMath>
      <w:r w:rsidR="000323BF" w:rsidRPr="001C5BBF">
        <w:rPr>
          <w:rFonts w:ascii="Times New Roman" w:hAnsi="Times New Roman" w:cs="Times New Roman"/>
          <w:sz w:val="24"/>
          <w:szCs w:val="24"/>
          <w:lang w:val="en-US"/>
        </w:rPr>
        <w:t>, w</w:t>
      </w:r>
      <w:r w:rsidR="005E365C" w:rsidRPr="001C5BBF">
        <w:rPr>
          <w:rFonts w:ascii="Times New Roman" w:hAnsi="Times New Roman" w:cs="Times New Roman"/>
          <w:sz w:val="24"/>
          <w:szCs w:val="24"/>
          <w:lang w:val="en-US"/>
        </w:rPr>
        <w:t>ith</w:t>
      </w:r>
      <w:r w:rsidR="000323BF"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r>
          <w:rPr>
            <w:rFonts w:ascii="Cambria Math" w:hAnsi="Cambria Math" w:cs="Times New Roman"/>
            <w:sz w:val="24"/>
            <w:szCs w:val="24"/>
            <w:lang w:val="en-US"/>
          </w:rPr>
          <m:t>=</m:t>
        </m:r>
      </m:oMath>
      <w:r w:rsidR="00CB0153" w:rsidRPr="001C5BBF">
        <w:rPr>
          <w:rFonts w:ascii="Times New Roman" w:hAnsi="Times New Roman" w:cs="Times New Roman" w:hint="eastAsia"/>
          <w:sz w:val="24"/>
          <w:szCs w:val="24"/>
          <w:lang w:val="en-US" w:eastAsia="ja-JP"/>
        </w:rPr>
        <w:t xml:space="preserve"> </w:t>
      </w:r>
      <w:r w:rsidR="00CB0153" w:rsidRPr="001C5BBF">
        <w:rPr>
          <w:rFonts w:ascii="Times New Roman" w:hAnsi="Times New Roman" w:cs="Times New Roman"/>
          <w:sz w:val="24"/>
          <w:szCs w:val="24"/>
          <w:lang w:val="en-US" w:eastAsia="ja-JP"/>
        </w:rPr>
        <w:t>1 mm</w:t>
      </w:r>
      <w:r w:rsidR="000323BF" w:rsidRPr="001C5BBF">
        <w:rPr>
          <w:rFonts w:ascii="Times New Roman" w:hAnsi="Times New Roman" w:cs="Times New Roman"/>
          <w:sz w:val="24"/>
          <w:szCs w:val="24"/>
          <w:lang w:val="en-US"/>
        </w:rPr>
        <w:t>, was used as the simulation domain</w:t>
      </w:r>
      <w:r w:rsidR="005E365C" w:rsidRPr="001C5BBF">
        <w:rPr>
          <w:rFonts w:ascii="Times New Roman" w:hAnsi="Times New Roman" w:cs="Times New Roman"/>
          <w:sz w:val="24"/>
          <w:szCs w:val="24"/>
          <w:lang w:val="en-US"/>
        </w:rPr>
        <w:t>,</w:t>
      </w:r>
      <w:r w:rsidR="00A43539" w:rsidRPr="001C5BBF">
        <w:rPr>
          <w:rFonts w:ascii="Times New Roman" w:hAnsi="Times New Roman" w:cs="Times New Roman"/>
          <w:sz w:val="24"/>
          <w:szCs w:val="24"/>
          <w:lang w:val="en-US"/>
        </w:rPr>
        <w:t xml:space="preserve"> as depicted in Fig. 2(a)</w:t>
      </w:r>
      <w:r w:rsidR="00015CC2" w:rsidRPr="001C5BBF">
        <w:rPr>
          <w:rFonts w:ascii="Times New Roman" w:hAnsi="Times New Roman" w:cs="Times New Roman"/>
          <w:sz w:val="24"/>
          <w:szCs w:val="24"/>
          <w:lang w:val="en-US"/>
        </w:rPr>
        <w:t>,</w:t>
      </w:r>
      <w:r w:rsidR="000323BF" w:rsidRPr="001C5BBF">
        <w:rPr>
          <w:rFonts w:ascii="Times New Roman" w:hAnsi="Times New Roman" w:cs="Times New Roman"/>
          <w:sz w:val="24"/>
          <w:szCs w:val="24"/>
          <w:lang w:val="en-US"/>
        </w:rPr>
        <w:t xml:space="preserve"> </w:t>
      </w:r>
      <w:r w:rsidR="00015CC2" w:rsidRPr="001C5BBF">
        <w:rPr>
          <w:rFonts w:ascii="Times New Roman" w:hAnsi="Times New Roman" w:cs="Times New Roman"/>
          <w:sz w:val="24"/>
          <w:szCs w:val="24"/>
          <w:lang w:val="en-US"/>
        </w:rPr>
        <w:t xml:space="preserve">and it </w:t>
      </w:r>
      <w:r w:rsidR="000323BF" w:rsidRPr="001C5BBF">
        <w:rPr>
          <w:rFonts w:ascii="Times New Roman" w:hAnsi="Times New Roman" w:cs="Times New Roman"/>
          <w:sz w:val="24"/>
          <w:szCs w:val="24"/>
          <w:lang w:val="en-US"/>
        </w:rPr>
        <w:t>enclos</w:t>
      </w:r>
      <w:r w:rsidR="00015CC2" w:rsidRPr="001C5BBF">
        <w:rPr>
          <w:rFonts w:ascii="Times New Roman" w:hAnsi="Times New Roman" w:cs="Times New Roman"/>
          <w:sz w:val="24"/>
          <w:szCs w:val="24"/>
          <w:lang w:val="en-US"/>
        </w:rPr>
        <w:t>ed</w:t>
      </w:r>
      <w:r w:rsidR="000323BF" w:rsidRPr="001C5BBF">
        <w:rPr>
          <w:rFonts w:ascii="Times New Roman" w:hAnsi="Times New Roman" w:cs="Times New Roman"/>
          <w:sz w:val="24"/>
          <w:szCs w:val="24"/>
          <w:lang w:val="en-US"/>
        </w:rPr>
        <w:t xml:space="preserve"> a droplet array on a surface</w:t>
      </w:r>
      <w:r w:rsidR="00A43539" w:rsidRPr="001C5BBF">
        <w:rPr>
          <w:rFonts w:ascii="Times New Roman" w:hAnsi="Times New Roman" w:cs="Times New Roman"/>
          <w:sz w:val="24"/>
          <w:szCs w:val="24"/>
          <w:lang w:val="en-US"/>
        </w:rPr>
        <w:t xml:space="preserve"> located at the bottom of the system</w:t>
      </w:r>
      <w:r w:rsidR="000323BF" w:rsidRPr="001C5BBF">
        <w:rPr>
          <w:rFonts w:ascii="Times New Roman" w:hAnsi="Times New Roman" w:cs="Times New Roman"/>
          <w:sz w:val="24"/>
          <w:szCs w:val="24"/>
          <w:lang w:val="en-US"/>
        </w:rPr>
        <w:t xml:space="preserve">. A non-structured tetrahedral grid was used for the spatial discretization of the simulation domain, </w:t>
      </w:r>
      <w:r w:rsidR="00015CC2" w:rsidRPr="001C5BBF">
        <w:rPr>
          <w:rFonts w:ascii="Times New Roman" w:hAnsi="Times New Roman" w:cs="Times New Roman"/>
          <w:sz w:val="24"/>
          <w:szCs w:val="24"/>
          <w:lang w:val="en-US"/>
        </w:rPr>
        <w:t>and</w:t>
      </w:r>
      <w:r w:rsidR="000323BF" w:rsidRPr="001C5BBF">
        <w:rPr>
          <w:rFonts w:ascii="Times New Roman" w:hAnsi="Times New Roman" w:cs="Times New Roman"/>
          <w:sz w:val="24"/>
          <w:szCs w:val="24"/>
          <w:lang w:val="en-US"/>
        </w:rPr>
        <w:t xml:space="preserve"> </w:t>
      </w:r>
      <w:r w:rsidR="00015CC2" w:rsidRPr="001C5BBF">
        <w:rPr>
          <w:rFonts w:ascii="Times New Roman" w:hAnsi="Times New Roman" w:cs="Times New Roman"/>
          <w:sz w:val="24"/>
          <w:szCs w:val="24"/>
          <w:lang w:val="en-US"/>
        </w:rPr>
        <w:t>the</w:t>
      </w:r>
      <w:r w:rsidR="000323BF" w:rsidRPr="001C5BBF">
        <w:rPr>
          <w:rFonts w:ascii="Times New Roman" w:hAnsi="Times New Roman" w:cs="Times New Roman"/>
          <w:sz w:val="24"/>
          <w:szCs w:val="24"/>
          <w:lang w:val="en-US"/>
        </w:rPr>
        <w:t xml:space="preserve"> total number of grid elements </w:t>
      </w:r>
      <w:r w:rsidR="00B5006F" w:rsidRPr="001C5BBF">
        <w:rPr>
          <w:rFonts w:ascii="Times New Roman" w:hAnsi="Times New Roman" w:cs="Times New Roman"/>
          <w:sz w:val="24"/>
          <w:szCs w:val="24"/>
          <w:lang w:val="en-US"/>
        </w:rPr>
        <w:t>rang</w:t>
      </w:r>
      <w:r w:rsidR="00015CC2" w:rsidRPr="001C5BBF">
        <w:rPr>
          <w:rFonts w:ascii="Times New Roman" w:hAnsi="Times New Roman" w:cs="Times New Roman"/>
          <w:sz w:val="24"/>
          <w:szCs w:val="24"/>
          <w:lang w:val="en-US"/>
        </w:rPr>
        <w:t>ed</w:t>
      </w:r>
      <w:r w:rsidR="004209A4" w:rsidRPr="001C5BBF">
        <w:rPr>
          <w:rFonts w:ascii="Times New Roman" w:hAnsi="Times New Roman" w:cs="Times New Roman"/>
          <w:sz w:val="24"/>
          <w:szCs w:val="24"/>
          <w:lang w:val="en-US"/>
        </w:rPr>
        <w:t xml:space="preserve"> between 1 </w:t>
      </w:r>
      <w:r w:rsidR="00015CC2" w:rsidRPr="001C5BBF">
        <w:rPr>
          <w:rFonts w:ascii="Times New Roman" w:hAnsi="Times New Roman" w:cs="Times New Roman"/>
          <w:sz w:val="24"/>
          <w:szCs w:val="24"/>
          <w:lang w:val="en-US"/>
        </w:rPr>
        <w:t>and</w:t>
      </w:r>
      <w:r w:rsidR="000323BF" w:rsidRPr="001C5BBF">
        <w:rPr>
          <w:rFonts w:ascii="Times New Roman" w:hAnsi="Times New Roman" w:cs="Times New Roman"/>
          <w:sz w:val="24"/>
          <w:szCs w:val="24"/>
          <w:lang w:val="en-US"/>
        </w:rPr>
        <w:t xml:space="preserve"> 3 million.</w:t>
      </w:r>
      <w:r w:rsidR="00DB1C2E" w:rsidRPr="001C5BBF">
        <w:rPr>
          <w:rFonts w:ascii="Times New Roman" w:hAnsi="Times New Roman" w:cs="Times New Roman"/>
          <w:sz w:val="24"/>
          <w:szCs w:val="24"/>
          <w:lang w:val="en-US"/>
        </w:rPr>
        <w:t xml:space="preserve"> </w:t>
      </w:r>
      <w:r w:rsidR="003A01C7" w:rsidRPr="001C5BBF">
        <w:rPr>
          <w:rFonts w:ascii="Times New Roman" w:hAnsi="Times New Roman" w:cs="Times New Roman"/>
          <w:sz w:val="24"/>
          <w:szCs w:val="24"/>
          <w:lang w:val="en-US"/>
        </w:rPr>
        <w:t>Fig</w:t>
      </w:r>
      <w:r w:rsidR="005E365C" w:rsidRPr="001C5BBF">
        <w:rPr>
          <w:rFonts w:ascii="Times New Roman" w:hAnsi="Times New Roman" w:cs="Times New Roman"/>
          <w:sz w:val="24"/>
          <w:szCs w:val="24"/>
          <w:lang w:val="en-US"/>
        </w:rPr>
        <w:t>ure</w:t>
      </w:r>
      <w:r w:rsidR="003A01C7" w:rsidRPr="001C5BBF">
        <w:rPr>
          <w:rFonts w:ascii="Times New Roman" w:hAnsi="Times New Roman" w:cs="Times New Roman"/>
          <w:sz w:val="24"/>
          <w:szCs w:val="24"/>
          <w:lang w:val="en-US"/>
        </w:rPr>
        <w:t xml:space="preserve"> 2(b) shows the grid in the </w:t>
      </w:r>
      <w:proofErr w:type="spellStart"/>
      <w:r w:rsidR="003A01C7" w:rsidRPr="001C5BBF">
        <w:rPr>
          <w:rFonts w:ascii="Times New Roman" w:hAnsi="Times New Roman" w:cs="Times New Roman"/>
          <w:i/>
          <w:iCs/>
          <w:sz w:val="24"/>
          <w:szCs w:val="24"/>
          <w:lang w:val="en-US"/>
        </w:rPr>
        <w:t>xy</w:t>
      </w:r>
      <w:proofErr w:type="spellEnd"/>
      <w:r w:rsidR="003A01C7" w:rsidRPr="001C5BBF">
        <w:rPr>
          <w:rFonts w:ascii="Times New Roman" w:hAnsi="Times New Roman" w:cs="Times New Roman"/>
          <w:sz w:val="24"/>
          <w:szCs w:val="24"/>
          <w:lang w:val="en-US"/>
        </w:rPr>
        <w:t>-plane of the simulation domain, and</w:t>
      </w:r>
      <w:r w:rsidR="005E365C" w:rsidRPr="001C5BBF">
        <w:rPr>
          <w:rFonts w:ascii="Times New Roman" w:hAnsi="Times New Roman" w:cs="Times New Roman"/>
          <w:sz w:val="24"/>
          <w:szCs w:val="24"/>
          <w:lang w:val="en-US"/>
        </w:rPr>
        <w:t xml:space="preserve"> Fig. 2(c) shows an </w:t>
      </w:r>
      <w:r w:rsidR="003A01C7" w:rsidRPr="001C5BBF">
        <w:rPr>
          <w:rFonts w:ascii="Times New Roman" w:hAnsi="Times New Roman" w:cs="Times New Roman"/>
          <w:sz w:val="24"/>
          <w:szCs w:val="24"/>
          <w:lang w:val="en-US"/>
        </w:rPr>
        <w:t xml:space="preserve">enlarged view </w:t>
      </w:r>
      <w:r w:rsidR="005E365C" w:rsidRPr="001C5BBF">
        <w:rPr>
          <w:rFonts w:ascii="Times New Roman" w:hAnsi="Times New Roman" w:cs="Times New Roman"/>
          <w:sz w:val="24"/>
          <w:szCs w:val="24"/>
          <w:lang w:val="en-US"/>
        </w:rPr>
        <w:t xml:space="preserve">of the grid </w:t>
      </w:r>
      <w:r w:rsidR="003A01C7" w:rsidRPr="001C5BBF">
        <w:rPr>
          <w:rFonts w:ascii="Times New Roman" w:hAnsi="Times New Roman" w:cs="Times New Roman"/>
          <w:sz w:val="24"/>
          <w:szCs w:val="24"/>
          <w:lang w:val="en-US"/>
        </w:rPr>
        <w:t>in</w:t>
      </w:r>
      <w:r w:rsidR="005E365C" w:rsidRPr="001C5BBF">
        <w:rPr>
          <w:rFonts w:ascii="Times New Roman" w:hAnsi="Times New Roman" w:cs="Times New Roman"/>
          <w:sz w:val="24"/>
          <w:szCs w:val="24"/>
          <w:lang w:val="en-US"/>
        </w:rPr>
        <w:t xml:space="preserve"> the</w:t>
      </w:r>
      <w:r w:rsidR="003A01C7" w:rsidRPr="001C5BBF">
        <w:rPr>
          <w:rFonts w:ascii="Times New Roman" w:hAnsi="Times New Roman" w:cs="Times New Roman"/>
          <w:sz w:val="24"/>
          <w:szCs w:val="24"/>
          <w:lang w:val="en-US"/>
        </w:rPr>
        <w:t xml:space="preserve"> vicinity of the droplet array. </w:t>
      </w:r>
      <w:r w:rsidR="00DB1C2E" w:rsidRPr="001C5BBF">
        <w:rPr>
          <w:rFonts w:ascii="Times New Roman" w:hAnsi="Times New Roman" w:cs="Times New Roman"/>
          <w:sz w:val="24"/>
          <w:szCs w:val="24"/>
          <w:lang w:val="en-US"/>
        </w:rPr>
        <w:t xml:space="preserve">The element size of the simulation grid </w:t>
      </w:r>
      <w:r w:rsidR="00BD3EDB" w:rsidRPr="001C5BBF">
        <w:rPr>
          <w:rFonts w:ascii="Times New Roman" w:hAnsi="Times New Roman" w:cs="Times New Roman"/>
          <w:sz w:val="24"/>
          <w:szCs w:val="24"/>
          <w:lang w:val="en-US"/>
        </w:rPr>
        <w:t>wa</w:t>
      </w:r>
      <w:r w:rsidR="00DB1C2E" w:rsidRPr="001C5BBF">
        <w:rPr>
          <w:rFonts w:ascii="Times New Roman" w:hAnsi="Times New Roman" w:cs="Times New Roman"/>
          <w:sz w:val="24"/>
          <w:szCs w:val="24"/>
          <w:lang w:val="en-US"/>
        </w:rPr>
        <w:t>s refined in the vicinity of the lv</w:t>
      </w:r>
      <w:r w:rsidR="00015CC2" w:rsidRPr="001C5BBF">
        <w:rPr>
          <w:rFonts w:ascii="Times New Roman" w:hAnsi="Times New Roman" w:cs="Times New Roman"/>
          <w:sz w:val="24"/>
          <w:szCs w:val="24"/>
          <w:lang w:val="en-US"/>
        </w:rPr>
        <w:t xml:space="preserve"> </w:t>
      </w:r>
      <w:r w:rsidR="00DB1C2E" w:rsidRPr="001C5BBF">
        <w:rPr>
          <w:rFonts w:ascii="Times New Roman" w:hAnsi="Times New Roman" w:cs="Times New Roman"/>
          <w:sz w:val="24"/>
          <w:szCs w:val="24"/>
          <w:lang w:val="en-US"/>
        </w:rPr>
        <w:t xml:space="preserve">interface of the droplets to improve </w:t>
      </w:r>
      <w:r w:rsidR="00474646" w:rsidRPr="001C5BBF">
        <w:rPr>
          <w:rFonts w:ascii="Times New Roman" w:hAnsi="Times New Roman" w:cs="Times New Roman"/>
          <w:sz w:val="24"/>
          <w:szCs w:val="24"/>
          <w:lang w:val="en-US"/>
        </w:rPr>
        <w:t xml:space="preserve">the </w:t>
      </w:r>
      <w:r w:rsidR="00DB1C2E" w:rsidRPr="001C5BBF">
        <w:rPr>
          <w:rFonts w:ascii="Times New Roman" w:hAnsi="Times New Roman" w:cs="Times New Roman"/>
          <w:sz w:val="24"/>
          <w:szCs w:val="24"/>
          <w:lang w:val="en-US"/>
        </w:rPr>
        <w:t>simulation accuracy</w:t>
      </w:r>
      <w:r w:rsidR="00DA1088" w:rsidRPr="001C5BBF">
        <w:rPr>
          <w:rFonts w:ascii="Times New Roman" w:hAnsi="Times New Roman" w:cs="Times New Roman"/>
          <w:sz w:val="24"/>
          <w:szCs w:val="24"/>
          <w:lang w:val="en-US"/>
        </w:rPr>
        <w:t>.</w:t>
      </w:r>
      <w:r w:rsidR="000323BF" w:rsidRPr="001C5BBF">
        <w:rPr>
          <w:rFonts w:ascii="Times New Roman" w:hAnsi="Times New Roman" w:cs="Times New Roman"/>
          <w:sz w:val="24"/>
          <w:szCs w:val="24"/>
          <w:lang w:val="en-US"/>
        </w:rPr>
        <w:t xml:space="preserve"> </w:t>
      </w:r>
      <w:r w:rsidR="00EC1658" w:rsidRPr="001C5BBF">
        <w:rPr>
          <w:rFonts w:ascii="Times New Roman" w:hAnsi="Times New Roman" w:cs="Times New Roman"/>
          <w:sz w:val="24"/>
          <w:szCs w:val="24"/>
          <w:lang w:val="en-US"/>
        </w:rPr>
        <w:t>S</w:t>
      </w:r>
      <w:r w:rsidR="000323BF" w:rsidRPr="001C5BBF">
        <w:rPr>
          <w:rFonts w:ascii="Times New Roman" w:hAnsi="Times New Roman" w:cs="Times New Roman"/>
          <w:sz w:val="24"/>
          <w:szCs w:val="24"/>
          <w:lang w:val="en-US"/>
        </w:rPr>
        <w:t xml:space="preserve">imulation grids </w:t>
      </w:r>
      <w:r w:rsidR="00BD3EDB" w:rsidRPr="001C5BBF">
        <w:rPr>
          <w:rFonts w:ascii="Times New Roman" w:hAnsi="Times New Roman" w:cs="Times New Roman"/>
          <w:sz w:val="24"/>
          <w:szCs w:val="24"/>
          <w:lang w:val="en-US"/>
        </w:rPr>
        <w:t>we</w:t>
      </w:r>
      <w:r w:rsidR="000323BF" w:rsidRPr="001C5BBF">
        <w:rPr>
          <w:rFonts w:ascii="Times New Roman" w:hAnsi="Times New Roman" w:cs="Times New Roman"/>
          <w:sz w:val="24"/>
          <w:szCs w:val="24"/>
          <w:lang w:val="en-US"/>
        </w:rPr>
        <w:t xml:space="preserve">re generated </w:t>
      </w:r>
      <w:r w:rsidR="00D47FBB" w:rsidRPr="001C5BBF">
        <w:rPr>
          <w:rFonts w:ascii="Times New Roman" w:hAnsi="Times New Roman" w:cs="Times New Roman"/>
          <w:sz w:val="24"/>
          <w:szCs w:val="24"/>
          <w:lang w:val="en-US"/>
        </w:rPr>
        <w:t>using</w:t>
      </w:r>
      <w:r w:rsidR="000323BF" w:rsidRPr="001C5BBF">
        <w:rPr>
          <w:rFonts w:ascii="Times New Roman" w:hAnsi="Times New Roman" w:cs="Times New Roman"/>
          <w:sz w:val="24"/>
          <w:szCs w:val="24"/>
          <w:lang w:val="en-US"/>
        </w:rPr>
        <w:t xml:space="preserve"> </w:t>
      </w:r>
      <w:r w:rsidR="00D47FBB" w:rsidRPr="001C5BBF">
        <w:rPr>
          <w:rFonts w:ascii="Times New Roman" w:hAnsi="Times New Roman" w:cs="Times New Roman"/>
          <w:sz w:val="24"/>
          <w:szCs w:val="24"/>
          <w:lang w:val="en-US"/>
        </w:rPr>
        <w:t xml:space="preserve">the </w:t>
      </w:r>
      <w:r w:rsidR="000323BF" w:rsidRPr="001C5BBF">
        <w:rPr>
          <w:rFonts w:ascii="Times New Roman" w:hAnsi="Times New Roman" w:cs="Times New Roman"/>
          <w:sz w:val="24"/>
          <w:szCs w:val="24"/>
          <w:lang w:val="en-US"/>
        </w:rPr>
        <w:t>preprocessor SALOME</w:t>
      </w:r>
      <w:r w:rsidR="00A4218E" w:rsidRPr="001C5BBF">
        <w:rPr>
          <w:rFonts w:ascii="Times New Roman" w:hAnsi="Times New Roman" w:cs="Times New Roman"/>
          <w:sz w:val="24"/>
          <w:szCs w:val="24"/>
          <w:lang w:val="en-US"/>
        </w:rPr>
        <w:t>,</w:t>
      </w:r>
      <w:r w:rsidR="00781265"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{"citationItems":[{"id":"ITEM-1","itemData":{"abstract":"In order to ease the development of applications integrating simulation codes, CAD modelers and post-processing tools CEA and EDF R and D have invested in the SALOME platform, a tool dedicated to the environment of the scientific codes The platform comes in the shape of a toolbox which offers functionalities for CAD, meshing, code coupling, visualization, GUI development These tools can be combined to create integrated applications that make the scientific codes easier to use and well-interfaced with their environment be it other codes, CAD and meshing tools or visualization software Many projects in CEA and EDF R and D now use SALOME, bringing technical coherence to the software suites of our institutions (author)","author":[{"dropping-particle":"","family":"Bergeaud","given":"Vincent","non-dropping-particle":"","parse-names":false,"suffix":""},{"dropping-particle":"","family":"Lefebvre","given":"Vincent","non-dropping-particle":"","parse-names":false,"suffix":""}],"container-title":"Proceedings of SNA + MC2010: Joint international conference on supercomputing in nuclear applications + Monte Carlo 2010 Tokyo","id":"ITEM-1","issued":{"date-parts":[["2010"]]},"page":"1630","publisher-place":"Japan","title":"SALOME A software integration platform for multi-physics, pre-processing and visualisation","type":"paper-conference"},"uris":["http://www.mendeley.com/documents/?uuid=634678b5-0c86-49c7-90f3-5d2761d8a51e"]}],"mendeley":{"formattedCitation":"&lt;sup&gt;36&lt;/sup&gt;","plainTextFormattedCitation":"36","previouslyFormattedCitation":"&lt;sup&gt;36&lt;/sup&gt;"},"properties":{"noteIndex":0},"schema":"https://github.com/citation-style-language/schema/raw/master/csl-citation.json"}</w:instrText>
      </w:r>
      <w:r w:rsidR="00781265" w:rsidRPr="001C5BBF">
        <w:rPr>
          <w:rFonts w:ascii="Times New Roman" w:hAnsi="Times New Roman" w:cs="Times New Roman"/>
          <w:sz w:val="24"/>
          <w:szCs w:val="24"/>
          <w:lang w:val="en-US"/>
        </w:rPr>
        <w:fldChar w:fldCharType="separate"/>
      </w:r>
      <w:r w:rsidR="006116AA" w:rsidRPr="001C5BBF">
        <w:rPr>
          <w:rFonts w:ascii="Times New Roman" w:hAnsi="Times New Roman" w:cs="Times New Roman"/>
          <w:noProof/>
          <w:sz w:val="24"/>
          <w:szCs w:val="24"/>
          <w:vertAlign w:val="superscript"/>
          <w:lang w:val="en-US"/>
        </w:rPr>
        <w:t>36</w:t>
      </w:r>
      <w:r w:rsidR="00781265" w:rsidRPr="001C5BBF">
        <w:rPr>
          <w:rFonts w:ascii="Times New Roman" w:hAnsi="Times New Roman" w:cs="Times New Roman"/>
          <w:sz w:val="24"/>
          <w:szCs w:val="24"/>
          <w:lang w:val="en-US"/>
        </w:rPr>
        <w:fldChar w:fldCharType="end"/>
      </w:r>
      <w:r w:rsidR="000323BF" w:rsidRPr="001C5BBF">
        <w:rPr>
          <w:rFonts w:ascii="Times New Roman" w:hAnsi="Times New Roman" w:cs="Times New Roman"/>
          <w:sz w:val="24"/>
          <w:szCs w:val="24"/>
          <w:lang w:val="en-US"/>
        </w:rPr>
        <w:t xml:space="preserve"> </w:t>
      </w:r>
      <w:r w:rsidR="00EC1658" w:rsidRPr="001C5BBF">
        <w:rPr>
          <w:rFonts w:ascii="Times New Roman" w:hAnsi="Times New Roman" w:cs="Times New Roman"/>
          <w:sz w:val="24"/>
          <w:szCs w:val="24"/>
          <w:lang w:val="en-US"/>
        </w:rPr>
        <w:t>and t</w:t>
      </w:r>
      <w:r w:rsidR="00DA1088" w:rsidRPr="001C5BBF">
        <w:rPr>
          <w:rFonts w:ascii="Times New Roman" w:hAnsi="Times New Roman" w:cs="Times New Roman"/>
          <w:sz w:val="24"/>
          <w:szCs w:val="24"/>
          <w:lang w:val="en-US"/>
        </w:rPr>
        <w:t xml:space="preserve">he maximum aspect ratio and skewness of the tetrahedral elements in </w:t>
      </w:r>
      <w:r w:rsidR="00A4218E" w:rsidRPr="001C5BBF">
        <w:rPr>
          <w:rFonts w:ascii="Times New Roman" w:hAnsi="Times New Roman" w:cs="Times New Roman"/>
          <w:sz w:val="24"/>
          <w:szCs w:val="24"/>
          <w:lang w:val="en-US"/>
        </w:rPr>
        <w:t>them</w:t>
      </w:r>
      <w:r w:rsidR="00DA1088" w:rsidRPr="001C5BBF">
        <w:rPr>
          <w:rFonts w:ascii="Times New Roman" w:hAnsi="Times New Roman" w:cs="Times New Roman"/>
          <w:sz w:val="24"/>
          <w:szCs w:val="24"/>
          <w:lang w:val="en-US"/>
        </w:rPr>
        <w:t xml:space="preserve"> were below 5 and </w:t>
      </w:r>
      <w:r w:rsidR="00B21E51" w:rsidRPr="001C5BBF">
        <w:rPr>
          <w:rFonts w:ascii="Times New Roman" w:hAnsi="Times New Roman" w:cs="Times New Roman"/>
          <w:sz w:val="24"/>
          <w:szCs w:val="24"/>
          <w:lang w:val="en-US"/>
        </w:rPr>
        <w:t>0.8</w:t>
      </w:r>
      <w:r w:rsidR="00DA1088" w:rsidRPr="001C5BBF">
        <w:rPr>
          <w:rFonts w:ascii="Times New Roman" w:hAnsi="Times New Roman" w:cs="Times New Roman"/>
          <w:sz w:val="24"/>
          <w:szCs w:val="24"/>
          <w:lang w:val="en-US"/>
        </w:rPr>
        <w:t>5, respectively.</w:t>
      </w:r>
      <w:r w:rsidR="00344B04" w:rsidRPr="001C5BBF">
        <w:rPr>
          <w:rFonts w:ascii="Times New Roman" w:hAnsi="Times New Roman" w:cs="Times New Roman"/>
          <w:sz w:val="24"/>
          <w:szCs w:val="24"/>
          <w:lang w:val="en-US"/>
        </w:rPr>
        <w:t xml:space="preserve"> </w:t>
      </w:r>
      <w:r w:rsidR="00EC1658" w:rsidRPr="001C5BBF">
        <w:rPr>
          <w:rFonts w:ascii="Times New Roman" w:hAnsi="Times New Roman" w:cs="Times New Roman"/>
          <w:sz w:val="24"/>
          <w:szCs w:val="24"/>
          <w:lang w:val="en-US"/>
        </w:rPr>
        <w:t>Thus, i</w:t>
      </w:r>
      <w:r w:rsidR="008F269C" w:rsidRPr="001C5BBF">
        <w:rPr>
          <w:rFonts w:ascii="Times New Roman" w:hAnsi="Times New Roman" w:cs="Times New Roman"/>
          <w:sz w:val="24"/>
          <w:szCs w:val="24"/>
          <w:lang w:val="en-US"/>
        </w:rPr>
        <w:t xml:space="preserve">t was ensured that the grid quality </w:t>
      </w:r>
      <w:r w:rsidR="00EC1658" w:rsidRPr="001C5BBF">
        <w:rPr>
          <w:rFonts w:ascii="Times New Roman" w:hAnsi="Times New Roman" w:cs="Times New Roman"/>
          <w:sz w:val="24"/>
          <w:szCs w:val="24"/>
          <w:lang w:val="en-US"/>
        </w:rPr>
        <w:t>was</w:t>
      </w:r>
      <w:r w:rsidR="008F269C" w:rsidRPr="001C5BBF">
        <w:rPr>
          <w:rFonts w:ascii="Times New Roman" w:hAnsi="Times New Roman" w:cs="Times New Roman"/>
          <w:sz w:val="24"/>
          <w:szCs w:val="24"/>
          <w:lang w:val="en-US"/>
        </w:rPr>
        <w:t xml:space="preserve"> not compromised </w:t>
      </w:r>
      <w:r w:rsidR="00EC1658" w:rsidRPr="001C5BBF">
        <w:rPr>
          <w:rFonts w:ascii="Times New Roman" w:hAnsi="Times New Roman" w:cs="Times New Roman"/>
          <w:sz w:val="24"/>
          <w:szCs w:val="24"/>
          <w:lang w:val="en-US"/>
        </w:rPr>
        <w:t>by the</w:t>
      </w:r>
      <w:r w:rsidR="008F269C" w:rsidRPr="001C5BBF">
        <w:rPr>
          <w:rFonts w:ascii="Times New Roman" w:hAnsi="Times New Roman" w:cs="Times New Roman"/>
          <w:sz w:val="24"/>
          <w:szCs w:val="24"/>
          <w:lang w:val="en-US"/>
        </w:rPr>
        <w:t xml:space="preserve"> presence of </w:t>
      </w:r>
      <w:r w:rsidR="00A4218E" w:rsidRPr="001C5BBF">
        <w:rPr>
          <w:rFonts w:ascii="Times New Roman" w:hAnsi="Times New Roman" w:cs="Times New Roman"/>
          <w:sz w:val="24"/>
          <w:szCs w:val="24"/>
          <w:lang w:val="en-US"/>
        </w:rPr>
        <w:t>a</w:t>
      </w:r>
      <w:r w:rsidR="008F269C" w:rsidRPr="001C5BBF">
        <w:rPr>
          <w:rFonts w:ascii="Times New Roman" w:hAnsi="Times New Roman" w:cs="Times New Roman"/>
          <w:sz w:val="24"/>
          <w:szCs w:val="24"/>
          <w:lang w:val="en-US"/>
        </w:rPr>
        <w:t xml:space="preserve"> sharp curvature at the lv interface of the droplets</w:t>
      </w:r>
      <w:r w:rsidR="00781265" w:rsidRPr="001C5BBF">
        <w:rPr>
          <w:rFonts w:ascii="Times New Roman" w:hAnsi="Times New Roman" w:cs="Times New Roman"/>
          <w:sz w:val="24"/>
          <w:szCs w:val="24"/>
          <w:lang w:val="en-US"/>
        </w:rPr>
        <w:t xml:space="preserve"> in</w:t>
      </w:r>
      <w:r w:rsidR="00EC1658" w:rsidRPr="001C5BBF">
        <w:rPr>
          <w:rFonts w:ascii="Times New Roman" w:hAnsi="Times New Roman" w:cs="Times New Roman"/>
          <w:sz w:val="24"/>
          <w:szCs w:val="24"/>
          <w:lang w:val="en-US"/>
        </w:rPr>
        <w:t xml:space="preserve"> the</w:t>
      </w:r>
      <w:r w:rsidR="00781265" w:rsidRPr="001C5BBF">
        <w:rPr>
          <w:rFonts w:ascii="Times New Roman" w:hAnsi="Times New Roman" w:cs="Times New Roman"/>
          <w:sz w:val="24"/>
          <w:szCs w:val="24"/>
          <w:lang w:val="en-US"/>
        </w:rPr>
        <w:t xml:space="preserve"> simulation domain</w:t>
      </w:r>
      <w:r w:rsidR="008F269C" w:rsidRPr="001C5BBF">
        <w:rPr>
          <w:rFonts w:ascii="Times New Roman" w:hAnsi="Times New Roman" w:cs="Times New Roman"/>
          <w:sz w:val="24"/>
          <w:szCs w:val="24"/>
          <w:lang w:val="en-US"/>
        </w:rPr>
        <w:t>.</w:t>
      </w:r>
      <w:r w:rsidR="009E67BC" w:rsidRPr="001C5BBF">
        <w:rPr>
          <w:rFonts w:ascii="Times New Roman" w:hAnsi="Times New Roman" w:cs="Times New Roman"/>
          <w:sz w:val="24"/>
          <w:szCs w:val="24"/>
          <w:lang w:val="en-US"/>
        </w:rPr>
        <w:t xml:space="preserve"> </w:t>
      </w:r>
      <w:r w:rsidR="00A4218E" w:rsidRPr="001C5BBF">
        <w:rPr>
          <w:rFonts w:ascii="Times New Roman" w:hAnsi="Times New Roman" w:cs="Times New Roman"/>
          <w:sz w:val="24"/>
          <w:szCs w:val="24"/>
          <w:lang w:val="en-US"/>
        </w:rPr>
        <w:t>Only t</w:t>
      </w:r>
      <w:r w:rsidR="00B10752" w:rsidRPr="001C5BBF">
        <w:rPr>
          <w:rFonts w:ascii="Times New Roman" w:hAnsi="Times New Roman" w:cs="Times New Roman"/>
          <w:sz w:val="24"/>
          <w:szCs w:val="24"/>
          <w:lang w:val="en-US"/>
        </w:rPr>
        <w:t xml:space="preserve">he vapor diffusion </w:t>
      </w:r>
      <w:r w:rsidR="001D1D56" w:rsidRPr="001C5BBF">
        <w:rPr>
          <w:rFonts w:ascii="Times New Roman" w:hAnsi="Times New Roman" w:cs="Times New Roman"/>
          <w:sz w:val="24"/>
          <w:szCs w:val="24"/>
          <w:lang w:val="en-US"/>
        </w:rPr>
        <w:t>from the lv interface to the</w:t>
      </w:r>
      <w:r w:rsidR="00B10752" w:rsidRPr="001C5BBF">
        <w:rPr>
          <w:rFonts w:ascii="Times New Roman" w:hAnsi="Times New Roman" w:cs="Times New Roman"/>
          <w:sz w:val="24"/>
          <w:szCs w:val="24"/>
          <w:lang w:val="en-US"/>
        </w:rPr>
        <w:t xml:space="preserve"> gas domain </w:t>
      </w:r>
      <w:r w:rsidR="00A4218E" w:rsidRPr="001C5BBF">
        <w:rPr>
          <w:rFonts w:ascii="Times New Roman" w:hAnsi="Times New Roman" w:cs="Times New Roman"/>
          <w:sz w:val="24"/>
          <w:szCs w:val="24"/>
          <w:lang w:val="en-US"/>
        </w:rPr>
        <w:t>wa</w:t>
      </w:r>
      <w:r w:rsidR="00B10752" w:rsidRPr="001C5BBF">
        <w:rPr>
          <w:rFonts w:ascii="Times New Roman" w:hAnsi="Times New Roman" w:cs="Times New Roman"/>
          <w:sz w:val="24"/>
          <w:szCs w:val="24"/>
          <w:lang w:val="en-US"/>
        </w:rPr>
        <w:t>s simulated</w:t>
      </w:r>
      <w:r w:rsidR="00A4218E" w:rsidRPr="001C5BBF">
        <w:rPr>
          <w:rFonts w:ascii="Times New Roman" w:hAnsi="Times New Roman" w:cs="Times New Roman"/>
          <w:sz w:val="24"/>
          <w:szCs w:val="24"/>
          <w:lang w:val="en-US"/>
        </w:rPr>
        <w:t>,</w:t>
      </w:r>
      <w:r w:rsidR="00B10752" w:rsidRPr="001C5BBF">
        <w:rPr>
          <w:rFonts w:ascii="Times New Roman" w:hAnsi="Times New Roman" w:cs="Times New Roman"/>
          <w:sz w:val="24"/>
          <w:szCs w:val="24"/>
          <w:lang w:val="en-US"/>
        </w:rPr>
        <w:t xml:space="preserve"> and the </w:t>
      </w:r>
      <w:r w:rsidR="003A01C7" w:rsidRPr="001C5BBF">
        <w:rPr>
          <w:rFonts w:ascii="Times New Roman" w:hAnsi="Times New Roman" w:cs="Times New Roman"/>
          <w:sz w:val="24"/>
          <w:szCs w:val="24"/>
          <w:lang w:val="en-US"/>
        </w:rPr>
        <w:t xml:space="preserve">internal </w:t>
      </w:r>
      <w:r w:rsidR="00B10752" w:rsidRPr="001C5BBF">
        <w:rPr>
          <w:rFonts w:ascii="Times New Roman" w:hAnsi="Times New Roman" w:cs="Times New Roman"/>
          <w:sz w:val="24"/>
          <w:szCs w:val="24"/>
          <w:lang w:val="en-US"/>
        </w:rPr>
        <w:t xml:space="preserve">flow </w:t>
      </w:r>
      <w:r w:rsidR="003A01C7" w:rsidRPr="001C5BBF">
        <w:rPr>
          <w:rFonts w:ascii="Times New Roman" w:hAnsi="Times New Roman" w:cs="Times New Roman"/>
          <w:sz w:val="24"/>
          <w:szCs w:val="24"/>
          <w:lang w:val="en-US"/>
        </w:rPr>
        <w:t xml:space="preserve">of </w:t>
      </w:r>
      <w:r w:rsidR="00B10752" w:rsidRPr="001C5BBF">
        <w:rPr>
          <w:rFonts w:ascii="Times New Roman" w:hAnsi="Times New Roman" w:cs="Times New Roman"/>
          <w:sz w:val="24"/>
          <w:szCs w:val="24"/>
          <w:lang w:val="en-US"/>
        </w:rPr>
        <w:t xml:space="preserve">the droplet </w:t>
      </w:r>
      <w:r w:rsidR="00A4218E" w:rsidRPr="001C5BBF">
        <w:rPr>
          <w:rFonts w:ascii="Times New Roman" w:hAnsi="Times New Roman" w:cs="Times New Roman"/>
          <w:sz w:val="24"/>
          <w:szCs w:val="24"/>
          <w:lang w:val="en-US"/>
        </w:rPr>
        <w:t>wa</w:t>
      </w:r>
      <w:r w:rsidR="00B10752" w:rsidRPr="001C5BBF">
        <w:rPr>
          <w:rFonts w:ascii="Times New Roman" w:hAnsi="Times New Roman" w:cs="Times New Roman"/>
          <w:sz w:val="24"/>
          <w:szCs w:val="24"/>
          <w:lang w:val="en-US"/>
        </w:rPr>
        <w:t>s ignored</w:t>
      </w:r>
      <w:r w:rsidR="00C70C67" w:rsidRPr="001C5BBF">
        <w:rPr>
          <w:rFonts w:ascii="Times New Roman" w:hAnsi="Times New Roman" w:cs="Times New Roman"/>
          <w:sz w:val="24"/>
          <w:szCs w:val="24"/>
          <w:lang w:val="en-US"/>
        </w:rPr>
        <w:t xml:space="preserve"> because the liquid </w:t>
      </w:r>
      <w:r w:rsidR="00A4218E" w:rsidRPr="001C5BBF">
        <w:rPr>
          <w:rFonts w:ascii="Times New Roman" w:hAnsi="Times New Roman" w:cs="Times New Roman"/>
          <w:sz w:val="24"/>
          <w:szCs w:val="24"/>
          <w:lang w:val="en-US"/>
        </w:rPr>
        <w:t>wa</w:t>
      </w:r>
      <w:r w:rsidR="00C70C67" w:rsidRPr="001C5BBF">
        <w:rPr>
          <w:rFonts w:ascii="Times New Roman" w:hAnsi="Times New Roman" w:cs="Times New Roman"/>
          <w:sz w:val="24"/>
          <w:szCs w:val="24"/>
          <w:lang w:val="en-US"/>
        </w:rPr>
        <w:t xml:space="preserve">s </w:t>
      </w:r>
      <w:r w:rsidR="00CD2DB8" w:rsidRPr="001C5BBF">
        <w:rPr>
          <w:rFonts w:ascii="Times New Roman" w:hAnsi="Times New Roman" w:cs="Times New Roman"/>
          <w:noProof/>
          <w:sz w:val="24"/>
          <w:szCs w:val="24"/>
          <w:lang w:val="en-US"/>
        </w:rPr>
        <mc:AlternateContent>
          <mc:Choice Requires="wpg">
            <w:drawing>
              <wp:anchor distT="0" distB="0" distL="114300" distR="114300" simplePos="0" relativeHeight="251674112" behindDoc="0" locked="0" layoutInCell="1" allowOverlap="1" wp14:anchorId="13BE39B1" wp14:editId="14CB0DE4">
                <wp:simplePos x="0" y="0"/>
                <wp:positionH relativeFrom="page">
                  <wp:posOffset>1000125</wp:posOffset>
                </wp:positionH>
                <wp:positionV relativeFrom="page">
                  <wp:posOffset>5706374</wp:posOffset>
                </wp:positionV>
                <wp:extent cx="5327650" cy="3383915"/>
                <wp:effectExtent l="0" t="0" r="0" b="26035"/>
                <wp:wrapNone/>
                <wp:docPr id="83" name="グループ化 83"/>
                <wp:cNvGraphicFramePr/>
                <a:graphic xmlns:a="http://schemas.openxmlformats.org/drawingml/2006/main">
                  <a:graphicData uri="http://schemas.microsoft.com/office/word/2010/wordprocessingGroup">
                    <wpg:wgp>
                      <wpg:cNvGrpSpPr/>
                      <wpg:grpSpPr>
                        <a:xfrm>
                          <a:off x="0" y="0"/>
                          <a:ext cx="5327650" cy="3383915"/>
                          <a:chOff x="0" y="0"/>
                          <a:chExt cx="5327650" cy="3383915"/>
                        </a:xfrm>
                      </wpg:grpSpPr>
                      <pic:pic xmlns:pic="http://schemas.openxmlformats.org/drawingml/2006/picture">
                        <pic:nvPicPr>
                          <pic:cNvPr id="9" name="Picture 9" descr="A picture containing antenna, wheel&#10;&#10;Description automatically generated"/>
                          <pic:cNvPicPr>
                            <a:picLocks noChangeAspect="1"/>
                          </pic:cNvPicPr>
                        </pic:nvPicPr>
                        <pic:blipFill>
                          <a:blip r:embed="rId13" cstate="print">
                            <a:extLst>
                              <a:ext uri="{BEBA8EAE-BF5A-486C-A8C5-ECC9F3942E4B}">
                                <a14:imgProps xmlns:a14="http://schemas.microsoft.com/office/drawing/2010/main">
                                  <a14:imgLayer r:embed="rId14">
                                    <a14:imgEffect>
                                      <a14:backgroundRemoval t="6358" b="91185" l="7009" r="91908">
                                        <a14:foregroundMark x1="7948" y1="46098" x2="7948" y2="46098"/>
                                        <a14:foregroundMark x1="49639" y1="91329" x2="49639" y2="91329"/>
                                        <a14:foregroundMark x1="47399" y1="7948" x2="47399" y2="7948"/>
                                        <a14:foregroundMark x1="91908" y1="44509" x2="91908" y2="44509"/>
                                        <a14:foregroundMark x1="7009" y1="50217" x2="7009" y2="50217"/>
                                        <a14:foregroundMark x1="40968" y1="7803" x2="40968" y2="7803"/>
                                        <a14:foregroundMark x1="53035" y1="6358" x2="53035" y2="6358"/>
                                        <a14:foregroundMark x1="39595" y1="7803" x2="39595" y2="7803"/>
                                        <a14:foregroundMark x1="27818" y1="13150" x2="27818" y2="13150"/>
                                        <a14:foregroundMark x1="28613" y1="12428" x2="28613" y2="12428"/>
                                      </a14:backgroundRemoval>
                                    </a14:imgEffect>
                                  </a14:imgLayer>
                                </a14:imgProps>
                              </a:ext>
                              <a:ext uri="{28A0092B-C50C-407E-A947-70E740481C1C}">
                                <a14:useLocalDpi xmlns:a14="http://schemas.microsoft.com/office/drawing/2010/main" val="0"/>
                              </a:ext>
                            </a:extLst>
                          </a:blip>
                          <a:srcRect/>
                          <a:stretch>
                            <a:fillRect/>
                          </a:stretch>
                        </pic:blipFill>
                        <pic:spPr bwMode="auto">
                          <a:xfrm>
                            <a:off x="3528060" y="0"/>
                            <a:ext cx="1799590" cy="1799590"/>
                          </a:xfrm>
                          <a:prstGeom prst="rect">
                            <a:avLst/>
                          </a:prstGeom>
                          <a:noFill/>
                          <a:ln>
                            <a:noFill/>
                          </a:ln>
                        </pic:spPr>
                      </pic:pic>
                      <pic:pic xmlns:pic="http://schemas.openxmlformats.org/drawingml/2006/picture">
                        <pic:nvPicPr>
                          <pic:cNvPr id="31" name="Picture 3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80460" y="1927860"/>
                            <a:ext cx="1459230" cy="1456055"/>
                          </a:xfrm>
                          <a:prstGeom prst="rect">
                            <a:avLst/>
                          </a:prstGeom>
                          <a:noFill/>
                        </pic:spPr>
                      </pic:pic>
                      <wps:wsp>
                        <wps:cNvPr id="37" name="Rectangle 37"/>
                        <wps:cNvSpPr/>
                        <wps:spPr>
                          <a:xfrm>
                            <a:off x="3680460" y="1927860"/>
                            <a:ext cx="1459230" cy="145605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4221480" y="693420"/>
                            <a:ext cx="405082" cy="3795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Straight Connector 43"/>
                        <wps:cNvCnPr/>
                        <wps:spPr>
                          <a:xfrm flipH="1">
                            <a:off x="3680460" y="1074420"/>
                            <a:ext cx="543464" cy="85448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4632960" y="1074420"/>
                            <a:ext cx="511271" cy="8540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6" name="Text Box 46"/>
                        <wps:cNvSpPr txBox="1"/>
                        <wps:spPr>
                          <a:xfrm>
                            <a:off x="0" y="83820"/>
                            <a:ext cx="405082" cy="327804"/>
                          </a:xfrm>
                          <a:prstGeom prst="rect">
                            <a:avLst/>
                          </a:prstGeom>
                          <a:noFill/>
                          <a:ln w="6350">
                            <a:noFill/>
                          </a:ln>
                        </wps:spPr>
                        <wps:txbx>
                          <w:txbxContent>
                            <w:p w14:paraId="5936A3C7" w14:textId="77777777" w:rsidR="00FE45C7" w:rsidRPr="00706744" w:rsidRDefault="00FE45C7" w:rsidP="00517FAB">
                              <w:pPr>
                                <w:rPr>
                                  <w:rFonts w:ascii="Times New Roman" w:hAnsi="Times New Roman" w:cs="Times New Roman"/>
                                  <w:sz w:val="24"/>
                                  <w:szCs w:val="24"/>
                                </w:rPr>
                              </w:pPr>
                              <w:r w:rsidRPr="00706744">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147060" y="91440"/>
                            <a:ext cx="405082" cy="327804"/>
                          </a:xfrm>
                          <a:prstGeom prst="rect">
                            <a:avLst/>
                          </a:prstGeom>
                          <a:noFill/>
                          <a:ln w="6350">
                            <a:noFill/>
                          </a:ln>
                        </wps:spPr>
                        <wps:txbx>
                          <w:txbxContent>
                            <w:p w14:paraId="13789F5B" w14:textId="448B5BC4" w:rsidR="00FE45C7" w:rsidRPr="00706744" w:rsidRDefault="00FE45C7" w:rsidP="00517FAB">
                              <w:pPr>
                                <w:rPr>
                                  <w:rFonts w:ascii="Times New Roman" w:hAnsi="Times New Roman" w:cs="Times New Roman"/>
                                  <w:sz w:val="24"/>
                                  <w:szCs w:val="24"/>
                                </w:rPr>
                              </w:pPr>
                              <w:r w:rsidRPr="00706744">
                                <w:rPr>
                                  <w:rFonts w:ascii="Times New Roman" w:hAnsi="Times New Roman" w:cs="Times New Roman"/>
                                  <w:sz w:val="24"/>
                                  <w:szCs w:val="24"/>
                                </w:rPr>
                                <w:t>(</w:t>
                              </w:r>
                              <w:r>
                                <w:rPr>
                                  <w:rFonts w:ascii="Times New Roman" w:hAnsi="Times New Roman" w:cs="Times New Roman"/>
                                  <w:sz w:val="24"/>
                                  <w:szCs w:val="24"/>
                                </w:rPr>
                                <w:t>b</w:t>
                              </w:r>
                              <w:r w:rsidRPr="0070674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3147060" y="1935480"/>
                            <a:ext cx="404495" cy="327660"/>
                          </a:xfrm>
                          <a:prstGeom prst="rect">
                            <a:avLst/>
                          </a:prstGeom>
                          <a:noFill/>
                          <a:ln w="6350">
                            <a:noFill/>
                          </a:ln>
                        </wps:spPr>
                        <wps:txbx>
                          <w:txbxContent>
                            <w:p w14:paraId="3AA48F7E" w14:textId="587168C7" w:rsidR="00FE45C7" w:rsidRPr="00706744" w:rsidRDefault="00FE45C7" w:rsidP="00517FAB">
                              <w:pPr>
                                <w:rPr>
                                  <w:rFonts w:ascii="Times New Roman" w:hAnsi="Times New Roman" w:cs="Times New Roman"/>
                                  <w:sz w:val="24"/>
                                  <w:szCs w:val="24"/>
                                </w:rPr>
                              </w:pPr>
                              <w:r w:rsidRPr="00706744">
                                <w:rPr>
                                  <w:rFonts w:ascii="Times New Roman" w:hAnsi="Times New Roman" w:cs="Times New Roman"/>
                                  <w:sz w:val="24"/>
                                  <w:szCs w:val="24"/>
                                </w:rPr>
                                <w:t>(</w:t>
                              </w:r>
                              <w:r>
                                <w:rPr>
                                  <w:rFonts w:ascii="Times New Roman" w:hAnsi="Times New Roman" w:cs="Times New Roman"/>
                                  <w:sz w:val="24"/>
                                  <w:szCs w:val="24"/>
                                </w:rPr>
                                <w:t>c</w:t>
                              </w:r>
                              <w:r w:rsidRPr="00706744">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Box 29"/>
                        <wps:cNvSpPr txBox="1"/>
                        <wps:spPr>
                          <a:xfrm>
                            <a:off x="4953000" y="2659380"/>
                            <a:ext cx="86360" cy="294640"/>
                          </a:xfrm>
                          <a:prstGeom prst="rect">
                            <a:avLst/>
                          </a:prstGeom>
                          <a:noFill/>
                          <a:ln>
                            <a:noFill/>
                          </a:ln>
                        </wps:spPr>
                        <wps:txbx>
                          <w:txbxContent>
                            <w:p w14:paraId="3303C097" w14:textId="77777777" w:rsidR="00FE45C7" w:rsidRPr="00517FAB" w:rsidRDefault="00FE45C7" w:rsidP="00517FAB">
                              <w:pPr>
                                <w:rPr>
                                  <w:rFonts w:ascii="Cambria Math" w:hAnsi="Cambria Math"/>
                                  <w:i/>
                                  <w:iCs/>
                                  <w:color w:val="FF0000"/>
                                  <w:kern w:val="24"/>
                                  <w:sz w:val="24"/>
                                  <w:szCs w:val="24"/>
                                  <w:lang w:val="en-US"/>
                                </w:rPr>
                              </w:pPr>
                              <m:oMathPara>
                                <m:oMathParaPr>
                                  <m:jc m:val="centerGroup"/>
                                </m:oMathParaPr>
                                <m:oMath>
                                  <m:r>
                                    <w:rPr>
                                      <w:rFonts w:ascii="Cambria Math" w:hAnsi="Cambria Math"/>
                                      <w:color w:val="FF0000"/>
                                      <w:kern w:val="24"/>
                                      <w:sz w:val="24"/>
                                      <w:szCs w:val="24"/>
                                      <w:lang w:val="en-US"/>
                                    </w:rPr>
                                    <m:t>x</m:t>
                                  </m:r>
                                </m:oMath>
                              </m:oMathPara>
                            </w:p>
                          </w:txbxContent>
                        </wps:txbx>
                        <wps:bodyPr wrap="none" lIns="0" tIns="0" rIns="0" bIns="0" rtlCol="0">
                          <a:spAutoFit/>
                        </wps:bodyPr>
                      </wps:wsp>
                      <wps:wsp>
                        <wps:cNvPr id="70" name="TextBox 30"/>
                        <wps:cNvSpPr txBox="1"/>
                        <wps:spPr>
                          <a:xfrm>
                            <a:off x="4229100" y="1935480"/>
                            <a:ext cx="88265" cy="294640"/>
                          </a:xfrm>
                          <a:prstGeom prst="rect">
                            <a:avLst/>
                          </a:prstGeom>
                          <a:noFill/>
                          <a:ln>
                            <a:noFill/>
                          </a:ln>
                        </wps:spPr>
                        <wps:txbx>
                          <w:txbxContent>
                            <w:p w14:paraId="4BFB65CE" w14:textId="77777777" w:rsidR="00FE45C7" w:rsidRPr="00517FAB" w:rsidRDefault="00FE45C7" w:rsidP="00517FAB">
                              <w:pPr>
                                <w:rPr>
                                  <w:rFonts w:ascii="Cambria Math" w:hAnsi="Cambria Math"/>
                                  <w:i/>
                                  <w:iCs/>
                                  <w:color w:val="FF0000"/>
                                  <w:kern w:val="24"/>
                                  <w:sz w:val="24"/>
                                  <w:szCs w:val="24"/>
                                  <w:lang w:val="en-US"/>
                                </w:rPr>
                              </w:pPr>
                              <m:oMathPara>
                                <m:oMathParaPr>
                                  <m:jc m:val="centerGroup"/>
                                </m:oMathParaPr>
                                <m:oMath>
                                  <m:r>
                                    <w:rPr>
                                      <w:rFonts w:ascii="Cambria Math" w:hAnsi="Cambria Math"/>
                                      <w:color w:val="FF0000"/>
                                      <w:kern w:val="24"/>
                                      <w:sz w:val="24"/>
                                      <w:szCs w:val="24"/>
                                      <w:lang w:val="en-US"/>
                                    </w:rPr>
                                    <m:t>y</m:t>
                                  </m:r>
                                </m:oMath>
                              </m:oMathPara>
                            </w:p>
                          </w:txbxContent>
                        </wps:txbx>
                        <wps:bodyPr wrap="none" lIns="0" tIns="0" rIns="0" bIns="0" rtlCol="0">
                          <a:spAutoFit/>
                        </wps:bodyPr>
                      </wps:wsp>
                      <wpg:grpSp>
                        <wpg:cNvPr id="82" name="グループ化 82"/>
                        <wpg:cNvGrpSpPr/>
                        <wpg:grpSpPr>
                          <a:xfrm>
                            <a:off x="4411980" y="1996440"/>
                            <a:ext cx="663227" cy="662940"/>
                            <a:chOff x="0" y="0"/>
                            <a:chExt cx="663227" cy="662940"/>
                          </a:xfrm>
                        </wpg:grpSpPr>
                        <wps:wsp>
                          <wps:cNvPr id="68" name="Straight Arrow Connector 28"/>
                          <wps:cNvCnPr>
                            <a:cxnSpLocks/>
                          </wps:cNvCnPr>
                          <wps:spPr>
                            <a:xfrm flipV="1">
                              <a:off x="0" y="0"/>
                              <a:ext cx="0" cy="650025"/>
                            </a:xfrm>
                            <a:prstGeom prst="straightConnector1">
                              <a:avLst/>
                            </a:prstGeom>
                            <a:ln w="3175">
                              <a:solidFill>
                                <a:srgbClr val="FF0000"/>
                              </a:solidFill>
                              <a:headEnd type="oval" w="sm" len="sm"/>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2" name="Straight Arrow Connector 31"/>
                          <wps:cNvCnPr>
                            <a:cxnSpLocks/>
                          </wps:cNvCnPr>
                          <wps:spPr>
                            <a:xfrm>
                              <a:off x="7620" y="662940"/>
                              <a:ext cx="655607" cy="0"/>
                            </a:xfrm>
                            <a:prstGeom prst="straightConnector1">
                              <a:avLst/>
                            </a:prstGeom>
                            <a:ln w="31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80" name="TextBox 29"/>
                        <wps:cNvSpPr txBox="1"/>
                        <wps:spPr>
                          <a:xfrm>
                            <a:off x="4312920" y="2651760"/>
                            <a:ext cx="207645" cy="294640"/>
                          </a:xfrm>
                          <a:prstGeom prst="rect">
                            <a:avLst/>
                          </a:prstGeom>
                          <a:noFill/>
                          <a:ln>
                            <a:noFill/>
                          </a:ln>
                        </wps:spPr>
                        <wps:txbx>
                          <w:txbxContent>
                            <w:p w14:paraId="12F8EB7E" w14:textId="29AB1348" w:rsidR="00FE45C7" w:rsidRPr="00517FAB" w:rsidRDefault="00FE45C7" w:rsidP="00517FAB">
                              <w:pPr>
                                <w:rPr>
                                  <w:rFonts w:ascii="Cambria Math" w:hAnsi="Cambria Math"/>
                                  <w:i/>
                                  <w:iCs/>
                                  <w:color w:val="FF0000"/>
                                  <w:kern w:val="24"/>
                                  <w:sz w:val="24"/>
                                  <w:szCs w:val="24"/>
                                  <w:lang w:val="en-US"/>
                                </w:rPr>
                              </w:pPr>
                              <m:oMathPara>
                                <m:oMathParaPr>
                                  <m:jc m:val="centerGroup"/>
                                </m:oMathParaPr>
                                <m:oMath>
                                  <m:r>
                                    <w:rPr>
                                      <w:rFonts w:ascii="Cambria Math" w:hAnsi="Cambria Math"/>
                                      <w:color w:val="FF0000"/>
                                      <w:kern w:val="24"/>
                                      <w:sz w:val="24"/>
                                      <w:szCs w:val="24"/>
                                      <w:lang w:val="en-US"/>
                                    </w:rPr>
                                    <m:t>o</m:t>
                                  </m:r>
                                </m:oMath>
                              </m:oMathPara>
                            </w:p>
                          </w:txbxContent>
                        </wps:txbx>
                        <wps:bodyPr wrap="square" lIns="0" tIns="0" rIns="0" bIns="0" rtlCol="0">
                          <a:spAutoFit/>
                        </wps:bodyPr>
                      </wps:wsp>
                    </wpg:wgp>
                  </a:graphicData>
                </a:graphic>
              </wp:anchor>
            </w:drawing>
          </mc:Choice>
          <mc:Fallback>
            <w:pict>
              <v:group w14:anchorId="13BE39B1" id="グループ化 83" o:spid="_x0000_s1026" style="position:absolute;left:0;text-align:left;margin-left:78.75pt;margin-top:449.3pt;width:419.5pt;height:266.45pt;z-index:251674112;mso-position-horizontal-relative:page;mso-position-vertical-relative:page" coordsize="53276,3383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A picture containing antenna, wheel&#10;&#10;Description automatically generated" style="position:absolute;left:35280;width:1799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">
                  <v:imagedata r:id="rId16" o:title="A picture containing antenna, wheel&#10;&#10;Description automatically generated"/>
                </v:shape>
                <v:shape id="Picture 31" o:spid="_x0000_s1028" type="#_x0000_t75" style="position:absolute;left:36804;top:19278;width:14592;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">
                  <v:imagedata r:id="rId17" o:title=""/>
                </v:shape>
                <v:rect id="Rectangle 37" o:spid="_x0000_s1029" style="position:absolute;left:36804;top:19278;width:14592;height:14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" filled="f" strokecolor="black [3213]" strokeweight=".5pt"/>
                <v:rect id="Rectangle 41" o:spid="_x0000_s1030" style="position:absolute;left:42214;top:6934;width:4051;height:3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" filled="f" strokecolor="black [3213]" strokeweight=".5pt"/>
                <v:line id="Straight Connector 43" o:spid="_x0000_s1031" style="position:absolute;flip:x;visibility:visible;mso-wrap-style:square" from="36804,10744" to="42239,1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" strokecolor="black [3213]" strokeweight=".5pt">
                  <v:stroke dashstyle="dash" joinstyle="miter"/>
                </v:line>
                <v:line id="Straight Connector 44" o:spid="_x0000_s1032" style="position:absolute;visibility:visible;mso-wrap-style:square" from="46329,10744" to="51442,1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" strokecolor="black [3213]" strokeweight=".5pt">
                  <v:stroke dashstyle="dash" joinstyle="miter"/>
                </v:line>
                <v:shapetype id="_x0000_t202" coordsize="21600,21600" o:spt="202" path="m,l,21600r21600,l21600,xe">
                  <v:stroke joinstyle="miter"/>
                  <v:path gradientshapeok="t" o:connecttype="rect"/>
                </v:shapetype>
                <v:shape id="Text Box 46" o:spid="_x0000_s1033" type="#_x0000_t202" style="position:absolute;top:838;width:4050;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5936A3C7" w14:textId="77777777" w:rsidR="00FE45C7" w:rsidRPr="00706744" w:rsidRDefault="00FE45C7" w:rsidP="00517FAB">
                        <w:pPr>
                          <w:rPr>
                            <w:rFonts w:ascii="Times New Roman" w:hAnsi="Times New Roman" w:cs="Times New Roman"/>
                            <w:sz w:val="24"/>
                            <w:szCs w:val="24"/>
                          </w:rPr>
                        </w:pPr>
                        <w:r w:rsidRPr="00706744">
                          <w:rPr>
                            <w:rFonts w:ascii="Times New Roman" w:hAnsi="Times New Roman" w:cs="Times New Roman"/>
                            <w:sz w:val="24"/>
                            <w:szCs w:val="24"/>
                          </w:rPr>
                          <w:t>(a)</w:t>
                        </w:r>
                      </w:p>
                    </w:txbxContent>
                  </v:textbox>
                </v:shape>
                <v:shape id="Text Box 56" o:spid="_x0000_s1034" type="#_x0000_t202" style="position:absolute;left:31470;top:914;width:4051;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13789F5B" w14:textId="448B5BC4" w:rsidR="00FE45C7" w:rsidRPr="00706744" w:rsidRDefault="00FE45C7" w:rsidP="00517FAB">
                        <w:pPr>
                          <w:rPr>
                            <w:rFonts w:ascii="Times New Roman" w:hAnsi="Times New Roman" w:cs="Times New Roman"/>
                            <w:sz w:val="24"/>
                            <w:szCs w:val="24"/>
                          </w:rPr>
                        </w:pPr>
                        <w:r w:rsidRPr="00706744">
                          <w:rPr>
                            <w:rFonts w:ascii="Times New Roman" w:hAnsi="Times New Roman" w:cs="Times New Roman"/>
                            <w:sz w:val="24"/>
                            <w:szCs w:val="24"/>
                          </w:rPr>
                          <w:t>(</w:t>
                        </w:r>
                        <w:r>
                          <w:rPr>
                            <w:rFonts w:ascii="Times New Roman" w:hAnsi="Times New Roman" w:cs="Times New Roman"/>
                            <w:sz w:val="24"/>
                            <w:szCs w:val="24"/>
                          </w:rPr>
                          <w:t>b</w:t>
                        </w:r>
                        <w:r w:rsidRPr="00706744">
                          <w:rPr>
                            <w:rFonts w:ascii="Times New Roman" w:hAnsi="Times New Roman" w:cs="Times New Roman"/>
                            <w:sz w:val="24"/>
                            <w:szCs w:val="24"/>
                          </w:rPr>
                          <w:t>)</w:t>
                        </w:r>
                      </w:p>
                    </w:txbxContent>
                  </v:textbox>
                </v:shape>
                <v:shape id="Text Box 66" o:spid="_x0000_s1035" type="#_x0000_t202" style="position:absolute;left:31470;top:19354;width:404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3AA48F7E" w14:textId="587168C7" w:rsidR="00FE45C7" w:rsidRPr="00706744" w:rsidRDefault="00FE45C7" w:rsidP="00517FAB">
                        <w:pPr>
                          <w:rPr>
                            <w:rFonts w:ascii="Times New Roman" w:hAnsi="Times New Roman" w:cs="Times New Roman"/>
                            <w:sz w:val="24"/>
                            <w:szCs w:val="24"/>
                          </w:rPr>
                        </w:pPr>
                        <w:r w:rsidRPr="00706744">
                          <w:rPr>
                            <w:rFonts w:ascii="Times New Roman" w:hAnsi="Times New Roman" w:cs="Times New Roman"/>
                            <w:sz w:val="24"/>
                            <w:szCs w:val="24"/>
                          </w:rPr>
                          <w:t>(</w:t>
                        </w:r>
                        <w:r>
                          <w:rPr>
                            <w:rFonts w:ascii="Times New Roman" w:hAnsi="Times New Roman" w:cs="Times New Roman"/>
                            <w:sz w:val="24"/>
                            <w:szCs w:val="24"/>
                          </w:rPr>
                          <w:t>c</w:t>
                        </w:r>
                        <w:r w:rsidRPr="00706744">
                          <w:rPr>
                            <w:rFonts w:ascii="Times New Roman" w:hAnsi="Times New Roman" w:cs="Times New Roman"/>
                            <w:sz w:val="24"/>
                            <w:szCs w:val="24"/>
                          </w:rPr>
                          <w:t>)</w:t>
                        </w:r>
                      </w:p>
                    </w:txbxContent>
                  </v:textbox>
                </v:shape>
                <v:shape id="TextBox 29" o:spid="_x0000_s1036" type="#_x0000_t202" style="position:absolute;left:49530;top:26593;width:863;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" filled="f" stroked="f">
                  <v:textbox style="mso-fit-shape-to-text:t" inset="0,0,0,0">
                    <w:txbxContent>
                      <w:p w14:paraId="3303C097" w14:textId="77777777" w:rsidR="00FE45C7" w:rsidRPr="00517FAB" w:rsidRDefault="00FE45C7" w:rsidP="00517FAB">
                        <w:pPr>
                          <w:rPr>
                            <w:rFonts w:ascii="Cambria Math" w:hAnsi="Cambria Math"/>
                            <w:i/>
                            <w:iCs/>
                            <w:color w:val="FF0000"/>
                            <w:kern w:val="24"/>
                            <w:sz w:val="24"/>
                            <w:szCs w:val="24"/>
                            <w:lang w:val="en-US"/>
                          </w:rPr>
                        </w:pPr>
                        <m:oMathPara>
                          <m:oMathParaPr>
                            <m:jc m:val="centerGroup"/>
                          </m:oMathParaPr>
                          <m:oMath>
                            <m:r>
                              <w:rPr>
                                <w:rFonts w:ascii="Cambria Math" w:hAnsi="Cambria Math"/>
                                <w:color w:val="FF0000"/>
                                <w:kern w:val="24"/>
                                <w:sz w:val="24"/>
                                <w:szCs w:val="24"/>
                                <w:lang w:val="en-US"/>
                              </w:rPr>
                              <m:t>x</m:t>
                            </m:r>
                          </m:oMath>
                        </m:oMathPara>
                      </w:p>
                    </w:txbxContent>
                  </v:textbox>
                </v:shape>
                <v:shape id="TextBox 30" o:spid="_x0000_s1037" type="#_x0000_t202" style="position:absolute;left:42291;top:19354;width:882;height:29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" filled="f" stroked="f">
                  <v:textbox style="mso-fit-shape-to-text:t" inset="0,0,0,0">
                    <w:txbxContent>
                      <w:p w14:paraId="4BFB65CE" w14:textId="77777777" w:rsidR="00FE45C7" w:rsidRPr="00517FAB" w:rsidRDefault="00FE45C7" w:rsidP="00517FAB">
                        <w:pPr>
                          <w:rPr>
                            <w:rFonts w:ascii="Cambria Math" w:hAnsi="Cambria Math"/>
                            <w:i/>
                            <w:iCs/>
                            <w:color w:val="FF0000"/>
                            <w:kern w:val="24"/>
                            <w:sz w:val="24"/>
                            <w:szCs w:val="24"/>
                            <w:lang w:val="en-US"/>
                          </w:rPr>
                        </w:pPr>
                        <m:oMathPara>
                          <m:oMathParaPr>
                            <m:jc m:val="centerGroup"/>
                          </m:oMathParaPr>
                          <m:oMath>
                            <m:r>
                              <w:rPr>
                                <w:rFonts w:ascii="Cambria Math" w:hAnsi="Cambria Math"/>
                                <w:color w:val="FF0000"/>
                                <w:kern w:val="24"/>
                                <w:sz w:val="24"/>
                                <w:szCs w:val="24"/>
                                <w:lang w:val="en-US"/>
                              </w:rPr>
                              <m:t>y</m:t>
                            </m:r>
                          </m:oMath>
                        </m:oMathPara>
                      </w:p>
                    </w:txbxContent>
                  </v:textbox>
                </v:shape>
                <v:group id="グループ化 82" o:spid="_x0000_s1038" style="position:absolute;left:44119;top:19964;width:6633;height:6629" coordsize="6632,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8" o:spid="_x0000_s1039" type="#_x0000_t32" style="position:absolute;width:0;height:65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" strokecolor="red" strokeweight=".25pt">
                    <v:stroke startarrow="oval" startarrowwidth="narrow" startarrowlength="short" endarrow="block" joinstyle="miter"/>
                    <o:lock v:ext="edit" shapetype="f"/>
                  </v:shape>
                  <v:shape id="Straight Arrow Connector 31" o:spid="_x0000_s1040" type="#_x0000_t32" style="position:absolute;left:76;top:6629;width:6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" strokecolor="red" strokeweight=".25pt">
                    <v:stroke endarrow="block" joinstyle="miter"/>
                    <o:lock v:ext="edit" shapetype="f"/>
                  </v:shape>
                </v:group>
                <v:shape id="TextBox 29" o:spid="_x0000_s1041" type="#_x0000_t202" style="position:absolute;left:43129;top:26517;width:207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" filled="f" stroked="f">
                  <v:textbox style="mso-fit-shape-to-text:t" inset="0,0,0,0">
                    <w:txbxContent>
                      <w:p w14:paraId="12F8EB7E" w14:textId="29AB1348" w:rsidR="00FE45C7" w:rsidRPr="00517FAB" w:rsidRDefault="00FE45C7" w:rsidP="00517FAB">
                        <w:pPr>
                          <w:rPr>
                            <w:rFonts w:ascii="Cambria Math" w:hAnsi="Cambria Math"/>
                            <w:i/>
                            <w:iCs/>
                            <w:color w:val="FF0000"/>
                            <w:kern w:val="24"/>
                            <w:sz w:val="24"/>
                            <w:szCs w:val="24"/>
                            <w:lang w:val="en-US"/>
                          </w:rPr>
                        </w:pPr>
                        <m:oMathPara>
                          <m:oMathParaPr>
                            <m:jc m:val="centerGroup"/>
                          </m:oMathParaPr>
                          <m:oMath>
                            <m:r>
                              <w:rPr>
                                <w:rFonts w:ascii="Cambria Math" w:hAnsi="Cambria Math"/>
                                <w:color w:val="FF0000"/>
                                <w:kern w:val="24"/>
                                <w:sz w:val="24"/>
                                <w:szCs w:val="24"/>
                                <w:lang w:val="en-US"/>
                              </w:rPr>
                              <m:t>o</m:t>
                            </m:r>
                          </m:oMath>
                        </m:oMathPara>
                      </w:p>
                    </w:txbxContent>
                  </v:textbox>
                </v:shape>
                <w10:wrap anchorx="page" anchory="page"/>
              </v:group>
            </w:pict>
          </mc:Fallback>
        </mc:AlternateContent>
      </w:r>
      <w:r w:rsidR="00C70C67" w:rsidRPr="001C5BBF">
        <w:rPr>
          <w:rFonts w:ascii="Times New Roman" w:hAnsi="Times New Roman" w:cs="Times New Roman"/>
          <w:sz w:val="24"/>
          <w:szCs w:val="24"/>
          <w:lang w:val="en-US"/>
        </w:rPr>
        <w:t xml:space="preserve">not </w:t>
      </w:r>
      <w:bookmarkStart w:id="6" w:name="_Hlk124875109"/>
      <w:r w:rsidR="00B35814" w:rsidRPr="001C5BBF">
        <w:rPr>
          <w:rFonts w:ascii="Times New Roman" w:hAnsi="Times New Roman" w:cs="Times New Roman"/>
          <w:sz w:val="24"/>
          <w:szCs w:val="24"/>
          <w:lang w:val="en-US"/>
        </w:rPr>
        <w:t>included</w:t>
      </w:r>
      <w:r w:rsidR="00C70C67" w:rsidRPr="001C5BBF">
        <w:rPr>
          <w:rFonts w:ascii="Times New Roman" w:hAnsi="Times New Roman" w:cs="Times New Roman"/>
          <w:sz w:val="24"/>
          <w:szCs w:val="24"/>
          <w:lang w:val="en-US"/>
        </w:rPr>
        <w:t xml:space="preserve"> in the simulation domain</w:t>
      </w:r>
      <w:r w:rsidR="00B10752" w:rsidRPr="001C5BBF">
        <w:rPr>
          <w:rFonts w:ascii="Times New Roman" w:hAnsi="Times New Roman" w:cs="Times New Roman"/>
          <w:sz w:val="24"/>
          <w:szCs w:val="24"/>
          <w:lang w:val="en-US"/>
        </w:rPr>
        <w:t xml:space="preserve">. </w:t>
      </w:r>
    </w:p>
    <w:p w14:paraId="1A128543" w14:textId="6EF6A094" w:rsidR="00822561" w:rsidRPr="001C5BBF" w:rsidRDefault="00822561" w:rsidP="00822561">
      <w:pPr>
        <w:tabs>
          <w:tab w:val="left" w:pos="5245"/>
        </w:tabs>
        <w:spacing w:after="0" w:line="480" w:lineRule="auto"/>
        <w:rPr>
          <w:noProof/>
          <w:lang w:val="en-US"/>
        </w:rPr>
      </w:pPr>
    </w:p>
    <w:p w14:paraId="3376CD72" w14:textId="34966B81" w:rsidR="00C47232" w:rsidRPr="001C5BBF" w:rsidRDefault="00C73CE9" w:rsidP="00822561">
      <w:pPr>
        <w:tabs>
          <w:tab w:val="left" w:pos="5245"/>
        </w:tabs>
        <w:spacing w:after="0" w:line="480" w:lineRule="auto"/>
        <w:rPr>
          <w:rFonts w:ascii="Times New Roman" w:hAnsi="Times New Roman" w:cs="Times New Roman"/>
          <w:sz w:val="24"/>
          <w:szCs w:val="24"/>
          <w:lang w:val="en-US"/>
        </w:rPr>
      </w:pPr>
      <w:r w:rsidRPr="001C5BBF">
        <w:rPr>
          <w:noProof/>
        </w:rPr>
        <w:drawing>
          <wp:inline distT="0" distB="0" distL="0" distR="0" wp14:anchorId="09A70012" wp14:editId="413919D9">
            <wp:extent cx="3668400" cy="2880000"/>
            <wp:effectExtent l="0" t="0" r="8255" b="0"/>
            <wp:docPr id="81" name="Picture 8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Diagram&#10;&#10;Description automatically generated"/>
                    <pic:cNvPicPr/>
                  </pic:nvPicPr>
                  <pic:blipFill>
                    <a:blip r:embed="rId18"/>
                    <a:stretch>
                      <a:fillRect/>
                    </a:stretch>
                  </pic:blipFill>
                  <pic:spPr>
                    <a:xfrm>
                      <a:off x="0" y="0"/>
                      <a:ext cx="3668400" cy="2880000"/>
                    </a:xfrm>
                    <a:prstGeom prst="rect">
                      <a:avLst/>
                    </a:prstGeom>
                  </pic:spPr>
                </pic:pic>
              </a:graphicData>
            </a:graphic>
          </wp:inline>
        </w:drawing>
      </w:r>
    </w:p>
    <w:p w14:paraId="54D32031" w14:textId="0C24C4AE" w:rsidR="00C47232" w:rsidRPr="001C5BBF" w:rsidRDefault="00C47232" w:rsidP="0099712B">
      <w:pPr>
        <w:spacing w:after="0" w:line="480" w:lineRule="auto"/>
        <w:jc w:val="both"/>
        <w:rPr>
          <w:rFonts w:ascii="Times New Roman" w:hAnsi="Times New Roman" w:cs="Times New Roman"/>
          <w:sz w:val="24"/>
          <w:szCs w:val="24"/>
        </w:rPr>
      </w:pPr>
      <w:r w:rsidRPr="001C5BBF">
        <w:rPr>
          <w:rFonts w:ascii="Times New Roman" w:hAnsi="Times New Roman" w:cs="Times New Roman"/>
          <w:b/>
          <w:bCs/>
          <w:sz w:val="24"/>
          <w:szCs w:val="24"/>
          <w:lang w:val="en-US"/>
        </w:rPr>
        <w:t xml:space="preserve">FIG. </w:t>
      </w:r>
      <w:r w:rsidR="000A6EA6" w:rsidRPr="001C5BBF">
        <w:rPr>
          <w:rFonts w:ascii="Times New Roman" w:hAnsi="Times New Roman" w:cs="Times New Roman"/>
          <w:b/>
          <w:bCs/>
          <w:sz w:val="24"/>
          <w:szCs w:val="24"/>
          <w:lang w:val="en-US"/>
        </w:rPr>
        <w:t>2.</w:t>
      </w:r>
      <w:r w:rsidR="000A6EA6" w:rsidRPr="001C5BBF">
        <w:rPr>
          <w:rFonts w:ascii="Times New Roman" w:hAnsi="Times New Roman" w:cs="Times New Roman"/>
          <w:sz w:val="24"/>
          <w:szCs w:val="24"/>
          <w:lang w:val="en-US"/>
        </w:rPr>
        <w:t xml:space="preserve"> </w:t>
      </w:r>
      <w:r w:rsidR="00294FB6" w:rsidRPr="001C5BBF">
        <w:rPr>
          <w:rFonts w:ascii="Times New Roman" w:hAnsi="Times New Roman" w:cs="Times New Roman"/>
          <w:sz w:val="24"/>
          <w:szCs w:val="24"/>
          <w:lang w:val="en-US"/>
        </w:rPr>
        <w:t>S</w:t>
      </w:r>
      <w:r w:rsidR="00042211" w:rsidRPr="001C5BBF">
        <w:rPr>
          <w:rFonts w:ascii="Times New Roman" w:hAnsi="Times New Roman" w:cs="Times New Roman"/>
          <w:sz w:val="24"/>
          <w:szCs w:val="24"/>
          <w:lang w:val="en-US"/>
        </w:rPr>
        <w:t xml:space="preserve">imulation </w:t>
      </w:r>
      <w:r w:rsidR="008763EB" w:rsidRPr="001C5BBF">
        <w:rPr>
          <w:rFonts w:ascii="Times New Roman" w:hAnsi="Times New Roman" w:cs="Times New Roman"/>
          <w:sz w:val="24"/>
          <w:szCs w:val="24"/>
          <w:lang w:val="en-US"/>
        </w:rPr>
        <w:t>system</w:t>
      </w:r>
      <w:r w:rsidR="00294FB6"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t xml:space="preserve"> (a) </w:t>
      </w:r>
      <w:r w:rsidR="00443A5D" w:rsidRPr="001C5BBF">
        <w:rPr>
          <w:rFonts w:ascii="Times New Roman" w:hAnsi="Times New Roman" w:cs="Times New Roman"/>
          <w:sz w:val="24"/>
          <w:szCs w:val="24"/>
          <w:lang w:val="en-US"/>
        </w:rPr>
        <w:t xml:space="preserve">the </w:t>
      </w:r>
      <w:r w:rsidR="000323BF" w:rsidRPr="001C5BBF">
        <w:rPr>
          <w:rFonts w:ascii="Times New Roman" w:hAnsi="Times New Roman" w:cs="Times New Roman"/>
          <w:sz w:val="24"/>
          <w:szCs w:val="24"/>
          <w:lang w:val="en-US"/>
        </w:rPr>
        <w:t xml:space="preserve">domain </w:t>
      </w:r>
      <w:r w:rsidRPr="001C5BBF">
        <w:rPr>
          <w:rFonts w:ascii="Times New Roman" w:hAnsi="Times New Roman" w:cs="Times New Roman"/>
          <w:sz w:val="24"/>
          <w:szCs w:val="24"/>
          <w:lang w:val="en-US"/>
        </w:rPr>
        <w:t>with boundary conditions</w:t>
      </w:r>
      <w:r w:rsidR="0099712B"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t xml:space="preserve"> (b) </w:t>
      </w:r>
      <w:r w:rsidR="00443A5D" w:rsidRPr="001C5BBF">
        <w:rPr>
          <w:rFonts w:ascii="Times New Roman" w:hAnsi="Times New Roman" w:cs="Times New Roman"/>
          <w:sz w:val="24"/>
          <w:szCs w:val="24"/>
          <w:lang w:val="en-US"/>
        </w:rPr>
        <w:t xml:space="preserve">the </w:t>
      </w:r>
      <w:r w:rsidRPr="001C5BBF">
        <w:rPr>
          <w:rFonts w:ascii="Times New Roman" w:hAnsi="Times New Roman" w:cs="Times New Roman"/>
          <w:sz w:val="24"/>
          <w:szCs w:val="24"/>
          <w:lang w:val="en-US"/>
        </w:rPr>
        <w:t>grid</w:t>
      </w:r>
      <w:r w:rsidR="0024723A" w:rsidRPr="001C5BBF">
        <w:rPr>
          <w:rFonts w:ascii="Times New Roman" w:hAnsi="Times New Roman" w:cs="Times New Roman"/>
          <w:sz w:val="24"/>
          <w:szCs w:val="24"/>
          <w:lang w:val="en-US"/>
        </w:rPr>
        <w:t xml:space="preserve"> in the </w:t>
      </w:r>
      <w:proofErr w:type="spellStart"/>
      <w:r w:rsidR="0024723A" w:rsidRPr="001C5BBF">
        <w:rPr>
          <w:rFonts w:ascii="Times New Roman" w:hAnsi="Times New Roman" w:cs="Times New Roman"/>
          <w:i/>
          <w:iCs/>
          <w:sz w:val="24"/>
          <w:szCs w:val="24"/>
          <w:lang w:val="en-US"/>
        </w:rPr>
        <w:t>xy</w:t>
      </w:r>
      <w:proofErr w:type="spellEnd"/>
      <w:r w:rsidR="0009446C" w:rsidRPr="001C5BBF">
        <w:rPr>
          <w:rFonts w:ascii="Times New Roman" w:hAnsi="Times New Roman" w:cs="Times New Roman"/>
          <w:sz w:val="24"/>
          <w:szCs w:val="24"/>
          <w:lang w:val="en-US"/>
        </w:rPr>
        <w:t>-</w:t>
      </w:r>
      <w:r w:rsidR="0024723A" w:rsidRPr="001C5BBF">
        <w:rPr>
          <w:rFonts w:ascii="Times New Roman" w:hAnsi="Times New Roman" w:cs="Times New Roman"/>
          <w:sz w:val="24"/>
          <w:szCs w:val="24"/>
          <w:lang w:val="en-US"/>
        </w:rPr>
        <w:t>plane of the simulation domain</w:t>
      </w:r>
      <w:r w:rsidR="0099712B" w:rsidRPr="001C5BBF">
        <w:rPr>
          <w:rFonts w:ascii="Times New Roman" w:hAnsi="Times New Roman" w:cs="Times New Roman"/>
          <w:sz w:val="24"/>
          <w:szCs w:val="24"/>
          <w:lang w:val="en-US"/>
        </w:rPr>
        <w:t xml:space="preserve">, and (c) </w:t>
      </w:r>
      <w:r w:rsidR="00443A5D" w:rsidRPr="001C5BBF">
        <w:rPr>
          <w:rFonts w:ascii="Times New Roman" w:hAnsi="Times New Roman" w:cs="Times New Roman"/>
          <w:sz w:val="24"/>
          <w:szCs w:val="24"/>
          <w:lang w:val="en-US"/>
        </w:rPr>
        <w:t xml:space="preserve">an </w:t>
      </w:r>
      <w:r w:rsidR="0099712B" w:rsidRPr="001C5BBF">
        <w:rPr>
          <w:rFonts w:ascii="Times New Roman" w:hAnsi="Times New Roman" w:cs="Times New Roman"/>
          <w:sz w:val="24"/>
          <w:szCs w:val="24"/>
          <w:lang w:val="en-US"/>
        </w:rPr>
        <w:t>enlarged view of the grid in</w:t>
      </w:r>
      <w:r w:rsidR="00443A5D" w:rsidRPr="001C5BBF">
        <w:rPr>
          <w:rFonts w:ascii="Times New Roman" w:hAnsi="Times New Roman" w:cs="Times New Roman"/>
          <w:sz w:val="24"/>
          <w:szCs w:val="24"/>
          <w:lang w:val="en-US"/>
        </w:rPr>
        <w:t xml:space="preserve"> the</w:t>
      </w:r>
      <w:r w:rsidR="0099712B" w:rsidRPr="001C5BBF">
        <w:rPr>
          <w:rFonts w:ascii="Times New Roman" w:hAnsi="Times New Roman" w:cs="Times New Roman"/>
          <w:sz w:val="24"/>
          <w:szCs w:val="24"/>
          <w:lang w:val="en-US"/>
        </w:rPr>
        <w:t xml:space="preserve"> vicinity of the droplet array</w:t>
      </w:r>
      <w:r w:rsidRPr="001C5BBF">
        <w:rPr>
          <w:rFonts w:ascii="Times New Roman" w:hAnsi="Times New Roman" w:cs="Times New Roman"/>
          <w:sz w:val="24"/>
          <w:szCs w:val="24"/>
          <w:lang w:val="en-US"/>
        </w:rPr>
        <w:t xml:space="preserve">. </w:t>
      </w:r>
    </w:p>
    <w:bookmarkEnd w:id="6"/>
    <w:p w14:paraId="47AAE0C1" w14:textId="0DD53796" w:rsidR="00C024A9" w:rsidRPr="001C5BBF" w:rsidRDefault="00C024A9" w:rsidP="00C024A9">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Fick’s second law can be written as a three-dimensional Laplace equation in terms of the vapor density </w:t>
      </w:r>
      <m:oMath>
        <m:r>
          <w:rPr>
            <w:rFonts w:ascii="Cambria Math" w:hAnsi="Cambria Math" w:cs="Times New Roman"/>
            <w:sz w:val="24"/>
            <w:szCs w:val="24"/>
            <w:lang w:val="en-US"/>
          </w:rPr>
          <m:t>ρ</m:t>
        </m:r>
      </m:oMath>
      <w:r w:rsidR="00443A5D"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{"citationItems":[{"id":"ITEM-1","itemData":{"DOI":"https://doi.org/10.1002/andp.18551700105","author":[{"dropping-particle":"","family":"Fick","given":"Adolf","non-dropping-particle":"","parse-names":false,"suffix":""}],"container-title":"Annalen der Physik","id":"ITEM-1","issue":"1","issued":{"date-parts":[["1855"]]},"page":"59-86","title":"Ueber Diffusion","type":"article-journal","volume":"170"},"uris":["http://www.mendeley.com/documents/?uuid=acfdd83c-d032-4d62-849e-178c03e4ecef"]}],"mendeley":{"formattedCitation":"&lt;sup&gt;37&lt;/sup&gt;","plainTextFormattedCitation":"37","previouslyFormattedCitation":"&lt;sup&gt;37&lt;/sup&gt;"},"properties":{"noteIndex":0},"schema":"https://github.com/citation-style-language/schema/raw/master/csl-citation.json"}</w:instrText>
      </w:r>
      <w:r w:rsidRPr="001C5BBF">
        <w:rPr>
          <w:rFonts w:ascii="Times New Roman" w:hAnsi="Times New Roman" w:cs="Times New Roman"/>
          <w:sz w:val="24"/>
          <w:szCs w:val="24"/>
          <w:lang w:val="en-US"/>
        </w:rPr>
        <w:fldChar w:fldCharType="separate"/>
      </w:r>
      <w:r w:rsidR="006116AA" w:rsidRPr="001C5BBF">
        <w:rPr>
          <w:rFonts w:ascii="Times New Roman" w:hAnsi="Times New Roman" w:cs="Times New Roman"/>
          <w:noProof/>
          <w:sz w:val="24"/>
          <w:szCs w:val="24"/>
          <w:vertAlign w:val="superscript"/>
          <w:lang w:val="en-US"/>
        </w:rPr>
        <w:t>37</w:t>
      </w:r>
      <w:r w:rsidRPr="001C5BBF">
        <w:rPr>
          <w:rFonts w:ascii="Times New Roman" w:hAnsi="Times New Roman" w:cs="Times New Roman"/>
          <w:sz w:val="24"/>
          <w:szCs w:val="24"/>
          <w:lang w:val="en-US"/>
        </w:rPr>
        <w:fldChar w:fldCharType="end"/>
      </w:r>
    </w:p>
    <w:tbl>
      <w:tblPr>
        <w:tblStyle w:val="TableGrid"/>
        <w:tblW w:w="0" w:type="auto"/>
        <w:tblLook w:val="04A0" w:firstRow="1" w:lastRow="0" w:firstColumn="1" w:lastColumn="0" w:noHBand="0" w:noVBand="1"/>
      </w:tblPr>
      <w:tblGrid>
        <w:gridCol w:w="8217"/>
        <w:gridCol w:w="799"/>
      </w:tblGrid>
      <w:tr w:rsidR="00F152FB" w:rsidRPr="001C5BBF" w14:paraId="143F699B" w14:textId="77777777" w:rsidTr="00FE45C7">
        <w:trPr>
          <w:trHeight w:val="850"/>
        </w:trPr>
        <w:tc>
          <w:tcPr>
            <w:tcW w:w="8217" w:type="dxa"/>
            <w:tcBorders>
              <w:top w:val="nil"/>
              <w:left w:val="nil"/>
              <w:bottom w:val="nil"/>
              <w:right w:val="nil"/>
            </w:tcBorders>
            <w:vAlign w:val="center"/>
          </w:tcPr>
          <w:p w14:paraId="017D3A69" w14:textId="77777777" w:rsidR="00C024A9" w:rsidRPr="001C5BBF" w:rsidRDefault="001C5BBF" w:rsidP="00FE45C7">
            <w:pPr>
              <w:spacing w:line="480" w:lineRule="auto"/>
              <w:jc w:val="both"/>
              <w:rPr>
                <w:rFonts w:ascii="Times New Roman" w:hAnsi="Times New Roman" w:cs="Times New Roman"/>
                <w:sz w:val="24"/>
                <w:szCs w:val="24"/>
                <w:lang w:val="en-US"/>
              </w:rPr>
            </w:pPr>
            <m:oMathPara>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r>
                      <w:rPr>
                        <w:rFonts w:ascii="Cambria Math" w:hAnsi="Cambria Math" w:cs="Times New Roman"/>
                        <w:sz w:val="24"/>
                        <w:szCs w:val="24"/>
                        <w:lang w:val="en-US"/>
                      </w:rPr>
                      <m:t>ρ</m:t>
                    </m:r>
                  </m:num>
                  <m:den>
                    <m:r>
                      <w:rPr>
                        <w:rFonts w:ascii="Cambria Math" w:hAnsi="Cambria Math" w:cs="Times New Roman"/>
                        <w:sz w:val="24"/>
                        <w:szCs w:val="24"/>
                        <w:lang w:val="en-US"/>
                      </w:rPr>
                      <m:t>d</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r>
                      <w:rPr>
                        <w:rFonts w:ascii="Cambria Math" w:hAnsi="Cambria Math" w:cs="Times New Roman"/>
                        <w:sz w:val="24"/>
                        <w:szCs w:val="24"/>
                        <w:lang w:val="en-US"/>
                      </w:rPr>
                      <m:t>ρ</m:t>
                    </m:r>
                  </m:num>
                  <m:den>
                    <m:r>
                      <w:rPr>
                        <w:rFonts w:ascii="Cambria Math" w:hAnsi="Cambria Math" w:cs="Times New Roman"/>
                        <w:sz w:val="24"/>
                        <w:szCs w:val="24"/>
                        <w:lang w:val="en-US"/>
                      </w:rPr>
                      <m:t>d</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d</m:t>
                        </m:r>
                      </m:e>
                      <m:sup>
                        <m:r>
                          <w:rPr>
                            <w:rFonts w:ascii="Cambria Math" w:hAnsi="Cambria Math" w:cs="Times New Roman"/>
                            <w:sz w:val="24"/>
                            <w:szCs w:val="24"/>
                            <w:lang w:val="en-US"/>
                          </w:rPr>
                          <m:t>2</m:t>
                        </m:r>
                      </m:sup>
                    </m:sSup>
                    <m:r>
                      <w:rPr>
                        <w:rFonts w:ascii="Cambria Math" w:hAnsi="Cambria Math" w:cs="Times New Roman"/>
                        <w:sz w:val="24"/>
                        <w:szCs w:val="24"/>
                        <w:lang w:val="en-US"/>
                      </w:rPr>
                      <m:t>ρ</m:t>
                    </m:r>
                  </m:num>
                  <m:den>
                    <m:r>
                      <w:rPr>
                        <w:rFonts w:ascii="Cambria Math" w:hAnsi="Cambria Math" w:cs="Times New Roman"/>
                        <w:sz w:val="24"/>
                        <w:szCs w:val="24"/>
                        <w:lang w:val="en-US"/>
                      </w:rPr>
                      <m:t>d</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z</m:t>
                        </m:r>
                      </m:e>
                      <m:sup>
                        <m:r>
                          <w:rPr>
                            <w:rFonts w:ascii="Cambria Math" w:hAnsi="Cambria Math" w:cs="Times New Roman"/>
                            <w:sz w:val="24"/>
                            <w:szCs w:val="24"/>
                            <w:lang w:val="en-US"/>
                          </w:rPr>
                          <m:t>2</m:t>
                        </m:r>
                      </m:sup>
                    </m:sSup>
                  </m:den>
                </m:f>
                <m:r>
                  <w:rPr>
                    <w:rFonts w:ascii="Cambria Math" w:hAnsi="Cambria Math" w:cs="Times New Roman"/>
                    <w:sz w:val="24"/>
                    <w:szCs w:val="24"/>
                    <w:lang w:val="en-US"/>
                  </w:rPr>
                  <m:t>=0.</m:t>
                </m:r>
              </m:oMath>
            </m:oMathPara>
          </w:p>
        </w:tc>
        <w:tc>
          <w:tcPr>
            <w:tcW w:w="799" w:type="dxa"/>
            <w:tcBorders>
              <w:top w:val="nil"/>
              <w:left w:val="nil"/>
              <w:bottom w:val="nil"/>
              <w:right w:val="nil"/>
            </w:tcBorders>
            <w:vAlign w:val="center"/>
          </w:tcPr>
          <w:p w14:paraId="3C369002" w14:textId="77777777" w:rsidR="00C024A9" w:rsidRPr="001C5BBF" w:rsidRDefault="00C024A9" w:rsidP="00FE45C7">
            <w:pPr>
              <w:spacing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(5)</w:t>
            </w:r>
          </w:p>
        </w:tc>
      </w:tr>
    </w:tbl>
    <w:p w14:paraId="5FC32C2F" w14:textId="77777777" w:rsidR="00C024A9" w:rsidRPr="001C5BBF" w:rsidRDefault="00C024A9" w:rsidP="00C024A9">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The mass transfer rate based on Fick’s first law can be written as  </w:t>
      </w:r>
    </w:p>
    <w:tbl>
      <w:tblPr>
        <w:tblStyle w:val="TableGrid"/>
        <w:tblW w:w="0" w:type="auto"/>
        <w:tblLook w:val="04A0" w:firstRow="1" w:lastRow="0" w:firstColumn="1" w:lastColumn="0" w:noHBand="0" w:noVBand="1"/>
      </w:tblPr>
      <w:tblGrid>
        <w:gridCol w:w="8217"/>
        <w:gridCol w:w="799"/>
      </w:tblGrid>
      <w:tr w:rsidR="00F152FB" w:rsidRPr="001C5BBF" w14:paraId="6162D643" w14:textId="77777777" w:rsidTr="00FE45C7">
        <w:trPr>
          <w:trHeight w:val="850"/>
        </w:trPr>
        <w:tc>
          <w:tcPr>
            <w:tcW w:w="8217" w:type="dxa"/>
            <w:tcBorders>
              <w:top w:val="nil"/>
              <w:left w:val="nil"/>
              <w:bottom w:val="nil"/>
              <w:right w:val="nil"/>
            </w:tcBorders>
            <w:vAlign w:val="center"/>
          </w:tcPr>
          <w:p w14:paraId="5D82EED9" w14:textId="77777777" w:rsidR="00C024A9" w:rsidRPr="001C5BBF" w:rsidRDefault="001C5BBF" w:rsidP="00FE45C7">
            <w:pPr>
              <w:spacing w:line="480" w:lineRule="auto"/>
              <w:jc w:val="both"/>
              <w:rPr>
                <w:rFonts w:ascii="Times New Roman" w:hAnsi="Times New Roman" w:cs="Times New Roman"/>
                <w:sz w:val="24"/>
                <w:szCs w:val="24"/>
                <w:lang w:val="en-US"/>
              </w:rPr>
            </w:pPr>
            <m:oMathPara>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A</m:t>
                    </m:r>
                  </m:e>
                  <m:sub>
                    <m:r>
                      <w:rPr>
                        <w:rFonts w:ascii="Cambria Math" w:hAnsi="Cambria Math" w:cs="Times New Roman"/>
                        <w:sz w:val="24"/>
                        <w:szCs w:val="24"/>
                        <w:lang w:val="en-US"/>
                      </w:rPr>
                      <m:t>lv</m:t>
                    </m:r>
                  </m:sub>
                </m:sSub>
                <m:r>
                  <w:rPr>
                    <w:rFonts w:ascii="Cambria Math" w:hAnsi="Cambria Math" w:cs="Times New Roman"/>
                    <w:sz w:val="24"/>
                    <w:szCs w:val="24"/>
                    <w:lang w:val="en-US"/>
                  </w:rPr>
                  <m:t>D(T)</m:t>
                </m:r>
                <m:sSub>
                  <m:sSubPr>
                    <m:ctrlPr>
                      <w:rPr>
                        <w:rFonts w:ascii="Cambria Math" w:hAnsi="Cambria Math" w:cs="Times New Roman"/>
                        <w:i/>
                        <w:sz w:val="24"/>
                        <w:szCs w:val="24"/>
                        <w:lang w:val="en-US"/>
                      </w:rPr>
                    </m:ctrlPr>
                  </m:sSubPr>
                  <m:e>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r>
                              <w:rPr>
                                <w:rFonts w:ascii="Cambria Math" w:hAnsi="Cambria Math" w:cs="Times New Roman"/>
                                <w:sz w:val="24"/>
                                <w:szCs w:val="24"/>
                                <w:lang w:val="en-US"/>
                              </w:rPr>
                              <m:t>dρ</m:t>
                            </m:r>
                          </m:num>
                          <m:den>
                            <m:r>
                              <w:rPr>
                                <w:rFonts w:ascii="Cambria Math" w:hAnsi="Cambria Math" w:cs="Times New Roman"/>
                                <w:sz w:val="24"/>
                                <w:szCs w:val="24"/>
                                <w:lang w:val="en-US"/>
                              </w:rPr>
                              <m:t>dn</m:t>
                            </m:r>
                          </m:den>
                        </m:f>
                      </m:e>
                    </m:d>
                  </m:e>
                  <m:sub>
                    <m:r>
                      <w:rPr>
                        <w:rFonts w:ascii="Cambria Math" w:hAnsi="Cambria Math" w:cs="Times New Roman"/>
                        <w:sz w:val="24"/>
                        <w:szCs w:val="24"/>
                        <w:lang w:val="en-US"/>
                      </w:rPr>
                      <m:t>lv</m:t>
                    </m:r>
                  </m:sub>
                </m:sSub>
                <m:r>
                  <w:rPr>
                    <w:rFonts w:ascii="Cambria Math" w:hAnsi="Cambria Math" w:cs="Times New Roman"/>
                    <w:sz w:val="24"/>
                    <w:szCs w:val="24"/>
                    <w:lang w:val="en-US"/>
                  </w:rPr>
                  <m:t>.</m:t>
                </m:r>
              </m:oMath>
            </m:oMathPara>
          </w:p>
        </w:tc>
        <w:tc>
          <w:tcPr>
            <w:tcW w:w="799" w:type="dxa"/>
            <w:tcBorders>
              <w:top w:val="nil"/>
              <w:left w:val="nil"/>
              <w:bottom w:val="nil"/>
              <w:right w:val="nil"/>
            </w:tcBorders>
            <w:vAlign w:val="center"/>
          </w:tcPr>
          <w:p w14:paraId="0311EAA1" w14:textId="77777777" w:rsidR="00C024A9" w:rsidRPr="001C5BBF" w:rsidRDefault="00C024A9" w:rsidP="00FE45C7">
            <w:pPr>
              <w:spacing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(6)</w:t>
            </w:r>
          </w:p>
        </w:tc>
      </w:tr>
    </w:tbl>
    <w:p w14:paraId="0974248D" w14:textId="759429B8" w:rsidR="00C024A9" w:rsidRPr="001C5BBF" w:rsidRDefault="00C024A9" w:rsidP="00C1754D">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Here,</w:t>
      </w:r>
      <w:r w:rsidR="00745120" w:rsidRPr="001C5BBF">
        <w:rPr>
          <w:rFonts w:ascii="Times New Roman" w:hAnsi="Times New Roman" w:cs="Times New Roman"/>
          <w:sz w:val="24"/>
          <w:szCs w:val="24"/>
          <w:lang w:val="en-US"/>
        </w:rPr>
        <w:t xml:space="preserve">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dρ</m:t>
            </m:r>
          </m:num>
          <m:den>
            <m:r>
              <w:rPr>
                <w:rFonts w:ascii="Cambria Math" w:hAnsi="Cambria Math" w:cs="Times New Roman"/>
                <w:sz w:val="24"/>
                <w:szCs w:val="24"/>
                <w:lang w:val="en-US"/>
              </w:rPr>
              <m:t>dn</m:t>
            </m:r>
          </m:den>
        </m:f>
      </m:oMath>
      <w:r w:rsidRPr="001C5BBF">
        <w:rPr>
          <w:rFonts w:ascii="Times New Roman" w:hAnsi="Times New Roman" w:cs="Times New Roman"/>
          <w:sz w:val="24"/>
          <w:szCs w:val="24"/>
          <w:lang w:val="en-US"/>
        </w:rPr>
        <w:t xml:space="preserve"> [kg/m</w:t>
      </w:r>
      <w:r w:rsidRPr="001C5BBF">
        <w:rPr>
          <w:rFonts w:ascii="Times New Roman" w:hAnsi="Times New Roman" w:cs="Times New Roman"/>
          <w:sz w:val="24"/>
          <w:szCs w:val="24"/>
          <w:vertAlign w:val="superscript"/>
          <w:lang w:val="en-US"/>
        </w:rPr>
        <w:t>4</w:t>
      </w:r>
      <w:r w:rsidRPr="001C5BBF">
        <w:rPr>
          <w:rFonts w:ascii="Times New Roman" w:hAnsi="Times New Roman" w:cs="Times New Roman"/>
          <w:sz w:val="24"/>
          <w:szCs w:val="24"/>
          <w:lang w:val="en-US"/>
        </w:rPr>
        <w:t xml:space="preserve">] is the vapor density gradient normal to the lv interface, and </w:t>
      </w:r>
      <m:oMath>
        <m:acc>
          <m:accPr>
            <m:ctrlPr>
              <w:rPr>
                <w:rFonts w:ascii="Cambria Math" w:hAnsi="Cambria Math" w:cs="Times New Roman"/>
                <w:i/>
                <w:sz w:val="24"/>
                <w:szCs w:val="24"/>
                <w:lang w:val="en-US"/>
              </w:rPr>
            </m:ctrlPr>
          </m:accPr>
          <m:e>
            <m:r>
              <w:rPr>
                <w:rFonts w:ascii="Cambria Math" w:hAnsi="Cambria Math" w:cs="Times New Roman"/>
                <w:sz w:val="24"/>
                <w:szCs w:val="24"/>
                <w:lang w:val="en-US"/>
              </w:rPr>
              <m:t>n</m:t>
            </m:r>
          </m:e>
        </m:acc>
      </m:oMath>
      <w:r w:rsidRPr="001C5BBF">
        <w:rPr>
          <w:rFonts w:ascii="Times New Roman" w:hAnsi="Times New Roman" w:cs="Times New Roman"/>
          <w:sz w:val="24"/>
          <w:szCs w:val="24"/>
          <w:lang w:val="en-US"/>
        </w:rPr>
        <w:t xml:space="preserve"> is a unit vector normal to the lv interface.</w:t>
      </w:r>
    </w:p>
    <w:p w14:paraId="4FBC550A" w14:textId="56611ED1" w:rsidR="00040B32" w:rsidRPr="001C5BBF" w:rsidRDefault="007544B2" w:rsidP="00486D07">
      <w:pPr>
        <w:spacing w:line="480" w:lineRule="auto"/>
        <w:ind w:firstLineChars="100" w:firstLine="240"/>
        <w:jc w:val="both"/>
        <w:rPr>
          <w:rFonts w:ascii="Times New Roman" w:hAnsi="Times New Roman" w:cs="Times New Roman"/>
          <w:iCs/>
          <w:sz w:val="24"/>
          <w:szCs w:val="24"/>
          <w:lang w:val="en-US"/>
        </w:rPr>
      </w:pPr>
      <w:r w:rsidRPr="001C5BBF">
        <w:rPr>
          <w:rFonts w:ascii="Times New Roman" w:eastAsia="Yu Mincho" w:hAnsi="Times New Roman" w:cs="Times New Roman"/>
          <w:sz w:val="24"/>
          <w:szCs w:val="24"/>
          <w:lang w:val="en-US"/>
        </w:rPr>
        <w:t>T</w:t>
      </w:r>
      <w:r w:rsidR="00A61AFA" w:rsidRPr="001C5BBF">
        <w:rPr>
          <w:rFonts w:ascii="Times New Roman" w:eastAsia="Yu Mincho" w:hAnsi="Times New Roman" w:cs="Times New Roman"/>
          <w:sz w:val="24"/>
          <w:szCs w:val="24"/>
          <w:lang w:val="en-US"/>
        </w:rPr>
        <w:t>he cylindrical system was adopted for simplicity,</w:t>
      </w:r>
      <w:r w:rsidR="00443A5D" w:rsidRPr="001C5BBF">
        <w:rPr>
          <w:rFonts w:ascii="Times New Roman" w:eastAsia="Yu Mincho" w:hAnsi="Times New Roman" w:cs="Times New Roman"/>
          <w:sz w:val="24"/>
          <w:szCs w:val="24"/>
          <w:lang w:val="en-US"/>
        </w:rPr>
        <w:t xml:space="preserve"> and is </w:t>
      </w:r>
      <w:r w:rsidR="00A61AFA" w:rsidRPr="001C5BBF">
        <w:rPr>
          <w:rFonts w:ascii="Times New Roman" w:eastAsia="Yu Mincho" w:hAnsi="Times New Roman" w:cs="Times New Roman"/>
          <w:sz w:val="24"/>
          <w:szCs w:val="24"/>
          <w:lang w:val="en-US"/>
        </w:rPr>
        <w:t xml:space="preserve">shown in Fig. 2(a). The boundary conditions were as follows: (1) at the lv interface of the droplet, the saturated vapor density </w:t>
      </w:r>
      <m:oMath>
        <m:sSub>
          <m:sSubPr>
            <m:ctrlPr>
              <w:rPr>
                <w:rFonts w:ascii="Cambria Math" w:eastAsia="Yu Mincho" w:hAnsi="Cambria Math" w:cs="Times New Roman"/>
                <w:i/>
                <w:sz w:val="24"/>
                <w:szCs w:val="24"/>
                <w:lang w:val="en-US"/>
              </w:rPr>
            </m:ctrlPr>
          </m:sSubPr>
          <m:e>
            <m:r>
              <w:rPr>
                <w:rFonts w:ascii="Cambria Math" w:eastAsia="Yu Mincho" w:hAnsi="Cambria Math" w:cs="Times New Roman"/>
                <w:sz w:val="24"/>
                <w:szCs w:val="24"/>
                <w:lang w:val="en-US"/>
              </w:rPr>
              <m:t>ρ</m:t>
            </m:r>
          </m:e>
          <m:sub>
            <m:r>
              <w:rPr>
                <w:rFonts w:ascii="Cambria Math" w:eastAsia="Yu Mincho" w:hAnsi="Cambria Math" w:cs="Times New Roman"/>
                <w:sz w:val="24"/>
                <w:szCs w:val="24"/>
                <w:lang w:val="en-US"/>
              </w:rPr>
              <m:t>s</m:t>
            </m:r>
          </m:sub>
        </m:sSub>
      </m:oMath>
      <w:r w:rsidR="00443A5D" w:rsidRPr="001C5BBF">
        <w:rPr>
          <w:rFonts w:ascii="Times New Roman" w:eastAsia="Yu Mincho" w:hAnsi="Times New Roman" w:cs="Times New Roman"/>
          <w:sz w:val="24"/>
          <w:szCs w:val="24"/>
          <w:lang w:val="en-US"/>
        </w:rPr>
        <w:t xml:space="preserve"> was</w:t>
      </w:r>
      <w:r w:rsidR="00A61AFA" w:rsidRPr="001C5BBF">
        <w:rPr>
          <w:rFonts w:ascii="Times New Roman" w:eastAsia="Yu Mincho" w:hAnsi="Times New Roman" w:cs="Times New Roman"/>
          <w:sz w:val="24"/>
          <w:szCs w:val="24"/>
          <w:lang w:val="en-US"/>
        </w:rPr>
        <w:t xml:space="preserve"> 23</w:t>
      </w:r>
      <m:oMath>
        <m:f>
          <m:fPr>
            <m:type m:val="lin"/>
            <m:ctrlPr>
              <w:rPr>
                <w:rFonts w:ascii="Cambria Math" w:eastAsia="Yu Mincho" w:hAnsi="Cambria Math" w:cs="Times New Roman"/>
                <w:i/>
                <w:sz w:val="24"/>
                <w:szCs w:val="24"/>
                <w:lang w:val="en-US"/>
              </w:rPr>
            </m:ctrlPr>
          </m:fPr>
          <m:num>
            <m:r>
              <w:rPr>
                <w:rFonts w:ascii="Cambria Math" w:eastAsia="Yu Mincho" w:hAnsi="Cambria Math" w:cs="Times New Roman"/>
                <w:sz w:val="24"/>
                <w:szCs w:val="24"/>
                <w:lang w:val="en-US"/>
              </w:rPr>
              <m:t>g</m:t>
            </m:r>
          </m:num>
          <m:den>
            <m:sSup>
              <m:sSupPr>
                <m:ctrlPr>
                  <w:rPr>
                    <w:rFonts w:ascii="Cambria Math" w:eastAsia="Yu Mincho" w:hAnsi="Cambria Math" w:cs="Times New Roman"/>
                    <w:i/>
                    <w:sz w:val="24"/>
                    <w:szCs w:val="24"/>
                    <w:lang w:val="en-US"/>
                  </w:rPr>
                </m:ctrlPr>
              </m:sSupPr>
              <m:e>
                <m:r>
                  <w:rPr>
                    <w:rFonts w:ascii="Cambria Math" w:eastAsia="Yu Mincho" w:hAnsi="Cambria Math" w:cs="Times New Roman"/>
                    <w:sz w:val="24"/>
                    <w:szCs w:val="24"/>
                    <w:lang w:val="en-US"/>
                  </w:rPr>
                  <m:t>m</m:t>
                </m:r>
              </m:e>
              <m:sup>
                <m:r>
                  <w:rPr>
                    <w:rFonts w:ascii="Cambria Math" w:eastAsia="Yu Mincho" w:hAnsi="Cambria Math" w:cs="Times New Roman"/>
                    <w:sz w:val="24"/>
                    <w:szCs w:val="24"/>
                    <w:lang w:val="en-US"/>
                  </w:rPr>
                  <m:t>3</m:t>
                </m:r>
              </m:sup>
            </m:sSup>
          </m:den>
        </m:f>
      </m:oMath>
      <w:r w:rsidR="00A61AFA" w:rsidRPr="001C5BBF">
        <w:rPr>
          <w:rFonts w:ascii="Times New Roman" w:eastAsia="Yu Mincho" w:hAnsi="Times New Roman" w:cs="Times New Roman"/>
          <w:sz w:val="24"/>
          <w:szCs w:val="24"/>
          <w:lang w:val="en-US"/>
        </w:rPr>
        <w:t xml:space="preserve"> </w:t>
      </w:r>
      <w:r w:rsidR="00443A5D" w:rsidRPr="001C5BBF">
        <w:rPr>
          <w:rFonts w:ascii="Times New Roman" w:eastAsia="Yu Mincho" w:hAnsi="Times New Roman" w:cs="Times New Roman"/>
          <w:sz w:val="24"/>
          <w:szCs w:val="24"/>
        </w:rPr>
        <w:t>at</w:t>
      </w:r>
      <w:r w:rsidR="00A61AFA" w:rsidRPr="001C5BBF">
        <w:rPr>
          <w:rFonts w:ascii="Times New Roman" w:eastAsia="Yu Mincho" w:hAnsi="Times New Roman" w:cs="Times New Roman"/>
          <w:sz w:val="24"/>
          <w:szCs w:val="24"/>
        </w:rPr>
        <w:t xml:space="preserve"> the </w:t>
      </w:r>
      <w:r w:rsidR="00A61AFA" w:rsidRPr="001C5BBF">
        <w:rPr>
          <w:rFonts w:ascii="Times New Roman" w:eastAsia="Yu Mincho" w:hAnsi="Times New Roman" w:cs="Times New Roman"/>
          <w:sz w:val="24"/>
          <w:szCs w:val="24"/>
          <w:lang w:val="en-US"/>
        </w:rPr>
        <w:t xml:space="preserve">ambient temperature </w:t>
      </w:r>
      <w:r w:rsidR="00A61AFA" w:rsidRPr="001C5BBF">
        <w:rPr>
          <w:rFonts w:ascii="Times New Roman" w:eastAsia="Yu Mincho" w:hAnsi="Times New Roman" w:cs="Times New Roman"/>
          <w:i/>
          <w:iCs/>
          <w:sz w:val="24"/>
          <w:szCs w:val="24"/>
          <w:lang w:val="en-US"/>
        </w:rPr>
        <w:t>T</w:t>
      </w:r>
      <w:r w:rsidR="00A61AFA" w:rsidRPr="001C5BBF">
        <w:rPr>
          <w:rFonts w:ascii="Times New Roman" w:eastAsia="Yu Mincho" w:hAnsi="Times New Roman" w:cs="Times New Roman"/>
          <w:sz w:val="24"/>
          <w:szCs w:val="24"/>
          <w:lang w:val="en-US"/>
        </w:rPr>
        <w:t>=25</w:t>
      </w:r>
      <m:oMath>
        <m:r>
          <w:rPr>
            <w:rFonts w:ascii="Cambria Math" w:eastAsia="Yu Mincho" w:hAnsi="Cambria Math" w:cs="Times New Roman"/>
            <w:sz w:val="24"/>
            <w:szCs w:val="24"/>
            <w:lang w:val="en-US"/>
          </w:rPr>
          <m:t>℃</m:t>
        </m:r>
      </m:oMath>
      <w:r w:rsidR="00A61AFA" w:rsidRPr="001C5BBF">
        <w:rPr>
          <w:rFonts w:ascii="Times New Roman" w:eastAsia="Yu Mincho" w:hAnsi="Times New Roman" w:cs="Times New Roman"/>
          <w:sz w:val="24"/>
          <w:szCs w:val="24"/>
          <w:lang w:val="en-US"/>
        </w:rPr>
        <w:t xml:space="preserve">; (2) at the top and side boundaries connected to an air–vapor mixture in the far field, the ambient vapor density </w:t>
      </w:r>
      <m:oMath>
        <m:sSub>
          <m:sSubPr>
            <m:ctrlPr>
              <w:rPr>
                <w:rFonts w:ascii="Cambria Math" w:eastAsia="Yu Mincho" w:hAnsi="Cambria Math" w:cs="Times New Roman"/>
                <w:i/>
                <w:sz w:val="24"/>
                <w:szCs w:val="24"/>
                <w:lang w:val="en-US"/>
              </w:rPr>
            </m:ctrlPr>
          </m:sSubPr>
          <m:e>
            <m:r>
              <w:rPr>
                <w:rFonts w:ascii="Cambria Math" w:eastAsia="Yu Mincho" w:hAnsi="Cambria Math" w:cs="Times New Roman"/>
                <w:sz w:val="24"/>
                <w:szCs w:val="24"/>
                <w:lang w:val="en-US"/>
              </w:rPr>
              <m:t>ρ</m:t>
            </m:r>
          </m:e>
          <m:sub>
            <m:r>
              <w:rPr>
                <w:rFonts w:ascii="Cambria Math" w:eastAsia="Yu Mincho" w:hAnsi="Cambria Math" w:cs="Times New Roman"/>
                <w:sz w:val="24"/>
                <w:szCs w:val="24"/>
                <w:lang w:val="en-US"/>
              </w:rPr>
              <m:t>∞</m:t>
            </m:r>
          </m:sub>
        </m:sSub>
      </m:oMath>
      <w:r w:rsidR="00443A5D" w:rsidRPr="001C5BBF">
        <w:rPr>
          <w:rFonts w:ascii="Times New Roman" w:eastAsia="Yu Mincho" w:hAnsi="Times New Roman" w:cs="Times New Roman"/>
          <w:sz w:val="24"/>
          <w:szCs w:val="24"/>
          <w:lang w:val="en-US"/>
        </w:rPr>
        <w:t xml:space="preserve"> was</w:t>
      </w:r>
      <w:r w:rsidR="00A61AFA" w:rsidRPr="001C5BBF">
        <w:rPr>
          <w:rFonts w:ascii="Times New Roman" w:eastAsia="Yu Mincho" w:hAnsi="Times New Roman" w:cs="Times New Roman"/>
          <w:sz w:val="24"/>
          <w:szCs w:val="24"/>
          <w:lang w:val="en-US"/>
        </w:rPr>
        <w:t xml:space="preserve"> 9</w:t>
      </w:r>
      <m:oMath>
        <m:f>
          <m:fPr>
            <m:type m:val="lin"/>
            <m:ctrlPr>
              <w:rPr>
                <w:rFonts w:ascii="Cambria Math" w:eastAsia="Yu Mincho" w:hAnsi="Cambria Math" w:cs="Times New Roman"/>
                <w:i/>
                <w:sz w:val="24"/>
                <w:szCs w:val="24"/>
                <w:lang w:val="en-US"/>
              </w:rPr>
            </m:ctrlPr>
          </m:fPr>
          <m:num>
            <m:r>
              <w:rPr>
                <w:rFonts w:ascii="Cambria Math" w:eastAsia="Yu Mincho" w:hAnsi="Cambria Math" w:cs="Times New Roman"/>
                <w:sz w:val="24"/>
                <w:szCs w:val="24"/>
                <w:lang w:val="en-US"/>
              </w:rPr>
              <m:t>g</m:t>
            </m:r>
          </m:num>
          <m:den>
            <m:sSup>
              <m:sSupPr>
                <m:ctrlPr>
                  <w:rPr>
                    <w:rFonts w:ascii="Cambria Math" w:eastAsia="Yu Mincho" w:hAnsi="Cambria Math" w:cs="Times New Roman"/>
                    <w:i/>
                    <w:sz w:val="24"/>
                    <w:szCs w:val="24"/>
                    <w:lang w:val="en-US"/>
                  </w:rPr>
                </m:ctrlPr>
              </m:sSupPr>
              <m:e>
                <m:r>
                  <w:rPr>
                    <w:rFonts w:ascii="Cambria Math" w:eastAsia="Yu Mincho" w:hAnsi="Cambria Math" w:cs="Times New Roman"/>
                    <w:sz w:val="24"/>
                    <w:szCs w:val="24"/>
                    <w:lang w:val="en-US"/>
                  </w:rPr>
                  <m:t>m</m:t>
                </m:r>
              </m:e>
              <m:sup>
                <m:r>
                  <w:rPr>
                    <w:rFonts w:ascii="Cambria Math" w:eastAsia="Yu Mincho" w:hAnsi="Cambria Math" w:cs="Times New Roman"/>
                    <w:sz w:val="24"/>
                    <w:szCs w:val="24"/>
                    <w:lang w:val="en-US"/>
                  </w:rPr>
                  <m:t>3</m:t>
                </m:r>
              </m:sup>
            </m:sSup>
          </m:den>
        </m:f>
      </m:oMath>
      <w:r w:rsidR="00A61AFA" w:rsidRPr="001C5BBF">
        <w:rPr>
          <w:rFonts w:ascii="Times New Roman" w:eastAsia="Yu Mincho" w:hAnsi="Times New Roman" w:cs="Times New Roman"/>
          <w:sz w:val="24"/>
          <w:szCs w:val="24"/>
          <w:lang w:val="en-US"/>
        </w:rPr>
        <w:t xml:space="preserve"> </w:t>
      </w:r>
      <w:r w:rsidR="00443A5D" w:rsidRPr="001C5BBF">
        <w:rPr>
          <w:rFonts w:ascii="Times New Roman" w:eastAsia="Yu Mincho" w:hAnsi="Times New Roman" w:cs="Times New Roman"/>
          <w:sz w:val="24"/>
          <w:szCs w:val="24"/>
          <w:lang w:val="en-US"/>
        </w:rPr>
        <w:t xml:space="preserve">at </w:t>
      </w:r>
      <m:oMath>
        <m:r>
          <w:rPr>
            <w:rFonts w:ascii="Cambria Math" w:eastAsia="Yu Mincho" w:hAnsi="Cambria Math" w:cs="Times New Roman"/>
            <w:sz w:val="24"/>
            <w:szCs w:val="24"/>
            <w:lang w:val="en-US"/>
          </w:rPr>
          <m:t>RH=40%</m:t>
        </m:r>
      </m:oMath>
      <w:r w:rsidR="00A61AFA" w:rsidRPr="001C5BBF">
        <w:rPr>
          <w:rFonts w:ascii="Times New Roman" w:eastAsia="Yu Mincho" w:hAnsi="Times New Roman" w:cs="Times New Roman"/>
          <w:sz w:val="24"/>
          <w:szCs w:val="24"/>
          <w:lang w:val="en-US"/>
        </w:rPr>
        <w:t>; and (3) at the bottom wall,</w:t>
      </w:r>
      <w:r w:rsidR="00443A5D" w:rsidRPr="001C5BBF">
        <w:rPr>
          <w:rFonts w:ascii="Times New Roman" w:eastAsia="Yu Mincho" w:hAnsi="Times New Roman" w:cs="Times New Roman"/>
          <w:sz w:val="24"/>
          <w:szCs w:val="24"/>
          <w:lang w:val="en-US"/>
        </w:rPr>
        <w:t xml:space="preserve"> we considered</w:t>
      </w:r>
      <w:r w:rsidR="00A61AFA" w:rsidRPr="001C5BBF">
        <w:rPr>
          <w:rFonts w:ascii="Times New Roman" w:eastAsia="Yu Mincho" w:hAnsi="Times New Roman" w:cs="Times New Roman"/>
          <w:sz w:val="24"/>
          <w:szCs w:val="24"/>
          <w:lang w:val="en-US"/>
        </w:rPr>
        <w:t xml:space="preserve"> </w:t>
      </w:r>
      <w:proofErr w:type="spellStart"/>
      <w:r w:rsidR="00A61AFA" w:rsidRPr="001C5BBF">
        <w:rPr>
          <w:rFonts w:ascii="Times New Roman" w:eastAsia="Yu Mincho" w:hAnsi="Times New Roman" w:cs="Times New Roman"/>
          <w:i/>
          <w:sz w:val="24"/>
          <w:szCs w:val="24"/>
          <w:lang w:val="en-US"/>
        </w:rPr>
        <w:t>dρ</w:t>
      </w:r>
      <w:proofErr w:type="spellEnd"/>
      <w:r w:rsidR="00A61AFA" w:rsidRPr="001C5BBF">
        <w:rPr>
          <w:rFonts w:ascii="Times New Roman" w:eastAsia="Yu Mincho" w:hAnsi="Times New Roman" w:cs="Times New Roman"/>
          <w:i/>
          <w:sz w:val="24"/>
          <w:szCs w:val="24"/>
          <w:lang w:val="en-US"/>
        </w:rPr>
        <w:t>/</w:t>
      </w:r>
      <w:proofErr w:type="spellStart"/>
      <w:r w:rsidR="00A61AFA" w:rsidRPr="001C5BBF">
        <w:rPr>
          <w:rFonts w:ascii="Times New Roman" w:eastAsia="Yu Mincho" w:hAnsi="Times New Roman" w:cs="Times New Roman"/>
          <w:i/>
          <w:sz w:val="24"/>
          <w:szCs w:val="24"/>
          <w:lang w:val="en-US"/>
        </w:rPr>
        <w:t>dz</w:t>
      </w:r>
      <w:proofErr w:type="spellEnd"/>
      <w:r w:rsidR="00A61AFA" w:rsidRPr="001C5BBF">
        <w:rPr>
          <w:rFonts w:ascii="Times New Roman" w:eastAsia="Yu Mincho" w:hAnsi="Times New Roman" w:cs="Times New Roman"/>
          <w:i/>
          <w:sz w:val="24"/>
          <w:szCs w:val="24"/>
          <w:lang w:val="en-US"/>
        </w:rPr>
        <w:t xml:space="preserve"> = 0 </w:t>
      </w:r>
      <w:r w:rsidR="00A61AFA" w:rsidRPr="001C5BBF">
        <w:rPr>
          <w:rFonts w:ascii="Times New Roman" w:eastAsia="Yu Mincho" w:hAnsi="Times New Roman" w:cs="Times New Roman"/>
          <w:sz w:val="24"/>
          <w:szCs w:val="24"/>
          <w:lang w:val="en-US"/>
        </w:rPr>
        <w:t xml:space="preserve"> </w:t>
      </w:r>
      <w:r w:rsidR="00443A5D" w:rsidRPr="001C5BBF">
        <w:rPr>
          <w:rFonts w:ascii="Times New Roman" w:eastAsia="Yu Mincho" w:hAnsi="Times New Roman" w:cs="Times New Roman"/>
          <w:sz w:val="24"/>
          <w:szCs w:val="24"/>
          <w:lang w:val="en-US"/>
        </w:rPr>
        <w:t>since</w:t>
      </w:r>
      <w:r w:rsidR="00A61AFA" w:rsidRPr="001C5BBF">
        <w:rPr>
          <w:rFonts w:ascii="Times New Roman" w:eastAsia="Yu Mincho" w:hAnsi="Times New Roman" w:cs="Times New Roman"/>
          <w:sz w:val="24"/>
          <w:szCs w:val="24"/>
          <w:lang w:val="en-US"/>
        </w:rPr>
        <w:t xml:space="preserve"> there was no vapor penetration into the wall. </w:t>
      </w:r>
      <w:r w:rsidR="008C638D" w:rsidRPr="001C5BBF">
        <w:rPr>
          <w:rFonts w:ascii="Times New Roman" w:hAnsi="Times New Roman" w:cs="Times New Roman"/>
          <w:sz w:val="24"/>
          <w:szCs w:val="24"/>
          <w:lang w:val="en-US"/>
        </w:rPr>
        <w:t xml:space="preserve">The contact angle of all the droplets </w:t>
      </w:r>
      <w:r w:rsidR="00BF3293" w:rsidRPr="001C5BBF">
        <w:rPr>
          <w:rFonts w:ascii="Times New Roman" w:hAnsi="Times New Roman" w:cs="Times New Roman"/>
          <w:sz w:val="24"/>
          <w:szCs w:val="24"/>
          <w:lang w:val="en-US"/>
        </w:rPr>
        <w:t>wa</w:t>
      </w:r>
      <w:r w:rsidR="00345E2C" w:rsidRPr="001C5BBF">
        <w:rPr>
          <w:rFonts w:ascii="Times New Roman" w:hAnsi="Times New Roman" w:cs="Times New Roman"/>
          <w:sz w:val="24"/>
          <w:szCs w:val="24"/>
          <w:lang w:val="en-US"/>
        </w:rPr>
        <w:t>s</w:t>
      </w:r>
      <w:r w:rsidR="008C638D" w:rsidRPr="001C5BBF">
        <w:rPr>
          <w:rFonts w:ascii="Times New Roman" w:hAnsi="Times New Roman" w:cs="Times New Roman"/>
          <w:sz w:val="24"/>
          <w:szCs w:val="24"/>
          <w:lang w:val="en-US"/>
        </w:rPr>
        <w:t xml:space="preserve"> identical and </w:t>
      </w:r>
      <w:r w:rsidR="00BF3293" w:rsidRPr="001C5BBF">
        <w:rPr>
          <w:rFonts w:ascii="Times New Roman" w:hAnsi="Times New Roman" w:cs="Times New Roman"/>
          <w:sz w:val="24"/>
          <w:szCs w:val="24"/>
          <w:lang w:val="en-US"/>
        </w:rPr>
        <w:t xml:space="preserve">in </w:t>
      </w:r>
      <w:r w:rsidR="00CB0E76" w:rsidRPr="001C5BBF">
        <w:rPr>
          <w:rFonts w:ascii="Times New Roman" w:hAnsi="Times New Roman" w:cs="Times New Roman"/>
          <w:sz w:val="24"/>
          <w:szCs w:val="24"/>
          <w:lang w:val="en-US"/>
        </w:rPr>
        <w:t>the</w:t>
      </w:r>
      <w:r w:rsidR="00BF3293" w:rsidRPr="001C5BBF">
        <w:rPr>
          <w:rFonts w:ascii="Times New Roman" w:hAnsi="Times New Roman" w:cs="Times New Roman"/>
          <w:sz w:val="24"/>
          <w:szCs w:val="24"/>
          <w:lang w:val="en-US"/>
        </w:rPr>
        <w:t xml:space="preserve"> range</w:t>
      </w:r>
      <w:r w:rsidR="008C638D" w:rsidRPr="001C5BBF">
        <w:rPr>
          <w:rFonts w:ascii="Times New Roman" w:hAnsi="Times New Roman" w:cs="Times New Roman"/>
          <w:sz w:val="24"/>
          <w:szCs w:val="24"/>
          <w:lang w:val="en-US"/>
        </w:rPr>
        <w:t xml:space="preserve"> </w:t>
      </w:r>
      <w:r w:rsidR="00443A5D" w:rsidRPr="001C5BBF">
        <w:rPr>
          <w:rFonts w:ascii="Times New Roman" w:hAnsi="Times New Roman" w:cs="Times New Roman"/>
          <w:sz w:val="24"/>
          <w:szCs w:val="24"/>
          <w:lang w:val="en-US"/>
        </w:rPr>
        <w:t>of</w:t>
      </w:r>
      <w:r w:rsidR="001F13FE" w:rsidRPr="001C5BBF">
        <w:rPr>
          <w:rFonts w:ascii="Times New Roman" w:hAnsi="Times New Roman" w:cs="Times New Roman"/>
          <w:sz w:val="24"/>
          <w:szCs w:val="24"/>
          <w:lang w:val="en-US"/>
        </w:rPr>
        <w:t xml:space="preserve"> 10</w:t>
      </w:r>
      <m:oMath>
        <m:r>
          <w:rPr>
            <w:rFonts w:ascii="Cambria Math" w:hAnsi="Cambria Math" w:cs="Times New Roman"/>
            <w:sz w:val="24"/>
            <w:szCs w:val="24"/>
            <w:lang w:val="en-US"/>
          </w:rPr>
          <m:t>°</m:t>
        </m:r>
      </m:oMath>
      <w:r w:rsidR="008C638D" w:rsidRPr="001C5BBF">
        <w:rPr>
          <w:rFonts w:ascii="Times New Roman" w:hAnsi="Times New Roman" w:cs="Times New Roman"/>
          <w:sz w:val="24"/>
          <w:szCs w:val="24"/>
          <w:lang w:val="en-US"/>
        </w:rPr>
        <w:t xml:space="preserve"> </w:t>
      </w:r>
      <w:r w:rsidR="00E541E6" w:rsidRPr="001C5BBF">
        <w:rPr>
          <w:rFonts w:ascii="Times New Roman" w:hAnsi="Times New Roman" w:cs="Times New Roman"/>
          <w:sz w:val="24"/>
          <w:szCs w:val="24"/>
          <w:lang w:val="en-US"/>
        </w:rPr>
        <w:t>to</w:t>
      </w:r>
      <w:r w:rsidR="001F13FE" w:rsidRPr="001C5BBF">
        <w:rPr>
          <w:rFonts w:ascii="Times New Roman" w:hAnsi="Times New Roman" w:cs="Times New Roman"/>
          <w:sz w:val="24"/>
          <w:szCs w:val="24"/>
          <w:lang w:val="en-US"/>
        </w:rPr>
        <w:t xml:space="preserve"> 170</w:t>
      </w:r>
      <m:oMath>
        <m:r>
          <w:rPr>
            <w:rFonts w:ascii="Cambria Math" w:hAnsi="Cambria Math" w:cs="Times New Roman"/>
            <w:sz w:val="24"/>
            <w:szCs w:val="24"/>
            <w:lang w:val="en-US"/>
          </w:rPr>
          <m:t>°</m:t>
        </m:r>
      </m:oMath>
      <w:r w:rsidR="00224384" w:rsidRPr="001C5BBF">
        <w:rPr>
          <w:rFonts w:ascii="Times New Roman" w:hAnsi="Times New Roman" w:cs="Times New Roman"/>
          <w:sz w:val="24"/>
          <w:szCs w:val="24"/>
          <w:lang w:val="en-US"/>
        </w:rPr>
        <w:t>,</w:t>
      </w:r>
      <w:r w:rsidR="004437B8" w:rsidRPr="001C5BBF">
        <w:rPr>
          <w:rFonts w:ascii="Times New Roman" w:hAnsi="Times New Roman" w:cs="Times New Roman"/>
          <w:sz w:val="24"/>
          <w:szCs w:val="24"/>
          <w:lang w:val="en-US"/>
        </w:rPr>
        <w:t xml:space="preserve"> </w:t>
      </w:r>
      <w:r w:rsidR="00224384" w:rsidRPr="001C5BBF">
        <w:rPr>
          <w:rFonts w:ascii="Times New Roman" w:hAnsi="Times New Roman" w:cs="Times New Roman"/>
          <w:sz w:val="24"/>
          <w:szCs w:val="24"/>
          <w:lang w:val="en-US"/>
        </w:rPr>
        <w:t>and t</w:t>
      </w:r>
      <w:r w:rsidR="004437B8" w:rsidRPr="001C5BBF">
        <w:rPr>
          <w:rFonts w:ascii="Times New Roman" w:hAnsi="Times New Roman" w:cs="Times New Roman"/>
          <w:sz w:val="24"/>
          <w:szCs w:val="24"/>
          <w:lang w:val="en-US"/>
        </w:rPr>
        <w:t xml:space="preserve">he number of adjacent droplets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4437B8" w:rsidRPr="001C5BBF">
        <w:rPr>
          <w:rFonts w:ascii="Times New Roman" w:hAnsi="Times New Roman" w:cs="Times New Roman"/>
          <w:sz w:val="24"/>
          <w:szCs w:val="24"/>
          <w:lang w:val="en-US"/>
        </w:rPr>
        <w:t xml:space="preserve"> varie</w:t>
      </w:r>
      <w:r w:rsidR="00224384" w:rsidRPr="001C5BBF">
        <w:rPr>
          <w:rFonts w:ascii="Times New Roman" w:hAnsi="Times New Roman" w:cs="Times New Roman"/>
          <w:sz w:val="24"/>
          <w:szCs w:val="24"/>
          <w:lang w:val="en-US"/>
        </w:rPr>
        <w:t>d</w:t>
      </w:r>
      <w:r w:rsidR="004437B8" w:rsidRPr="001C5BBF">
        <w:rPr>
          <w:rFonts w:ascii="Times New Roman" w:hAnsi="Times New Roman" w:cs="Times New Roman"/>
          <w:sz w:val="24"/>
          <w:szCs w:val="24"/>
          <w:lang w:val="en-US"/>
        </w:rPr>
        <w:t xml:space="preserve"> between 0 and 4. </w:t>
      </w:r>
      <w:r w:rsidR="00040B32" w:rsidRPr="001C5BBF">
        <w:rPr>
          <w:rFonts w:ascii="Times New Roman" w:hAnsi="Times New Roman" w:cs="Times New Roman"/>
          <w:sz w:val="24"/>
          <w:szCs w:val="24"/>
          <w:lang w:val="en-US"/>
        </w:rPr>
        <w:t xml:space="preserve">The separation distance </w:t>
      </w:r>
      <w:r w:rsidR="00040B32" w:rsidRPr="001C5BBF">
        <w:rPr>
          <w:rFonts w:ascii="Times New Roman" w:hAnsi="Times New Roman" w:cs="Times New Roman"/>
          <w:i/>
          <w:sz w:val="24"/>
          <w:szCs w:val="24"/>
          <w:lang w:val="en-US"/>
        </w:rPr>
        <w:t>d</w:t>
      </w:r>
      <w:r w:rsidR="00040B32" w:rsidRPr="001C5BBF">
        <w:rPr>
          <w:rFonts w:ascii="Times New Roman" w:hAnsi="Times New Roman" w:cs="Times New Roman"/>
          <w:i/>
          <w:sz w:val="24"/>
          <w:szCs w:val="24"/>
          <w:vertAlign w:val="subscript"/>
          <w:lang w:val="en-US"/>
        </w:rPr>
        <w:t>s</w:t>
      </w:r>
      <w:r w:rsidR="00040B32" w:rsidRPr="001C5BBF">
        <w:rPr>
          <w:rFonts w:ascii="Times New Roman" w:hAnsi="Times New Roman" w:cs="Times New Roman"/>
          <w:sz w:val="24"/>
          <w:szCs w:val="24"/>
          <w:lang w:val="en-US"/>
        </w:rPr>
        <w:t xml:space="preserve"> </w:t>
      </w:r>
      <w:r w:rsidR="00040B32" w:rsidRPr="001C5BBF">
        <w:rPr>
          <w:rFonts w:ascii="Times New Roman" w:hAnsi="Times New Roman" w:cs="Times New Roman"/>
          <w:iCs/>
          <w:sz w:val="24"/>
          <w:szCs w:val="24"/>
          <w:lang w:val="en-US"/>
        </w:rPr>
        <w:t>range</w:t>
      </w:r>
      <w:r w:rsidR="00443A5D" w:rsidRPr="001C5BBF">
        <w:rPr>
          <w:rFonts w:ascii="Times New Roman" w:hAnsi="Times New Roman" w:cs="Times New Roman"/>
          <w:iCs/>
          <w:sz w:val="24"/>
          <w:szCs w:val="24"/>
          <w:lang w:val="en-US"/>
        </w:rPr>
        <w:t>d</w:t>
      </w:r>
      <w:r w:rsidR="00040B32" w:rsidRPr="001C5BBF">
        <w:rPr>
          <w:rFonts w:ascii="Times New Roman" w:hAnsi="Times New Roman" w:cs="Times New Roman"/>
          <w:iCs/>
          <w:sz w:val="24"/>
          <w:szCs w:val="24"/>
          <w:lang w:val="en-US"/>
        </w:rPr>
        <w:t xml:space="preserve"> from </w:t>
      </w:r>
      <w:r w:rsidR="00040B32" w:rsidRPr="001C5BBF">
        <w:rPr>
          <w:rFonts w:ascii="Times New Roman" w:hAnsi="Times New Roman" w:cs="Times New Roman"/>
          <w:i/>
          <w:sz w:val="24"/>
          <w:szCs w:val="24"/>
          <w:lang w:val="en-US"/>
        </w:rPr>
        <w:t>R</w:t>
      </w:r>
      <w:r w:rsidR="00040B32" w:rsidRPr="001C5BBF">
        <w:rPr>
          <w:rFonts w:ascii="Times New Roman" w:hAnsi="Times New Roman" w:cs="Times New Roman"/>
          <w:i/>
          <w:sz w:val="24"/>
          <w:szCs w:val="24"/>
          <w:vertAlign w:val="subscript"/>
          <w:lang w:val="en-US"/>
        </w:rPr>
        <w:t>d</w:t>
      </w:r>
      <w:r w:rsidR="00040B32" w:rsidRPr="001C5BBF">
        <w:rPr>
          <w:rFonts w:ascii="Times New Roman" w:hAnsi="Times New Roman" w:cs="Times New Roman"/>
          <w:iCs/>
          <w:sz w:val="24"/>
          <w:szCs w:val="24"/>
          <w:lang w:val="en-US"/>
        </w:rPr>
        <w:t xml:space="preserve"> to 80</w:t>
      </w:r>
      <w:r w:rsidR="00040B32" w:rsidRPr="001C5BBF">
        <w:rPr>
          <w:rFonts w:ascii="Times New Roman" w:hAnsi="Times New Roman" w:cs="Times New Roman"/>
          <w:i/>
          <w:sz w:val="24"/>
          <w:szCs w:val="24"/>
          <w:lang w:val="en-US"/>
        </w:rPr>
        <w:t>R</w:t>
      </w:r>
      <w:r w:rsidR="00040B32" w:rsidRPr="001C5BBF">
        <w:rPr>
          <w:rFonts w:ascii="Times New Roman" w:hAnsi="Times New Roman" w:cs="Times New Roman"/>
          <w:i/>
          <w:sz w:val="24"/>
          <w:szCs w:val="24"/>
          <w:vertAlign w:val="subscript"/>
          <w:lang w:val="en-US"/>
        </w:rPr>
        <w:t>d</w:t>
      </w:r>
      <w:r w:rsidR="00040B32" w:rsidRPr="001C5BBF">
        <w:rPr>
          <w:rFonts w:ascii="Times New Roman" w:hAnsi="Times New Roman" w:cs="Times New Roman"/>
          <w:iCs/>
          <w:sz w:val="24"/>
          <w:szCs w:val="24"/>
          <w:lang w:val="en-US"/>
        </w:rPr>
        <w:t xml:space="preserve">. </w:t>
      </w:r>
    </w:p>
    <w:p w14:paraId="3631CA59" w14:textId="07174783" w:rsidR="00D35321" w:rsidRPr="001C5BBF" w:rsidRDefault="00D35321" w:rsidP="00040B32">
      <w:pPr>
        <w:spacing w:line="480" w:lineRule="auto"/>
        <w:jc w:val="both"/>
        <w:rPr>
          <w:rFonts w:ascii="Times New Roman" w:eastAsia="DengXian" w:hAnsi="Times New Roman" w:cs="Times New Roman"/>
          <w:sz w:val="24"/>
          <w:szCs w:val="24"/>
          <w:lang w:val="en-US" w:eastAsia="zh-CN"/>
        </w:rPr>
      </w:pPr>
      <w:r w:rsidRPr="001C5BBF">
        <w:rPr>
          <w:rFonts w:ascii="Times New Roman" w:eastAsia="DengXian" w:hAnsi="Times New Roman" w:cs="Times New Roman"/>
          <w:b/>
          <w:bCs/>
          <w:sz w:val="24"/>
          <w:szCs w:val="24"/>
          <w:lang w:val="en-US" w:eastAsia="zh-CN"/>
        </w:rPr>
        <w:t>TABLE I</w:t>
      </w:r>
      <w:r w:rsidRPr="001C5BBF">
        <w:rPr>
          <w:rFonts w:ascii="Arial" w:eastAsia="DengXian" w:hAnsi="Arial" w:cs="Arial"/>
          <w:b/>
          <w:bCs/>
          <w:sz w:val="24"/>
          <w:szCs w:val="24"/>
          <w:lang w:val="en-US" w:eastAsia="zh-CN"/>
        </w:rPr>
        <w:t>.</w:t>
      </w:r>
      <w:r w:rsidRPr="001C5BBF">
        <w:rPr>
          <w:rFonts w:ascii="Times New Roman" w:eastAsia="DengXian" w:hAnsi="Times New Roman" w:cs="Times New Roman"/>
          <w:sz w:val="24"/>
          <w:szCs w:val="24"/>
          <w:lang w:val="en-US" w:eastAsia="zh-CN"/>
        </w:rPr>
        <w:t xml:space="preserve"> Grid size independence for isolated and reference droplets for </w:t>
      </w:r>
      <m:oMath>
        <m:r>
          <w:rPr>
            <w:rFonts w:ascii="Cambria Math" w:eastAsia="DengXian" w:hAnsi="Cambria Math" w:cs="Times New Roman"/>
            <w:sz w:val="24"/>
            <w:szCs w:val="24"/>
            <w:lang w:val="en-US" w:eastAsia="zh-CN"/>
          </w:rPr>
          <m:t>θ=</m:t>
        </m:r>
        <m:sSup>
          <m:sSupPr>
            <m:ctrlPr>
              <w:rPr>
                <w:rFonts w:ascii="Cambria Math" w:eastAsia="DengXian" w:hAnsi="Cambria Math" w:cs="Times New Roman"/>
                <w:i/>
                <w:sz w:val="24"/>
                <w:szCs w:val="24"/>
                <w:lang w:val="en-US" w:eastAsia="zh-CN"/>
              </w:rPr>
            </m:ctrlPr>
          </m:sSupPr>
          <m:e>
            <m:r>
              <w:rPr>
                <w:rFonts w:ascii="Cambria Math" w:eastAsia="DengXian" w:hAnsi="Cambria Math" w:cs="Times New Roman"/>
                <w:sz w:val="24"/>
                <w:szCs w:val="24"/>
                <w:lang w:val="en-US" w:eastAsia="zh-CN"/>
              </w:rPr>
              <m:t>90</m:t>
            </m:r>
          </m:e>
          <m:sup>
            <m:r>
              <w:rPr>
                <w:rFonts w:ascii="Cambria Math" w:eastAsia="DengXian" w:hAnsi="Cambria Math" w:cs="Times New Roman"/>
                <w:sz w:val="24"/>
                <w:szCs w:val="24"/>
                <w:lang w:val="en-US" w:eastAsia="zh-CN"/>
              </w:rPr>
              <m:t>°</m:t>
            </m:r>
          </m:sup>
        </m:sSup>
      </m:oMath>
      <w:r w:rsidRPr="001C5BBF">
        <w:rPr>
          <w:rFonts w:ascii="Times New Roman" w:eastAsia="DengXian" w:hAnsi="Times New Roman" w:cs="Times New Roman"/>
          <w:sz w:val="24"/>
          <w:szCs w:val="24"/>
          <w:lang w:val="en-US" w:eastAsia="zh-CN"/>
        </w:rPr>
        <w:t>.</w:t>
      </w:r>
    </w:p>
    <w:tbl>
      <w:tblPr>
        <w:tblStyle w:val="TableGrid"/>
        <w:tblW w:w="0" w:type="auto"/>
        <w:tblBorders>
          <w:top w:val="double" w:sz="4" w:space="0" w:color="auto"/>
          <w:left w:val="none" w:sz="0" w:space="0" w:color="auto"/>
          <w:bottom w:val="double" w:sz="4" w:space="0" w:color="auto"/>
          <w:right w:val="none" w:sz="0" w:space="0" w:color="auto"/>
          <w:insideH w:val="dotted" w:sz="4" w:space="0" w:color="A5A5A5"/>
          <w:insideV w:val="dotted" w:sz="4" w:space="0" w:color="A5A5A5"/>
        </w:tblBorders>
        <w:tblLook w:val="04A0" w:firstRow="1" w:lastRow="0" w:firstColumn="1" w:lastColumn="0" w:noHBand="0" w:noVBand="1"/>
      </w:tblPr>
      <w:tblGrid>
        <w:gridCol w:w="1413"/>
        <w:gridCol w:w="2268"/>
        <w:gridCol w:w="2551"/>
        <w:gridCol w:w="2596"/>
      </w:tblGrid>
      <w:tr w:rsidR="00F152FB" w:rsidRPr="001C5BBF" w14:paraId="3F767B64" w14:textId="77777777" w:rsidTr="00D35321">
        <w:trPr>
          <w:trHeight w:val="454"/>
        </w:trPr>
        <w:tc>
          <w:tcPr>
            <w:tcW w:w="1413" w:type="dxa"/>
            <w:vMerge w:val="restart"/>
            <w:vAlign w:val="center"/>
          </w:tcPr>
          <w:p w14:paraId="2F2C7985"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 xml:space="preserve">Grid </w:t>
            </w:r>
          </w:p>
          <w:p w14:paraId="583EBE34"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type</w:t>
            </w:r>
          </w:p>
        </w:tc>
        <w:tc>
          <w:tcPr>
            <w:tcW w:w="2268" w:type="dxa"/>
            <w:vMerge w:val="restart"/>
            <w:vAlign w:val="center"/>
          </w:tcPr>
          <w:p w14:paraId="7A13B764"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Grid size</w:t>
            </w:r>
          </w:p>
          <w:p w14:paraId="616F63BF"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w:t>
            </w:r>
            <m:oMath>
              <m:r>
                <w:rPr>
                  <w:rFonts w:ascii="Cambria Math" w:eastAsia="DengXian" w:hAnsi="Cambria Math" w:cs="Times New Roman"/>
                  <w:sz w:val="24"/>
                  <w:szCs w:val="24"/>
                  <w:lang w:val="en-US" w:eastAsia="zh-CN"/>
                </w:rPr>
                <m:t>×</m:t>
              </m:r>
              <m:sSup>
                <m:sSupPr>
                  <m:ctrlPr>
                    <w:rPr>
                      <w:rFonts w:ascii="Cambria Math" w:eastAsia="DengXian" w:hAnsi="Cambria Math" w:cs="Times New Roman"/>
                      <w:i/>
                      <w:sz w:val="24"/>
                      <w:szCs w:val="24"/>
                      <w:lang w:val="en-US" w:eastAsia="zh-CN"/>
                    </w:rPr>
                  </m:ctrlPr>
                </m:sSupPr>
                <m:e>
                  <m:r>
                    <w:rPr>
                      <w:rFonts w:ascii="Cambria Math" w:eastAsia="DengXian" w:hAnsi="Cambria Math" w:cs="Times New Roman"/>
                      <w:sz w:val="24"/>
                      <w:szCs w:val="24"/>
                      <w:lang w:val="en-US" w:eastAsia="zh-CN"/>
                    </w:rPr>
                    <m:t>10</m:t>
                  </m:r>
                </m:e>
                <m:sup>
                  <m:r>
                    <w:rPr>
                      <w:rFonts w:ascii="Cambria Math" w:eastAsia="DengXian" w:hAnsi="Cambria Math" w:cs="Times New Roman"/>
                      <w:sz w:val="24"/>
                      <w:szCs w:val="24"/>
                      <w:lang w:val="en-US" w:eastAsia="zh-CN"/>
                    </w:rPr>
                    <m:t>6</m:t>
                  </m:r>
                </m:sup>
              </m:sSup>
            </m:oMath>
            <w:r w:rsidRPr="001C5BBF">
              <w:rPr>
                <w:rFonts w:ascii="Times New Roman" w:eastAsia="DengXian" w:hAnsi="Times New Roman" w:cs="Times New Roman"/>
                <w:sz w:val="24"/>
                <w:szCs w:val="24"/>
                <w:lang w:val="en-US" w:eastAsia="zh-CN"/>
              </w:rPr>
              <w:t xml:space="preserve"> tetrahedrons]</w:t>
            </w:r>
          </w:p>
        </w:tc>
        <w:tc>
          <w:tcPr>
            <w:tcW w:w="5147" w:type="dxa"/>
            <w:gridSpan w:val="2"/>
            <w:vAlign w:val="center"/>
          </w:tcPr>
          <w:p w14:paraId="0952904C"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Evaporation rate -</w:t>
            </w:r>
            <m:oMath>
              <m:acc>
                <m:accPr>
                  <m:chr m:val="̇"/>
                  <m:ctrlPr>
                    <w:rPr>
                      <w:rFonts w:ascii="Cambria Math" w:eastAsia="DengXian" w:hAnsi="Cambria Math" w:cs="Times New Roman"/>
                      <w:i/>
                      <w:sz w:val="24"/>
                      <w:szCs w:val="24"/>
                      <w:lang w:val="en-US" w:eastAsia="zh-CN"/>
                    </w:rPr>
                  </m:ctrlPr>
                </m:accPr>
                <m:e>
                  <m:r>
                    <w:rPr>
                      <w:rFonts w:ascii="Cambria Math" w:eastAsia="DengXian" w:hAnsi="Cambria Math" w:cs="Times New Roman"/>
                      <w:sz w:val="24"/>
                      <w:szCs w:val="24"/>
                      <w:lang w:val="en-US" w:eastAsia="zh-CN"/>
                    </w:rPr>
                    <m:t>m</m:t>
                  </m:r>
                </m:e>
              </m:acc>
              <m:r>
                <w:rPr>
                  <w:rFonts w:ascii="Cambria Math" w:eastAsia="DengXian" w:hAnsi="Cambria Math" w:cs="Times New Roman"/>
                  <w:sz w:val="24"/>
                  <w:szCs w:val="24"/>
                  <w:lang w:val="en-US" w:eastAsia="zh-CN"/>
                </w:rPr>
                <m:t xml:space="preserve"> [×</m:t>
              </m:r>
              <m:sSup>
                <m:sSupPr>
                  <m:ctrlPr>
                    <w:rPr>
                      <w:rFonts w:ascii="Cambria Math" w:eastAsia="DengXian" w:hAnsi="Cambria Math" w:cs="Times New Roman"/>
                      <w:i/>
                      <w:sz w:val="24"/>
                      <w:szCs w:val="24"/>
                      <w:lang w:val="en-US" w:eastAsia="zh-CN"/>
                    </w:rPr>
                  </m:ctrlPr>
                </m:sSupPr>
                <m:e>
                  <m:r>
                    <w:rPr>
                      <w:rFonts w:ascii="Cambria Math" w:eastAsia="DengXian" w:hAnsi="Cambria Math" w:cs="Times New Roman"/>
                      <w:sz w:val="24"/>
                      <w:szCs w:val="24"/>
                      <w:lang w:val="en-US" w:eastAsia="zh-CN"/>
                    </w:rPr>
                    <m:t>10</m:t>
                  </m:r>
                </m:e>
                <m:sup>
                  <m:r>
                    <w:rPr>
                      <w:rFonts w:ascii="Cambria Math" w:eastAsia="DengXian" w:hAnsi="Cambria Math" w:cs="Times New Roman"/>
                      <w:sz w:val="24"/>
                      <w:szCs w:val="24"/>
                      <w:lang w:val="en-US" w:eastAsia="zh-CN"/>
                    </w:rPr>
                    <m:t>-9</m:t>
                  </m:r>
                </m:sup>
              </m:sSup>
              <m:r>
                <w:rPr>
                  <w:rFonts w:ascii="Cambria Math" w:eastAsia="DengXian" w:hAnsi="Cambria Math" w:cs="Times New Roman"/>
                  <w:sz w:val="24"/>
                  <w:szCs w:val="24"/>
                  <w:lang w:val="en-US" w:eastAsia="zh-CN"/>
                </w:rPr>
                <m:t>kg/s]</m:t>
              </m:r>
            </m:oMath>
          </w:p>
        </w:tc>
      </w:tr>
      <w:tr w:rsidR="00F152FB" w:rsidRPr="001C5BBF" w14:paraId="738A6340" w14:textId="77777777" w:rsidTr="00D35321">
        <w:trPr>
          <w:trHeight w:val="454"/>
        </w:trPr>
        <w:tc>
          <w:tcPr>
            <w:tcW w:w="1413" w:type="dxa"/>
            <w:vMerge/>
            <w:tcBorders>
              <w:bottom w:val="single" w:sz="4" w:space="0" w:color="auto"/>
            </w:tcBorders>
            <w:vAlign w:val="center"/>
          </w:tcPr>
          <w:p w14:paraId="3F68859E" w14:textId="77777777" w:rsidR="00D35321" w:rsidRPr="001C5BBF" w:rsidRDefault="00D35321" w:rsidP="00D35321">
            <w:pPr>
              <w:jc w:val="center"/>
              <w:rPr>
                <w:rFonts w:ascii="Times New Roman" w:eastAsia="DengXian" w:hAnsi="Times New Roman" w:cs="Times New Roman"/>
                <w:sz w:val="24"/>
                <w:szCs w:val="24"/>
                <w:lang w:val="en-US" w:eastAsia="zh-CN"/>
              </w:rPr>
            </w:pPr>
          </w:p>
        </w:tc>
        <w:tc>
          <w:tcPr>
            <w:tcW w:w="2268" w:type="dxa"/>
            <w:vMerge/>
            <w:tcBorders>
              <w:bottom w:val="single" w:sz="4" w:space="0" w:color="auto"/>
            </w:tcBorders>
            <w:vAlign w:val="center"/>
          </w:tcPr>
          <w:p w14:paraId="27DAD385" w14:textId="77777777" w:rsidR="00D35321" w:rsidRPr="001C5BBF" w:rsidRDefault="00D35321" w:rsidP="00D35321">
            <w:pPr>
              <w:jc w:val="center"/>
              <w:rPr>
                <w:rFonts w:ascii="Times New Roman" w:eastAsia="DengXian" w:hAnsi="Times New Roman" w:cs="Times New Roman"/>
                <w:sz w:val="24"/>
                <w:szCs w:val="24"/>
                <w:lang w:val="en-US" w:eastAsia="zh-CN"/>
              </w:rPr>
            </w:pPr>
          </w:p>
        </w:tc>
        <w:tc>
          <w:tcPr>
            <w:tcW w:w="2551" w:type="dxa"/>
            <w:tcBorders>
              <w:bottom w:val="single" w:sz="4" w:space="0" w:color="auto"/>
            </w:tcBorders>
            <w:vAlign w:val="center"/>
          </w:tcPr>
          <w:p w14:paraId="10F155FC"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Isolated droplet</w:t>
            </w:r>
          </w:p>
        </w:tc>
        <w:tc>
          <w:tcPr>
            <w:tcW w:w="2596" w:type="dxa"/>
            <w:tcBorders>
              <w:bottom w:val="single" w:sz="4" w:space="0" w:color="auto"/>
            </w:tcBorders>
            <w:vAlign w:val="center"/>
          </w:tcPr>
          <w:p w14:paraId="157C4EA9"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Reference droplet</w:t>
            </w:r>
          </w:p>
          <w:p w14:paraId="5CE26004"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w:t>
            </w:r>
            <m:oMath>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n</m:t>
                  </m:r>
                </m:e>
                <m:sub>
                  <m:r>
                    <w:rPr>
                      <w:rFonts w:ascii="Cambria Math" w:eastAsia="DengXian" w:hAnsi="Cambria Math" w:cs="Times New Roman"/>
                      <w:sz w:val="24"/>
                      <w:szCs w:val="24"/>
                      <w:lang w:val="en-US" w:eastAsia="zh-CN"/>
                    </w:rPr>
                    <m:t>d</m:t>
                  </m:r>
                </m:sub>
              </m:sSub>
              <m:r>
                <w:rPr>
                  <w:rFonts w:ascii="Cambria Math" w:eastAsia="DengXian" w:hAnsi="Cambria Math" w:cs="Times New Roman"/>
                  <w:sz w:val="24"/>
                  <w:szCs w:val="24"/>
                  <w:lang w:val="en-US" w:eastAsia="zh-CN"/>
                </w:rPr>
                <m:t xml:space="preserve">=4 , </m:t>
              </m:r>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d</m:t>
                  </m:r>
                </m:e>
                <m:sub>
                  <m:r>
                    <w:rPr>
                      <w:rFonts w:ascii="Cambria Math" w:eastAsia="DengXian" w:hAnsi="Cambria Math" w:cs="Times New Roman"/>
                      <w:sz w:val="24"/>
                      <w:szCs w:val="24"/>
                      <w:lang w:val="en-US" w:eastAsia="zh-CN"/>
                    </w:rPr>
                    <m:t>s</m:t>
                  </m:r>
                </m:sub>
              </m:sSub>
              <m:r>
                <w:rPr>
                  <w:rFonts w:ascii="Cambria Math" w:eastAsia="DengXian" w:hAnsi="Cambria Math" w:cs="Times New Roman"/>
                  <w:sz w:val="24"/>
                  <w:szCs w:val="24"/>
                  <w:lang w:val="en-US" w:eastAsia="zh-CN"/>
                </w:rPr>
                <m:t>/</m:t>
              </m:r>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R</m:t>
                  </m:r>
                </m:e>
                <m:sub>
                  <m:r>
                    <w:rPr>
                      <w:rFonts w:ascii="Cambria Math" w:eastAsia="DengXian" w:hAnsi="Cambria Math" w:cs="Times New Roman"/>
                      <w:sz w:val="24"/>
                      <w:szCs w:val="24"/>
                      <w:lang w:val="en-US" w:eastAsia="zh-CN"/>
                    </w:rPr>
                    <m:t>d</m:t>
                  </m:r>
                </m:sub>
              </m:sSub>
              <m:r>
                <w:rPr>
                  <w:rFonts w:ascii="Cambria Math" w:eastAsia="DengXian" w:hAnsi="Cambria Math" w:cs="Times New Roman"/>
                  <w:sz w:val="24"/>
                  <w:szCs w:val="24"/>
                  <w:lang w:val="en-US" w:eastAsia="zh-CN"/>
                </w:rPr>
                <m:t xml:space="preserve">= </m:t>
              </m:r>
            </m:oMath>
            <w:r w:rsidRPr="001C5BBF">
              <w:rPr>
                <w:rFonts w:ascii="Times New Roman" w:eastAsia="DengXian" w:hAnsi="Times New Roman" w:cs="Times New Roman"/>
                <w:sz w:val="24"/>
                <w:szCs w:val="24"/>
                <w:lang w:val="en-US" w:eastAsia="zh-CN"/>
              </w:rPr>
              <w:t>10)</w:t>
            </w:r>
          </w:p>
        </w:tc>
      </w:tr>
      <w:tr w:rsidR="00F152FB" w:rsidRPr="001C5BBF" w14:paraId="51F220B6" w14:textId="77777777" w:rsidTr="00D35321">
        <w:trPr>
          <w:trHeight w:val="454"/>
        </w:trPr>
        <w:tc>
          <w:tcPr>
            <w:tcW w:w="1413" w:type="dxa"/>
            <w:tcBorders>
              <w:top w:val="single" w:sz="4" w:space="0" w:color="auto"/>
            </w:tcBorders>
            <w:vAlign w:val="center"/>
          </w:tcPr>
          <w:p w14:paraId="1F0E7A60"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Coarse</w:t>
            </w:r>
          </w:p>
        </w:tc>
        <w:tc>
          <w:tcPr>
            <w:tcW w:w="2268" w:type="dxa"/>
            <w:tcBorders>
              <w:top w:val="single" w:sz="4" w:space="0" w:color="auto"/>
            </w:tcBorders>
            <w:vAlign w:val="center"/>
          </w:tcPr>
          <w:p w14:paraId="09796C8D"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0.1</w:t>
            </w:r>
          </w:p>
        </w:tc>
        <w:tc>
          <w:tcPr>
            <w:tcW w:w="2551" w:type="dxa"/>
            <w:tcBorders>
              <w:top w:val="single" w:sz="4" w:space="0" w:color="auto"/>
            </w:tcBorders>
            <w:vAlign w:val="center"/>
          </w:tcPr>
          <w:p w14:paraId="12460F21"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1.5</w:t>
            </w:r>
          </w:p>
        </w:tc>
        <w:tc>
          <w:tcPr>
            <w:tcW w:w="2596" w:type="dxa"/>
            <w:tcBorders>
              <w:top w:val="single" w:sz="4" w:space="0" w:color="auto"/>
            </w:tcBorders>
            <w:vAlign w:val="center"/>
          </w:tcPr>
          <w:p w14:paraId="24BF176B"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1.2</w:t>
            </w:r>
          </w:p>
        </w:tc>
      </w:tr>
      <w:tr w:rsidR="00F152FB" w:rsidRPr="001C5BBF" w14:paraId="550D99B4" w14:textId="77777777" w:rsidTr="00D35321">
        <w:trPr>
          <w:trHeight w:val="454"/>
        </w:trPr>
        <w:tc>
          <w:tcPr>
            <w:tcW w:w="1413" w:type="dxa"/>
            <w:vAlign w:val="center"/>
          </w:tcPr>
          <w:p w14:paraId="50DDD2D6"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Medium</w:t>
            </w:r>
          </w:p>
        </w:tc>
        <w:tc>
          <w:tcPr>
            <w:tcW w:w="2268" w:type="dxa"/>
            <w:vAlign w:val="center"/>
          </w:tcPr>
          <w:p w14:paraId="68EE4B15"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0.72</w:t>
            </w:r>
          </w:p>
        </w:tc>
        <w:tc>
          <w:tcPr>
            <w:tcW w:w="2551" w:type="dxa"/>
            <w:vAlign w:val="center"/>
          </w:tcPr>
          <w:p w14:paraId="18C361B0"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2.0</w:t>
            </w:r>
          </w:p>
        </w:tc>
        <w:tc>
          <w:tcPr>
            <w:tcW w:w="2596" w:type="dxa"/>
            <w:vAlign w:val="center"/>
          </w:tcPr>
          <w:p w14:paraId="1A87567C"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1.6</w:t>
            </w:r>
          </w:p>
        </w:tc>
      </w:tr>
      <w:tr w:rsidR="00F152FB" w:rsidRPr="001C5BBF" w14:paraId="6502CF1B" w14:textId="77777777" w:rsidTr="00D35321">
        <w:trPr>
          <w:trHeight w:val="454"/>
        </w:trPr>
        <w:tc>
          <w:tcPr>
            <w:tcW w:w="1413" w:type="dxa"/>
            <w:vAlign w:val="center"/>
          </w:tcPr>
          <w:p w14:paraId="05CE733F"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Fine</w:t>
            </w:r>
          </w:p>
        </w:tc>
        <w:tc>
          <w:tcPr>
            <w:tcW w:w="2268" w:type="dxa"/>
            <w:vAlign w:val="center"/>
          </w:tcPr>
          <w:p w14:paraId="5C27FE18"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1.2</w:t>
            </w:r>
          </w:p>
        </w:tc>
        <w:tc>
          <w:tcPr>
            <w:tcW w:w="2551" w:type="dxa"/>
            <w:vAlign w:val="center"/>
          </w:tcPr>
          <w:p w14:paraId="054BC021"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2.3</w:t>
            </w:r>
          </w:p>
        </w:tc>
        <w:tc>
          <w:tcPr>
            <w:tcW w:w="2596" w:type="dxa"/>
            <w:vAlign w:val="center"/>
          </w:tcPr>
          <w:p w14:paraId="46166A8F"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1.7</w:t>
            </w:r>
          </w:p>
        </w:tc>
      </w:tr>
      <w:tr w:rsidR="00D35321" w:rsidRPr="001C5BBF" w14:paraId="72C9AB5E" w14:textId="77777777" w:rsidTr="00D35321">
        <w:trPr>
          <w:trHeight w:val="454"/>
        </w:trPr>
        <w:tc>
          <w:tcPr>
            <w:tcW w:w="1413" w:type="dxa"/>
            <w:vAlign w:val="center"/>
          </w:tcPr>
          <w:p w14:paraId="37D032E0"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Very fine</w:t>
            </w:r>
          </w:p>
        </w:tc>
        <w:tc>
          <w:tcPr>
            <w:tcW w:w="2268" w:type="dxa"/>
            <w:vAlign w:val="center"/>
          </w:tcPr>
          <w:p w14:paraId="493C7CB6"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2.8</w:t>
            </w:r>
          </w:p>
        </w:tc>
        <w:tc>
          <w:tcPr>
            <w:tcW w:w="2551" w:type="dxa"/>
            <w:vAlign w:val="center"/>
          </w:tcPr>
          <w:p w14:paraId="30893AF1"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2.3</w:t>
            </w:r>
          </w:p>
        </w:tc>
        <w:tc>
          <w:tcPr>
            <w:tcW w:w="2596" w:type="dxa"/>
            <w:vAlign w:val="center"/>
          </w:tcPr>
          <w:p w14:paraId="1BA70DD0"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1.7</w:t>
            </w:r>
          </w:p>
        </w:tc>
      </w:tr>
    </w:tbl>
    <w:p w14:paraId="3DC027F0" w14:textId="77777777" w:rsidR="00D35321" w:rsidRPr="001C5BBF" w:rsidRDefault="00D35321" w:rsidP="00D35321">
      <w:pPr>
        <w:rPr>
          <w:rFonts w:ascii="Times New Roman" w:eastAsia="DengXian" w:hAnsi="Times New Roman" w:cs="Times New Roman"/>
          <w:sz w:val="24"/>
          <w:szCs w:val="24"/>
          <w:lang w:val="en-US" w:eastAsia="zh-CN"/>
        </w:rPr>
      </w:pPr>
    </w:p>
    <w:p w14:paraId="0FC90685" w14:textId="77777777" w:rsidR="00D35321" w:rsidRPr="001C5BBF" w:rsidRDefault="00D35321" w:rsidP="00D35321">
      <w:pPr>
        <w:rPr>
          <w:rFonts w:ascii="Times New Roman" w:eastAsia="DengXian" w:hAnsi="Times New Roman" w:cs="Times New Roman"/>
          <w:sz w:val="24"/>
          <w:szCs w:val="24"/>
          <w:lang w:val="en-US" w:eastAsia="zh-CN"/>
        </w:rPr>
      </w:pPr>
      <w:r w:rsidRPr="001C5BBF">
        <w:rPr>
          <w:rFonts w:ascii="Times New Roman" w:eastAsia="DengXian" w:hAnsi="Times New Roman" w:cs="Times New Roman"/>
          <w:b/>
          <w:bCs/>
          <w:sz w:val="24"/>
          <w:szCs w:val="24"/>
          <w:lang w:val="en-US" w:eastAsia="zh-CN"/>
        </w:rPr>
        <w:t>TABLE II</w:t>
      </w:r>
      <w:r w:rsidRPr="001C5BBF">
        <w:rPr>
          <w:rFonts w:ascii="Arial" w:eastAsia="DengXian" w:hAnsi="Arial" w:cs="Arial"/>
          <w:b/>
          <w:bCs/>
          <w:sz w:val="24"/>
          <w:szCs w:val="24"/>
          <w:lang w:val="en-US" w:eastAsia="zh-CN"/>
        </w:rPr>
        <w:t>.</w:t>
      </w:r>
      <w:r w:rsidRPr="001C5BBF">
        <w:rPr>
          <w:rFonts w:ascii="Times New Roman" w:eastAsia="DengXian" w:hAnsi="Times New Roman" w:cs="Times New Roman"/>
          <w:sz w:val="24"/>
          <w:szCs w:val="24"/>
          <w:lang w:val="en-US" w:eastAsia="zh-CN"/>
        </w:rPr>
        <w:t xml:space="preserve"> Domain size independence for isolated and reference droplets for </w:t>
      </w:r>
      <m:oMath>
        <m:r>
          <w:rPr>
            <w:rFonts w:ascii="Cambria Math" w:eastAsia="DengXian" w:hAnsi="Cambria Math" w:cs="Times New Roman"/>
            <w:sz w:val="24"/>
            <w:szCs w:val="24"/>
            <w:lang w:val="en-US" w:eastAsia="zh-CN"/>
          </w:rPr>
          <m:t>θ=</m:t>
        </m:r>
        <m:sSup>
          <m:sSupPr>
            <m:ctrlPr>
              <w:rPr>
                <w:rFonts w:ascii="Cambria Math" w:eastAsia="DengXian" w:hAnsi="Cambria Math" w:cs="Times New Roman"/>
                <w:i/>
                <w:sz w:val="24"/>
                <w:szCs w:val="24"/>
                <w:lang w:val="en-US" w:eastAsia="zh-CN"/>
              </w:rPr>
            </m:ctrlPr>
          </m:sSupPr>
          <m:e>
            <m:r>
              <w:rPr>
                <w:rFonts w:ascii="Cambria Math" w:eastAsia="DengXian" w:hAnsi="Cambria Math" w:cs="Times New Roman"/>
                <w:sz w:val="24"/>
                <w:szCs w:val="24"/>
                <w:lang w:val="en-US" w:eastAsia="zh-CN"/>
              </w:rPr>
              <m:t>90</m:t>
            </m:r>
          </m:e>
          <m:sup>
            <m:r>
              <w:rPr>
                <w:rFonts w:ascii="Cambria Math" w:eastAsia="DengXian" w:hAnsi="Cambria Math" w:cs="Times New Roman"/>
                <w:sz w:val="24"/>
                <w:szCs w:val="24"/>
                <w:lang w:val="en-US" w:eastAsia="zh-CN"/>
              </w:rPr>
              <m:t>°</m:t>
            </m:r>
          </m:sup>
        </m:sSup>
      </m:oMath>
      <w:r w:rsidRPr="001C5BBF">
        <w:rPr>
          <w:rFonts w:ascii="Times New Roman" w:eastAsia="DengXian" w:hAnsi="Times New Roman" w:cs="Times New Roman"/>
          <w:sz w:val="24"/>
          <w:szCs w:val="24"/>
          <w:lang w:val="en-US" w:eastAsia="zh-CN"/>
        </w:rPr>
        <w:t>.</w:t>
      </w:r>
    </w:p>
    <w:tbl>
      <w:tblPr>
        <w:tblStyle w:val="TableGrid"/>
        <w:tblW w:w="0" w:type="auto"/>
        <w:tblBorders>
          <w:top w:val="double" w:sz="4" w:space="0" w:color="auto"/>
          <w:left w:val="none" w:sz="0" w:space="0" w:color="auto"/>
          <w:bottom w:val="double" w:sz="4" w:space="0" w:color="auto"/>
          <w:right w:val="none" w:sz="0" w:space="0" w:color="auto"/>
          <w:insideH w:val="dotted" w:sz="4" w:space="0" w:color="A5A5A5"/>
          <w:insideV w:val="dotted" w:sz="4" w:space="0" w:color="A5A5A5"/>
        </w:tblBorders>
        <w:tblLook w:val="04A0" w:firstRow="1" w:lastRow="0" w:firstColumn="1" w:lastColumn="0" w:noHBand="0" w:noVBand="1"/>
      </w:tblPr>
      <w:tblGrid>
        <w:gridCol w:w="1413"/>
        <w:gridCol w:w="2268"/>
        <w:gridCol w:w="2551"/>
        <w:gridCol w:w="2596"/>
      </w:tblGrid>
      <w:tr w:rsidR="00F152FB" w:rsidRPr="001C5BBF" w14:paraId="3F310263" w14:textId="77777777" w:rsidTr="00D35321">
        <w:trPr>
          <w:trHeight w:val="454"/>
        </w:trPr>
        <w:tc>
          <w:tcPr>
            <w:tcW w:w="1413" w:type="dxa"/>
            <w:vMerge w:val="restart"/>
            <w:vAlign w:val="center"/>
          </w:tcPr>
          <w:p w14:paraId="2E0BD81C"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Domain type</w:t>
            </w:r>
          </w:p>
        </w:tc>
        <w:tc>
          <w:tcPr>
            <w:tcW w:w="2268" w:type="dxa"/>
            <w:vMerge w:val="restart"/>
            <w:vAlign w:val="center"/>
          </w:tcPr>
          <w:p w14:paraId="176E8211"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Domain size L</w:t>
            </w:r>
          </w:p>
          <w:p w14:paraId="05807C21"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w:t>
            </w:r>
            <m:oMath>
              <m:r>
                <w:rPr>
                  <w:rFonts w:ascii="Cambria Math" w:eastAsia="DengXian" w:hAnsi="Cambria Math" w:cs="Times New Roman"/>
                  <w:sz w:val="24"/>
                  <w:szCs w:val="24"/>
                  <w:lang w:val="en-US" w:eastAsia="zh-CN"/>
                </w:rPr>
                <m:t>×</m:t>
              </m:r>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R</m:t>
                  </m:r>
                </m:e>
                <m:sub>
                  <m:r>
                    <w:rPr>
                      <w:rFonts w:ascii="Cambria Math" w:eastAsia="DengXian" w:hAnsi="Cambria Math" w:cs="Times New Roman"/>
                      <w:sz w:val="24"/>
                      <w:szCs w:val="24"/>
                      <w:lang w:val="en-US" w:eastAsia="zh-CN"/>
                    </w:rPr>
                    <m:t>d</m:t>
                  </m:r>
                </m:sub>
              </m:sSub>
            </m:oMath>
            <w:r w:rsidRPr="001C5BBF">
              <w:rPr>
                <w:rFonts w:ascii="Times New Roman" w:eastAsia="DengXian" w:hAnsi="Times New Roman" w:cs="Times New Roman"/>
                <w:sz w:val="24"/>
                <w:szCs w:val="24"/>
                <w:lang w:val="en-US" w:eastAsia="zh-CN"/>
              </w:rPr>
              <w:t xml:space="preserve"> mm]</w:t>
            </w:r>
          </w:p>
        </w:tc>
        <w:tc>
          <w:tcPr>
            <w:tcW w:w="5147" w:type="dxa"/>
            <w:gridSpan w:val="2"/>
            <w:vAlign w:val="center"/>
          </w:tcPr>
          <w:p w14:paraId="2D26A913"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Evaporation rate -</w:t>
            </w:r>
            <m:oMath>
              <m:acc>
                <m:accPr>
                  <m:chr m:val="̇"/>
                  <m:ctrlPr>
                    <w:rPr>
                      <w:rFonts w:ascii="Cambria Math" w:eastAsia="DengXian" w:hAnsi="Cambria Math" w:cs="Times New Roman"/>
                      <w:i/>
                      <w:sz w:val="24"/>
                      <w:szCs w:val="24"/>
                      <w:lang w:val="en-US" w:eastAsia="zh-CN"/>
                    </w:rPr>
                  </m:ctrlPr>
                </m:accPr>
                <m:e>
                  <m:r>
                    <w:rPr>
                      <w:rFonts w:ascii="Cambria Math" w:eastAsia="DengXian" w:hAnsi="Cambria Math" w:cs="Times New Roman"/>
                      <w:sz w:val="24"/>
                      <w:szCs w:val="24"/>
                      <w:lang w:val="en-US" w:eastAsia="zh-CN"/>
                    </w:rPr>
                    <m:t>m</m:t>
                  </m:r>
                </m:e>
              </m:acc>
              <m:r>
                <w:rPr>
                  <w:rFonts w:ascii="Cambria Math" w:eastAsia="DengXian" w:hAnsi="Cambria Math" w:cs="Times New Roman"/>
                  <w:sz w:val="24"/>
                  <w:szCs w:val="24"/>
                  <w:lang w:val="en-US" w:eastAsia="zh-CN"/>
                </w:rPr>
                <m:t xml:space="preserve"> [×</m:t>
              </m:r>
              <m:sSup>
                <m:sSupPr>
                  <m:ctrlPr>
                    <w:rPr>
                      <w:rFonts w:ascii="Cambria Math" w:eastAsia="DengXian" w:hAnsi="Cambria Math" w:cs="Times New Roman"/>
                      <w:i/>
                      <w:sz w:val="24"/>
                      <w:szCs w:val="24"/>
                      <w:lang w:val="en-US" w:eastAsia="zh-CN"/>
                    </w:rPr>
                  </m:ctrlPr>
                </m:sSupPr>
                <m:e>
                  <m:r>
                    <w:rPr>
                      <w:rFonts w:ascii="Cambria Math" w:eastAsia="DengXian" w:hAnsi="Cambria Math" w:cs="Times New Roman"/>
                      <w:sz w:val="24"/>
                      <w:szCs w:val="24"/>
                      <w:lang w:val="en-US" w:eastAsia="zh-CN"/>
                    </w:rPr>
                    <m:t>10</m:t>
                  </m:r>
                </m:e>
                <m:sup>
                  <m:r>
                    <w:rPr>
                      <w:rFonts w:ascii="Cambria Math" w:eastAsia="DengXian" w:hAnsi="Cambria Math" w:cs="Times New Roman"/>
                      <w:sz w:val="24"/>
                      <w:szCs w:val="24"/>
                      <w:lang w:val="en-US" w:eastAsia="zh-CN"/>
                    </w:rPr>
                    <m:t>-9</m:t>
                  </m:r>
                </m:sup>
              </m:sSup>
              <m:r>
                <w:rPr>
                  <w:rFonts w:ascii="Cambria Math" w:eastAsia="DengXian" w:hAnsi="Cambria Math" w:cs="Times New Roman"/>
                  <w:sz w:val="24"/>
                  <w:szCs w:val="24"/>
                  <w:lang w:val="en-US" w:eastAsia="zh-CN"/>
                </w:rPr>
                <m:t>kg/s]</m:t>
              </m:r>
            </m:oMath>
          </w:p>
        </w:tc>
      </w:tr>
      <w:tr w:rsidR="00F152FB" w:rsidRPr="001C5BBF" w14:paraId="7284CDC7" w14:textId="77777777" w:rsidTr="00D35321">
        <w:trPr>
          <w:trHeight w:val="454"/>
        </w:trPr>
        <w:tc>
          <w:tcPr>
            <w:tcW w:w="1413" w:type="dxa"/>
            <w:vMerge/>
            <w:tcBorders>
              <w:bottom w:val="single" w:sz="4" w:space="0" w:color="auto"/>
            </w:tcBorders>
            <w:vAlign w:val="center"/>
          </w:tcPr>
          <w:p w14:paraId="56356A8D" w14:textId="77777777" w:rsidR="00D35321" w:rsidRPr="001C5BBF" w:rsidRDefault="00D35321" w:rsidP="00D35321">
            <w:pPr>
              <w:jc w:val="center"/>
              <w:rPr>
                <w:rFonts w:ascii="Times New Roman" w:eastAsia="DengXian" w:hAnsi="Times New Roman" w:cs="Times New Roman"/>
                <w:sz w:val="24"/>
                <w:szCs w:val="24"/>
                <w:lang w:val="en-US" w:eastAsia="zh-CN"/>
              </w:rPr>
            </w:pPr>
          </w:p>
        </w:tc>
        <w:tc>
          <w:tcPr>
            <w:tcW w:w="2268" w:type="dxa"/>
            <w:vMerge/>
            <w:tcBorders>
              <w:bottom w:val="single" w:sz="4" w:space="0" w:color="auto"/>
            </w:tcBorders>
            <w:vAlign w:val="center"/>
          </w:tcPr>
          <w:p w14:paraId="5A459437" w14:textId="77777777" w:rsidR="00D35321" w:rsidRPr="001C5BBF" w:rsidRDefault="00D35321" w:rsidP="00D35321">
            <w:pPr>
              <w:jc w:val="center"/>
              <w:rPr>
                <w:rFonts w:ascii="Times New Roman" w:eastAsia="DengXian" w:hAnsi="Times New Roman" w:cs="Times New Roman"/>
                <w:sz w:val="24"/>
                <w:szCs w:val="24"/>
                <w:lang w:val="en-US" w:eastAsia="zh-CN"/>
              </w:rPr>
            </w:pPr>
          </w:p>
        </w:tc>
        <w:tc>
          <w:tcPr>
            <w:tcW w:w="2551" w:type="dxa"/>
            <w:tcBorders>
              <w:bottom w:val="single" w:sz="4" w:space="0" w:color="auto"/>
            </w:tcBorders>
            <w:vAlign w:val="center"/>
          </w:tcPr>
          <w:p w14:paraId="3A53D886"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Isolated droplet</w:t>
            </w:r>
          </w:p>
        </w:tc>
        <w:tc>
          <w:tcPr>
            <w:tcW w:w="2596" w:type="dxa"/>
            <w:tcBorders>
              <w:bottom w:val="single" w:sz="4" w:space="0" w:color="auto"/>
            </w:tcBorders>
            <w:vAlign w:val="center"/>
          </w:tcPr>
          <w:p w14:paraId="3DA65EA7"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Reference droplet</w:t>
            </w:r>
          </w:p>
          <w:p w14:paraId="3289FB92"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w:t>
            </w:r>
            <m:oMath>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n</m:t>
                  </m:r>
                </m:e>
                <m:sub>
                  <m:r>
                    <w:rPr>
                      <w:rFonts w:ascii="Cambria Math" w:eastAsia="DengXian" w:hAnsi="Cambria Math" w:cs="Times New Roman"/>
                      <w:sz w:val="24"/>
                      <w:szCs w:val="24"/>
                      <w:lang w:val="en-US" w:eastAsia="zh-CN"/>
                    </w:rPr>
                    <m:t>d</m:t>
                  </m:r>
                </m:sub>
              </m:sSub>
              <m:r>
                <w:rPr>
                  <w:rFonts w:ascii="Cambria Math" w:eastAsia="DengXian" w:hAnsi="Cambria Math" w:cs="Times New Roman"/>
                  <w:sz w:val="24"/>
                  <w:szCs w:val="24"/>
                  <w:lang w:val="en-US" w:eastAsia="zh-CN"/>
                </w:rPr>
                <m:t xml:space="preserve">=4 , </m:t>
              </m:r>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d</m:t>
                  </m:r>
                </m:e>
                <m:sub>
                  <m:r>
                    <w:rPr>
                      <w:rFonts w:ascii="Cambria Math" w:eastAsia="DengXian" w:hAnsi="Cambria Math" w:cs="Times New Roman"/>
                      <w:sz w:val="24"/>
                      <w:szCs w:val="24"/>
                      <w:lang w:val="en-US" w:eastAsia="zh-CN"/>
                    </w:rPr>
                    <m:t>s</m:t>
                  </m:r>
                </m:sub>
              </m:sSub>
              <m:r>
                <w:rPr>
                  <w:rFonts w:ascii="Cambria Math" w:eastAsia="DengXian" w:hAnsi="Cambria Math" w:cs="Times New Roman"/>
                  <w:sz w:val="24"/>
                  <w:szCs w:val="24"/>
                  <w:lang w:val="en-US" w:eastAsia="zh-CN"/>
                </w:rPr>
                <m:t>/</m:t>
              </m:r>
              <m:sSub>
                <m:sSubPr>
                  <m:ctrlPr>
                    <w:rPr>
                      <w:rFonts w:ascii="Cambria Math" w:eastAsia="DengXian" w:hAnsi="Cambria Math" w:cs="Times New Roman"/>
                      <w:i/>
                      <w:sz w:val="24"/>
                      <w:szCs w:val="24"/>
                      <w:lang w:val="en-US" w:eastAsia="zh-CN"/>
                    </w:rPr>
                  </m:ctrlPr>
                </m:sSubPr>
                <m:e>
                  <m:r>
                    <w:rPr>
                      <w:rFonts w:ascii="Cambria Math" w:eastAsia="DengXian" w:hAnsi="Cambria Math" w:cs="Times New Roman"/>
                      <w:sz w:val="24"/>
                      <w:szCs w:val="24"/>
                      <w:lang w:val="en-US" w:eastAsia="zh-CN"/>
                    </w:rPr>
                    <m:t>R</m:t>
                  </m:r>
                </m:e>
                <m:sub>
                  <m:r>
                    <w:rPr>
                      <w:rFonts w:ascii="Cambria Math" w:eastAsia="DengXian" w:hAnsi="Cambria Math" w:cs="Times New Roman"/>
                      <w:sz w:val="24"/>
                      <w:szCs w:val="24"/>
                      <w:lang w:val="en-US" w:eastAsia="zh-CN"/>
                    </w:rPr>
                    <m:t>d</m:t>
                  </m:r>
                </m:sub>
              </m:sSub>
              <m:r>
                <w:rPr>
                  <w:rFonts w:ascii="Cambria Math" w:eastAsia="DengXian" w:hAnsi="Cambria Math" w:cs="Times New Roman"/>
                  <w:sz w:val="24"/>
                  <w:szCs w:val="24"/>
                  <w:lang w:val="en-US" w:eastAsia="zh-CN"/>
                </w:rPr>
                <m:t xml:space="preserve">= </m:t>
              </m:r>
            </m:oMath>
            <w:r w:rsidRPr="001C5BBF">
              <w:rPr>
                <w:rFonts w:ascii="Times New Roman" w:eastAsia="DengXian" w:hAnsi="Times New Roman" w:cs="Times New Roman"/>
                <w:sz w:val="24"/>
                <w:szCs w:val="24"/>
                <w:lang w:val="en-US" w:eastAsia="zh-CN"/>
              </w:rPr>
              <w:t>10)</w:t>
            </w:r>
          </w:p>
        </w:tc>
      </w:tr>
      <w:tr w:rsidR="00F152FB" w:rsidRPr="001C5BBF" w14:paraId="79DE6E7B" w14:textId="77777777" w:rsidTr="00D35321">
        <w:trPr>
          <w:trHeight w:val="454"/>
        </w:trPr>
        <w:tc>
          <w:tcPr>
            <w:tcW w:w="1413" w:type="dxa"/>
            <w:tcBorders>
              <w:top w:val="single" w:sz="4" w:space="0" w:color="auto"/>
            </w:tcBorders>
            <w:vAlign w:val="center"/>
          </w:tcPr>
          <w:p w14:paraId="6BD73EE8"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Small</w:t>
            </w:r>
          </w:p>
        </w:tc>
        <w:tc>
          <w:tcPr>
            <w:tcW w:w="2268" w:type="dxa"/>
            <w:tcBorders>
              <w:top w:val="single" w:sz="4" w:space="0" w:color="auto"/>
            </w:tcBorders>
            <w:vAlign w:val="center"/>
          </w:tcPr>
          <w:p w14:paraId="3B952E9C"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5</w:t>
            </w:r>
          </w:p>
        </w:tc>
        <w:tc>
          <w:tcPr>
            <w:tcW w:w="2551" w:type="dxa"/>
            <w:tcBorders>
              <w:top w:val="single" w:sz="4" w:space="0" w:color="auto"/>
            </w:tcBorders>
            <w:vAlign w:val="center"/>
          </w:tcPr>
          <w:p w14:paraId="6529F8E7"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2.7</w:t>
            </w:r>
          </w:p>
        </w:tc>
        <w:tc>
          <w:tcPr>
            <w:tcW w:w="2596" w:type="dxa"/>
            <w:tcBorders>
              <w:top w:val="single" w:sz="4" w:space="0" w:color="auto"/>
            </w:tcBorders>
            <w:vAlign w:val="center"/>
          </w:tcPr>
          <w:p w14:paraId="163E94C8"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2.2</w:t>
            </w:r>
          </w:p>
        </w:tc>
      </w:tr>
      <w:tr w:rsidR="00F152FB" w:rsidRPr="001C5BBF" w14:paraId="2AF4FC8B" w14:textId="77777777" w:rsidTr="00D35321">
        <w:trPr>
          <w:trHeight w:val="454"/>
        </w:trPr>
        <w:tc>
          <w:tcPr>
            <w:tcW w:w="1413" w:type="dxa"/>
            <w:vAlign w:val="center"/>
          </w:tcPr>
          <w:p w14:paraId="65415CDE"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Medium</w:t>
            </w:r>
          </w:p>
        </w:tc>
        <w:tc>
          <w:tcPr>
            <w:tcW w:w="2268" w:type="dxa"/>
            <w:vAlign w:val="center"/>
          </w:tcPr>
          <w:p w14:paraId="179497FA"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50</w:t>
            </w:r>
          </w:p>
        </w:tc>
        <w:tc>
          <w:tcPr>
            <w:tcW w:w="2551" w:type="dxa"/>
            <w:vAlign w:val="center"/>
          </w:tcPr>
          <w:p w14:paraId="3A9717CE"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2.4</w:t>
            </w:r>
          </w:p>
        </w:tc>
        <w:tc>
          <w:tcPr>
            <w:tcW w:w="2596" w:type="dxa"/>
            <w:vAlign w:val="center"/>
          </w:tcPr>
          <w:p w14:paraId="51790656"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1.8</w:t>
            </w:r>
          </w:p>
        </w:tc>
      </w:tr>
      <w:tr w:rsidR="00F152FB" w:rsidRPr="001C5BBF" w14:paraId="0115E8A7" w14:textId="77777777" w:rsidTr="00D35321">
        <w:trPr>
          <w:trHeight w:val="454"/>
        </w:trPr>
        <w:tc>
          <w:tcPr>
            <w:tcW w:w="1413" w:type="dxa"/>
            <w:vAlign w:val="center"/>
          </w:tcPr>
          <w:p w14:paraId="1389182C"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Large</w:t>
            </w:r>
          </w:p>
        </w:tc>
        <w:tc>
          <w:tcPr>
            <w:tcW w:w="2268" w:type="dxa"/>
            <w:vAlign w:val="center"/>
          </w:tcPr>
          <w:p w14:paraId="0D7101E4"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100</w:t>
            </w:r>
          </w:p>
        </w:tc>
        <w:tc>
          <w:tcPr>
            <w:tcW w:w="2551" w:type="dxa"/>
            <w:vAlign w:val="center"/>
          </w:tcPr>
          <w:p w14:paraId="43623A41"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2.3</w:t>
            </w:r>
          </w:p>
        </w:tc>
        <w:tc>
          <w:tcPr>
            <w:tcW w:w="2596" w:type="dxa"/>
            <w:vAlign w:val="center"/>
          </w:tcPr>
          <w:p w14:paraId="2A61B2D2"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1.7</w:t>
            </w:r>
          </w:p>
        </w:tc>
      </w:tr>
      <w:tr w:rsidR="00D35321" w:rsidRPr="001C5BBF" w14:paraId="2385F128" w14:textId="77777777" w:rsidTr="00D35321">
        <w:trPr>
          <w:trHeight w:val="454"/>
        </w:trPr>
        <w:tc>
          <w:tcPr>
            <w:tcW w:w="1413" w:type="dxa"/>
            <w:vAlign w:val="center"/>
          </w:tcPr>
          <w:p w14:paraId="408AF149"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Very large</w:t>
            </w:r>
          </w:p>
        </w:tc>
        <w:tc>
          <w:tcPr>
            <w:tcW w:w="2268" w:type="dxa"/>
            <w:vAlign w:val="center"/>
          </w:tcPr>
          <w:p w14:paraId="2D575437"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150</w:t>
            </w:r>
          </w:p>
        </w:tc>
        <w:tc>
          <w:tcPr>
            <w:tcW w:w="2551" w:type="dxa"/>
            <w:vAlign w:val="center"/>
          </w:tcPr>
          <w:p w14:paraId="0A4686FE"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2.3</w:t>
            </w:r>
          </w:p>
        </w:tc>
        <w:tc>
          <w:tcPr>
            <w:tcW w:w="2596" w:type="dxa"/>
            <w:vAlign w:val="center"/>
          </w:tcPr>
          <w:p w14:paraId="4EB57CEA" w14:textId="77777777" w:rsidR="00D35321" w:rsidRPr="001C5BBF" w:rsidRDefault="00D35321" w:rsidP="00D35321">
            <w:pPr>
              <w:jc w:val="center"/>
              <w:rPr>
                <w:rFonts w:ascii="Times New Roman" w:eastAsia="DengXian" w:hAnsi="Times New Roman" w:cs="Times New Roman"/>
                <w:sz w:val="24"/>
                <w:szCs w:val="24"/>
                <w:lang w:val="en-US" w:eastAsia="zh-CN"/>
              </w:rPr>
            </w:pPr>
            <w:r w:rsidRPr="001C5BBF">
              <w:rPr>
                <w:rFonts w:ascii="Times New Roman" w:eastAsia="DengXian" w:hAnsi="Times New Roman" w:cs="Times New Roman"/>
                <w:sz w:val="24"/>
                <w:szCs w:val="24"/>
                <w:lang w:val="en-US" w:eastAsia="zh-CN"/>
              </w:rPr>
              <w:t>1.7</w:t>
            </w:r>
          </w:p>
        </w:tc>
      </w:tr>
    </w:tbl>
    <w:p w14:paraId="64813E55" w14:textId="77777777" w:rsidR="00D35321" w:rsidRPr="001C5BBF" w:rsidRDefault="00D35321" w:rsidP="00D35321">
      <w:pPr>
        <w:pBdr>
          <w:top w:val="dotted" w:sz="4" w:space="1" w:color="auto"/>
        </w:pBdr>
        <w:spacing w:after="0" w:line="360" w:lineRule="exact"/>
        <w:jc w:val="both"/>
        <w:rPr>
          <w:rFonts w:ascii="Times New Roman" w:eastAsia="DengXian" w:hAnsi="Times New Roman" w:cs="Times New Roman"/>
          <w:iCs/>
          <w:sz w:val="24"/>
          <w:szCs w:val="24"/>
          <w:shd w:val="clear" w:color="auto" w:fill="FFFFFF"/>
          <w:lang w:val="en-US" w:eastAsia="zh-CN"/>
        </w:rPr>
      </w:pPr>
    </w:p>
    <w:p w14:paraId="0B434641" w14:textId="225646FA" w:rsidR="004B41EB" w:rsidRPr="001C5BBF" w:rsidRDefault="00810548" w:rsidP="002228CE">
      <w:pPr>
        <w:spacing w:before="240" w:line="480" w:lineRule="auto"/>
        <w:ind w:firstLine="284"/>
        <w:jc w:val="both"/>
        <w:rPr>
          <w:rFonts w:ascii="Times New Roman" w:eastAsia="Yu Mincho" w:hAnsi="Times New Roman" w:cs="Times New Roman"/>
          <w:iCs/>
          <w:sz w:val="24"/>
          <w:szCs w:val="24"/>
          <w:lang w:val="en-US"/>
        </w:rPr>
      </w:pPr>
      <w:r w:rsidRPr="001C5BBF">
        <w:rPr>
          <w:rFonts w:ascii="Times New Roman" w:eastAsia="Yu Mincho" w:hAnsi="Times New Roman" w:cs="Times New Roman"/>
          <w:iCs/>
          <w:sz w:val="24"/>
          <w:szCs w:val="24"/>
          <w:lang w:val="en-US"/>
        </w:rPr>
        <w:t>The grid and domain independence were confirmed for all simulations, and the main results are summarized in Tables I and II. Four different grid sizes (i.e., coarse, medium, fine, and very fine) and four different domain sizes (i.e., small, medium, large, and very large) were considered in the analysis. For all simulations, the fine grid type and large domain were chosen to obtain accurate results (see Tables I and II). The edge size of the simulation cell (i.e., the tetrahedron) varie</w:t>
      </w:r>
      <w:r w:rsidR="002228CE" w:rsidRPr="001C5BBF">
        <w:rPr>
          <w:rFonts w:ascii="Times New Roman" w:eastAsia="Yu Mincho" w:hAnsi="Times New Roman" w:cs="Times New Roman"/>
          <w:iCs/>
          <w:sz w:val="24"/>
          <w:szCs w:val="24"/>
          <w:lang w:val="en-US"/>
        </w:rPr>
        <w:t>d</w:t>
      </w:r>
      <w:r w:rsidRPr="001C5BBF">
        <w:rPr>
          <w:rFonts w:ascii="Times New Roman" w:eastAsia="Yu Mincho" w:hAnsi="Times New Roman" w:cs="Times New Roman"/>
          <w:iCs/>
          <w:sz w:val="24"/>
          <w:szCs w:val="24"/>
          <w:lang w:val="en-US"/>
        </w:rPr>
        <w:t xml:space="preserve"> between 0.2</w:t>
      </w:r>
      <m:oMath>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R</m:t>
            </m:r>
          </m:e>
          <m:sub>
            <m:r>
              <w:rPr>
                <w:rFonts w:ascii="Cambria Math" w:eastAsia="Yu Mincho" w:hAnsi="Cambria Math" w:cs="Times New Roman"/>
                <w:sz w:val="24"/>
                <w:szCs w:val="24"/>
                <w:lang w:val="en-US"/>
              </w:rPr>
              <m:t>d</m:t>
            </m:r>
          </m:sub>
        </m:sSub>
      </m:oMath>
      <w:r w:rsidRPr="001C5BBF">
        <w:rPr>
          <w:rFonts w:ascii="Times New Roman" w:eastAsia="Yu Mincho" w:hAnsi="Times New Roman" w:cs="Times New Roman"/>
          <w:iCs/>
          <w:sz w:val="24"/>
          <w:szCs w:val="24"/>
          <w:lang w:val="en-US"/>
        </w:rPr>
        <w:t xml:space="preserve"> and 0.002</w:t>
      </w:r>
      <m:oMath>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R</m:t>
            </m:r>
          </m:e>
          <m:sub>
            <m:r>
              <w:rPr>
                <w:rFonts w:ascii="Cambria Math" w:eastAsia="Yu Mincho" w:hAnsi="Cambria Math" w:cs="Times New Roman"/>
                <w:sz w:val="24"/>
                <w:szCs w:val="24"/>
                <w:lang w:val="en-US"/>
              </w:rPr>
              <m:t>d</m:t>
            </m:r>
          </m:sub>
        </m:sSub>
      </m:oMath>
      <w:r w:rsidRPr="001C5BBF">
        <w:rPr>
          <w:rFonts w:ascii="Times New Roman" w:eastAsia="Yu Mincho" w:hAnsi="Times New Roman" w:cs="Times New Roman"/>
          <w:iCs/>
          <w:sz w:val="24"/>
          <w:szCs w:val="24"/>
          <w:lang w:val="en-US"/>
        </w:rPr>
        <w:t xml:space="preserve"> across the domain for the fine grid type, and the size of the large domain </w:t>
      </w:r>
      <w:r w:rsidR="002228CE" w:rsidRPr="001C5BBF">
        <w:rPr>
          <w:rFonts w:ascii="Times New Roman" w:eastAsia="Yu Mincho" w:hAnsi="Times New Roman" w:cs="Times New Roman"/>
          <w:iCs/>
          <w:sz w:val="24"/>
          <w:szCs w:val="24"/>
          <w:lang w:val="en-US"/>
        </w:rPr>
        <w:t>wa</w:t>
      </w:r>
      <w:r w:rsidRPr="001C5BBF">
        <w:rPr>
          <w:rFonts w:ascii="Times New Roman" w:eastAsia="Yu Mincho" w:hAnsi="Times New Roman" w:cs="Times New Roman"/>
          <w:iCs/>
          <w:sz w:val="24"/>
          <w:szCs w:val="24"/>
          <w:lang w:val="en-US"/>
        </w:rPr>
        <w:t>s fixed at 100</w:t>
      </w:r>
      <m:oMath>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R</m:t>
            </m:r>
          </m:e>
          <m:sub>
            <m:r>
              <w:rPr>
                <w:rFonts w:ascii="Cambria Math" w:eastAsia="Yu Mincho" w:hAnsi="Cambria Math" w:cs="Times New Roman"/>
                <w:sz w:val="24"/>
                <w:szCs w:val="24"/>
                <w:lang w:val="en-US"/>
              </w:rPr>
              <m:t>d</m:t>
            </m:r>
          </m:sub>
        </m:sSub>
      </m:oMath>
      <w:r w:rsidRPr="001C5BBF">
        <w:rPr>
          <w:rFonts w:ascii="Times New Roman" w:eastAsia="Yu Mincho" w:hAnsi="Times New Roman" w:cs="Times New Roman"/>
          <w:iCs/>
          <w:sz w:val="24"/>
          <w:szCs w:val="24"/>
          <w:lang w:val="en-US"/>
        </w:rPr>
        <w:t>. Further increasing the grid and domain size ha</w:t>
      </w:r>
      <w:r w:rsidR="002228CE" w:rsidRPr="001C5BBF">
        <w:rPr>
          <w:rFonts w:ascii="Times New Roman" w:eastAsia="Yu Mincho" w:hAnsi="Times New Roman" w:cs="Times New Roman"/>
          <w:iCs/>
          <w:sz w:val="24"/>
          <w:szCs w:val="24"/>
          <w:lang w:val="en-US"/>
        </w:rPr>
        <w:t>d</w:t>
      </w:r>
      <w:r w:rsidRPr="001C5BBF">
        <w:rPr>
          <w:rFonts w:ascii="Times New Roman" w:eastAsia="Yu Mincho" w:hAnsi="Times New Roman" w:cs="Times New Roman"/>
          <w:iCs/>
          <w:sz w:val="24"/>
          <w:szCs w:val="24"/>
          <w:lang w:val="en-US"/>
        </w:rPr>
        <w:t xml:space="preserve"> no significant effect on the simulation results. </w:t>
      </w:r>
      <w:r w:rsidR="003016C9" w:rsidRPr="001C5BBF">
        <w:rPr>
          <w:rFonts w:ascii="Times New Roman" w:hAnsi="Times New Roman" w:cs="Times New Roman"/>
          <w:sz w:val="24"/>
          <w:szCs w:val="24"/>
          <w:lang w:val="en-US"/>
        </w:rPr>
        <w:t>The governing equations</w:t>
      </w:r>
      <w:r w:rsidR="00635955" w:rsidRPr="001C5BBF">
        <w:rPr>
          <w:rFonts w:ascii="Times New Roman" w:hAnsi="Times New Roman" w:cs="Times New Roman"/>
          <w:sz w:val="24"/>
          <w:szCs w:val="24"/>
          <w:lang w:val="en-US"/>
        </w:rPr>
        <w:t>,</w:t>
      </w:r>
      <w:r w:rsidR="005E75B9" w:rsidRPr="001C5BBF">
        <w:rPr>
          <w:rFonts w:ascii="Times New Roman" w:hAnsi="Times New Roman" w:cs="Times New Roman"/>
          <w:sz w:val="24"/>
          <w:szCs w:val="24"/>
          <w:lang w:val="en-US"/>
        </w:rPr>
        <w:t xml:space="preserve"> </w:t>
      </w:r>
      <w:proofErr w:type="spellStart"/>
      <w:r w:rsidR="003016C9" w:rsidRPr="001C5BBF">
        <w:rPr>
          <w:rFonts w:ascii="Times New Roman" w:hAnsi="Times New Roman" w:cs="Times New Roman"/>
          <w:sz w:val="24"/>
          <w:szCs w:val="24"/>
          <w:lang w:val="en-US"/>
        </w:rPr>
        <w:t>Eq</w:t>
      </w:r>
      <w:r w:rsidR="004E7797" w:rsidRPr="001C5BBF">
        <w:rPr>
          <w:rFonts w:ascii="Times New Roman" w:hAnsi="Times New Roman" w:cs="Times New Roman"/>
          <w:sz w:val="24"/>
          <w:szCs w:val="24"/>
          <w:lang w:val="en-US"/>
        </w:rPr>
        <w:t>s</w:t>
      </w:r>
      <w:proofErr w:type="spellEnd"/>
      <w:r w:rsidR="003016C9" w:rsidRPr="001C5BBF">
        <w:rPr>
          <w:rFonts w:ascii="Times New Roman" w:hAnsi="Times New Roman" w:cs="Times New Roman"/>
          <w:sz w:val="24"/>
          <w:szCs w:val="24"/>
          <w:lang w:val="en-US"/>
        </w:rPr>
        <w:t>. (</w:t>
      </w:r>
      <w:r w:rsidR="008D4D80" w:rsidRPr="001C5BBF">
        <w:rPr>
          <w:rFonts w:ascii="Times New Roman" w:hAnsi="Times New Roman" w:cs="Times New Roman"/>
          <w:sz w:val="24"/>
          <w:szCs w:val="24"/>
          <w:lang w:val="en-US"/>
        </w:rPr>
        <w:t>5</w:t>
      </w:r>
      <w:r w:rsidR="004E7797" w:rsidRPr="001C5BBF">
        <w:rPr>
          <w:rFonts w:ascii="Times New Roman" w:hAnsi="Times New Roman" w:cs="Times New Roman"/>
          <w:sz w:val="24"/>
          <w:szCs w:val="24"/>
          <w:lang w:val="en-US"/>
        </w:rPr>
        <w:t>) and (</w:t>
      </w:r>
      <w:r w:rsidR="008D4D80" w:rsidRPr="001C5BBF">
        <w:rPr>
          <w:rFonts w:ascii="Times New Roman" w:hAnsi="Times New Roman" w:cs="Times New Roman"/>
          <w:sz w:val="24"/>
          <w:szCs w:val="24"/>
          <w:lang w:val="en-US"/>
        </w:rPr>
        <w:t>6</w:t>
      </w:r>
      <w:r w:rsidR="003016C9" w:rsidRPr="001C5BBF">
        <w:rPr>
          <w:rFonts w:ascii="Times New Roman" w:hAnsi="Times New Roman" w:cs="Times New Roman"/>
          <w:sz w:val="24"/>
          <w:szCs w:val="24"/>
          <w:lang w:val="en-US"/>
        </w:rPr>
        <w:t>)</w:t>
      </w:r>
      <w:r w:rsidR="00635955" w:rsidRPr="001C5BBF">
        <w:rPr>
          <w:rFonts w:ascii="Times New Roman" w:hAnsi="Times New Roman" w:cs="Times New Roman"/>
          <w:sz w:val="24"/>
          <w:szCs w:val="24"/>
          <w:lang w:val="en-US"/>
        </w:rPr>
        <w:t>,</w:t>
      </w:r>
      <w:r w:rsidR="00130403" w:rsidRPr="001C5BBF">
        <w:rPr>
          <w:rFonts w:ascii="Times New Roman" w:hAnsi="Times New Roman" w:cs="Times New Roman"/>
          <w:sz w:val="24"/>
          <w:szCs w:val="24"/>
          <w:lang w:val="en-US"/>
        </w:rPr>
        <w:t xml:space="preserve"> </w:t>
      </w:r>
      <w:r w:rsidR="00BF3293" w:rsidRPr="001C5BBF">
        <w:rPr>
          <w:rFonts w:ascii="Times New Roman" w:hAnsi="Times New Roman" w:cs="Times New Roman"/>
          <w:sz w:val="24"/>
          <w:szCs w:val="24"/>
          <w:lang w:val="en-US"/>
        </w:rPr>
        <w:t>we</w:t>
      </w:r>
      <w:r w:rsidR="003016C9" w:rsidRPr="001C5BBF">
        <w:rPr>
          <w:rFonts w:ascii="Times New Roman" w:hAnsi="Times New Roman" w:cs="Times New Roman"/>
          <w:sz w:val="24"/>
          <w:szCs w:val="24"/>
          <w:lang w:val="en-US"/>
        </w:rPr>
        <w:t>re solved</w:t>
      </w:r>
      <w:r w:rsidR="0079494E" w:rsidRPr="001C5BBF">
        <w:rPr>
          <w:rFonts w:ascii="Times New Roman" w:hAnsi="Times New Roman" w:cs="Times New Roman"/>
          <w:sz w:val="24"/>
          <w:szCs w:val="24"/>
          <w:lang w:val="en-US"/>
        </w:rPr>
        <w:t xml:space="preserve"> </w:t>
      </w:r>
      <w:r w:rsidR="00B831A5" w:rsidRPr="001C5BBF">
        <w:rPr>
          <w:rFonts w:ascii="Times New Roman" w:hAnsi="Times New Roman" w:cs="Times New Roman"/>
          <w:sz w:val="24"/>
          <w:szCs w:val="24"/>
          <w:lang w:val="en-US"/>
        </w:rPr>
        <w:t>usin</w:t>
      </w:r>
      <w:r w:rsidR="00E74C9A" w:rsidRPr="001C5BBF">
        <w:rPr>
          <w:rFonts w:ascii="Times New Roman" w:hAnsi="Times New Roman" w:cs="Times New Roman"/>
          <w:sz w:val="24"/>
          <w:szCs w:val="24"/>
          <w:lang w:val="en-US"/>
        </w:rPr>
        <w:t>g</w:t>
      </w:r>
      <w:r w:rsidR="00345E2C" w:rsidRPr="001C5BBF">
        <w:rPr>
          <w:rFonts w:ascii="Times New Roman" w:hAnsi="Times New Roman" w:cs="Times New Roman"/>
          <w:sz w:val="24"/>
          <w:szCs w:val="24"/>
          <w:lang w:val="en-US"/>
        </w:rPr>
        <w:t xml:space="preserve"> the</w:t>
      </w:r>
      <w:r w:rsidR="00B831A5" w:rsidRPr="001C5BBF">
        <w:rPr>
          <w:rFonts w:ascii="Times New Roman" w:hAnsi="Times New Roman" w:cs="Times New Roman"/>
          <w:sz w:val="24"/>
          <w:szCs w:val="24"/>
          <w:lang w:val="en-US"/>
        </w:rPr>
        <w:t xml:space="preserve"> </w:t>
      </w:r>
      <w:r w:rsidR="003016C9" w:rsidRPr="001C5BBF">
        <w:rPr>
          <w:rFonts w:ascii="Times New Roman" w:hAnsi="Times New Roman" w:cs="Times New Roman"/>
          <w:sz w:val="24"/>
          <w:szCs w:val="24"/>
          <w:lang w:val="en-US"/>
        </w:rPr>
        <w:t xml:space="preserve">finite volume </w:t>
      </w:r>
      <w:r w:rsidR="00130403" w:rsidRPr="001C5BBF">
        <w:rPr>
          <w:rFonts w:ascii="Times New Roman" w:hAnsi="Times New Roman" w:cs="Times New Roman"/>
          <w:sz w:val="24"/>
          <w:szCs w:val="24"/>
          <w:lang w:val="en-US"/>
        </w:rPr>
        <w:t>method in OpenF</w:t>
      </w:r>
      <w:r w:rsidR="00EF45B4" w:rsidRPr="001C5BBF">
        <w:rPr>
          <w:rFonts w:ascii="Times New Roman" w:hAnsi="Times New Roman" w:cs="Times New Roman"/>
          <w:sz w:val="24"/>
          <w:szCs w:val="24"/>
          <w:lang w:val="en-US"/>
        </w:rPr>
        <w:t>OAM</w:t>
      </w:r>
      <w:r w:rsidR="002228CE" w:rsidRPr="001C5BBF">
        <w:rPr>
          <w:rFonts w:ascii="Times New Roman" w:hAnsi="Times New Roman" w:cs="Times New Roman"/>
          <w:sz w:val="24"/>
          <w:szCs w:val="24"/>
          <w:lang w:val="en-US"/>
        </w:rPr>
        <w:t>.</w:t>
      </w:r>
      <w:r w:rsidR="00B4418D"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{"citationItems":[{"id":"ITEM-1","itemData":{"DOI":"10.1063/1.168744","author":[{"dropping-particle":"","family":"Weller","given":"H G","non-dropping-particle":"","parse-names":false,"suffix":""},{"dropping-particle":"","family":"Tabor","given":"G","non-dropping-particle":"","parse-names":false,"suffix":""},{"dropping-particle":"","family":"Jasak","given":"H","non-dropping-particle":"","parse-names":false,"suffix":""},{"dropping-particle":"","family":"Fureby","given":"C","non-dropping-particle":"","parse-names":false,"suffix":""}],"container-title":"Computers in Physics","id":"ITEM-1","issue":"6","issued":{"date-parts":[["1998"]]},"page":"620-631","title":"A tensorial approach to computational continuum mechanics using object-oriented techniques","type":"article-journal","volume":"12"},"uris":["http://www.mendeley.com/documents/?uuid=001062ce-d2ae-4c68-a9f1-da3cebece704"]}],"mendeley":{"formattedCitation":"&lt;sup&gt;38&lt;/sup&gt;","plainTextFormattedCitation":"38","previouslyFormattedCitation":"&lt;sup&gt;38&lt;/sup&gt;"},"properties":{"noteIndex":0},"schema":"https://github.com/citation-style-language/schema/raw/master/csl-citation.json"}</w:instrText>
      </w:r>
      <w:r w:rsidR="00B4418D" w:rsidRPr="001C5BBF">
        <w:rPr>
          <w:rFonts w:ascii="Times New Roman" w:hAnsi="Times New Roman" w:cs="Times New Roman"/>
          <w:sz w:val="24"/>
          <w:szCs w:val="24"/>
          <w:lang w:val="en-US"/>
        </w:rPr>
        <w:fldChar w:fldCharType="separate"/>
      </w:r>
      <w:r w:rsidR="006116AA" w:rsidRPr="001C5BBF">
        <w:rPr>
          <w:rFonts w:ascii="Times New Roman" w:hAnsi="Times New Roman" w:cs="Times New Roman"/>
          <w:noProof/>
          <w:sz w:val="24"/>
          <w:szCs w:val="24"/>
          <w:vertAlign w:val="superscript"/>
          <w:lang w:val="en-US"/>
        </w:rPr>
        <w:t>38</w:t>
      </w:r>
      <w:r w:rsidR="00B4418D" w:rsidRPr="001C5BBF">
        <w:rPr>
          <w:rFonts w:ascii="Times New Roman" w:hAnsi="Times New Roman" w:cs="Times New Roman"/>
          <w:sz w:val="24"/>
          <w:szCs w:val="24"/>
          <w:lang w:val="en-US"/>
        </w:rPr>
        <w:fldChar w:fldCharType="end"/>
      </w:r>
      <w:r w:rsidR="00195E15" w:rsidRPr="001C5BBF">
        <w:rPr>
          <w:rFonts w:ascii="Times New Roman" w:hAnsi="Times New Roman" w:cs="Times New Roman"/>
          <w:sz w:val="24"/>
          <w:szCs w:val="24"/>
          <w:lang w:val="en-US"/>
        </w:rPr>
        <w:t xml:space="preserve"> </w:t>
      </w:r>
      <w:r w:rsidR="000323BF" w:rsidRPr="001C5BBF">
        <w:rPr>
          <w:rFonts w:ascii="Times New Roman" w:hAnsi="Times New Roman" w:cs="Times New Roman"/>
          <w:sz w:val="24"/>
          <w:szCs w:val="24"/>
          <w:lang w:val="en-US"/>
        </w:rPr>
        <w:t xml:space="preserve">The Gauss linear scheme </w:t>
      </w:r>
      <w:r w:rsidR="00CB0E76" w:rsidRPr="001C5BBF">
        <w:rPr>
          <w:rFonts w:ascii="Times New Roman" w:hAnsi="Times New Roman" w:cs="Times New Roman"/>
          <w:sz w:val="24"/>
          <w:szCs w:val="24"/>
          <w:lang w:val="en-US"/>
        </w:rPr>
        <w:t>wa</w:t>
      </w:r>
      <w:r w:rsidR="000323BF" w:rsidRPr="001C5BBF">
        <w:rPr>
          <w:rFonts w:ascii="Times New Roman" w:hAnsi="Times New Roman" w:cs="Times New Roman"/>
          <w:sz w:val="24"/>
          <w:szCs w:val="24"/>
          <w:lang w:val="en-US"/>
        </w:rPr>
        <w:t xml:space="preserve">s adopted as </w:t>
      </w:r>
      <w:r w:rsidR="00CB0E76" w:rsidRPr="001C5BBF">
        <w:rPr>
          <w:rFonts w:ascii="Times New Roman" w:hAnsi="Times New Roman" w:cs="Times New Roman"/>
          <w:sz w:val="24"/>
          <w:szCs w:val="24"/>
          <w:lang w:val="en-US"/>
        </w:rPr>
        <w:t xml:space="preserve">the </w:t>
      </w:r>
      <w:r w:rsidR="000323BF" w:rsidRPr="001C5BBF">
        <w:rPr>
          <w:rFonts w:ascii="Times New Roman" w:hAnsi="Times New Roman" w:cs="Times New Roman"/>
          <w:sz w:val="24"/>
          <w:szCs w:val="24"/>
          <w:lang w:val="en-US"/>
        </w:rPr>
        <w:t>Laplacian scheme for discreti</w:t>
      </w:r>
      <w:r w:rsidR="00CB0E76" w:rsidRPr="001C5BBF">
        <w:rPr>
          <w:rFonts w:ascii="Times New Roman" w:hAnsi="Times New Roman" w:cs="Times New Roman"/>
          <w:sz w:val="24"/>
          <w:szCs w:val="24"/>
          <w:lang w:val="en-US"/>
        </w:rPr>
        <w:t>z</w:t>
      </w:r>
      <w:r w:rsidR="000323BF" w:rsidRPr="001C5BBF">
        <w:rPr>
          <w:rFonts w:ascii="Times New Roman" w:hAnsi="Times New Roman" w:cs="Times New Roman"/>
          <w:sz w:val="24"/>
          <w:szCs w:val="24"/>
          <w:lang w:val="en-US"/>
        </w:rPr>
        <w:t>ation</w:t>
      </w:r>
      <w:r w:rsidR="00CB0E76" w:rsidRPr="001C5BBF">
        <w:rPr>
          <w:rFonts w:ascii="Times New Roman" w:hAnsi="Times New Roman" w:cs="Times New Roman"/>
          <w:sz w:val="24"/>
          <w:szCs w:val="24"/>
          <w:lang w:val="en-US"/>
        </w:rPr>
        <w:t>,</w:t>
      </w:r>
      <w:r w:rsidR="000323BF" w:rsidRPr="001C5BBF">
        <w:rPr>
          <w:rFonts w:ascii="Times New Roman" w:hAnsi="Times New Roman" w:cs="Times New Roman"/>
          <w:sz w:val="24"/>
          <w:szCs w:val="24"/>
          <w:lang w:val="en-US"/>
        </w:rPr>
        <w:t xml:space="preserve"> and surface normal gradients </w:t>
      </w:r>
      <w:r w:rsidR="00CB0E76" w:rsidRPr="001C5BBF">
        <w:rPr>
          <w:rFonts w:ascii="Times New Roman" w:hAnsi="Times New Roman" w:cs="Times New Roman"/>
          <w:sz w:val="24"/>
          <w:szCs w:val="24"/>
          <w:lang w:val="en-US"/>
        </w:rPr>
        <w:t>we</w:t>
      </w:r>
      <w:r w:rsidR="000323BF" w:rsidRPr="001C5BBF">
        <w:rPr>
          <w:rFonts w:ascii="Times New Roman" w:hAnsi="Times New Roman" w:cs="Times New Roman"/>
          <w:sz w:val="24"/>
          <w:szCs w:val="24"/>
          <w:lang w:val="en-US"/>
        </w:rPr>
        <w:t xml:space="preserve">re corrected. The </w:t>
      </w:r>
      <w:r w:rsidR="009A7802" w:rsidRPr="001C5BBF">
        <w:rPr>
          <w:rFonts w:ascii="Times New Roman" w:hAnsi="Times New Roman" w:cs="Times New Roman"/>
          <w:sz w:val="24"/>
          <w:szCs w:val="24"/>
          <w:lang w:val="en-US"/>
        </w:rPr>
        <w:t xml:space="preserve">simulation </w:t>
      </w:r>
      <w:r w:rsidR="000323BF" w:rsidRPr="001C5BBF">
        <w:rPr>
          <w:rFonts w:ascii="Times New Roman" w:hAnsi="Times New Roman" w:cs="Times New Roman"/>
          <w:sz w:val="24"/>
          <w:szCs w:val="24"/>
          <w:lang w:val="en-US"/>
        </w:rPr>
        <w:t xml:space="preserve">results </w:t>
      </w:r>
      <w:r w:rsidR="001D0AC4" w:rsidRPr="001C5BBF">
        <w:rPr>
          <w:rFonts w:ascii="Times New Roman" w:hAnsi="Times New Roman" w:cs="Times New Roman"/>
          <w:sz w:val="24"/>
          <w:szCs w:val="24"/>
          <w:lang w:val="en-US"/>
        </w:rPr>
        <w:t>we</w:t>
      </w:r>
      <w:r w:rsidR="000323BF" w:rsidRPr="001C5BBF">
        <w:rPr>
          <w:rFonts w:ascii="Times New Roman" w:hAnsi="Times New Roman" w:cs="Times New Roman"/>
          <w:sz w:val="24"/>
          <w:szCs w:val="24"/>
          <w:lang w:val="en-US"/>
        </w:rPr>
        <w:t xml:space="preserve">re visualized </w:t>
      </w:r>
      <w:r w:rsidR="00CB0E76" w:rsidRPr="001C5BBF">
        <w:rPr>
          <w:rFonts w:ascii="Times New Roman" w:hAnsi="Times New Roman" w:cs="Times New Roman"/>
          <w:sz w:val="24"/>
          <w:szCs w:val="24"/>
          <w:lang w:val="en-US"/>
        </w:rPr>
        <w:t>using</w:t>
      </w:r>
      <w:r w:rsidR="000323BF" w:rsidRPr="001C5BBF">
        <w:rPr>
          <w:rFonts w:ascii="Times New Roman" w:hAnsi="Times New Roman" w:cs="Times New Roman"/>
          <w:sz w:val="24"/>
          <w:szCs w:val="24"/>
          <w:lang w:val="en-US"/>
        </w:rPr>
        <w:t xml:space="preserve"> </w:t>
      </w:r>
      <w:r w:rsidR="00CB0E76" w:rsidRPr="001C5BBF">
        <w:rPr>
          <w:rFonts w:ascii="Times New Roman" w:hAnsi="Times New Roman" w:cs="Times New Roman"/>
          <w:sz w:val="24"/>
          <w:szCs w:val="24"/>
          <w:lang w:val="en-US"/>
        </w:rPr>
        <w:t xml:space="preserve">the </w:t>
      </w:r>
      <w:r w:rsidR="000323BF" w:rsidRPr="001C5BBF">
        <w:rPr>
          <w:rFonts w:ascii="Times New Roman" w:hAnsi="Times New Roman" w:cs="Times New Roman"/>
          <w:sz w:val="24"/>
          <w:szCs w:val="24"/>
          <w:lang w:val="en-US"/>
        </w:rPr>
        <w:t>post-processor Para</w:t>
      </w:r>
      <w:r w:rsidR="002228CE" w:rsidRPr="001C5BBF">
        <w:rPr>
          <w:rFonts w:ascii="Times New Roman" w:hAnsi="Times New Roman" w:cs="Times New Roman"/>
          <w:sz w:val="24"/>
          <w:szCs w:val="24"/>
          <w:lang w:val="en-US"/>
        </w:rPr>
        <w:t>V</w:t>
      </w:r>
      <w:r w:rsidR="000323BF" w:rsidRPr="001C5BBF">
        <w:rPr>
          <w:rFonts w:ascii="Times New Roman" w:hAnsi="Times New Roman" w:cs="Times New Roman"/>
          <w:sz w:val="24"/>
          <w:szCs w:val="24"/>
          <w:lang w:val="en-US"/>
        </w:rPr>
        <w:t>iew</w:t>
      </w:r>
      <w:r w:rsidR="002228CE" w:rsidRPr="001C5BBF">
        <w:rPr>
          <w:rFonts w:ascii="Times New Roman" w:hAnsi="Times New Roman" w:cs="Times New Roman"/>
          <w:sz w:val="24"/>
          <w:szCs w:val="24"/>
          <w:lang w:val="en-US"/>
        </w:rPr>
        <w:t>.</w:t>
      </w:r>
      <w:r w:rsidR="00781265"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{"citationItems":[{"id":"ITEM-1","itemData":{"author":[{"dropping-particle":"","family":"Ahrens","given":"James P","non-dropping-particle":"","parse-names":false,"suffix":""},{"dropping-particle":"","family":"Geveci","given":"Berk","non-dropping-particle":"","parse-names":false,"suffix":""},{"dropping-particle":"","family":"Law","given":"C Charles","non-dropping-particle":"","parse-names":false,"suffix":""}],"container-title":"The Visualization Handbook","id":"ITEM-1","issued":{"date-parts":[["2005"]]},"title":"ParaView: An End-User Tool for Large-Data Visualization","type":"paper-conference"},"uris":["http://www.mendeley.com/documents/?uuid=fbbaf346-b2a3-4a12-879b-4296479f6b48"]}],"mendeley":{"formattedCitation":"&lt;sup&gt;39&lt;/sup&gt;","plainTextFormattedCitation":"39","previouslyFormattedCitation":"&lt;sup&gt;39&lt;/sup&gt;"},"properties":{"noteIndex":0},"schema":"https://github.com/citation-style-language/schema/raw/master/csl-citation.json"}</w:instrText>
      </w:r>
      <w:r w:rsidR="00781265" w:rsidRPr="001C5BBF">
        <w:rPr>
          <w:rFonts w:ascii="Times New Roman" w:hAnsi="Times New Roman" w:cs="Times New Roman"/>
          <w:sz w:val="24"/>
          <w:szCs w:val="24"/>
          <w:lang w:val="en-US"/>
        </w:rPr>
        <w:fldChar w:fldCharType="separate"/>
      </w:r>
      <w:r w:rsidR="006116AA" w:rsidRPr="001C5BBF">
        <w:rPr>
          <w:rFonts w:ascii="Times New Roman" w:hAnsi="Times New Roman" w:cs="Times New Roman"/>
          <w:noProof/>
          <w:sz w:val="24"/>
          <w:szCs w:val="24"/>
          <w:vertAlign w:val="superscript"/>
          <w:lang w:val="en-US"/>
        </w:rPr>
        <w:t>39</w:t>
      </w:r>
      <w:r w:rsidR="00781265" w:rsidRPr="001C5BBF">
        <w:rPr>
          <w:rFonts w:ascii="Times New Roman" w:hAnsi="Times New Roman" w:cs="Times New Roman"/>
          <w:sz w:val="24"/>
          <w:szCs w:val="24"/>
          <w:lang w:val="en-US"/>
        </w:rPr>
        <w:fldChar w:fldCharType="end"/>
      </w:r>
    </w:p>
    <w:p w14:paraId="31D76784" w14:textId="5E53024F" w:rsidR="00D4361F" w:rsidRPr="001C5BBF" w:rsidRDefault="00D4361F" w:rsidP="00D4361F">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rPr>
        <w:t xml:space="preserve">IV. </w:t>
      </w:r>
      <w:r w:rsidR="00CB0153" w:rsidRPr="001C5BBF">
        <w:rPr>
          <w:rFonts w:ascii="Times New Roman" w:hAnsi="Times New Roman" w:cs="Times New Roman"/>
          <w:b/>
          <w:bCs/>
          <w:sz w:val="24"/>
          <w:szCs w:val="24"/>
        </w:rPr>
        <w:t xml:space="preserve">EXPERIMENTAL </w:t>
      </w:r>
      <w:r w:rsidR="004F553E" w:rsidRPr="001C5BBF">
        <w:rPr>
          <w:rFonts w:ascii="Times New Roman" w:hAnsi="Times New Roman" w:cs="Times New Roman"/>
          <w:b/>
          <w:bCs/>
          <w:sz w:val="24"/>
          <w:szCs w:val="24"/>
          <w:lang w:val="en-US"/>
        </w:rPr>
        <w:t xml:space="preserve">MATERIALS AND </w:t>
      </w:r>
      <w:r w:rsidRPr="001C5BBF">
        <w:rPr>
          <w:rFonts w:ascii="Times New Roman" w:hAnsi="Times New Roman" w:cs="Times New Roman"/>
          <w:b/>
          <w:bCs/>
          <w:sz w:val="24"/>
          <w:szCs w:val="24"/>
          <w:lang w:val="en-US"/>
        </w:rPr>
        <w:t>METHOD</w:t>
      </w:r>
      <w:r w:rsidR="004F553E" w:rsidRPr="001C5BBF">
        <w:rPr>
          <w:rFonts w:ascii="Times New Roman" w:hAnsi="Times New Roman" w:cs="Times New Roman"/>
          <w:b/>
          <w:bCs/>
          <w:sz w:val="24"/>
          <w:szCs w:val="24"/>
          <w:lang w:val="en-US"/>
        </w:rPr>
        <w:t>S</w:t>
      </w:r>
    </w:p>
    <w:p w14:paraId="54B731A7" w14:textId="06DFE533" w:rsidR="00B56B27" w:rsidRPr="001C5BBF" w:rsidRDefault="00D4361F" w:rsidP="007544B2">
      <w:pPr>
        <w:spacing w:after="0" w:line="480" w:lineRule="auto"/>
        <w:ind w:firstLine="284"/>
        <w:jc w:val="both"/>
        <w:rPr>
          <w:rFonts w:ascii="Times New Roman" w:eastAsia="DengXian" w:hAnsi="Times New Roman" w:cs="Times New Roman"/>
          <w:i/>
          <w:sz w:val="24"/>
          <w:lang w:val="en-US" w:eastAsia="zh-CN"/>
        </w:rPr>
      </w:pPr>
      <w:r w:rsidRPr="001C5BBF">
        <w:rPr>
          <w:rFonts w:ascii="Times New Roman" w:hAnsi="Times New Roman" w:cs="Times New Roman"/>
          <w:sz w:val="24"/>
          <w:szCs w:val="24"/>
          <w:lang w:val="en-US"/>
        </w:rPr>
        <w:t xml:space="preserve">An untreated cover glass </w:t>
      </w:r>
      <w:r w:rsidR="00FA5FB2" w:rsidRPr="001C5BBF">
        <w:rPr>
          <w:rFonts w:ascii="Times New Roman" w:hAnsi="Times New Roman" w:cs="Times New Roman"/>
          <w:sz w:val="24"/>
          <w:szCs w:val="24"/>
          <w:lang w:val="en-US"/>
        </w:rPr>
        <w:t xml:space="preserve">of </w:t>
      </w:r>
      <w:r w:rsidR="00DB0C0A" w:rsidRPr="001C5BBF">
        <w:rPr>
          <w:rFonts w:ascii="Times New Roman" w:hAnsi="Times New Roman" w:cs="Times New Roman"/>
          <w:sz w:val="24"/>
          <w:szCs w:val="24"/>
          <w:lang w:val="en-US"/>
        </w:rPr>
        <w:t xml:space="preserve">24 mm × 24 mm </w:t>
      </w:r>
      <w:r w:rsidR="00FA5FB2" w:rsidRPr="001C5BBF">
        <w:rPr>
          <w:rFonts w:ascii="Times New Roman" w:hAnsi="Times New Roman" w:cs="Times New Roman"/>
          <w:sz w:val="24"/>
          <w:szCs w:val="24"/>
          <w:lang w:val="en-US"/>
        </w:rPr>
        <w:t>(</w:t>
      </w:r>
      <w:r w:rsidR="00FB349F" w:rsidRPr="001C5BBF">
        <w:rPr>
          <w:rFonts w:ascii="Times New Roman" w:hAnsi="Times New Roman" w:cs="Times New Roman"/>
          <w:sz w:val="24"/>
          <w:szCs w:val="24"/>
          <w:lang w:val="en-US"/>
        </w:rPr>
        <w:t>Matsunami Glass)</w:t>
      </w:r>
      <w:r w:rsidR="00FB349F" w:rsidRPr="001C5BBF">
        <w:rPr>
          <w:rFonts w:ascii="Times New Roman" w:hAnsi="Times New Roman" w:cs="Times New Roman" w:hint="eastAsia"/>
          <w:sz w:val="24"/>
          <w:szCs w:val="24"/>
          <w:lang w:val="en-US" w:eastAsia="ja-JP"/>
        </w:rPr>
        <w:t xml:space="preserve"> </w:t>
      </w:r>
      <w:r w:rsidRPr="001C5BBF">
        <w:rPr>
          <w:rFonts w:ascii="Times New Roman" w:hAnsi="Times New Roman" w:cs="Times New Roman"/>
          <w:sz w:val="24"/>
          <w:szCs w:val="24"/>
          <w:lang w:val="en-US"/>
        </w:rPr>
        <w:t>with a Young contact angle</w:t>
      </w:r>
      <w:r w:rsidR="00246495" w:rsidRPr="001C5BBF">
        <w:rPr>
          <w:rFonts w:ascii="Times New Roman" w:hAnsi="Times New Roman" w:cs="Times New Roman"/>
          <w:sz w:val="24"/>
          <w:szCs w:val="24"/>
          <w:lang w:val="en-US"/>
        </w:rPr>
        <w:t xml:space="preserve"> (static)</w:t>
      </w:r>
      <w:r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Y</m:t>
            </m:r>
          </m:sub>
        </m:sSub>
      </m:oMath>
      <w:r w:rsidRPr="001C5BBF">
        <w:rPr>
          <w:rFonts w:ascii="Times New Roman" w:hAnsi="Times New Roman" w:cs="Times New Roman"/>
          <w:sz w:val="24"/>
          <w:szCs w:val="24"/>
          <w:lang w:val="en-US"/>
        </w:rPr>
        <w:t xml:space="preserve"> </w:t>
      </w:r>
      <w:r w:rsidR="00CB0153" w:rsidRPr="001C5BBF">
        <w:rPr>
          <w:rFonts w:ascii="Times New Roman" w:hAnsi="Times New Roman" w:cs="Times New Roman"/>
          <w:sz w:val="24"/>
          <w:szCs w:val="24"/>
          <w:lang w:val="en-US"/>
        </w:rPr>
        <w:t>of 50</w:t>
      </w:r>
      <m:oMath>
        <m:r>
          <w:rPr>
            <w:rFonts w:ascii="Cambria Math" w:hAnsi="Cambria Math" w:cs="Times New Roman"/>
            <w:sz w:val="24"/>
            <w:szCs w:val="24"/>
            <w:lang w:val="en-US"/>
          </w:rPr>
          <m:t>°</m:t>
        </m:r>
      </m:oMath>
      <w:r w:rsidR="00CB0153" w:rsidRPr="001C5BBF">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oMath>
      <w:r w:rsidR="00CB0153" w:rsidRPr="001C5BBF">
        <w:rPr>
          <w:rFonts w:ascii="Times New Roman" w:hAnsi="Times New Roman" w:cs="Times New Roman" w:hint="eastAsia"/>
          <w:sz w:val="24"/>
          <w:szCs w:val="24"/>
          <w:lang w:val="en-US" w:eastAsia="ja-JP"/>
        </w:rPr>
        <w:t xml:space="preserve"> </w:t>
      </w:r>
      <w:r w:rsidR="00CB0153" w:rsidRPr="001C5BBF">
        <w:rPr>
          <w:rFonts w:ascii="Times New Roman" w:hAnsi="Times New Roman" w:cs="Times New Roman"/>
          <w:sz w:val="24"/>
          <w:szCs w:val="24"/>
          <w:lang w:val="en-US"/>
        </w:rPr>
        <w:t>2</w:t>
      </w:r>
      <m:oMath>
        <m:r>
          <w:rPr>
            <w:rFonts w:ascii="Cambria Math" w:hAnsi="Cambria Math" w:cs="Times New Roman"/>
            <w:sz w:val="24"/>
            <w:szCs w:val="24"/>
            <w:lang w:val="en-US"/>
          </w:rPr>
          <m:t>°</m:t>
        </m:r>
      </m:oMath>
      <w:r w:rsidR="00CB0153"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 xml:space="preserve">was used as a hydrophilic surface. </w:t>
      </w:r>
      <w:r w:rsidR="0047745C" w:rsidRPr="001C5BBF">
        <w:rPr>
          <w:rFonts w:ascii="Times New Roman" w:eastAsia="Yu Mincho" w:hAnsi="Times New Roman" w:cs="Times New Roman"/>
          <w:sz w:val="24"/>
          <w:szCs w:val="24"/>
          <w:lang w:val="en-US"/>
        </w:rPr>
        <w:t xml:space="preserve">Hydrophobic surfaces with </w:t>
      </w:r>
      <m:oMath>
        <m:sSub>
          <m:sSubPr>
            <m:ctrlPr>
              <w:rPr>
                <w:rFonts w:ascii="Cambria Math" w:eastAsia="Yu Mincho" w:hAnsi="Cambria Math" w:cs="Times New Roman"/>
                <w:i/>
                <w:sz w:val="24"/>
                <w:szCs w:val="24"/>
                <w:lang w:val="en-US"/>
              </w:rPr>
            </m:ctrlPr>
          </m:sSubPr>
          <m:e>
            <m:r>
              <w:rPr>
                <w:rFonts w:ascii="Cambria Math" w:eastAsia="Yu Mincho" w:hAnsi="Cambria Math" w:cs="Times New Roman"/>
                <w:sz w:val="24"/>
                <w:szCs w:val="24"/>
                <w:lang w:val="en-US"/>
              </w:rPr>
              <m:t>θ</m:t>
            </m:r>
          </m:e>
          <m:sub>
            <m:r>
              <w:rPr>
                <w:rFonts w:ascii="Cambria Math" w:eastAsia="Yu Mincho" w:hAnsi="Cambria Math" w:cs="Times New Roman"/>
                <w:sz w:val="24"/>
                <w:szCs w:val="24"/>
                <w:lang w:val="en-US"/>
              </w:rPr>
              <m:t>Y</m:t>
            </m:r>
          </m:sub>
        </m:sSub>
        <m:r>
          <w:rPr>
            <w:rFonts w:ascii="Cambria Math" w:eastAsia="Yu Mincho" w:hAnsi="Cambria Math" w:cs="Times New Roman"/>
            <w:sz w:val="24"/>
            <w:szCs w:val="24"/>
            <w:lang w:val="en-US"/>
          </w:rPr>
          <m:t>=</m:t>
        </m:r>
      </m:oMath>
      <w:r w:rsidR="0047745C" w:rsidRPr="001C5BBF">
        <w:rPr>
          <w:rFonts w:ascii="Times New Roman" w:eastAsia="Yu Mincho" w:hAnsi="Times New Roman" w:cs="Times New Roman"/>
          <w:sz w:val="24"/>
          <w:szCs w:val="24"/>
          <w:lang w:val="en-US"/>
        </w:rPr>
        <w:t xml:space="preserve"> 120</w:t>
      </w:r>
      <m:oMath>
        <m:r>
          <w:rPr>
            <w:rFonts w:ascii="Cambria Math" w:eastAsia="Yu Mincho" w:hAnsi="Cambria Math" w:cs="Times New Roman"/>
            <w:sz w:val="24"/>
            <w:szCs w:val="24"/>
            <w:lang w:val="en-US"/>
          </w:rPr>
          <m:t>°</m:t>
        </m:r>
      </m:oMath>
      <w:r w:rsidR="0047745C" w:rsidRPr="001C5BBF">
        <w:rPr>
          <w:rFonts w:ascii="Times New Roman" w:eastAsia="Yu Mincho" w:hAnsi="Times New Roman" w:cs="Times New Roman"/>
          <w:sz w:val="24"/>
          <w:szCs w:val="24"/>
          <w:lang w:val="en-US"/>
        </w:rPr>
        <w:t xml:space="preserve"> </w:t>
      </w:r>
      <m:oMath>
        <m:r>
          <w:rPr>
            <w:rFonts w:ascii="Cambria Math" w:eastAsia="Yu Mincho" w:hAnsi="Cambria Math" w:cs="Times New Roman"/>
            <w:sz w:val="24"/>
            <w:szCs w:val="24"/>
            <w:lang w:val="en-US"/>
          </w:rPr>
          <m:t>±</m:t>
        </m:r>
      </m:oMath>
      <w:r w:rsidR="0047745C" w:rsidRPr="001C5BBF">
        <w:rPr>
          <w:rFonts w:ascii="Times New Roman" w:eastAsia="Yu Mincho" w:hAnsi="Times New Roman" w:cs="Times New Roman" w:hint="eastAsia"/>
          <w:sz w:val="24"/>
          <w:szCs w:val="24"/>
          <w:lang w:val="en-US" w:eastAsia="ja-JP"/>
        </w:rPr>
        <w:t xml:space="preserve"> </w:t>
      </w:r>
      <w:r w:rsidR="0047745C" w:rsidRPr="001C5BBF">
        <w:rPr>
          <w:rFonts w:ascii="Times New Roman" w:eastAsia="Yu Mincho" w:hAnsi="Times New Roman" w:cs="Times New Roman"/>
          <w:sz w:val="24"/>
          <w:szCs w:val="24"/>
          <w:lang w:val="en-US"/>
        </w:rPr>
        <w:t>3</w:t>
      </w:r>
      <m:oMath>
        <m:r>
          <w:rPr>
            <w:rFonts w:ascii="Cambria Math" w:eastAsia="Yu Mincho" w:hAnsi="Cambria Math" w:cs="Times New Roman"/>
            <w:sz w:val="24"/>
            <w:szCs w:val="24"/>
            <w:lang w:val="en-US"/>
          </w:rPr>
          <m:t>°</m:t>
        </m:r>
      </m:oMath>
      <w:r w:rsidR="0047745C" w:rsidRPr="001C5BBF">
        <w:rPr>
          <w:rFonts w:ascii="Times New Roman" w:eastAsia="Yu Mincho" w:hAnsi="Times New Roman" w:cs="Times New Roman"/>
          <w:sz w:val="24"/>
          <w:szCs w:val="24"/>
          <w:lang w:val="en-US"/>
        </w:rPr>
        <w:t xml:space="preserve"> were prepared by spraying a commercial water-repellent coating (FK super water-repellent) evenly onto the cover glass and drying the sprayed glass in a draft chamber for 60 min</w:t>
      </w:r>
      <w:r w:rsidRPr="001C5BBF">
        <w:rPr>
          <w:rFonts w:ascii="Times New Roman" w:hAnsi="Times New Roman" w:cs="Times New Roman"/>
          <w:sz w:val="24"/>
          <w:szCs w:val="24"/>
          <w:lang w:val="en-US"/>
        </w:rPr>
        <w:t>.</w:t>
      </w:r>
      <w:r w:rsidR="00FE4A45" w:rsidRPr="001C5BBF">
        <w:rPr>
          <w:rFonts w:ascii="Times New Roman" w:hAnsi="Times New Roman" w:cs="Times New Roman"/>
          <w:sz w:val="24"/>
          <w:szCs w:val="24"/>
          <w:lang w:val="en-US"/>
        </w:rPr>
        <w:t xml:space="preserve"> </w:t>
      </w:r>
      <w:r w:rsidR="006A10A4" w:rsidRPr="001C5BBF">
        <w:rPr>
          <w:rFonts w:ascii="Times New Roman" w:hAnsi="Times New Roman" w:cs="Times New Roman"/>
          <w:sz w:val="24"/>
          <w:szCs w:val="24"/>
          <w:lang w:val="en-US"/>
        </w:rPr>
        <w:t xml:space="preserve">A scanning probe microscope (SPM, Shimadzu, SPM-9700HT) </w:t>
      </w:r>
      <w:r w:rsidR="00001EF2" w:rsidRPr="001C5BBF">
        <w:rPr>
          <w:rFonts w:ascii="Times New Roman" w:hAnsi="Times New Roman" w:cs="Times New Roman"/>
          <w:sz w:val="24"/>
          <w:szCs w:val="24"/>
          <w:lang w:val="en-US"/>
        </w:rPr>
        <w:t>was</w:t>
      </w:r>
      <w:r w:rsidR="006A10A4" w:rsidRPr="001C5BBF">
        <w:rPr>
          <w:rFonts w:ascii="Times New Roman" w:hAnsi="Times New Roman" w:cs="Times New Roman"/>
          <w:sz w:val="24"/>
          <w:szCs w:val="24"/>
          <w:lang w:val="en-US"/>
        </w:rPr>
        <w:t xml:space="preserve"> used to observe the surface morphologies of the hydrophilic and hydrophobic surfaces</w:t>
      </w:r>
      <w:r w:rsidR="00001EF2" w:rsidRPr="001C5BBF">
        <w:rPr>
          <w:rFonts w:ascii="Times New Roman" w:hAnsi="Times New Roman" w:cs="Times New Roman"/>
          <w:sz w:val="24"/>
          <w:szCs w:val="24"/>
          <w:lang w:val="en-US"/>
        </w:rPr>
        <w:t>,</w:t>
      </w:r>
      <w:r w:rsidR="006A10A4" w:rsidRPr="001C5BBF">
        <w:rPr>
          <w:rFonts w:ascii="Times New Roman" w:hAnsi="Times New Roman" w:cs="Times New Roman"/>
          <w:sz w:val="24"/>
          <w:szCs w:val="24"/>
          <w:lang w:val="en-US"/>
        </w:rPr>
        <w:t xml:space="preserve"> and </w:t>
      </w:r>
      <w:r w:rsidR="00914F41" w:rsidRPr="001C5BBF">
        <w:rPr>
          <w:rFonts w:ascii="Times New Roman" w:hAnsi="Times New Roman" w:cs="Times New Roman"/>
          <w:sz w:val="24"/>
          <w:szCs w:val="24"/>
          <w:lang w:val="en-US"/>
        </w:rPr>
        <w:t>images</w:t>
      </w:r>
      <w:r w:rsidR="00DC40F0" w:rsidRPr="001C5BBF">
        <w:rPr>
          <w:rFonts w:ascii="Times New Roman" w:hAnsi="Times New Roman" w:cs="Times New Roman"/>
          <w:sz w:val="24"/>
          <w:szCs w:val="24"/>
          <w:lang w:val="en-US"/>
        </w:rPr>
        <w:t xml:space="preserve"> obtained with it</w:t>
      </w:r>
      <w:r w:rsidR="006A10A4" w:rsidRPr="001C5BBF">
        <w:rPr>
          <w:rFonts w:ascii="Times New Roman" w:hAnsi="Times New Roman" w:cs="Times New Roman"/>
          <w:sz w:val="24"/>
          <w:szCs w:val="24"/>
          <w:lang w:val="en-US"/>
        </w:rPr>
        <w:t xml:space="preserve"> are </w:t>
      </w:r>
      <w:r w:rsidR="00001EF2" w:rsidRPr="001C5BBF">
        <w:rPr>
          <w:rFonts w:ascii="Times New Roman" w:hAnsi="Times New Roman" w:cs="Times New Roman"/>
          <w:sz w:val="24"/>
          <w:szCs w:val="24"/>
          <w:lang w:val="en-US"/>
        </w:rPr>
        <w:t>shown</w:t>
      </w:r>
      <w:r w:rsidR="006A10A4" w:rsidRPr="001C5BBF">
        <w:rPr>
          <w:rFonts w:ascii="Times New Roman" w:hAnsi="Times New Roman" w:cs="Times New Roman"/>
          <w:sz w:val="24"/>
          <w:szCs w:val="24"/>
          <w:lang w:val="en-US"/>
        </w:rPr>
        <w:t xml:space="preserve"> in Fig. 3</w:t>
      </w:r>
      <w:r w:rsidRPr="001C5BBF">
        <w:rPr>
          <w:rFonts w:ascii="Times New Roman" w:hAnsi="Times New Roman" w:cs="Times New Roman"/>
          <w:sz w:val="24"/>
          <w:szCs w:val="24"/>
          <w:lang w:val="en-US"/>
        </w:rPr>
        <w:t>.</w:t>
      </w:r>
      <w:r w:rsidR="00B56B27" w:rsidRPr="001C5BBF">
        <w:rPr>
          <w:rFonts w:ascii="Times New Roman" w:hAnsi="Times New Roman" w:cs="Times New Roman"/>
          <w:sz w:val="24"/>
          <w:szCs w:val="24"/>
          <w:lang w:val="en-US"/>
        </w:rPr>
        <w:t xml:space="preserve"> The average surface roughness </w:t>
      </w:r>
      <w:r w:rsidR="00B56B27" w:rsidRPr="001C5BBF">
        <w:rPr>
          <w:rFonts w:ascii="Times New Roman" w:hAnsi="Times New Roman" w:cs="Times New Roman"/>
          <w:i/>
          <w:iCs/>
          <w:sz w:val="24"/>
          <w:szCs w:val="24"/>
          <w:lang w:val="en-US"/>
        </w:rPr>
        <w:t>Ra</w:t>
      </w:r>
      <w:r w:rsidR="00B56B27" w:rsidRPr="001C5BBF">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nm</m:t>
        </m:r>
      </m:oMath>
      <w:r w:rsidR="00B56B27" w:rsidRPr="001C5BBF">
        <w:rPr>
          <w:rFonts w:ascii="Times New Roman" w:hAnsi="Times New Roman" w:cs="Times New Roman"/>
          <w:sz w:val="24"/>
          <w:szCs w:val="24"/>
          <w:lang w:val="en-US"/>
        </w:rPr>
        <w:t xml:space="preserve">] </w:t>
      </w:r>
      <w:r w:rsidR="00D7512D" w:rsidRPr="001C5BBF">
        <w:rPr>
          <w:rFonts w:ascii="Times New Roman" w:hAnsi="Times New Roman" w:cs="Times New Roman"/>
          <w:sz w:val="24"/>
          <w:szCs w:val="24"/>
          <w:lang w:val="en-US"/>
        </w:rPr>
        <w:t>wa</w:t>
      </w:r>
      <w:r w:rsidR="00B56B27" w:rsidRPr="001C5BBF">
        <w:rPr>
          <w:rFonts w:ascii="Times New Roman" w:hAnsi="Times New Roman" w:cs="Times New Roman"/>
          <w:sz w:val="24"/>
          <w:szCs w:val="24"/>
          <w:lang w:val="en-US"/>
        </w:rPr>
        <w:t>s found to be</w:t>
      </w:r>
      <w:r w:rsidR="00CB0153" w:rsidRPr="001C5BBF">
        <w:rPr>
          <w:rFonts w:ascii="Times New Roman" w:hAnsi="Times New Roman" w:cs="Times New Roman"/>
          <w:sz w:val="24"/>
          <w:szCs w:val="24"/>
          <w:lang w:val="en-US"/>
        </w:rPr>
        <w:t xml:space="preserve"> 0.75</w:t>
      </w:r>
      <w:r w:rsidR="00CB0153" w:rsidRPr="001C5BBF">
        <w:rPr>
          <w:rFonts w:ascii="Times New Roman" w:hAnsi="Times New Roman" w:cs="Times New Roman" w:hint="eastAsia"/>
          <w:sz w:val="24"/>
          <w:szCs w:val="24"/>
          <w:lang w:val="en-US" w:eastAsia="ja-JP"/>
        </w:rPr>
        <w:t xml:space="preserve"> </w:t>
      </w:r>
      <m:oMath>
        <m:r>
          <w:rPr>
            <w:rFonts w:ascii="Cambria Math" w:hAnsi="Cambria Math" w:cs="Times New Roman"/>
            <w:sz w:val="24"/>
            <w:szCs w:val="24"/>
            <w:lang w:val="en-US"/>
          </w:rPr>
          <m:t>±</m:t>
        </m:r>
      </m:oMath>
      <w:r w:rsidR="00CB0153" w:rsidRPr="001C5BBF">
        <w:rPr>
          <w:rFonts w:ascii="Times New Roman" w:hAnsi="Times New Roman" w:cs="Times New Roman"/>
          <w:sz w:val="24"/>
          <w:szCs w:val="24"/>
          <w:lang w:val="en-US"/>
        </w:rPr>
        <w:t xml:space="preserve"> 0.43 nm</w:t>
      </w:r>
      <w:r w:rsidR="00B56B27" w:rsidRPr="001C5BBF">
        <w:rPr>
          <w:rFonts w:ascii="Times New Roman" w:hAnsi="Times New Roman" w:cs="Times New Roman"/>
          <w:sz w:val="24"/>
          <w:szCs w:val="24"/>
          <w:lang w:val="en-US"/>
        </w:rPr>
        <w:t xml:space="preserve"> for hydrophilic surfaces and</w:t>
      </w:r>
      <w:r w:rsidR="00CB0153" w:rsidRPr="001C5BBF">
        <w:rPr>
          <w:rFonts w:ascii="Times New Roman" w:hAnsi="Times New Roman" w:cs="Times New Roman"/>
          <w:sz w:val="24"/>
          <w:szCs w:val="24"/>
          <w:lang w:val="en-US"/>
        </w:rPr>
        <w:t xml:space="preserve"> 231 </w:t>
      </w:r>
      <m:oMath>
        <m:r>
          <w:rPr>
            <w:rFonts w:ascii="Cambria Math" w:hAnsi="Cambria Math" w:cs="Times New Roman"/>
            <w:sz w:val="24"/>
            <w:szCs w:val="24"/>
            <w:lang w:val="en-US"/>
          </w:rPr>
          <m:t>±</m:t>
        </m:r>
      </m:oMath>
      <w:r w:rsidR="00CB0153" w:rsidRPr="001C5BBF">
        <w:rPr>
          <w:rFonts w:ascii="Times New Roman" w:hAnsi="Times New Roman" w:cs="Times New Roman"/>
          <w:sz w:val="24"/>
          <w:szCs w:val="24"/>
          <w:lang w:val="en-US"/>
        </w:rPr>
        <w:t xml:space="preserve"> 87 nm</w:t>
      </w:r>
      <w:r w:rsidR="00B56B27" w:rsidRPr="001C5BBF">
        <w:rPr>
          <w:rFonts w:ascii="Times New Roman" w:hAnsi="Times New Roman" w:cs="Times New Roman"/>
          <w:sz w:val="24"/>
          <w:szCs w:val="24"/>
          <w:lang w:val="en-US"/>
        </w:rPr>
        <w:t xml:space="preserve"> for hydrophobic surfaces.</w:t>
      </w:r>
      <w:r w:rsidR="00894F91" w:rsidRPr="001C5BBF">
        <w:rPr>
          <w:rFonts w:ascii="Times New Roman" w:hAnsi="Times New Roman" w:cs="Times New Roman"/>
          <w:sz w:val="24"/>
          <w:szCs w:val="24"/>
          <w:lang w:val="en-US"/>
        </w:rPr>
        <w:t xml:space="preserve"> </w:t>
      </w:r>
      <w:r w:rsidR="00F669BB" w:rsidRPr="001C5BBF">
        <w:rPr>
          <w:rFonts w:ascii="Times New Roman" w:hAnsi="Times New Roman" w:cs="Times New Roman"/>
          <w:sz w:val="24"/>
          <w:szCs w:val="24"/>
          <w:lang w:val="en-US"/>
        </w:rPr>
        <w:t xml:space="preserve">Since </w:t>
      </w:r>
      <w:r w:rsidR="00CB7115" w:rsidRPr="001C5BBF">
        <w:rPr>
          <w:rFonts w:ascii="Times New Roman" w:hAnsi="Times New Roman" w:cs="Times New Roman"/>
          <w:i/>
          <w:sz w:val="24"/>
          <w:szCs w:val="24"/>
          <w:lang w:val="en-US"/>
        </w:rPr>
        <w:t>Ra</w:t>
      </w:r>
      <w:r w:rsidR="00CB7115" w:rsidRPr="001C5BBF">
        <w:rPr>
          <w:rFonts w:ascii="Times New Roman" w:hAnsi="Times New Roman" w:cs="Times New Roman"/>
          <w:sz w:val="24"/>
          <w:szCs w:val="24"/>
          <w:lang w:val="en-US"/>
        </w:rPr>
        <w:t xml:space="preserve"> </w:t>
      </w:r>
      <w:r w:rsidR="003B696A" w:rsidRPr="001C5BBF">
        <w:rPr>
          <w:rFonts w:ascii="Times New Roman" w:hAnsi="Times New Roman" w:cs="Times New Roman"/>
          <w:sz w:val="24"/>
          <w:szCs w:val="24"/>
          <w:lang w:val="en-US"/>
        </w:rPr>
        <w:t>of</w:t>
      </w:r>
      <w:r w:rsidR="00894F91" w:rsidRPr="001C5BBF">
        <w:rPr>
          <w:rFonts w:ascii="Times New Roman" w:hAnsi="Times New Roman" w:cs="Times New Roman"/>
          <w:sz w:val="24"/>
          <w:szCs w:val="24"/>
          <w:lang w:val="en-US"/>
        </w:rPr>
        <w:t xml:space="preserve"> both hydrophilic and hydrophobic surfaces </w:t>
      </w:r>
      <w:r w:rsidR="00DC40F0" w:rsidRPr="001C5BBF">
        <w:rPr>
          <w:rFonts w:ascii="Times New Roman" w:hAnsi="Times New Roman" w:cs="Times New Roman"/>
          <w:sz w:val="24"/>
          <w:szCs w:val="24"/>
          <w:lang w:val="en-US"/>
        </w:rPr>
        <w:t>wa</w:t>
      </w:r>
      <w:r w:rsidR="003B696A" w:rsidRPr="001C5BBF">
        <w:rPr>
          <w:rFonts w:ascii="Times New Roman" w:hAnsi="Times New Roman" w:cs="Times New Roman"/>
          <w:sz w:val="24"/>
          <w:szCs w:val="24"/>
          <w:lang w:val="en-US"/>
        </w:rPr>
        <w:t>s</w:t>
      </w:r>
      <w:r w:rsidR="00894F91" w:rsidRPr="001C5BBF">
        <w:rPr>
          <w:rFonts w:ascii="Times New Roman" w:hAnsi="Times New Roman" w:cs="Times New Roman"/>
          <w:sz w:val="24"/>
          <w:szCs w:val="24"/>
          <w:lang w:val="en-US"/>
        </w:rPr>
        <w:t xml:space="preserve"> </w:t>
      </w:r>
      <w:r w:rsidR="00A33A7E" w:rsidRPr="001C5BBF">
        <w:rPr>
          <w:rFonts w:ascii="Times New Roman" w:hAnsi="Times New Roman" w:cs="Times New Roman"/>
          <w:sz w:val="24"/>
          <w:szCs w:val="24"/>
          <w:lang w:val="en-US"/>
        </w:rPr>
        <w:t>on</w:t>
      </w:r>
      <w:r w:rsidR="00894F91" w:rsidRPr="001C5BBF">
        <w:rPr>
          <w:rFonts w:ascii="Times New Roman" w:hAnsi="Times New Roman" w:cs="Times New Roman"/>
          <w:sz w:val="24"/>
          <w:szCs w:val="24"/>
          <w:lang w:val="en-US"/>
        </w:rPr>
        <w:t xml:space="preserve"> </w:t>
      </w:r>
      <w:r w:rsidR="003B696A" w:rsidRPr="001C5BBF">
        <w:rPr>
          <w:rFonts w:ascii="Times New Roman" w:hAnsi="Times New Roman" w:cs="Times New Roman"/>
          <w:sz w:val="24"/>
          <w:szCs w:val="24"/>
          <w:lang w:val="en-US"/>
        </w:rPr>
        <w:t xml:space="preserve">the </w:t>
      </w:r>
      <w:r w:rsidR="00894F91" w:rsidRPr="001C5BBF">
        <w:rPr>
          <w:rFonts w:ascii="Times New Roman" w:hAnsi="Times New Roman" w:cs="Times New Roman"/>
          <w:sz w:val="24"/>
          <w:szCs w:val="24"/>
          <w:lang w:val="en-US"/>
        </w:rPr>
        <w:t xml:space="preserve">nanometer scale, </w:t>
      </w:r>
      <w:r w:rsidR="00683DC5" w:rsidRPr="001C5BBF">
        <w:rPr>
          <w:rFonts w:ascii="Times New Roman" w:hAnsi="Times New Roman" w:cs="Times New Roman"/>
          <w:sz w:val="24"/>
          <w:szCs w:val="24"/>
          <w:lang w:val="en-US"/>
        </w:rPr>
        <w:t xml:space="preserve">the surfaces </w:t>
      </w:r>
      <w:r w:rsidR="00DC40F0" w:rsidRPr="001C5BBF">
        <w:rPr>
          <w:rFonts w:ascii="Times New Roman" w:hAnsi="Times New Roman" w:cs="Times New Roman"/>
          <w:sz w:val="24"/>
          <w:szCs w:val="24"/>
          <w:lang w:val="en-US"/>
        </w:rPr>
        <w:t>we</w:t>
      </w:r>
      <w:r w:rsidR="00EC3D5F" w:rsidRPr="001C5BBF">
        <w:rPr>
          <w:rFonts w:ascii="Times New Roman" w:hAnsi="Times New Roman" w:cs="Times New Roman"/>
          <w:sz w:val="24"/>
          <w:szCs w:val="24"/>
          <w:lang w:val="en-US"/>
        </w:rPr>
        <w:t>re</w:t>
      </w:r>
      <w:r w:rsidR="00894F91" w:rsidRPr="001C5BBF">
        <w:rPr>
          <w:rFonts w:ascii="Times New Roman" w:hAnsi="Times New Roman" w:cs="Times New Roman"/>
          <w:sz w:val="24"/>
          <w:szCs w:val="24"/>
          <w:lang w:val="en-US"/>
        </w:rPr>
        <w:t xml:space="preserve"> considered </w:t>
      </w:r>
      <w:r w:rsidR="00C67022" w:rsidRPr="001C5BBF">
        <w:rPr>
          <w:rFonts w:ascii="Times New Roman" w:hAnsi="Times New Roman" w:cs="Times New Roman"/>
          <w:sz w:val="24"/>
          <w:szCs w:val="24"/>
          <w:lang w:val="en-US"/>
        </w:rPr>
        <w:t>to be</w:t>
      </w:r>
      <w:r w:rsidR="00894F91" w:rsidRPr="001C5BBF">
        <w:rPr>
          <w:rFonts w:ascii="Times New Roman" w:hAnsi="Times New Roman" w:cs="Times New Roman"/>
          <w:sz w:val="24"/>
          <w:szCs w:val="24"/>
          <w:lang w:val="en-US"/>
        </w:rPr>
        <w:t xml:space="preserve"> flat</w:t>
      </w:r>
      <w:r w:rsidR="00EC3D5F" w:rsidRPr="001C5BBF">
        <w:rPr>
          <w:rFonts w:ascii="Times New Roman" w:hAnsi="Times New Roman" w:cs="Times New Roman"/>
          <w:sz w:val="24"/>
          <w:szCs w:val="24"/>
          <w:lang w:val="en-US"/>
        </w:rPr>
        <w:t xml:space="preserve"> surfaces</w:t>
      </w:r>
      <w:r w:rsidR="00894F91" w:rsidRPr="001C5BBF">
        <w:rPr>
          <w:rFonts w:ascii="Times New Roman" w:hAnsi="Times New Roman" w:cs="Times New Roman"/>
          <w:sz w:val="24"/>
          <w:szCs w:val="24"/>
          <w:lang w:val="en-US"/>
        </w:rPr>
        <w:t>.</w:t>
      </w:r>
      <w:r w:rsidR="00437FFE" w:rsidRPr="001C5BBF">
        <w:rPr>
          <w:rFonts w:ascii="Times New Roman" w:hAnsi="Times New Roman" w:cs="Times New Roman"/>
          <w:sz w:val="24"/>
          <w:szCs w:val="24"/>
          <w:lang w:val="en-US"/>
        </w:rPr>
        <w:t xml:space="preserve"> </w:t>
      </w:r>
    </w:p>
    <w:p w14:paraId="75529B1D" w14:textId="2A00DC11" w:rsidR="005E2240" w:rsidRPr="001C5BBF" w:rsidRDefault="005E2240" w:rsidP="005E2240">
      <w:pPr>
        <w:tabs>
          <w:tab w:val="left" w:pos="5245"/>
        </w:tabs>
        <w:spacing w:line="480" w:lineRule="auto"/>
        <w:ind w:firstLine="720"/>
        <w:jc w:val="both"/>
        <w:rPr>
          <w:b/>
          <w:sz w:val="24"/>
          <w:szCs w:val="24"/>
        </w:rPr>
      </w:pPr>
      <w:r w:rsidRPr="001C5BBF">
        <w:rPr>
          <w:rFonts w:ascii="Times New Roman" w:hAnsi="Times New Roman" w:cs="Times New Roman"/>
          <w:noProof/>
          <w:sz w:val="24"/>
          <w:szCs w:val="24"/>
        </w:rPr>
        <mc:AlternateContent>
          <mc:Choice Requires="wpg">
            <w:drawing>
              <wp:anchor distT="0" distB="0" distL="114300" distR="114300" simplePos="0" relativeHeight="251717120" behindDoc="0" locked="0" layoutInCell="1" allowOverlap="1" wp14:anchorId="4B1131FC" wp14:editId="4A647BE1">
                <wp:simplePos x="0" y="0"/>
                <wp:positionH relativeFrom="column">
                  <wp:posOffset>3282579</wp:posOffset>
                </wp:positionH>
                <wp:positionV relativeFrom="paragraph">
                  <wp:posOffset>-293370</wp:posOffset>
                </wp:positionV>
                <wp:extent cx="1280160" cy="858135"/>
                <wp:effectExtent l="0" t="0" r="0" b="0"/>
                <wp:wrapNone/>
                <wp:docPr id="49" name="Group 26"/>
                <wp:cNvGraphicFramePr/>
                <a:graphic xmlns:a="http://schemas.openxmlformats.org/drawingml/2006/main">
                  <a:graphicData uri="http://schemas.microsoft.com/office/word/2010/wordprocessingGroup">
                    <wpg:wgp>
                      <wpg:cNvGrpSpPr/>
                      <wpg:grpSpPr>
                        <a:xfrm>
                          <a:off x="0" y="0"/>
                          <a:ext cx="1280160" cy="858135"/>
                          <a:chOff x="0" y="0"/>
                          <a:chExt cx="3509555" cy="2113389"/>
                        </a:xfrm>
                      </wpg:grpSpPr>
                      <pic:pic xmlns:pic="http://schemas.openxmlformats.org/drawingml/2006/picture">
                        <pic:nvPicPr>
                          <pic:cNvPr id="51" name="Picture 51" descr="A picture containing text&#10;&#10;Description automatically generated"/>
                          <pic:cNvPicPr>
                            <a:picLocks noChangeAspect="1"/>
                          </pic:cNvPicPr>
                        </pic:nvPicPr>
                        <pic:blipFill rotWithShape="1">
                          <a:blip r:embed="rId19" cstate="print">
                            <a:biLevel thresh="75000"/>
                            <a:extLst>
                              <a:ext uri="{BEBA8EAE-BF5A-486C-A8C5-ECC9F3942E4B}">
                                <a14:imgProps xmlns:a14="http://schemas.microsoft.com/office/drawing/2010/main">
                                  <a14:imgLayer r:embed="rId20">
                                    <a14:imgEffect>
                                      <a14:backgroundRemoval t="46656" b="75668" l="29463" r="66308">
                                        <a14:foregroundMark x1="47250" y1="73833" x2="47250" y2="73833"/>
                                        <a14:foregroundMark x1="47500" y1="72500" x2="47500" y2="72500"/>
                                        <a14:foregroundMark x1="41000" y1="62667" x2="41000" y2="62667"/>
                                        <a14:foregroundMark x1="43125" y1="61167" x2="43125" y2="61167"/>
                                        <a14:foregroundMark x1="52250" y1="61833" x2="52250" y2="61833"/>
                                      </a14:backgroundRemoval>
                                    </a14:imgEffect>
                                    <a14:imgEffect>
                                      <a14:saturation sat="0"/>
                                    </a14:imgEffect>
                                  </a14:imgLayer>
                                </a14:imgProps>
                              </a:ext>
                              <a:ext uri="{28A0092B-C50C-407E-A947-70E740481C1C}">
                                <a14:useLocalDpi xmlns:a14="http://schemas.microsoft.com/office/drawing/2010/main" val="0"/>
                              </a:ext>
                            </a:extLst>
                          </a:blip>
                          <a:srcRect l="24857" t="43030" r="29086" b="20705"/>
                          <a:stretch/>
                        </pic:blipFill>
                        <pic:spPr>
                          <a:xfrm>
                            <a:off x="0" y="0"/>
                            <a:ext cx="3509555" cy="2072640"/>
                          </a:xfrm>
                          <a:prstGeom prst="rect">
                            <a:avLst/>
                          </a:prstGeom>
                        </pic:spPr>
                      </pic:pic>
                      <wps:wsp>
                        <wps:cNvPr id="52" name="Rectangle 52"/>
                        <wps:cNvSpPr/>
                        <wps:spPr>
                          <a:xfrm>
                            <a:off x="435668" y="1839066"/>
                            <a:ext cx="2486302" cy="27432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2AD8F88" id="Group 26" o:spid="_x0000_s1026" style="position:absolute;margin-left:258.45pt;margin-top:-23.1pt;width:100.8pt;height:67.55pt;z-index:251717120;mso-width-relative:margin;mso-height-relative:margin" coordsize="35095,2113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">
                <v:shape id="Picture 51" o:spid="_x0000_s1027" type="#_x0000_t75" alt="A picture containing text&#10;&#10;Description automatically generated" style="position:absolute;width:35095;height:20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">
                  <v:imagedata r:id="rId21" o:title="A picture containing text&#10;&#10;Description automatically generated" croptop="28200f" cropbottom="13569f" cropleft="16290f" cropright="19062f" grayscale="t" bilevel="t"/>
                </v:shape>
                <v:rect id="Rectangle 52" o:spid="_x0000_s1028" style="position:absolute;left:4356;top:18390;width:24863;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" fillcolor="black [3213]" stroked="f" strokeweight="1pt"/>
              </v:group>
            </w:pict>
          </mc:Fallback>
        </mc:AlternateContent>
      </w:r>
      <w:r w:rsidRPr="001C5BBF">
        <w:rPr>
          <w:rFonts w:ascii="Times New Roman" w:hAnsi="Times New Roman" w:cs="Times New Roman"/>
          <w:noProof/>
          <w:sz w:val="24"/>
          <w:szCs w:val="24"/>
        </w:rPr>
        <mc:AlternateContent>
          <mc:Choice Requires="wpg">
            <w:drawing>
              <wp:anchor distT="0" distB="0" distL="114300" distR="114300" simplePos="0" relativeHeight="251704832" behindDoc="0" locked="0" layoutInCell="1" allowOverlap="1" wp14:anchorId="03DD27E7" wp14:editId="0BF132F2">
                <wp:simplePos x="0" y="0"/>
                <wp:positionH relativeFrom="column">
                  <wp:posOffset>533664</wp:posOffset>
                </wp:positionH>
                <wp:positionV relativeFrom="paragraph">
                  <wp:posOffset>-46355</wp:posOffset>
                </wp:positionV>
                <wp:extent cx="876300" cy="605155"/>
                <wp:effectExtent l="0" t="0" r="0" b="23495"/>
                <wp:wrapNone/>
                <wp:docPr id="53" name="Group 27"/>
                <wp:cNvGraphicFramePr/>
                <a:graphic xmlns:a="http://schemas.openxmlformats.org/drawingml/2006/main">
                  <a:graphicData uri="http://schemas.microsoft.com/office/word/2010/wordprocessingGroup">
                    <wpg:wgp>
                      <wpg:cNvGrpSpPr/>
                      <wpg:grpSpPr>
                        <a:xfrm>
                          <a:off x="0" y="0"/>
                          <a:ext cx="876300" cy="605155"/>
                          <a:chOff x="1" y="0"/>
                          <a:chExt cx="2786258" cy="1615441"/>
                        </a:xfrm>
                      </wpg:grpSpPr>
                      <pic:pic xmlns:pic="http://schemas.openxmlformats.org/drawingml/2006/picture">
                        <pic:nvPicPr>
                          <pic:cNvPr id="54" name="Picture 54"/>
                          <pic:cNvPicPr>
                            <a:picLocks noChangeAspect="1"/>
                          </pic:cNvPicPr>
                        </pic:nvPicPr>
                        <pic:blipFill rotWithShape="1">
                          <a:blip r:embed="rId22" cstate="print">
                            <a:biLevel thresh="75000"/>
                            <a:extLst>
                              <a:ext uri="{BEBA8EAE-BF5A-486C-A8C5-ECC9F3942E4B}">
                                <a14:imgProps xmlns:a14="http://schemas.microsoft.com/office/drawing/2010/main">
                                  <a14:imgLayer r:embed="rId23">
                                    <a14:imgEffect>
                                      <a14:backgroundRemoval t="47167" b="76667" l="23250" r="63625">
                                        <a14:foregroundMark x1="37875" y1="67500" x2="28500" y2="73000"/>
                                        <a14:foregroundMark x1="28500" y1="73000" x2="25625" y2="76500"/>
                                        <a14:foregroundMark x1="37500" y1="67333" x2="46500" y2="67500"/>
                                        <a14:foregroundMark x1="46500" y1="67500" x2="54750" y2="71000"/>
                                        <a14:foregroundMark x1="54750" y1="71000" x2="60625" y2="76667"/>
                                        <a14:foregroundMark x1="49375" y1="73500" x2="33875" y2="76000"/>
                                        <a14:foregroundMark x1="28375" y1="73500" x2="28375" y2="73500"/>
                                        <a14:foregroundMark x1="32750" y1="74667" x2="32750" y2="74667"/>
                                        <a14:foregroundMark x1="43250" y1="68833" x2="43250" y2="68833"/>
                                        <a14:foregroundMark x1="42000" y1="72667" x2="42000" y2="72667"/>
                                        <a14:foregroundMark x1="42250" y1="72500" x2="42250" y2="72500"/>
                                      </a14:backgroundRemoval>
                                    </a14:imgEffect>
                                    <a14:imgEffect>
                                      <a14:saturation sat="0"/>
                                    </a14:imgEffect>
                                  </a14:imgLayer>
                                </a14:imgProps>
                              </a:ext>
                              <a:ext uri="{28A0092B-C50C-407E-A947-70E740481C1C}">
                                <a14:useLocalDpi xmlns:a14="http://schemas.microsoft.com/office/drawing/2010/main" val="0"/>
                              </a:ext>
                            </a:extLst>
                          </a:blip>
                          <a:srcRect l="18228" t="43943" r="31143" b="23143"/>
                          <a:stretch/>
                        </pic:blipFill>
                        <pic:spPr>
                          <a:xfrm>
                            <a:off x="1" y="0"/>
                            <a:ext cx="2786258" cy="1358537"/>
                          </a:xfrm>
                          <a:prstGeom prst="rect">
                            <a:avLst/>
                          </a:prstGeom>
                        </pic:spPr>
                      </pic:pic>
                      <wps:wsp>
                        <wps:cNvPr id="55" name="Rectangle 55"/>
                        <wps:cNvSpPr/>
                        <wps:spPr>
                          <a:xfrm>
                            <a:off x="80311" y="1341119"/>
                            <a:ext cx="2486303" cy="274322"/>
                          </a:xfrm>
                          <a:prstGeom prst="rect">
                            <a:avLst/>
                          </a:prstGeom>
                          <a:solidFill>
                            <a:srgbClr val="0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1CCB403" id="Group 27" o:spid="_x0000_s1026" style="position:absolute;margin-left:42pt;margin-top:-3.65pt;width:69pt;height:47.65pt;z-index:251704832;mso-width-relative:margin;mso-height-relative:margin" coordorigin="" coordsize="27862,1615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">
                <v:shape id="Picture 54" o:spid="_x0000_s1027" type="#_x0000_t75" style="position:absolute;width:27862;height:13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">
                  <v:imagedata r:id="rId24" o:title="" croptop="28798f" cropbottom="15167f" cropleft="11946f" cropright="20410f" grayscale="t" bilevel="t"/>
                </v:shape>
                <v:rect id="Rectangle 55" o:spid="_x0000_s1028" style="position:absolute;left:803;top:13411;width:24863;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" fillcolor="black" strokecolor="black [3213]" strokeweight="1pt"/>
              </v:group>
            </w:pict>
          </mc:Fallback>
        </mc:AlternateContent>
      </w:r>
      <w:r w:rsidRPr="001C5BBF">
        <w:rPr>
          <w:b/>
          <w:noProof/>
          <w:sz w:val="24"/>
          <w:szCs w:val="24"/>
        </w:rPr>
        <mc:AlternateContent>
          <mc:Choice Requires="wps">
            <w:drawing>
              <wp:anchor distT="0" distB="0" distL="114300" distR="114300" simplePos="0" relativeHeight="251701760" behindDoc="0" locked="0" layoutInCell="1" allowOverlap="1" wp14:anchorId="42FECD56" wp14:editId="3F3C16FA">
                <wp:simplePos x="0" y="0"/>
                <wp:positionH relativeFrom="column">
                  <wp:posOffset>3336372</wp:posOffset>
                </wp:positionH>
                <wp:positionV relativeFrom="paragraph">
                  <wp:posOffset>1036320</wp:posOffset>
                </wp:positionV>
                <wp:extent cx="2010902"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2010902" cy="0"/>
                        </a:xfrm>
                        <a:prstGeom prst="line">
                          <a:avLst/>
                        </a:prstGeom>
                        <a:ln w="1270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54B44" id="Straight Connector 67"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262.7pt,81.6pt" to="421.0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" strokecolor="blue" strokeweight="1pt">
                <v:stroke joinstyle="miter"/>
              </v:line>
            </w:pict>
          </mc:Fallback>
        </mc:AlternateContent>
      </w:r>
      <w:r w:rsidRPr="001C5BBF">
        <w:rPr>
          <w:b/>
          <w:noProof/>
          <w:sz w:val="24"/>
          <w:szCs w:val="24"/>
        </w:rPr>
        <mc:AlternateContent>
          <mc:Choice Requires="wps">
            <w:drawing>
              <wp:anchor distT="0" distB="0" distL="114300" distR="114300" simplePos="0" relativeHeight="251698688" behindDoc="0" locked="0" layoutInCell="1" allowOverlap="1" wp14:anchorId="727A774B" wp14:editId="7F4A3CF9">
                <wp:simplePos x="0" y="0"/>
                <wp:positionH relativeFrom="column">
                  <wp:posOffset>454983</wp:posOffset>
                </wp:positionH>
                <wp:positionV relativeFrom="paragraph">
                  <wp:posOffset>1038225</wp:posOffset>
                </wp:positionV>
                <wp:extent cx="2010902"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201090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33C93" id="Straight Connector 63"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35.85pt,81.75pt" to="194.2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" strokecolor="red" strokeweight="1pt">
                <v:stroke joinstyle="miter"/>
              </v:line>
            </w:pict>
          </mc:Fallback>
        </mc:AlternateContent>
      </w:r>
      <w:r w:rsidRPr="001C5BBF">
        <w:rPr>
          <w:b/>
          <w:noProof/>
          <w:sz w:val="24"/>
          <w:szCs w:val="24"/>
        </w:rPr>
        <mc:AlternateContent>
          <mc:Choice Requires="wps">
            <w:drawing>
              <wp:anchor distT="0" distB="0" distL="114300" distR="114300" simplePos="0" relativeHeight="251714048" behindDoc="0" locked="0" layoutInCell="1" allowOverlap="1" wp14:anchorId="215E6121" wp14:editId="5E121996">
                <wp:simplePos x="0" y="0"/>
                <wp:positionH relativeFrom="column">
                  <wp:posOffset>3545134</wp:posOffset>
                </wp:positionH>
                <wp:positionV relativeFrom="paragraph">
                  <wp:posOffset>194996</wp:posOffset>
                </wp:positionV>
                <wp:extent cx="100241" cy="261606"/>
                <wp:effectExtent l="0" t="0" r="33655" b="24765"/>
                <wp:wrapNone/>
                <wp:docPr id="62" name="Straight Connector 62"/>
                <wp:cNvGraphicFramePr/>
                <a:graphic xmlns:a="http://schemas.openxmlformats.org/drawingml/2006/main">
                  <a:graphicData uri="http://schemas.microsoft.com/office/word/2010/wordprocessingShape">
                    <wps:wsp>
                      <wps:cNvCnPr/>
                      <wps:spPr>
                        <a:xfrm>
                          <a:off x="0" y="0"/>
                          <a:ext cx="100241" cy="261606"/>
                        </a:xfrm>
                        <a:prstGeom prst="line">
                          <a:avLst/>
                        </a:prstGeom>
                        <a:ln w="63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A28A9" id="Straight Connector 62"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15pt,15.35pt" to="287.0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" strokecolor="blue" strokeweight=".5pt">
                <v:stroke joinstyle="miter"/>
              </v:line>
            </w:pict>
          </mc:Fallback>
        </mc:AlternateContent>
      </w:r>
      <w:r w:rsidRPr="001C5BBF">
        <w:rPr>
          <w:b/>
          <w:noProof/>
          <w:sz w:val="24"/>
          <w:szCs w:val="24"/>
        </w:rPr>
        <mc:AlternateContent>
          <mc:Choice Requires="wps">
            <w:drawing>
              <wp:anchor distT="0" distB="0" distL="114300" distR="114300" simplePos="0" relativeHeight="251720192" behindDoc="0" locked="0" layoutInCell="1" allowOverlap="1" wp14:anchorId="51B67EA1" wp14:editId="776C7684">
                <wp:simplePos x="0" y="0"/>
                <wp:positionH relativeFrom="column">
                  <wp:posOffset>3645374</wp:posOffset>
                </wp:positionH>
                <wp:positionV relativeFrom="paragraph">
                  <wp:posOffset>454157</wp:posOffset>
                </wp:positionV>
                <wp:extent cx="251827" cy="0"/>
                <wp:effectExtent l="0" t="0" r="0" b="0"/>
                <wp:wrapNone/>
                <wp:docPr id="61" name="Straight Connector 61"/>
                <wp:cNvGraphicFramePr/>
                <a:graphic xmlns:a="http://schemas.openxmlformats.org/drawingml/2006/main">
                  <a:graphicData uri="http://schemas.microsoft.com/office/word/2010/wordprocessingShape">
                    <wps:wsp>
                      <wps:cNvCnPr/>
                      <wps:spPr>
                        <a:xfrm flipH="1" flipV="1">
                          <a:off x="0" y="0"/>
                          <a:ext cx="251827" cy="0"/>
                        </a:xfrm>
                        <a:prstGeom prst="line">
                          <a:avLst/>
                        </a:prstGeom>
                        <a:ln w="63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E570E" id="Straight Connector 61"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05pt,35.75pt" to="306.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" strokecolor="blue" strokeweight=".5pt">
                <v:stroke joinstyle="miter"/>
              </v:line>
            </w:pict>
          </mc:Fallback>
        </mc:AlternateContent>
      </w:r>
      <w:r w:rsidRPr="001C5BBF">
        <w:rPr>
          <w:b/>
          <w:noProof/>
          <w:sz w:val="24"/>
          <w:szCs w:val="24"/>
        </w:rPr>
        <mc:AlternateContent>
          <mc:Choice Requires="wps">
            <w:drawing>
              <wp:anchor distT="0" distB="0" distL="114300" distR="114300" simplePos="0" relativeHeight="251710976" behindDoc="0" locked="0" layoutInCell="1" allowOverlap="1" wp14:anchorId="5CF2A5A8" wp14:editId="170B9CCB">
                <wp:simplePos x="0" y="0"/>
                <wp:positionH relativeFrom="column">
                  <wp:posOffset>666750</wp:posOffset>
                </wp:positionH>
                <wp:positionV relativeFrom="paragraph">
                  <wp:posOffset>219710</wp:posOffset>
                </wp:positionV>
                <wp:extent cx="171450" cy="236220"/>
                <wp:effectExtent l="0" t="0" r="19050" b="30480"/>
                <wp:wrapNone/>
                <wp:docPr id="60" name="Straight Connector 60"/>
                <wp:cNvGraphicFramePr/>
                <a:graphic xmlns:a="http://schemas.openxmlformats.org/drawingml/2006/main">
                  <a:graphicData uri="http://schemas.microsoft.com/office/word/2010/wordprocessingShape">
                    <wps:wsp>
                      <wps:cNvCnPr/>
                      <wps:spPr>
                        <a:xfrm flipV="1">
                          <a:off x="0" y="0"/>
                          <a:ext cx="171450" cy="23622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FD500" id="Straight Connector 60" o:spid="_x0000_s1026" style="position:absolute;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7.3pt" to="66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" strokecolor="red" strokeweight=".5pt">
                <v:stroke joinstyle="miter"/>
              </v:line>
            </w:pict>
          </mc:Fallback>
        </mc:AlternateContent>
      </w:r>
      <w:r w:rsidRPr="001C5BBF">
        <w:rPr>
          <w:b/>
          <w:noProof/>
          <w:sz w:val="24"/>
          <w:szCs w:val="24"/>
        </w:rPr>
        <mc:AlternateContent>
          <mc:Choice Requires="wps">
            <w:drawing>
              <wp:anchor distT="0" distB="0" distL="114300" distR="114300" simplePos="0" relativeHeight="251707904" behindDoc="0" locked="0" layoutInCell="1" allowOverlap="1" wp14:anchorId="57FA4361" wp14:editId="338ACE85">
                <wp:simplePos x="0" y="0"/>
                <wp:positionH relativeFrom="column">
                  <wp:posOffset>666750</wp:posOffset>
                </wp:positionH>
                <wp:positionV relativeFrom="paragraph">
                  <wp:posOffset>455930</wp:posOffset>
                </wp:positionV>
                <wp:extent cx="300990"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300990"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9C101" id="Straight Connector 59" o:spid="_x0000_s1026" style="position:absolute;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35.9pt" to="76.2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" strokecolor="red" strokeweight=".5pt">
                <v:stroke joinstyle="miter"/>
              </v:line>
            </w:pict>
          </mc:Fallback>
        </mc:AlternateContent>
      </w:r>
      <w:r w:rsidRPr="001C5BBF">
        <w:rPr>
          <w:b/>
          <w:noProof/>
          <w:sz w:val="24"/>
          <w:szCs w:val="24"/>
        </w:rPr>
        <mc:AlternateContent>
          <mc:Choice Requires="wps">
            <w:drawing>
              <wp:anchor distT="0" distB="0" distL="114300" distR="114300" simplePos="0" relativeHeight="251680256" behindDoc="0" locked="0" layoutInCell="1" allowOverlap="1" wp14:anchorId="595F7ACA" wp14:editId="6F2195B0">
                <wp:simplePos x="0" y="0"/>
                <wp:positionH relativeFrom="column">
                  <wp:posOffset>3366655</wp:posOffset>
                </wp:positionH>
                <wp:positionV relativeFrom="paragraph">
                  <wp:posOffset>49349</wp:posOffset>
                </wp:positionV>
                <wp:extent cx="1068779" cy="62293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1068779" cy="622935"/>
                        </a:xfrm>
                        <a:prstGeom prst="rect">
                          <a:avLst/>
                        </a:prstGeom>
                        <a:solidFill>
                          <a:schemeClr val="lt1"/>
                        </a:solidFill>
                        <a:ln w="6350">
                          <a:noFill/>
                        </a:ln>
                      </wps:spPr>
                      <wps:txbx>
                        <w:txbxContent>
                          <w:p w14:paraId="164E137F" w14:textId="77777777" w:rsidR="00FE45C7" w:rsidRDefault="00FE45C7" w:rsidP="005E2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F7ACA" id="Text Box 57" o:spid="_x0000_s1042" type="#_x0000_t202" style="position:absolute;left:0;text-align:left;margin-left:265.1pt;margin-top:3.9pt;width:84.15pt;height:49.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" fillcolor="white [3201]" stroked="f" strokeweight=".5pt">
                <v:textbox>
                  <w:txbxContent>
                    <w:p w14:paraId="164E137F" w14:textId="77777777" w:rsidR="00FE45C7" w:rsidRDefault="00FE45C7" w:rsidP="005E2240"/>
                  </w:txbxContent>
                </v:textbox>
              </v:shape>
            </w:pict>
          </mc:Fallback>
        </mc:AlternateContent>
      </w:r>
      <w:r w:rsidRPr="001C5BBF">
        <w:rPr>
          <w:b/>
          <w:noProof/>
          <w:sz w:val="24"/>
          <w:szCs w:val="24"/>
        </w:rPr>
        <mc:AlternateContent>
          <mc:Choice Requires="wps">
            <w:drawing>
              <wp:anchor distT="0" distB="0" distL="114300" distR="114300" simplePos="0" relativeHeight="251677184" behindDoc="0" locked="0" layoutInCell="1" allowOverlap="1" wp14:anchorId="10A73AC5" wp14:editId="767864D0">
                <wp:simplePos x="0" y="0"/>
                <wp:positionH relativeFrom="column">
                  <wp:posOffset>504701</wp:posOffset>
                </wp:positionH>
                <wp:positionV relativeFrom="paragraph">
                  <wp:posOffset>49349</wp:posOffset>
                </wp:positionV>
                <wp:extent cx="905989" cy="623454"/>
                <wp:effectExtent l="0" t="0" r="8890" b="5715"/>
                <wp:wrapNone/>
                <wp:docPr id="58" name="Text Box 58"/>
                <wp:cNvGraphicFramePr/>
                <a:graphic xmlns:a="http://schemas.openxmlformats.org/drawingml/2006/main">
                  <a:graphicData uri="http://schemas.microsoft.com/office/word/2010/wordprocessingShape">
                    <wps:wsp>
                      <wps:cNvSpPr txBox="1"/>
                      <wps:spPr>
                        <a:xfrm>
                          <a:off x="0" y="0"/>
                          <a:ext cx="905989" cy="623454"/>
                        </a:xfrm>
                        <a:prstGeom prst="rect">
                          <a:avLst/>
                        </a:prstGeom>
                        <a:solidFill>
                          <a:schemeClr val="lt1"/>
                        </a:solidFill>
                        <a:ln w="6350">
                          <a:noFill/>
                        </a:ln>
                      </wps:spPr>
                      <wps:txbx>
                        <w:txbxContent>
                          <w:p w14:paraId="4C4EA22A" w14:textId="77777777" w:rsidR="00FE45C7" w:rsidRDefault="00FE45C7" w:rsidP="005E22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3AC5" id="Text Box 58" o:spid="_x0000_s1043" type="#_x0000_t202" style="position:absolute;left:0;text-align:left;margin-left:39.75pt;margin-top:3.9pt;width:71.35pt;height:49.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" fillcolor="white [3201]" stroked="f" strokeweight=".5pt">
                <v:textbox>
                  <w:txbxContent>
                    <w:p w14:paraId="4C4EA22A" w14:textId="77777777" w:rsidR="00FE45C7" w:rsidRDefault="00FE45C7" w:rsidP="005E2240"/>
                  </w:txbxContent>
                </v:textbox>
              </v:shape>
            </w:pict>
          </mc:Fallback>
        </mc:AlternateContent>
      </w:r>
      <w:r w:rsidRPr="001C5BBF">
        <w:rPr>
          <w:b/>
          <w:noProof/>
          <w:sz w:val="24"/>
          <w:szCs w:val="24"/>
        </w:rPr>
        <mc:AlternateContent>
          <mc:Choice Requires="wps">
            <w:drawing>
              <wp:anchor distT="0" distB="0" distL="114300" distR="114300" simplePos="0" relativeHeight="251695616" behindDoc="0" locked="0" layoutInCell="1" allowOverlap="1" wp14:anchorId="0C1C60A1" wp14:editId="03C084B7">
                <wp:simplePos x="0" y="0"/>
                <wp:positionH relativeFrom="column">
                  <wp:posOffset>564543</wp:posOffset>
                </wp:positionH>
                <wp:positionV relativeFrom="paragraph">
                  <wp:posOffset>105576</wp:posOffset>
                </wp:positionV>
                <wp:extent cx="1192695" cy="930302"/>
                <wp:effectExtent l="0" t="0" r="0" b="3175"/>
                <wp:wrapNone/>
                <wp:docPr id="12" name="Rectangle 12"/>
                <wp:cNvGraphicFramePr/>
                <a:graphic xmlns:a="http://schemas.openxmlformats.org/drawingml/2006/main">
                  <a:graphicData uri="http://schemas.microsoft.com/office/word/2010/wordprocessingShape">
                    <wps:wsp>
                      <wps:cNvSpPr/>
                      <wps:spPr>
                        <a:xfrm>
                          <a:off x="0" y="0"/>
                          <a:ext cx="1192695" cy="9303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ECEA3" id="Rectangle 12" o:spid="_x0000_s1026" style="position:absolute;margin-left:44.45pt;margin-top:8.3pt;width:93.9pt;height:73.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" filled="f" stroked="f" strokeweight="1pt"/>
            </w:pict>
          </mc:Fallback>
        </mc:AlternateContent>
      </w:r>
      <w:r w:rsidRPr="001C5BBF">
        <w:rPr>
          <w:b/>
          <w:noProof/>
          <w:sz w:val="24"/>
          <w:szCs w:val="24"/>
        </w:rPr>
        <mc:AlternateContent>
          <mc:Choice Requires="wps">
            <w:drawing>
              <wp:anchor distT="0" distB="0" distL="114300" distR="114300" simplePos="0" relativeHeight="251692544" behindDoc="0" locked="0" layoutInCell="1" allowOverlap="1" wp14:anchorId="058D0B14" wp14:editId="0BB00B6B">
                <wp:simplePos x="0" y="0"/>
                <wp:positionH relativeFrom="column">
                  <wp:posOffset>53036</wp:posOffset>
                </wp:positionH>
                <wp:positionV relativeFrom="paragraph">
                  <wp:posOffset>26035</wp:posOffset>
                </wp:positionV>
                <wp:extent cx="405082" cy="327804"/>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405082" cy="327804"/>
                        </a:xfrm>
                        <a:prstGeom prst="rect">
                          <a:avLst/>
                        </a:prstGeom>
                        <a:noFill/>
                        <a:ln w="6350">
                          <a:noFill/>
                        </a:ln>
                      </wps:spPr>
                      <wps:txbx>
                        <w:txbxContent>
                          <w:p w14:paraId="7FAFF37B" w14:textId="77777777" w:rsidR="00FE45C7" w:rsidRPr="00706744" w:rsidRDefault="00FE45C7" w:rsidP="005E2240">
                            <w:pPr>
                              <w:rPr>
                                <w:rFonts w:ascii="Times New Roman" w:hAnsi="Times New Roman" w:cs="Times New Roman"/>
                                <w:sz w:val="24"/>
                                <w:szCs w:val="24"/>
                              </w:rPr>
                            </w:pPr>
                            <w:r w:rsidRPr="00706744">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0B14" id="Text Box 217" o:spid="_x0000_s1044" type="#_x0000_t202" style="position:absolute;left:0;text-align:left;margin-left:4.2pt;margin-top:2.05pt;width:31.9pt;height:25.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j7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" filled="f" stroked="f" strokeweight=".5pt">
                <v:textbox>
                  <w:txbxContent>
                    <w:p w14:paraId="7FAFF37B" w14:textId="77777777" w:rsidR="00FE45C7" w:rsidRPr="00706744" w:rsidRDefault="00FE45C7" w:rsidP="005E2240">
                      <w:pPr>
                        <w:rPr>
                          <w:rFonts w:ascii="Times New Roman" w:hAnsi="Times New Roman" w:cs="Times New Roman"/>
                          <w:sz w:val="24"/>
                          <w:szCs w:val="24"/>
                        </w:rPr>
                      </w:pPr>
                      <w:r w:rsidRPr="00706744">
                        <w:rPr>
                          <w:rFonts w:ascii="Times New Roman" w:hAnsi="Times New Roman" w:cs="Times New Roman"/>
                          <w:sz w:val="24"/>
                          <w:szCs w:val="24"/>
                        </w:rPr>
                        <w:t>(a)</w:t>
                      </w:r>
                    </w:p>
                  </w:txbxContent>
                </v:textbox>
              </v:shape>
            </w:pict>
          </mc:Fallback>
        </mc:AlternateContent>
      </w:r>
      <w:r w:rsidRPr="001C5BBF">
        <w:rPr>
          <w:b/>
          <w:noProof/>
          <w:sz w:val="24"/>
          <w:szCs w:val="24"/>
        </w:rPr>
        <mc:AlternateContent>
          <mc:Choice Requires="wps">
            <w:drawing>
              <wp:anchor distT="0" distB="0" distL="114300" distR="114300" simplePos="0" relativeHeight="251689472" behindDoc="0" locked="0" layoutInCell="1" allowOverlap="1" wp14:anchorId="73CFB298" wp14:editId="7BB2BE6A">
                <wp:simplePos x="0" y="0"/>
                <wp:positionH relativeFrom="column">
                  <wp:posOffset>2924175</wp:posOffset>
                </wp:positionH>
                <wp:positionV relativeFrom="paragraph">
                  <wp:posOffset>22225</wp:posOffset>
                </wp:positionV>
                <wp:extent cx="405082" cy="327804"/>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05082" cy="327804"/>
                        </a:xfrm>
                        <a:prstGeom prst="rect">
                          <a:avLst/>
                        </a:prstGeom>
                        <a:noFill/>
                        <a:ln w="6350">
                          <a:noFill/>
                        </a:ln>
                      </wps:spPr>
                      <wps:txbx>
                        <w:txbxContent>
                          <w:p w14:paraId="1C1CA7CD" w14:textId="77777777" w:rsidR="00FE45C7" w:rsidRPr="00706744" w:rsidRDefault="00FE45C7" w:rsidP="005E2240">
                            <w:pPr>
                              <w:rPr>
                                <w:rFonts w:ascii="Times New Roman" w:hAnsi="Times New Roman" w:cs="Times New Roman"/>
                                <w:sz w:val="24"/>
                                <w:szCs w:val="24"/>
                              </w:rPr>
                            </w:pPr>
                            <w:r w:rsidRPr="00706744">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FB298" id="Text Box 50" o:spid="_x0000_s1045" type="#_x0000_t202" style="position:absolute;left:0;text-align:left;margin-left:230.25pt;margin-top:1.75pt;width:31.9pt;height:25.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pcuGwIAADI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" filled="f" stroked="f" strokeweight=".5pt">
                <v:textbox>
                  <w:txbxContent>
                    <w:p w14:paraId="1C1CA7CD" w14:textId="77777777" w:rsidR="00FE45C7" w:rsidRPr="00706744" w:rsidRDefault="00FE45C7" w:rsidP="005E2240">
                      <w:pPr>
                        <w:rPr>
                          <w:rFonts w:ascii="Times New Roman" w:hAnsi="Times New Roman" w:cs="Times New Roman"/>
                          <w:sz w:val="24"/>
                          <w:szCs w:val="24"/>
                        </w:rPr>
                      </w:pPr>
                      <w:r w:rsidRPr="00706744">
                        <w:rPr>
                          <w:rFonts w:ascii="Times New Roman" w:hAnsi="Times New Roman" w:cs="Times New Roman"/>
                          <w:sz w:val="24"/>
                          <w:szCs w:val="24"/>
                        </w:rPr>
                        <w:t>(b)</w:t>
                      </w:r>
                    </w:p>
                  </w:txbxContent>
                </v:textbox>
              </v:shape>
            </w:pict>
          </mc:Fallback>
        </mc:AlternateContent>
      </w:r>
      <w:r w:rsidRPr="001C5BBF">
        <w:rPr>
          <w:b/>
          <w:noProof/>
          <w:sz w:val="24"/>
          <w:szCs w:val="24"/>
        </w:rPr>
        <mc:AlternateContent>
          <mc:Choice Requires="wps">
            <w:drawing>
              <wp:anchor distT="0" distB="0" distL="114300" distR="114300" simplePos="0" relativeHeight="251686400" behindDoc="0" locked="0" layoutInCell="1" allowOverlap="1" wp14:anchorId="554BFA36" wp14:editId="72569901">
                <wp:simplePos x="0" y="0"/>
                <wp:positionH relativeFrom="column">
                  <wp:posOffset>2829465</wp:posOffset>
                </wp:positionH>
                <wp:positionV relativeFrom="paragraph">
                  <wp:posOffset>2213370</wp:posOffset>
                </wp:positionV>
                <wp:extent cx="3105510" cy="101161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05510" cy="1011615"/>
                        </a:xfrm>
                        <a:prstGeom prst="rect">
                          <a:avLst/>
                        </a:prstGeom>
                        <a:noFill/>
                        <a:ln w="6350">
                          <a:noFill/>
                        </a:ln>
                      </wps:spPr>
                      <wps:txbx>
                        <w:txbxContent>
                          <w:p w14:paraId="125E2F87" w14:textId="77777777" w:rsidR="00FE45C7" w:rsidRDefault="00FE45C7" w:rsidP="005E2240">
                            <w:r w:rsidRPr="0018746F">
                              <w:rPr>
                                <w:noProof/>
                              </w:rPr>
                              <w:drawing>
                                <wp:inline distT="0" distB="0" distL="0" distR="0" wp14:anchorId="42520F88" wp14:editId="612AA4CD">
                                  <wp:extent cx="2812211" cy="947080"/>
                                  <wp:effectExtent l="0" t="0" r="7620" b="5715"/>
                                  <wp:docPr id="6"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line chart&#10;&#10;Description automatically generated"/>
                                          <pic:cNvPicPr>
                                            <a:picLocks noChangeAspect="1"/>
                                          </pic:cNvPicPr>
                                        </pic:nvPicPr>
                                        <pic:blipFill>
                                          <a:blip r:embed="rId25"/>
                                          <a:stretch>
                                            <a:fillRect/>
                                          </a:stretch>
                                        </pic:blipFill>
                                        <pic:spPr>
                                          <a:xfrm>
                                            <a:off x="0" y="0"/>
                                            <a:ext cx="2857781" cy="9624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FA36" id="Text Box 47" o:spid="_x0000_s1046" type="#_x0000_t202" style="position:absolute;left:0;text-align:left;margin-left:222.8pt;margin-top:174.3pt;width:244.55pt;height:79.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" filled="f" stroked="f" strokeweight=".5pt">
                <v:textbox>
                  <w:txbxContent>
                    <w:p w14:paraId="125E2F87" w14:textId="77777777" w:rsidR="00FE45C7" w:rsidRDefault="00FE45C7" w:rsidP="005E2240">
                      <w:r w:rsidRPr="0018746F">
                        <w:rPr>
                          <w:noProof/>
                        </w:rPr>
                        <w:drawing>
                          <wp:inline distT="0" distB="0" distL="0" distR="0" wp14:anchorId="42520F88" wp14:editId="612AA4CD">
                            <wp:extent cx="2812211" cy="947080"/>
                            <wp:effectExtent l="0" t="0" r="7620" b="5715"/>
                            <wp:docPr id="6"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hart, line chart&#10;&#10;Description automatically generated"/>
                                    <pic:cNvPicPr>
                                      <a:picLocks noChangeAspect="1"/>
                                    </pic:cNvPicPr>
                                  </pic:nvPicPr>
                                  <pic:blipFill>
                                    <a:blip r:embed="rId25"/>
                                    <a:stretch>
                                      <a:fillRect/>
                                    </a:stretch>
                                  </pic:blipFill>
                                  <pic:spPr>
                                    <a:xfrm>
                                      <a:off x="0" y="0"/>
                                      <a:ext cx="2857781" cy="962427"/>
                                    </a:xfrm>
                                    <a:prstGeom prst="rect">
                                      <a:avLst/>
                                    </a:prstGeom>
                                  </pic:spPr>
                                </pic:pic>
                              </a:graphicData>
                            </a:graphic>
                          </wp:inline>
                        </w:drawing>
                      </w:r>
                    </w:p>
                  </w:txbxContent>
                </v:textbox>
              </v:shape>
            </w:pict>
          </mc:Fallback>
        </mc:AlternateContent>
      </w:r>
      <w:r w:rsidRPr="001C5BBF">
        <w:rPr>
          <w:b/>
          <w:noProof/>
          <w:sz w:val="24"/>
          <w:szCs w:val="24"/>
        </w:rPr>
        <mc:AlternateContent>
          <mc:Choice Requires="wps">
            <w:drawing>
              <wp:anchor distT="0" distB="0" distL="114300" distR="114300" simplePos="0" relativeHeight="251683328" behindDoc="1" locked="0" layoutInCell="1" allowOverlap="1" wp14:anchorId="23322E42" wp14:editId="71F3DB10">
                <wp:simplePos x="0" y="0"/>
                <wp:positionH relativeFrom="column">
                  <wp:posOffset>-60960</wp:posOffset>
                </wp:positionH>
                <wp:positionV relativeFrom="paragraph">
                  <wp:posOffset>2225040</wp:posOffset>
                </wp:positionV>
                <wp:extent cx="3752215" cy="131953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52215" cy="1319530"/>
                        </a:xfrm>
                        <a:prstGeom prst="rect">
                          <a:avLst/>
                        </a:prstGeom>
                        <a:noFill/>
                        <a:ln w="6350">
                          <a:noFill/>
                        </a:ln>
                      </wps:spPr>
                      <wps:txbx>
                        <w:txbxContent>
                          <w:p w14:paraId="3C0148DB" w14:textId="77777777" w:rsidR="00FE45C7" w:rsidRDefault="00FE45C7" w:rsidP="005E2240">
                            <w:r w:rsidRPr="00347B09">
                              <w:rPr>
                                <w:noProof/>
                              </w:rPr>
                              <w:drawing>
                                <wp:inline distT="0" distB="0" distL="0" distR="0" wp14:anchorId="1854C11E" wp14:editId="06816149">
                                  <wp:extent cx="2855343" cy="951782"/>
                                  <wp:effectExtent l="0" t="0" r="2540" b="1270"/>
                                  <wp:docPr id="10"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hart&#10;&#10;Description automatically generated with medium confidence"/>
                                          <pic:cNvPicPr>
                                            <a:picLocks noChangeAspect="1"/>
                                          </pic:cNvPicPr>
                                        </pic:nvPicPr>
                                        <pic:blipFill>
                                          <a:blip r:embed="rId26"/>
                                          <a:stretch>
                                            <a:fillRect/>
                                          </a:stretch>
                                        </pic:blipFill>
                                        <pic:spPr>
                                          <a:xfrm>
                                            <a:off x="0" y="0"/>
                                            <a:ext cx="2945182" cy="9817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22E42" id="Text Box 39" o:spid="_x0000_s1047" type="#_x0000_t202" style="position:absolute;left:0;text-align:left;margin-left:-4.8pt;margin-top:175.2pt;width:295.45pt;height:103.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" filled="f" stroked="f" strokeweight=".5pt">
                <v:textbox>
                  <w:txbxContent>
                    <w:p w14:paraId="3C0148DB" w14:textId="77777777" w:rsidR="00FE45C7" w:rsidRDefault="00FE45C7" w:rsidP="005E2240">
                      <w:r w:rsidRPr="00347B09">
                        <w:rPr>
                          <w:noProof/>
                        </w:rPr>
                        <w:drawing>
                          <wp:inline distT="0" distB="0" distL="0" distR="0" wp14:anchorId="1854C11E" wp14:editId="06816149">
                            <wp:extent cx="2855343" cy="951782"/>
                            <wp:effectExtent l="0" t="0" r="2540" b="1270"/>
                            <wp:docPr id="10"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hart&#10;&#10;Description automatically generated with medium confidence"/>
                                    <pic:cNvPicPr>
                                      <a:picLocks noChangeAspect="1"/>
                                    </pic:cNvPicPr>
                                  </pic:nvPicPr>
                                  <pic:blipFill>
                                    <a:blip r:embed="rId26"/>
                                    <a:stretch>
                                      <a:fillRect/>
                                    </a:stretch>
                                  </pic:blipFill>
                                  <pic:spPr>
                                    <a:xfrm>
                                      <a:off x="0" y="0"/>
                                      <a:ext cx="2945182" cy="981728"/>
                                    </a:xfrm>
                                    <a:prstGeom prst="rect">
                                      <a:avLst/>
                                    </a:prstGeom>
                                  </pic:spPr>
                                </pic:pic>
                              </a:graphicData>
                            </a:graphic>
                          </wp:inline>
                        </w:drawing>
                      </w:r>
                    </w:p>
                  </w:txbxContent>
                </v:textbox>
              </v:shape>
            </w:pict>
          </mc:Fallback>
        </mc:AlternateContent>
      </w:r>
      <w:r w:rsidRPr="001C5BBF">
        <w:rPr>
          <w:b/>
          <w:noProof/>
          <w:sz w:val="24"/>
          <w:szCs w:val="24"/>
        </w:rPr>
        <w:drawing>
          <wp:inline distT="0" distB="0" distL="0" distR="0" wp14:anchorId="51B3B7CA" wp14:editId="009F2487">
            <wp:extent cx="2316301" cy="2245875"/>
            <wp:effectExtent l="0" t="0" r="8255" b="2540"/>
            <wp:docPr id="64" name="Picture 6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3" descr="A screenshot of a computer&#10;&#10;Description automatically generated with medium confidence"/>
                    <pic:cNvPicPr>
                      <a:picLocks noChangeAspect="1"/>
                    </pic:cNvPicPr>
                  </pic:nvPicPr>
                  <pic:blipFill rotWithShape="1">
                    <a:blip r:embed="rId27" cstate="print">
                      <a:extLst>
                        <a:ext uri="{28A0092B-C50C-407E-A947-70E740481C1C}">
                          <a14:useLocalDpi xmlns:a14="http://schemas.microsoft.com/office/drawing/2010/main" val="0"/>
                        </a:ext>
                      </a:extLst>
                    </a:blip>
                    <a:srcRect l="1042" t="10556" r="68125" b="36296"/>
                    <a:stretch/>
                  </pic:blipFill>
                  <pic:spPr>
                    <a:xfrm>
                      <a:off x="0" y="0"/>
                      <a:ext cx="2338921" cy="2267807"/>
                    </a:xfrm>
                    <a:prstGeom prst="rect">
                      <a:avLst/>
                    </a:prstGeom>
                  </pic:spPr>
                </pic:pic>
              </a:graphicData>
            </a:graphic>
          </wp:inline>
        </w:drawing>
      </w:r>
      <w:r w:rsidRPr="001C5BBF">
        <w:rPr>
          <w:b/>
          <w:sz w:val="24"/>
          <w:szCs w:val="24"/>
        </w:rPr>
        <w:tab/>
      </w:r>
      <w:r w:rsidRPr="001C5BBF">
        <w:rPr>
          <w:b/>
          <w:noProof/>
          <w:sz w:val="24"/>
          <w:szCs w:val="24"/>
        </w:rPr>
        <w:drawing>
          <wp:inline distT="0" distB="0" distL="0" distR="0" wp14:anchorId="3D3ED200" wp14:editId="7448F960">
            <wp:extent cx="2332230" cy="2237998"/>
            <wp:effectExtent l="0" t="0" r="0" b="0"/>
            <wp:docPr id="65" name="Picture 6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A screenshot of a computer&#10;&#10;Description automatically generated with medium confidence"/>
                    <pic:cNvPicPr>
                      <a:picLocks noChangeAspect="1"/>
                    </pic:cNvPicPr>
                  </pic:nvPicPr>
                  <pic:blipFill rotWithShape="1">
                    <a:blip r:embed="rId27" cstate="print">
                      <a:extLst>
                        <a:ext uri="{28A0092B-C50C-407E-A947-70E740481C1C}">
                          <a14:useLocalDpi xmlns:a14="http://schemas.microsoft.com/office/drawing/2010/main" val="0"/>
                        </a:ext>
                      </a:extLst>
                    </a:blip>
                    <a:srcRect l="34062" t="10926" r="35001" b="36296"/>
                    <a:stretch/>
                  </pic:blipFill>
                  <pic:spPr>
                    <a:xfrm>
                      <a:off x="0" y="0"/>
                      <a:ext cx="2387810" cy="2291332"/>
                    </a:xfrm>
                    <a:prstGeom prst="rect">
                      <a:avLst/>
                    </a:prstGeom>
                  </pic:spPr>
                </pic:pic>
              </a:graphicData>
            </a:graphic>
          </wp:inline>
        </w:drawing>
      </w:r>
    </w:p>
    <w:p w14:paraId="7D15A8EF" w14:textId="77777777" w:rsidR="005E2240" w:rsidRPr="001C5BBF" w:rsidRDefault="005E2240" w:rsidP="005E2240">
      <w:pPr>
        <w:spacing w:line="480" w:lineRule="auto"/>
        <w:jc w:val="both"/>
        <w:rPr>
          <w:b/>
          <w:sz w:val="24"/>
          <w:szCs w:val="24"/>
        </w:rPr>
      </w:pPr>
    </w:p>
    <w:p w14:paraId="446153B7" w14:textId="4C02DA7A" w:rsidR="005E2240" w:rsidRPr="001C5BBF" w:rsidRDefault="005E2240" w:rsidP="005E2240">
      <w:pPr>
        <w:spacing w:after="0" w:line="480" w:lineRule="auto"/>
        <w:jc w:val="both"/>
        <w:rPr>
          <w:b/>
          <w:sz w:val="24"/>
          <w:szCs w:val="24"/>
        </w:rPr>
      </w:pPr>
    </w:p>
    <w:p w14:paraId="4EA097CB" w14:textId="13FF4FF0" w:rsidR="00B56B27" w:rsidRPr="001C5BBF" w:rsidRDefault="00B56B27" w:rsidP="00706744">
      <w:pPr>
        <w:spacing w:line="480" w:lineRule="auto"/>
        <w:jc w:val="both"/>
        <w:rPr>
          <w:rFonts w:ascii="Times New Roman" w:hAnsi="Times New Roman" w:cs="Times New Roman"/>
          <w:b/>
          <w:sz w:val="24"/>
          <w:szCs w:val="24"/>
        </w:rPr>
      </w:pPr>
      <w:r w:rsidRPr="001C5BBF">
        <w:rPr>
          <w:rFonts w:ascii="Times New Roman" w:hAnsi="Times New Roman" w:cs="Times New Roman"/>
          <w:b/>
          <w:bCs/>
          <w:sz w:val="24"/>
          <w:szCs w:val="24"/>
        </w:rPr>
        <w:t>FIG. 3.</w:t>
      </w:r>
      <w:r w:rsidRPr="001C5BBF">
        <w:rPr>
          <w:rFonts w:ascii="Times New Roman" w:hAnsi="Times New Roman" w:cs="Times New Roman"/>
          <w:sz w:val="24"/>
          <w:szCs w:val="24"/>
        </w:rPr>
        <w:t xml:space="preserve"> </w:t>
      </w:r>
      <w:bookmarkStart w:id="7" w:name="_Hlk120810153"/>
      <w:r w:rsidR="004A2AB3" w:rsidRPr="001C5BBF">
        <w:rPr>
          <w:rFonts w:ascii="Times New Roman" w:hAnsi="Times New Roman" w:cs="Times New Roman"/>
          <w:sz w:val="24"/>
          <w:szCs w:val="24"/>
        </w:rPr>
        <w:t>S</w:t>
      </w:r>
      <w:r w:rsidR="00635955" w:rsidRPr="001C5BBF">
        <w:rPr>
          <w:rFonts w:ascii="Times New Roman" w:hAnsi="Times New Roman" w:cs="Times New Roman"/>
          <w:sz w:val="24"/>
          <w:szCs w:val="24"/>
        </w:rPr>
        <w:t>PM</w:t>
      </w:r>
      <w:r w:rsidRPr="001C5BBF">
        <w:rPr>
          <w:rFonts w:ascii="Times New Roman" w:hAnsi="Times New Roman" w:cs="Times New Roman"/>
          <w:sz w:val="24"/>
          <w:szCs w:val="24"/>
        </w:rPr>
        <w:t xml:space="preserve"> images </w:t>
      </w:r>
      <w:bookmarkEnd w:id="7"/>
      <w:r w:rsidRPr="001C5BBF">
        <w:rPr>
          <w:rFonts w:ascii="Times New Roman" w:hAnsi="Times New Roman" w:cs="Times New Roman"/>
          <w:sz w:val="24"/>
          <w:szCs w:val="24"/>
        </w:rPr>
        <w:t>and cross</w:t>
      </w:r>
      <w:r w:rsidR="00001EF2" w:rsidRPr="001C5BBF">
        <w:rPr>
          <w:rFonts w:ascii="Times New Roman" w:hAnsi="Times New Roman" w:cs="Times New Roman"/>
          <w:sz w:val="24"/>
          <w:szCs w:val="24"/>
        </w:rPr>
        <w:t>-</w:t>
      </w:r>
      <w:r w:rsidRPr="001C5BBF">
        <w:rPr>
          <w:rFonts w:ascii="Times New Roman" w:hAnsi="Times New Roman" w:cs="Times New Roman"/>
          <w:sz w:val="24"/>
          <w:szCs w:val="24"/>
        </w:rPr>
        <w:t xml:space="preserve">sectional profiles </w:t>
      </w:r>
      <w:r w:rsidR="00001EF2" w:rsidRPr="001C5BBF">
        <w:rPr>
          <w:rFonts w:ascii="Times New Roman" w:hAnsi="Times New Roman" w:cs="Times New Roman"/>
          <w:sz w:val="24"/>
          <w:szCs w:val="24"/>
        </w:rPr>
        <w:t>o</w:t>
      </w:r>
      <w:r w:rsidRPr="001C5BBF">
        <w:rPr>
          <w:rFonts w:ascii="Times New Roman" w:hAnsi="Times New Roman" w:cs="Times New Roman"/>
          <w:sz w:val="24"/>
          <w:szCs w:val="24"/>
        </w:rPr>
        <w:t>f (a) hydrophilic and (b) hydrophobic surfaces.</w:t>
      </w:r>
      <w:r w:rsidR="00CA2498" w:rsidRPr="001C5BBF">
        <w:rPr>
          <w:rFonts w:ascii="Times New Roman" w:hAnsi="Times New Roman" w:cs="Times New Roman"/>
          <w:sz w:val="24"/>
          <w:szCs w:val="24"/>
        </w:rPr>
        <w:t xml:space="preserve"> </w:t>
      </w:r>
      <w:r w:rsidR="00CA2498" w:rsidRPr="001C5BBF">
        <w:rPr>
          <w:rFonts w:ascii="Times New Roman" w:hAnsi="Times New Roman" w:cs="Times New Roman"/>
          <w:sz w:val="24"/>
          <w:szCs w:val="24"/>
          <w:lang w:val="en-US"/>
        </w:rPr>
        <w:t>The inset</w:t>
      </w:r>
      <w:r w:rsidR="00001EF2" w:rsidRPr="001C5BBF">
        <w:rPr>
          <w:rFonts w:ascii="Times New Roman" w:hAnsi="Times New Roman" w:cs="Times New Roman"/>
          <w:sz w:val="24"/>
          <w:szCs w:val="24"/>
          <w:lang w:val="en-US"/>
        </w:rPr>
        <w:t>s</w:t>
      </w:r>
      <w:r w:rsidR="00CA2498" w:rsidRPr="001C5BBF">
        <w:rPr>
          <w:rFonts w:ascii="Times New Roman" w:hAnsi="Times New Roman" w:cs="Times New Roman"/>
          <w:sz w:val="24"/>
          <w:szCs w:val="24"/>
          <w:lang w:val="en-US"/>
        </w:rPr>
        <w:t xml:space="preserve"> show </w:t>
      </w:r>
      <w:r w:rsidR="00DC40F0" w:rsidRPr="001C5BBF">
        <w:rPr>
          <w:rFonts w:ascii="Times New Roman" w:hAnsi="Times New Roman" w:cs="Times New Roman"/>
          <w:sz w:val="24"/>
          <w:szCs w:val="24"/>
          <w:lang w:val="en-US"/>
        </w:rPr>
        <w:t>Y</w:t>
      </w:r>
      <w:r w:rsidR="000603B3" w:rsidRPr="001C5BBF">
        <w:rPr>
          <w:rFonts w:ascii="Times New Roman" w:hAnsi="Times New Roman" w:cs="Times New Roman"/>
          <w:sz w:val="24"/>
          <w:szCs w:val="24"/>
          <w:lang w:val="en-US"/>
        </w:rPr>
        <w:t>oung</w:t>
      </w:r>
      <w:r w:rsidR="00CA2498" w:rsidRPr="001C5BBF">
        <w:rPr>
          <w:rFonts w:ascii="Times New Roman" w:hAnsi="Times New Roman" w:cs="Times New Roman"/>
          <w:sz w:val="24"/>
          <w:szCs w:val="24"/>
          <w:lang w:val="en-US"/>
        </w:rPr>
        <w:t xml:space="preserve"> contact angle</w:t>
      </w:r>
      <w:r w:rsidR="00DC40F0" w:rsidRPr="001C5BBF">
        <w:rPr>
          <w:rFonts w:ascii="Times New Roman" w:hAnsi="Times New Roman" w:cs="Times New Roman"/>
          <w:sz w:val="24"/>
          <w:szCs w:val="24"/>
          <w:lang w:val="en-US"/>
        </w:rPr>
        <w:t>s</w:t>
      </w:r>
      <w:r w:rsidR="00246495" w:rsidRPr="001C5BBF">
        <w:rPr>
          <w:rFonts w:ascii="Times New Roman" w:hAnsi="Times New Roman" w:cs="Times New Roman"/>
          <w:sz w:val="24"/>
          <w:szCs w:val="24"/>
          <w:lang w:val="en-US"/>
        </w:rPr>
        <w:t xml:space="preserve"> (static)</w:t>
      </w:r>
      <w:r w:rsidR="002C0E7C" w:rsidRPr="001C5BBF">
        <w:rPr>
          <w:rFonts w:ascii="Times New Roman" w:hAnsi="Times New Roman" w:cs="Times New Roman"/>
          <w:sz w:val="24"/>
          <w:szCs w:val="24"/>
          <w:lang w:val="en-US"/>
        </w:rPr>
        <w:t xml:space="preserve"> </w:t>
      </w:r>
      <w:r w:rsidR="00CA2498" w:rsidRPr="001C5BBF">
        <w:rPr>
          <w:rFonts w:ascii="Times New Roman" w:hAnsi="Times New Roman" w:cs="Times New Roman"/>
          <w:sz w:val="24"/>
          <w:szCs w:val="24"/>
          <w:lang w:val="en-US"/>
        </w:rPr>
        <w:t xml:space="preserve">at the </w:t>
      </w:r>
      <w:r w:rsidR="00DC40F0" w:rsidRPr="001C5BBF">
        <w:rPr>
          <w:rFonts w:ascii="Times New Roman" w:hAnsi="Times New Roman" w:cs="Times New Roman"/>
          <w:sz w:val="24"/>
          <w:szCs w:val="24"/>
          <w:lang w:val="en-US"/>
        </w:rPr>
        <w:t xml:space="preserve">flat </w:t>
      </w:r>
      <w:r w:rsidR="00CA2498" w:rsidRPr="001C5BBF">
        <w:rPr>
          <w:rFonts w:ascii="Times New Roman" w:hAnsi="Times New Roman" w:cs="Times New Roman"/>
          <w:sz w:val="24"/>
          <w:szCs w:val="24"/>
          <w:lang w:val="en-US"/>
        </w:rPr>
        <w:t>surfaces.</w:t>
      </w:r>
    </w:p>
    <w:p w14:paraId="420F6AD3" w14:textId="76BF25A7" w:rsidR="00BE739B" w:rsidRPr="001C5BBF" w:rsidRDefault="00692B95" w:rsidP="00751176">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A detailed schematic of the experimental setup is presented in Fig. </w:t>
      </w:r>
      <w:r w:rsidR="009C33E8" w:rsidRPr="001C5BBF">
        <w:rPr>
          <w:rFonts w:ascii="Times New Roman" w:hAnsi="Times New Roman" w:cs="Times New Roman"/>
          <w:sz w:val="24"/>
          <w:szCs w:val="24"/>
          <w:lang w:val="en-US"/>
        </w:rPr>
        <w:t>4</w:t>
      </w:r>
      <w:r w:rsidRPr="001C5BBF">
        <w:rPr>
          <w:rFonts w:ascii="Times New Roman" w:hAnsi="Times New Roman" w:cs="Times New Roman"/>
          <w:sz w:val="24"/>
          <w:szCs w:val="24"/>
          <w:lang w:val="en-US"/>
        </w:rPr>
        <w:t xml:space="preserve">. </w:t>
      </w:r>
      <w:r w:rsidR="00D4361F" w:rsidRPr="001C5BBF">
        <w:rPr>
          <w:rFonts w:ascii="Times New Roman" w:hAnsi="Times New Roman" w:cs="Times New Roman"/>
          <w:sz w:val="24"/>
          <w:szCs w:val="24"/>
          <w:lang w:val="en-US"/>
        </w:rPr>
        <w:t xml:space="preserve">Deposition positions </w:t>
      </w:r>
      <w:r w:rsidR="00BA33C4" w:rsidRPr="001C5BBF">
        <w:rPr>
          <w:rFonts w:ascii="Times New Roman" w:hAnsi="Times New Roman" w:cs="Times New Roman"/>
          <w:sz w:val="24"/>
          <w:szCs w:val="24"/>
          <w:lang w:val="en-US"/>
        </w:rPr>
        <w:t>for</w:t>
      </w:r>
      <w:r w:rsidR="00D4361F" w:rsidRPr="001C5BBF">
        <w:rPr>
          <w:rFonts w:ascii="Times New Roman" w:hAnsi="Times New Roman" w:cs="Times New Roman"/>
          <w:sz w:val="24"/>
          <w:szCs w:val="24"/>
          <w:lang w:val="en-US"/>
        </w:rPr>
        <w:t xml:space="preserve"> the droplet array were manually marked on the rear side of the transparent cover glass, and 1 µL</w:t>
      </w:r>
      <w:r w:rsidR="00D4361F" w:rsidRPr="001C5BBF" w:rsidDel="00FC0CF6">
        <w:rPr>
          <w:rFonts w:ascii="Times New Roman" w:hAnsi="Times New Roman" w:cs="Times New Roman"/>
          <w:sz w:val="24"/>
          <w:szCs w:val="24"/>
          <w:lang w:val="en-US"/>
        </w:rPr>
        <w:t xml:space="preserve"> </w:t>
      </w:r>
      <w:r w:rsidR="00D4361F" w:rsidRPr="001C5BBF">
        <w:rPr>
          <w:rFonts w:ascii="Times New Roman" w:hAnsi="Times New Roman" w:cs="Times New Roman"/>
          <w:sz w:val="24"/>
          <w:szCs w:val="24"/>
          <w:lang w:val="en-US"/>
        </w:rPr>
        <w:t>pure water droplets were carefully deposited on the marks with a micropipette (Hamilton, 701 RN)</w:t>
      </w:r>
      <w:r w:rsidR="00B81D1F" w:rsidRPr="001C5BBF">
        <w:rPr>
          <w:rFonts w:ascii="Times New Roman" w:hAnsi="Times New Roman" w:cs="Times New Roman"/>
          <w:sz w:val="24"/>
          <w:szCs w:val="24"/>
          <w:lang w:val="en-US"/>
        </w:rPr>
        <w:t>,</w:t>
      </w:r>
      <w:r w:rsidR="00D4361F" w:rsidRPr="001C5BBF">
        <w:rPr>
          <w:rFonts w:ascii="Times New Roman" w:hAnsi="Times New Roman" w:cs="Times New Roman"/>
          <w:sz w:val="24"/>
          <w:szCs w:val="24"/>
          <w:lang w:val="en-US"/>
        </w:rPr>
        <w:t xml:space="preserve"> with the aid of a vertically aligned microscope (</w:t>
      </w:r>
      <w:proofErr w:type="spellStart"/>
      <w:r w:rsidR="00D4361F" w:rsidRPr="001C5BBF">
        <w:rPr>
          <w:rFonts w:ascii="Times New Roman" w:hAnsi="Times New Roman" w:cs="Times New Roman"/>
          <w:sz w:val="24"/>
          <w:szCs w:val="24"/>
          <w:lang w:val="en-US"/>
        </w:rPr>
        <w:t>Sightron</w:t>
      </w:r>
      <w:proofErr w:type="spellEnd"/>
      <w:r w:rsidR="00D4361F" w:rsidRPr="001C5BBF">
        <w:rPr>
          <w:rFonts w:ascii="Times New Roman" w:hAnsi="Times New Roman" w:cs="Times New Roman"/>
          <w:sz w:val="24"/>
          <w:szCs w:val="24"/>
          <w:lang w:val="en-US"/>
        </w:rPr>
        <w:t xml:space="preserve">, nano capture SP725S). The number of adjacent droplets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D4361F" w:rsidRPr="001C5BBF">
        <w:rPr>
          <w:rFonts w:ascii="Times New Roman" w:hAnsi="Times New Roman" w:cs="Times New Roman"/>
          <w:sz w:val="24"/>
          <w:szCs w:val="24"/>
          <w:lang w:val="en-US"/>
        </w:rPr>
        <w:t xml:space="preserve"> was set to </w:t>
      </w:r>
      <w:r w:rsidR="00BB25FD" w:rsidRPr="001C5BBF">
        <w:rPr>
          <w:rFonts w:ascii="Times New Roman" w:hAnsi="Times New Roman" w:cs="Times New Roman"/>
          <w:sz w:val="24"/>
          <w:szCs w:val="24"/>
          <w:lang w:val="en-US"/>
        </w:rPr>
        <w:t>four</w:t>
      </w:r>
      <w:r w:rsidR="00D4361F" w:rsidRPr="001C5BBF">
        <w:rPr>
          <w:rFonts w:ascii="Times New Roman" w:hAnsi="Times New Roman" w:cs="Times New Roman"/>
          <w:sz w:val="24"/>
          <w:szCs w:val="24"/>
          <w:lang w:val="en-US"/>
        </w:rPr>
        <w:t>, and the separation distance was 10</w:t>
      </w:r>
      <w:r w:rsidR="002C0E7C"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oMath>
      <w:r w:rsidR="00D4361F" w:rsidRPr="001C5BBF">
        <w:rPr>
          <w:rFonts w:ascii="Times New Roman" w:hAnsi="Times New Roman" w:cs="Times New Roman"/>
          <w:sz w:val="24"/>
          <w:szCs w:val="24"/>
          <w:lang w:val="en-US"/>
        </w:rPr>
        <w:t>. The droplets in the array were allowed to evaporate naturally in a measurement cell under controlled ambient conditions</w:t>
      </w:r>
      <w:r w:rsidRPr="001C5BBF">
        <w:rPr>
          <w:rFonts w:ascii="Times New Roman" w:hAnsi="Times New Roman" w:cs="Times New Roman"/>
          <w:sz w:val="24"/>
          <w:szCs w:val="24"/>
          <w:lang w:val="en-US"/>
        </w:rPr>
        <w:t xml:space="preserve"> in </w:t>
      </w:r>
      <w:r w:rsidR="00BB25FD" w:rsidRPr="001C5BBF">
        <w:rPr>
          <w:rFonts w:ascii="Times New Roman" w:hAnsi="Times New Roman" w:cs="Times New Roman"/>
          <w:sz w:val="24"/>
          <w:szCs w:val="24"/>
          <w:lang w:val="en-US"/>
        </w:rPr>
        <w:t xml:space="preserve">an </w:t>
      </w:r>
      <w:r w:rsidRPr="001C5BBF">
        <w:rPr>
          <w:rFonts w:ascii="Times New Roman" w:hAnsi="Times New Roman" w:cs="Times New Roman"/>
          <w:sz w:val="24"/>
          <w:szCs w:val="24"/>
        </w:rPr>
        <w:t>environmental chamber (Espec, TBL-4HWOP3A)</w:t>
      </w:r>
      <w:r w:rsidR="00D4361F" w:rsidRPr="001C5BBF">
        <w:rPr>
          <w:rFonts w:ascii="Times New Roman" w:hAnsi="Times New Roman" w:cs="Times New Roman"/>
          <w:sz w:val="24"/>
          <w:szCs w:val="24"/>
          <w:lang w:val="en-US"/>
        </w:rPr>
        <w:t>.</w:t>
      </w:r>
      <w:r w:rsidRPr="001C5BBF">
        <w:t xml:space="preserve"> </w:t>
      </w:r>
      <w:r w:rsidR="00BB25FD" w:rsidRPr="001C5BBF">
        <w:rPr>
          <w:rFonts w:ascii="Times New Roman" w:hAnsi="Times New Roman" w:cs="Times New Roman"/>
          <w:sz w:val="24"/>
          <w:szCs w:val="24"/>
        </w:rPr>
        <w:t>The</w:t>
      </w:r>
      <w:r w:rsidRPr="001C5BBF">
        <w:rPr>
          <w:rFonts w:ascii="Times New Roman" w:hAnsi="Times New Roman" w:cs="Times New Roman"/>
          <w:sz w:val="24"/>
          <w:szCs w:val="24"/>
        </w:rPr>
        <w:t xml:space="preserve"> </w:t>
      </w:r>
      <w:r w:rsidRPr="001C5BBF">
        <w:rPr>
          <w:rFonts w:ascii="Times New Roman" w:hAnsi="Times New Roman" w:cs="Times New Roman"/>
          <w:sz w:val="24"/>
          <w:szCs w:val="24"/>
          <w:lang w:val="en-US"/>
        </w:rPr>
        <w:t xml:space="preserve">measurement cell </w:t>
      </w:r>
      <w:r w:rsidR="00BB25FD" w:rsidRPr="001C5BBF">
        <w:rPr>
          <w:rFonts w:ascii="Times New Roman" w:hAnsi="Times New Roman" w:cs="Times New Roman"/>
          <w:sz w:val="24"/>
          <w:szCs w:val="24"/>
          <w:lang w:val="en-US"/>
        </w:rPr>
        <w:t xml:space="preserve">was </w:t>
      </w:r>
      <w:r w:rsidRPr="001C5BBF">
        <w:rPr>
          <w:rFonts w:ascii="Times New Roman" w:hAnsi="Times New Roman" w:cs="Times New Roman"/>
          <w:sz w:val="24"/>
          <w:szCs w:val="24"/>
          <w:lang w:val="en-US"/>
        </w:rPr>
        <w:t>made of transparent acrylic to prevent convection around the droplets during evaporation.</w:t>
      </w:r>
      <w:r w:rsidR="00D4361F" w:rsidRPr="001C5BBF">
        <w:rPr>
          <w:rFonts w:ascii="Times New Roman" w:hAnsi="Times New Roman" w:cs="Times New Roman"/>
          <w:sz w:val="24"/>
          <w:szCs w:val="24"/>
          <w:lang w:val="en-US"/>
        </w:rPr>
        <w:t xml:space="preserve"> The </w:t>
      </w:r>
      <w:r w:rsidR="008B6745" w:rsidRPr="001C5BBF">
        <w:rPr>
          <w:rFonts w:ascii="Times New Roman" w:hAnsi="Times New Roman" w:cs="Times New Roman"/>
          <w:sz w:val="24"/>
          <w:szCs w:val="24"/>
          <w:lang w:val="en-US"/>
        </w:rPr>
        <w:t xml:space="preserve">dynamics </w:t>
      </w:r>
      <w:r w:rsidR="00D4361F" w:rsidRPr="001C5BBF">
        <w:rPr>
          <w:rFonts w:ascii="Times New Roman" w:hAnsi="Times New Roman" w:cs="Times New Roman"/>
          <w:sz w:val="24"/>
          <w:szCs w:val="24"/>
          <w:lang w:val="en-US"/>
        </w:rPr>
        <w:t>of the reference droplet w</w:t>
      </w:r>
      <w:r w:rsidR="008B6745" w:rsidRPr="001C5BBF">
        <w:rPr>
          <w:rFonts w:ascii="Times New Roman" w:hAnsi="Times New Roman" w:cs="Times New Roman"/>
          <w:sz w:val="24"/>
          <w:szCs w:val="24"/>
          <w:lang w:val="en-US"/>
        </w:rPr>
        <w:t>as</w:t>
      </w:r>
      <w:r w:rsidR="00D4361F" w:rsidRPr="001C5BBF">
        <w:rPr>
          <w:rFonts w:ascii="Times New Roman" w:hAnsi="Times New Roman" w:cs="Times New Roman"/>
          <w:sz w:val="24"/>
          <w:szCs w:val="24"/>
          <w:lang w:val="en-US"/>
        </w:rPr>
        <w:t xml:space="preserve"> recorded using a horizontally oriented digital microscope (Keyence, VHX-200) with a backlight source.</w:t>
      </w:r>
      <w:r w:rsidR="008B6745" w:rsidRPr="001C5BBF">
        <w:rPr>
          <w:rFonts w:ascii="Times New Roman" w:hAnsi="Times New Roman" w:cs="Times New Roman"/>
          <w:sz w:val="24"/>
          <w:szCs w:val="24"/>
          <w:lang w:val="en-US"/>
        </w:rPr>
        <w:t xml:space="preserve"> </w:t>
      </w:r>
      <w:r w:rsidR="002935B9" w:rsidRPr="001C5BBF">
        <w:rPr>
          <w:rFonts w:ascii="Times New Roman" w:hAnsi="Times New Roman" w:cs="Times New Roman"/>
          <w:sz w:val="24"/>
          <w:szCs w:val="24"/>
          <w:lang w:val="en-US"/>
        </w:rPr>
        <w:t xml:space="preserve">The </w:t>
      </w:r>
      <w:r w:rsidR="008B6745" w:rsidRPr="001C5BBF">
        <w:rPr>
          <w:rFonts w:ascii="Times New Roman" w:hAnsi="Times New Roman" w:cs="Times New Roman"/>
          <w:sz w:val="24"/>
          <w:szCs w:val="24"/>
          <w:lang w:val="en-US"/>
        </w:rPr>
        <w:t>contact angle, contact radius, and volume</w:t>
      </w:r>
      <w:r w:rsidR="002935B9" w:rsidRPr="001C5BBF">
        <w:rPr>
          <w:rFonts w:ascii="Times New Roman" w:hAnsi="Times New Roman" w:cs="Times New Roman"/>
          <w:sz w:val="24"/>
          <w:szCs w:val="24"/>
          <w:lang w:val="en-US"/>
        </w:rPr>
        <w:t xml:space="preserve"> of the reference droplet </w:t>
      </w:r>
      <w:r w:rsidR="00BB25FD" w:rsidRPr="001C5BBF">
        <w:rPr>
          <w:rFonts w:ascii="Times New Roman" w:hAnsi="Times New Roman" w:cs="Times New Roman"/>
          <w:sz w:val="24"/>
          <w:szCs w:val="24"/>
          <w:lang w:val="en-US"/>
        </w:rPr>
        <w:t>were</w:t>
      </w:r>
      <w:r w:rsidR="002935B9" w:rsidRPr="001C5BBF">
        <w:rPr>
          <w:rFonts w:ascii="Times New Roman" w:hAnsi="Times New Roman" w:cs="Times New Roman"/>
          <w:sz w:val="24"/>
          <w:szCs w:val="24"/>
          <w:lang w:val="en-US"/>
        </w:rPr>
        <w:t xml:space="preserve"> then calculated from recorded videos using an open-source image analysis code (ImageJ, v-1.53)</w:t>
      </w:r>
      <w:r w:rsidR="000C4D72"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{"citationItems":[{"id":"ITEM-1","itemData":{"DOI":"10.1038/nmeth.2089","ISSN":"1548-7105","abstract":"For the past 25 years NIH Image and ImageJ software have been pioneers as open tools for the analysis of scientific images. We discuss the origins, challenges and solutions of these two programs, and how their history can serve to advise and inform other software projects.","author":[{"dropping-particle":"","family":"Schneider","given":"Caroline A","non-dropping-particle":"","parse-names":false,"suffix":""},{"dropping-particle":"","family":"Rasband","given":"Wayne S","non-dropping-particle":"","parse-names":false,"suffix":""},{"dropping-particle":"","family":"Eliceiri","given":"Kevin W","non-dropping-particle":"","parse-names":false,"suffix":""}],"container-title":"Nature Methods","id":"ITEM-1","issue":"7","issued":{"date-parts":[["2012"]]},"page":"671-675","title":"NIH Image to ImageJ: 25 years of image analysis","type":"article-journal","volume":"9"},"uris":["http://www.mendeley.com/documents/?uuid=819d3ac4-f8aa-4081-b568-cebaf9aa90c5"]}],"mendeley":{"formattedCitation":"&lt;sup&gt;40&lt;/sup&gt;","plainTextFormattedCitation":"40","previouslyFormattedCitation":"&lt;sup&gt;40&lt;/sup&gt;"},"properties":{"noteIndex":0},"schema":"https://github.com/citation-style-language/schema/raw/master/csl-citation.json"}</w:instrText>
      </w:r>
      <w:r w:rsidR="000C4D72" w:rsidRPr="001C5BBF">
        <w:rPr>
          <w:rFonts w:ascii="Times New Roman" w:hAnsi="Times New Roman" w:cs="Times New Roman"/>
          <w:sz w:val="24"/>
          <w:szCs w:val="24"/>
          <w:lang w:val="en-US"/>
        </w:rPr>
        <w:fldChar w:fldCharType="separate"/>
      </w:r>
      <w:r w:rsidR="006116AA" w:rsidRPr="001C5BBF">
        <w:rPr>
          <w:rFonts w:ascii="Times New Roman" w:hAnsi="Times New Roman" w:cs="Times New Roman"/>
          <w:noProof/>
          <w:sz w:val="24"/>
          <w:szCs w:val="24"/>
          <w:vertAlign w:val="superscript"/>
          <w:lang w:val="en-US"/>
        </w:rPr>
        <w:t>40</w:t>
      </w:r>
      <w:r w:rsidR="000C4D72" w:rsidRPr="001C5BBF">
        <w:rPr>
          <w:rFonts w:ascii="Times New Roman" w:hAnsi="Times New Roman" w:cs="Times New Roman"/>
          <w:sz w:val="24"/>
          <w:szCs w:val="24"/>
          <w:lang w:val="en-US"/>
        </w:rPr>
        <w:fldChar w:fldCharType="end"/>
      </w:r>
      <w:r w:rsidR="008B6745" w:rsidRPr="001C5BBF">
        <w:rPr>
          <w:rFonts w:ascii="Times New Roman" w:hAnsi="Times New Roman" w:cs="Times New Roman"/>
          <w:sz w:val="24"/>
          <w:szCs w:val="24"/>
          <w:lang w:val="en-US"/>
        </w:rPr>
        <w:t>.</w:t>
      </w:r>
      <w:r w:rsidR="00D4361F" w:rsidRPr="001C5BBF">
        <w:rPr>
          <w:rFonts w:ascii="Times New Roman" w:hAnsi="Times New Roman" w:cs="Times New Roman"/>
          <w:sz w:val="24"/>
          <w:szCs w:val="24"/>
          <w:lang w:val="en-US"/>
        </w:rPr>
        <w:t xml:space="preserve"> A thermo recorder (T&amp;D Corporation, TR-72Ui) was used to measure the temperature and relative humidity in the measurement cell during droplet evaporation. Experiments were repeated five times for each measurement of isolated droplets and the reference droplet in arrays on hydrophilic and hydrophobic surfaces.</w:t>
      </w:r>
      <w:r w:rsidRPr="001C5BBF">
        <w:t xml:space="preserve"> </w:t>
      </w:r>
      <w:r w:rsidRPr="001C5BBF">
        <w:rPr>
          <w:rFonts w:ascii="Times New Roman" w:hAnsi="Times New Roman" w:cs="Times New Roman"/>
          <w:sz w:val="24"/>
          <w:szCs w:val="24"/>
          <w:lang w:val="en-US"/>
        </w:rPr>
        <w:t>The uncertainty of the results was calculated using the mean and standard deviation</w:t>
      </w:r>
      <w:r w:rsidR="005E25E6"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of the experimental dataset.</w:t>
      </w:r>
      <w:r w:rsidR="00D4361F" w:rsidRPr="001C5BBF">
        <w:rPr>
          <w:rFonts w:ascii="Times New Roman" w:hAnsi="Times New Roman" w:cs="Times New Roman"/>
          <w:sz w:val="24"/>
          <w:szCs w:val="24"/>
          <w:lang w:val="en-US"/>
        </w:rPr>
        <w:t xml:space="preserve"> </w:t>
      </w:r>
    </w:p>
    <w:p w14:paraId="30DBB0CF" w14:textId="1E1460CB" w:rsidR="00B61E50" w:rsidRPr="001C5BBF" w:rsidRDefault="00E212C5" w:rsidP="008C3923">
      <w:pPr>
        <w:spacing w:after="0" w:line="480" w:lineRule="auto"/>
        <w:jc w:val="center"/>
        <w:rPr>
          <w:rFonts w:ascii="Times New Roman" w:hAnsi="Times New Roman" w:cs="Times New Roman"/>
          <w:sz w:val="24"/>
          <w:szCs w:val="24"/>
          <w:lang w:val="en-US"/>
        </w:rPr>
      </w:pPr>
      <w:r w:rsidRPr="001C5BBF">
        <w:rPr>
          <w:noProof/>
        </w:rPr>
        <mc:AlternateContent>
          <mc:Choice Requires="wpg">
            <w:drawing>
              <wp:anchor distT="0" distB="0" distL="114300" distR="114300" simplePos="0" relativeHeight="251729408" behindDoc="0" locked="0" layoutInCell="1" allowOverlap="1" wp14:anchorId="7C448FB5" wp14:editId="13E60BB8">
                <wp:simplePos x="0" y="0"/>
                <wp:positionH relativeFrom="page">
                  <wp:posOffset>1319530</wp:posOffset>
                </wp:positionH>
                <wp:positionV relativeFrom="page">
                  <wp:posOffset>4868281</wp:posOffset>
                </wp:positionV>
                <wp:extent cx="5104130" cy="3176270"/>
                <wp:effectExtent l="0" t="0" r="0" b="5080"/>
                <wp:wrapNone/>
                <wp:docPr id="100" name="グループ化 100"/>
                <wp:cNvGraphicFramePr/>
                <a:graphic xmlns:a="http://schemas.openxmlformats.org/drawingml/2006/main">
                  <a:graphicData uri="http://schemas.microsoft.com/office/word/2010/wordprocessingGroup">
                    <wpg:wgp>
                      <wpg:cNvGrpSpPr/>
                      <wpg:grpSpPr>
                        <a:xfrm>
                          <a:off x="0" y="0"/>
                          <a:ext cx="5104130" cy="3176270"/>
                          <a:chOff x="0" y="0"/>
                          <a:chExt cx="5104736" cy="3176878"/>
                        </a:xfrm>
                      </wpg:grpSpPr>
                      <wps:wsp>
                        <wps:cNvPr id="40" name="Text Box 40"/>
                        <wps:cNvSpPr txBox="1"/>
                        <wps:spPr>
                          <a:xfrm>
                            <a:off x="3355450" y="0"/>
                            <a:ext cx="1749286" cy="286247"/>
                          </a:xfrm>
                          <a:prstGeom prst="rect">
                            <a:avLst/>
                          </a:prstGeom>
                          <a:noFill/>
                          <a:ln w="6350">
                            <a:noFill/>
                          </a:ln>
                        </wps:spPr>
                        <wps:txbx>
                          <w:txbxContent>
                            <w:p w14:paraId="13C4A232" w14:textId="77777777" w:rsidR="00FE45C7" w:rsidRPr="00860611" w:rsidRDefault="00FE45C7" w:rsidP="00706744">
                              <w:pPr>
                                <w:jc w:val="center"/>
                                <w:rPr>
                                  <w:rFonts w:ascii="Arial" w:hAnsi="Arial" w:cs="Arial"/>
                                </w:rPr>
                              </w:pPr>
                              <w:r w:rsidRPr="00860611">
                                <w:rPr>
                                  <w:rFonts w:ascii="Arial" w:hAnsi="Arial" w:cs="Arial"/>
                                </w:rPr>
                                <w:t>Environmental Chamber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989690" y="2910178"/>
                            <a:ext cx="962025" cy="266700"/>
                          </a:xfrm>
                          <a:prstGeom prst="rect">
                            <a:avLst/>
                          </a:prstGeom>
                          <a:noFill/>
                          <a:ln w="6350">
                            <a:noFill/>
                          </a:ln>
                        </wps:spPr>
                        <wps:txbx>
                          <w:txbxContent>
                            <w:p w14:paraId="47C36F27" w14:textId="77777777" w:rsidR="00FE45C7" w:rsidRPr="00860611" w:rsidRDefault="00FE45C7" w:rsidP="00BE739B">
                              <w:pPr>
                                <w:rPr>
                                  <w:rFonts w:ascii="Arial" w:hAnsi="Arial" w:cs="Arial"/>
                                </w:rPr>
                              </w:pPr>
                              <w:r w:rsidRPr="00860611">
                                <w:rPr>
                                  <w:rFonts w:ascii="Arial" w:hAnsi="Arial" w:cs="Arial"/>
                                </w:rPr>
                                <w:t>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530379" y="1765190"/>
                            <a:ext cx="1085850" cy="266700"/>
                          </a:xfrm>
                          <a:prstGeom prst="rect">
                            <a:avLst/>
                          </a:prstGeom>
                          <a:noFill/>
                          <a:ln w="6350">
                            <a:noFill/>
                          </a:ln>
                        </wps:spPr>
                        <wps:txbx>
                          <w:txbxContent>
                            <w:p w14:paraId="70A71A36" w14:textId="77777777" w:rsidR="00FE45C7" w:rsidRPr="00860611" w:rsidRDefault="00FE45C7" w:rsidP="00BE739B">
                              <w:pPr>
                                <w:rPr>
                                  <w:rFonts w:ascii="Arial" w:hAnsi="Arial" w:cs="Arial"/>
                                </w:rPr>
                              </w:pPr>
                              <w:r w:rsidRPr="00860611">
                                <w:rPr>
                                  <w:rFonts w:ascii="Arial" w:hAnsi="Arial" w:cs="Arial"/>
                                </w:rPr>
                                <w:t>Light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59026" y="1017767"/>
                            <a:ext cx="835660" cy="266700"/>
                          </a:xfrm>
                          <a:prstGeom prst="rect">
                            <a:avLst/>
                          </a:prstGeom>
                          <a:noFill/>
                          <a:ln w="6350">
                            <a:noFill/>
                          </a:ln>
                        </wps:spPr>
                        <wps:txbx>
                          <w:txbxContent>
                            <w:p w14:paraId="0977FF8E" w14:textId="77777777" w:rsidR="00FE45C7" w:rsidRPr="00860611" w:rsidRDefault="00FE45C7" w:rsidP="00C24D1A">
                              <w:pPr>
                                <w:rPr>
                                  <w:rFonts w:ascii="Arial" w:hAnsi="Arial" w:cs="Arial"/>
                                </w:rPr>
                              </w:pPr>
                              <w:r w:rsidRPr="00860611">
                                <w:rPr>
                                  <w:rFonts w:ascii="Arial" w:hAnsi="Arial" w:cs="Arial"/>
                                </w:rPr>
                                <w:t>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0" y="1677725"/>
                            <a:ext cx="1041400" cy="524510"/>
                          </a:xfrm>
                          <a:prstGeom prst="rect">
                            <a:avLst/>
                          </a:prstGeom>
                          <a:noFill/>
                          <a:ln w="6350">
                            <a:noFill/>
                          </a:ln>
                        </wps:spPr>
                        <wps:txbx>
                          <w:txbxContent>
                            <w:p w14:paraId="4A8317D4" w14:textId="24F59B1F" w:rsidR="00FE45C7" w:rsidRPr="00860611" w:rsidRDefault="00FE45C7" w:rsidP="00C24D1A">
                              <w:pPr>
                                <w:rPr>
                                  <w:rFonts w:ascii="Arial" w:hAnsi="Arial" w:cs="Arial"/>
                                </w:rPr>
                              </w:pPr>
                              <w:r>
                                <w:rPr>
                                  <w:rFonts w:ascii="Arial" w:hAnsi="Arial" w:cs="Arial"/>
                                </w:rPr>
                                <w:t xml:space="preserve">Horizontal </w:t>
                              </w:r>
                              <w:r w:rsidRPr="00860611">
                                <w:rPr>
                                  <w:rFonts w:ascii="Arial" w:hAnsi="Arial" w:cs="Arial"/>
                                </w:rPr>
                                <w:t>Microscope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Text Box 215"/>
                        <wps:cNvSpPr txBox="1"/>
                        <wps:spPr>
                          <a:xfrm>
                            <a:off x="1749286" y="731520"/>
                            <a:ext cx="1600835" cy="301625"/>
                          </a:xfrm>
                          <a:prstGeom prst="rect">
                            <a:avLst/>
                          </a:prstGeom>
                          <a:noFill/>
                          <a:ln w="6350">
                            <a:noFill/>
                          </a:ln>
                        </wps:spPr>
                        <wps:txbx>
                          <w:txbxContent>
                            <w:p w14:paraId="2986A407" w14:textId="43E8B958" w:rsidR="00FE45C7" w:rsidRPr="00860611" w:rsidRDefault="00FE45C7" w:rsidP="00706744">
                              <w:pPr>
                                <w:jc w:val="center"/>
                                <w:rPr>
                                  <w:rFonts w:ascii="Arial" w:hAnsi="Arial" w:cs="Arial"/>
                                </w:rPr>
                              </w:pPr>
                              <w:r>
                                <w:rPr>
                                  <w:rFonts w:ascii="Arial" w:hAnsi="Arial" w:cs="Arial"/>
                                </w:rPr>
                                <w:t xml:space="preserve">Vertical </w:t>
                              </w:r>
                              <w:r w:rsidRPr="00860611">
                                <w:rPr>
                                  <w:rFonts w:ascii="Arial" w:hAnsi="Arial" w:cs="Arial"/>
                                </w:rPr>
                                <w:t>Microscope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3077154" y="1033670"/>
                            <a:ext cx="1314081" cy="445135"/>
                          </a:xfrm>
                          <a:prstGeom prst="rect">
                            <a:avLst/>
                          </a:prstGeom>
                          <a:noFill/>
                          <a:ln w="6350">
                            <a:noFill/>
                          </a:ln>
                        </wps:spPr>
                        <wps:txbx>
                          <w:txbxContent>
                            <w:p w14:paraId="472AC979" w14:textId="4C190A06" w:rsidR="00FE45C7" w:rsidRPr="00860611" w:rsidRDefault="00FE45C7" w:rsidP="00B61E50">
                              <w:pPr>
                                <w:rPr>
                                  <w:rFonts w:ascii="Arial" w:hAnsi="Arial" w:cs="Arial"/>
                                </w:rPr>
                              </w:pPr>
                              <w:r>
                                <w:rPr>
                                  <w:rFonts w:ascii="Arial" w:hAnsi="Arial" w:cs="Arial"/>
                                </w:rPr>
                                <w:t xml:space="preserve">Micro Pipette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542553" y="1781092"/>
                            <a:ext cx="962025" cy="266700"/>
                          </a:xfrm>
                          <a:prstGeom prst="rect">
                            <a:avLst/>
                          </a:prstGeom>
                          <a:noFill/>
                          <a:ln w="6350">
                            <a:noFill/>
                          </a:ln>
                        </wps:spPr>
                        <wps:txbx>
                          <w:txbxContent>
                            <w:p w14:paraId="6CBA169B" w14:textId="6A4E753D" w:rsidR="00FE45C7" w:rsidRPr="00B61E50" w:rsidRDefault="00FE45C7" w:rsidP="00B61E50">
                              <w:pPr>
                                <w:rPr>
                                  <w:rFonts w:ascii="Arial" w:hAnsi="Arial" w:cs="Arial"/>
                                </w:rPr>
                              </w:pPr>
                              <w:r w:rsidRPr="00B61E50">
                                <w:rPr>
                                  <w:rFonts w:ascii="Arial" w:hAnsi="Arial" w:cs="Arial"/>
                                </w:rPr>
                                <w:t>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2043485" y="2345635"/>
                            <a:ext cx="1085850" cy="266700"/>
                          </a:xfrm>
                          <a:prstGeom prst="rect">
                            <a:avLst/>
                          </a:prstGeom>
                          <a:noFill/>
                          <a:ln w="6350">
                            <a:noFill/>
                          </a:ln>
                        </wps:spPr>
                        <wps:txbx>
                          <w:txbxContent>
                            <w:p w14:paraId="069BCCC0" w14:textId="2D40C66E" w:rsidR="00FE45C7" w:rsidRPr="00860611" w:rsidRDefault="00FE45C7" w:rsidP="00B61E50">
                              <w:pPr>
                                <w:rPr>
                                  <w:rFonts w:ascii="Arial" w:hAnsi="Arial" w:cs="Arial"/>
                                </w:rPr>
                              </w:pPr>
                              <w:r>
                                <w:rPr>
                                  <w:rFonts w:ascii="Arial" w:hAnsi="Arial" w:cs="Arial"/>
                                </w:rPr>
                                <w:t>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498573" y="254442"/>
                            <a:ext cx="1470660" cy="381635"/>
                          </a:xfrm>
                          <a:prstGeom prst="rect">
                            <a:avLst/>
                          </a:prstGeom>
                          <a:noFill/>
                          <a:ln w="6350">
                            <a:noFill/>
                          </a:ln>
                        </wps:spPr>
                        <wps:txbx>
                          <w:txbxContent>
                            <w:p w14:paraId="3B484001" w14:textId="7419B9AC" w:rsidR="00FE45C7" w:rsidRDefault="00FE45C7">
                              <m:oMathPara>
                                <m:oMath>
                                  <m:r>
                                    <w:rPr>
                                      <w:rFonts w:ascii="Cambria Math" w:hAnsi="Cambria Math"/>
                                    </w:rPr>
                                    <m:t>T=25℃, RH=40%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正方形/長方形 13"/>
                        <wps:cNvSpPr/>
                        <wps:spPr>
                          <a:xfrm>
                            <a:off x="2337683" y="1105232"/>
                            <a:ext cx="244475" cy="37401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円柱 16"/>
                        <wps:cNvSpPr/>
                        <wps:spPr>
                          <a:xfrm>
                            <a:off x="2417196" y="1637969"/>
                            <a:ext cx="129540" cy="179705"/>
                          </a:xfrm>
                          <a:prstGeom prst="can">
                            <a:avLst>
                              <a:gd name="adj" fmla="val 39678"/>
                            </a:avLst>
                          </a:prstGeom>
                          <a:solidFill>
                            <a:schemeClr val="bg2">
                              <a:lumMod val="75000"/>
                            </a:schemeClr>
                          </a:solidFill>
                          <a:ln w="6350">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円柱 11"/>
                        <wps:cNvSpPr/>
                        <wps:spPr>
                          <a:xfrm>
                            <a:off x="2425147" y="1494845"/>
                            <a:ext cx="118745" cy="215900"/>
                          </a:xfrm>
                          <a:prstGeom prst="can">
                            <a:avLst>
                              <a:gd name="adj" fmla="val 717"/>
                            </a:avLst>
                          </a:prstGeom>
                          <a:solidFill>
                            <a:schemeClr val="bg2">
                              <a:lumMod val="7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円弧 42"/>
                        <wps:cNvSpPr/>
                        <wps:spPr>
                          <a:xfrm flipV="1">
                            <a:off x="2417196" y="1582310"/>
                            <a:ext cx="135890" cy="90000"/>
                          </a:xfrm>
                          <a:prstGeom prst="arc">
                            <a:avLst>
                              <a:gd name="adj1" fmla="val 12062981"/>
                              <a:gd name="adj2" fmla="val 20266869"/>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448FB5" id="グループ化 100" o:spid="_x0000_s1048" style="position:absolute;left:0;text-align:left;margin-left:103.9pt;margin-top:383.35pt;width:401.9pt;height:250.1pt;z-index:251729408;mso-position-horizontal-relative:page;mso-position-vertical-relative:page" coordsize="51047,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">
                <v:shape id="Text Box 40" o:spid="_x0000_s1049" type="#_x0000_t202" style="position:absolute;left:33554;width:17493;height: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3C4A232" w14:textId="77777777" w:rsidR="00FE45C7" w:rsidRPr="00860611" w:rsidRDefault="00FE45C7" w:rsidP="00706744">
                        <w:pPr>
                          <w:jc w:val="center"/>
                          <w:rPr>
                            <w:rFonts w:ascii="Arial" w:hAnsi="Arial" w:cs="Arial"/>
                          </w:rPr>
                        </w:pPr>
                        <w:r w:rsidRPr="00860611">
                          <w:rPr>
                            <w:rFonts w:ascii="Arial" w:hAnsi="Arial" w:cs="Arial"/>
                          </w:rPr>
                          <w:t>Environmental Chamber</w:t>
                        </w:r>
                      </w:p>
                    </w:txbxContent>
                  </v:textbox>
                </v:shape>
                <v:shape id="Text Box 36" o:spid="_x0000_s1050" type="#_x0000_t202" style="position:absolute;left:29896;top:29101;width:962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47C36F27" w14:textId="77777777" w:rsidR="00FE45C7" w:rsidRPr="00860611" w:rsidRDefault="00FE45C7" w:rsidP="00BE739B">
                        <w:pPr>
                          <w:rPr>
                            <w:rFonts w:ascii="Arial" w:hAnsi="Arial" w:cs="Arial"/>
                          </w:rPr>
                        </w:pPr>
                        <w:r w:rsidRPr="00860611">
                          <w:rPr>
                            <w:rFonts w:ascii="Arial" w:hAnsi="Arial" w:cs="Arial"/>
                          </w:rPr>
                          <w:t>Stage</w:t>
                        </w:r>
                      </w:p>
                    </w:txbxContent>
                  </v:textbox>
                </v:shape>
                <v:shape id="Text Box 5" o:spid="_x0000_s1051" type="#_x0000_t202" style="position:absolute;left:35303;top:17651;width:108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0A71A36" w14:textId="77777777" w:rsidR="00FE45C7" w:rsidRPr="00860611" w:rsidRDefault="00FE45C7" w:rsidP="00BE739B">
                        <w:pPr>
                          <w:rPr>
                            <w:rFonts w:ascii="Arial" w:hAnsi="Arial" w:cs="Arial"/>
                          </w:rPr>
                        </w:pPr>
                        <w:r w:rsidRPr="00860611">
                          <w:rPr>
                            <w:rFonts w:ascii="Arial" w:hAnsi="Arial" w:cs="Arial"/>
                          </w:rPr>
                          <w:t>Light Source</w:t>
                        </w:r>
                      </w:p>
                    </w:txbxContent>
                  </v:textbox>
                </v:shape>
                <v:shape id="Text Box 45" o:spid="_x0000_s1052" type="#_x0000_t202" style="position:absolute;left:1590;top:10177;width:835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977FF8E" w14:textId="77777777" w:rsidR="00FE45C7" w:rsidRPr="00860611" w:rsidRDefault="00FE45C7" w:rsidP="00C24D1A">
                        <w:pPr>
                          <w:rPr>
                            <w:rFonts w:ascii="Arial" w:hAnsi="Arial" w:cs="Arial"/>
                          </w:rPr>
                        </w:pPr>
                        <w:r w:rsidRPr="00860611">
                          <w:rPr>
                            <w:rFonts w:ascii="Arial" w:hAnsi="Arial" w:cs="Arial"/>
                          </w:rPr>
                          <w:t>Computer</w:t>
                        </w:r>
                      </w:p>
                    </w:txbxContent>
                  </v:textbox>
                </v:shape>
                <v:shape id="Text Box 38" o:spid="_x0000_s1053" type="#_x0000_t202" style="position:absolute;top:16777;width:10414;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4A8317D4" w14:textId="24F59B1F" w:rsidR="00FE45C7" w:rsidRPr="00860611" w:rsidRDefault="00FE45C7" w:rsidP="00C24D1A">
                        <w:pPr>
                          <w:rPr>
                            <w:rFonts w:ascii="Arial" w:hAnsi="Arial" w:cs="Arial"/>
                          </w:rPr>
                        </w:pPr>
                        <w:r>
                          <w:rPr>
                            <w:rFonts w:ascii="Arial" w:hAnsi="Arial" w:cs="Arial"/>
                          </w:rPr>
                          <w:t xml:space="preserve">Horizontal </w:t>
                        </w:r>
                        <w:r w:rsidRPr="00860611">
                          <w:rPr>
                            <w:rFonts w:ascii="Arial" w:hAnsi="Arial" w:cs="Arial"/>
                          </w:rPr>
                          <w:t>Microscope</w:t>
                        </w:r>
                      </w:p>
                    </w:txbxContent>
                  </v:textbox>
                </v:shape>
                <v:shape id="Text Box 215" o:spid="_x0000_s1054" type="#_x0000_t202" style="position:absolute;left:17492;top:7315;width:16009;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2986A407" w14:textId="43E8B958" w:rsidR="00FE45C7" w:rsidRPr="00860611" w:rsidRDefault="00FE45C7" w:rsidP="00706744">
                        <w:pPr>
                          <w:jc w:val="center"/>
                          <w:rPr>
                            <w:rFonts w:ascii="Arial" w:hAnsi="Arial" w:cs="Arial"/>
                          </w:rPr>
                        </w:pPr>
                        <w:r>
                          <w:rPr>
                            <w:rFonts w:ascii="Arial" w:hAnsi="Arial" w:cs="Arial"/>
                          </w:rPr>
                          <w:t xml:space="preserve">Vertical </w:t>
                        </w:r>
                        <w:r w:rsidRPr="00860611">
                          <w:rPr>
                            <w:rFonts w:ascii="Arial" w:hAnsi="Arial" w:cs="Arial"/>
                          </w:rPr>
                          <w:t>Microscope</w:t>
                        </w:r>
                      </w:p>
                    </w:txbxContent>
                  </v:textbox>
                </v:shape>
                <v:shape id="Text Box 30" o:spid="_x0000_s1055" type="#_x0000_t202" style="position:absolute;left:30771;top:10336;width:13141;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472AC979" w14:textId="4C190A06" w:rsidR="00FE45C7" w:rsidRPr="00860611" w:rsidRDefault="00FE45C7" w:rsidP="00B61E50">
                        <w:pPr>
                          <w:rPr>
                            <w:rFonts w:ascii="Arial" w:hAnsi="Arial" w:cs="Arial"/>
                          </w:rPr>
                        </w:pPr>
                        <w:r>
                          <w:rPr>
                            <w:rFonts w:ascii="Arial" w:hAnsi="Arial" w:cs="Arial"/>
                          </w:rPr>
                          <w:t xml:space="preserve">Micro Pipette </w:t>
                        </w:r>
                      </w:p>
                    </w:txbxContent>
                  </v:textbox>
                </v:shape>
                <v:shape id="Text Box 32" o:spid="_x0000_s1056" type="#_x0000_t202" style="position:absolute;left:15425;top:17810;width:962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CBA169B" w14:textId="6A4E753D" w:rsidR="00FE45C7" w:rsidRPr="00B61E50" w:rsidRDefault="00FE45C7" w:rsidP="00B61E50">
                        <w:pPr>
                          <w:rPr>
                            <w:rFonts w:ascii="Arial" w:hAnsi="Arial" w:cs="Arial"/>
                          </w:rPr>
                        </w:pPr>
                        <w:r w:rsidRPr="00B61E50">
                          <w:rPr>
                            <w:rFonts w:ascii="Arial" w:hAnsi="Arial" w:cs="Arial"/>
                          </w:rPr>
                          <w:t>Sensor</w:t>
                        </w:r>
                      </w:p>
                    </w:txbxContent>
                  </v:textbox>
                </v:shape>
                <v:shape id="Text Box 33" o:spid="_x0000_s1057" type="#_x0000_t202" style="position:absolute;left:20434;top:23456;width:108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69BCCC0" w14:textId="2D40C66E" w:rsidR="00FE45C7" w:rsidRPr="00860611" w:rsidRDefault="00FE45C7" w:rsidP="00B61E50">
                        <w:pPr>
                          <w:rPr>
                            <w:rFonts w:ascii="Arial" w:hAnsi="Arial" w:cs="Arial"/>
                          </w:rPr>
                        </w:pPr>
                        <w:r>
                          <w:rPr>
                            <w:rFonts w:ascii="Arial" w:hAnsi="Arial" w:cs="Arial"/>
                          </w:rPr>
                          <w:t>Glass</w:t>
                        </w:r>
                      </w:p>
                    </w:txbxContent>
                  </v:textbox>
                </v:shape>
                <v:shape id="Text Box 35" o:spid="_x0000_s1058" type="#_x0000_t202" style="position:absolute;left:34985;top:2544;width:1470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3B484001" w14:textId="7419B9AC" w:rsidR="00FE45C7" w:rsidRDefault="00FE45C7">
                        <m:oMathPara>
                          <m:oMath>
                            <m:r>
                              <w:rPr>
                                <w:rFonts w:ascii="Cambria Math" w:hAnsi="Cambria Math"/>
                              </w:rPr>
                              <m:t>T=25℃, RH=40%</m:t>
                            </m:r>
                          </m:oMath>
                        </m:oMathPara>
                      </w:p>
                    </w:txbxContent>
                  </v:textbox>
                </v:shape>
                <v:rect id="正方形/長方形 13" o:spid="_x0000_s1059" style="position:absolute;left:23376;top:11052;width:2445;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" fillcolor="#8eaadb [1940]" stroked="f" strokeweight="1p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円柱 16" o:spid="_x0000_s1060" type="#_x0000_t22" style="position:absolute;left:24171;top:16379;width:1296;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" adj="6178" fillcolor="#aeaaaa [2414]" strokecolor="#8496b0 [1951]" strokeweight=".5pt">
                  <v:stroke joinstyle="miter"/>
                </v:shape>
                <v:shape id="円柱 11" o:spid="_x0000_s1061" type="#_x0000_t22" style="position:absolute;left:24251;top:14948;width:1187;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" adj="85" fillcolor="#aeaaaa [2414]" stroked="f">
                  <v:stroke joinstyle="miter"/>
                </v:shape>
                <v:shape id="円弧 42" o:spid="_x0000_s1062" style="position:absolute;left:24171;top:15823;width:1359;height:900;flip:y;visibility:visible;mso-wrap-style:square;v-text-anchor:middle" coordsize="135890,9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" path="m9198,22391nsc21278,8623,43444,109,67485,1v23734,-106,45831,7997,58290,21377l67945,45000,9198,22391xem9198,22391nfc21278,8623,43444,109,67485,1v23734,-106,45831,7997,58290,21377e" filled="f" strokecolor="black [3213]" strokeweight=".25pt">
                  <v:stroke joinstyle="miter"/>
                  <v:path arrowok="t" o:connecttype="custom" o:connectlocs="9198,22391;67485,1;125775,21378" o:connectangles="0,0,0"/>
                </v:shape>
                <w10:wrap anchorx="page" anchory="page"/>
              </v:group>
            </w:pict>
          </mc:Fallback>
        </mc:AlternateContent>
      </w:r>
      <w:r w:rsidR="00796788" w:rsidRPr="001C5BBF">
        <w:rPr>
          <w:noProof/>
        </w:rPr>
        <w:drawing>
          <wp:inline distT="0" distB="0" distL="0" distR="0" wp14:anchorId="65D9C635" wp14:editId="1E01B5E3">
            <wp:extent cx="5478256" cy="3605841"/>
            <wp:effectExtent l="0" t="0" r="8255" b="0"/>
            <wp:docPr id="117" name="Picture 1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Diagram, engineering drawing&#10;&#10;Description automatically generated"/>
                    <pic:cNvPicPr/>
                  </pic:nvPicPr>
                  <pic:blipFill>
                    <a:blip r:embed="rId28"/>
                    <a:stretch>
                      <a:fillRect/>
                    </a:stretch>
                  </pic:blipFill>
                  <pic:spPr>
                    <a:xfrm>
                      <a:off x="0" y="0"/>
                      <a:ext cx="5484358" cy="3609857"/>
                    </a:xfrm>
                    <a:prstGeom prst="rect">
                      <a:avLst/>
                    </a:prstGeom>
                  </pic:spPr>
                </pic:pic>
              </a:graphicData>
            </a:graphic>
          </wp:inline>
        </w:drawing>
      </w:r>
    </w:p>
    <w:p w14:paraId="04B40E36" w14:textId="0C3B84DC" w:rsidR="00C24D1A" w:rsidRPr="001C5BBF" w:rsidRDefault="00C24D1A" w:rsidP="00983219">
      <w:pPr>
        <w:spacing w:after="0" w:line="480" w:lineRule="auto"/>
        <w:jc w:val="both"/>
        <w:rPr>
          <w:rFonts w:ascii="Times New Roman" w:hAnsi="Times New Roman" w:cs="Times New Roman"/>
          <w:sz w:val="24"/>
          <w:szCs w:val="24"/>
        </w:rPr>
      </w:pPr>
      <w:r w:rsidRPr="001C5BBF">
        <w:rPr>
          <w:rFonts w:ascii="Times New Roman" w:hAnsi="Times New Roman" w:cs="Times New Roman"/>
          <w:b/>
          <w:bCs/>
          <w:sz w:val="24"/>
          <w:szCs w:val="24"/>
          <w:lang w:val="en-US"/>
        </w:rPr>
        <w:t>FIG. 4.</w:t>
      </w:r>
      <w:r w:rsidRPr="001C5BBF">
        <w:rPr>
          <w:rFonts w:ascii="Times New Roman" w:hAnsi="Times New Roman" w:cs="Times New Roman"/>
          <w:sz w:val="24"/>
          <w:szCs w:val="24"/>
          <w:lang w:val="en-US"/>
        </w:rPr>
        <w:t xml:space="preserve"> </w:t>
      </w:r>
      <w:r w:rsidR="007339FB" w:rsidRPr="001C5BBF">
        <w:rPr>
          <w:rFonts w:ascii="Times New Roman" w:hAnsi="Times New Roman" w:cs="Times New Roman"/>
          <w:sz w:val="24"/>
          <w:szCs w:val="24"/>
          <w:lang w:val="en-US"/>
        </w:rPr>
        <w:t xml:space="preserve">Schematic of the measurement system </w:t>
      </w:r>
      <w:r w:rsidR="00E212C5" w:rsidRPr="001C5BBF">
        <w:rPr>
          <w:rFonts w:ascii="Times New Roman" w:hAnsi="Times New Roman" w:cs="Times New Roman"/>
          <w:sz w:val="24"/>
          <w:szCs w:val="24"/>
          <w:lang w:val="en-US"/>
        </w:rPr>
        <w:t xml:space="preserve">used </w:t>
      </w:r>
      <w:r w:rsidR="007339FB" w:rsidRPr="001C5BBF">
        <w:rPr>
          <w:rFonts w:ascii="Times New Roman" w:hAnsi="Times New Roman" w:cs="Times New Roman"/>
          <w:sz w:val="24"/>
          <w:szCs w:val="24"/>
          <w:lang w:val="en-US"/>
        </w:rPr>
        <w:t xml:space="preserve">for </w:t>
      </w:r>
      <w:r w:rsidR="00E212C5" w:rsidRPr="001C5BBF">
        <w:rPr>
          <w:rFonts w:ascii="Times New Roman" w:hAnsi="Times New Roman" w:cs="Times New Roman"/>
          <w:sz w:val="24"/>
          <w:szCs w:val="24"/>
          <w:lang w:val="en-US"/>
        </w:rPr>
        <w:t xml:space="preserve">the </w:t>
      </w:r>
      <w:r w:rsidR="007339FB" w:rsidRPr="001C5BBF">
        <w:rPr>
          <w:rFonts w:ascii="Times New Roman" w:hAnsi="Times New Roman" w:cs="Times New Roman"/>
          <w:sz w:val="24"/>
          <w:szCs w:val="24"/>
          <w:lang w:val="en-US"/>
        </w:rPr>
        <w:t xml:space="preserve">evaporation of </w:t>
      </w:r>
      <w:r w:rsidR="00E212C5" w:rsidRPr="001C5BBF">
        <w:rPr>
          <w:rFonts w:ascii="Times New Roman" w:hAnsi="Times New Roman" w:cs="Times New Roman"/>
          <w:sz w:val="24"/>
          <w:szCs w:val="24"/>
          <w:lang w:val="en-US"/>
        </w:rPr>
        <w:t xml:space="preserve">a </w:t>
      </w:r>
      <w:r w:rsidR="007339FB" w:rsidRPr="001C5BBF">
        <w:rPr>
          <w:rFonts w:ascii="Times New Roman" w:hAnsi="Times New Roman" w:cs="Times New Roman"/>
          <w:sz w:val="24"/>
          <w:szCs w:val="24"/>
          <w:lang w:val="en-US"/>
        </w:rPr>
        <w:t>droplet array under constant temperature and</w:t>
      </w:r>
      <w:r w:rsidR="008D1C08" w:rsidRPr="001C5BBF">
        <w:rPr>
          <w:rFonts w:ascii="Times New Roman" w:hAnsi="Times New Roman" w:cs="Times New Roman"/>
          <w:sz w:val="24"/>
          <w:szCs w:val="24"/>
          <w:lang w:val="en-US"/>
        </w:rPr>
        <w:t xml:space="preserve"> </w:t>
      </w:r>
      <w:r w:rsidR="007339FB" w:rsidRPr="001C5BBF">
        <w:rPr>
          <w:rFonts w:ascii="Times New Roman" w:hAnsi="Times New Roman" w:cs="Times New Roman"/>
          <w:sz w:val="24"/>
          <w:szCs w:val="24"/>
          <w:lang w:val="en-US"/>
        </w:rPr>
        <w:t>humidity.</w:t>
      </w:r>
    </w:p>
    <w:p w14:paraId="6311DB14" w14:textId="4DE7DB07" w:rsidR="00D4361F" w:rsidRPr="001C5BBF" w:rsidRDefault="00D4361F" w:rsidP="00D4361F">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rPr>
        <w:t xml:space="preserve">V. </w:t>
      </w:r>
      <w:r w:rsidRPr="001C5BBF">
        <w:rPr>
          <w:rFonts w:ascii="Times New Roman" w:hAnsi="Times New Roman" w:cs="Times New Roman"/>
          <w:b/>
          <w:bCs/>
          <w:sz w:val="24"/>
          <w:szCs w:val="24"/>
          <w:lang w:val="en-US"/>
        </w:rPr>
        <w:t>RESULTS AND DISCUSSION</w:t>
      </w:r>
    </w:p>
    <w:p w14:paraId="68FD9503" w14:textId="6B06569B" w:rsidR="00253E7C" w:rsidRPr="001C5BBF" w:rsidRDefault="004B41EB" w:rsidP="00E212C5">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The </w:t>
      </w:r>
      <w:bookmarkStart w:id="8" w:name="_Hlk115263185"/>
      <w:r w:rsidRPr="001C5BBF">
        <w:rPr>
          <w:rFonts w:ascii="Times New Roman" w:hAnsi="Times New Roman" w:cs="Times New Roman"/>
          <w:sz w:val="24"/>
          <w:szCs w:val="24"/>
          <w:lang w:val="en-US"/>
        </w:rPr>
        <w:t xml:space="preserve">vapor density </w:t>
      </w:r>
      <w:r w:rsidR="00724435" w:rsidRPr="001C5BBF">
        <w:rPr>
          <w:rFonts w:ascii="Times New Roman" w:hAnsi="Times New Roman" w:cs="Times New Roman"/>
          <w:sz w:val="24"/>
          <w:szCs w:val="24"/>
          <w:lang w:val="en-US"/>
        </w:rPr>
        <w:t>distribution</w:t>
      </w:r>
      <w:r w:rsidRPr="001C5BBF">
        <w:rPr>
          <w:rFonts w:ascii="Times New Roman" w:hAnsi="Times New Roman" w:cs="Times New Roman"/>
          <w:sz w:val="24"/>
          <w:szCs w:val="24"/>
          <w:lang w:val="en-US"/>
        </w:rPr>
        <w:t xml:space="preserve"> </w:t>
      </w:r>
      <w:r w:rsidR="009240D3" w:rsidRPr="001C5BBF">
        <w:rPr>
          <w:rFonts w:ascii="Times New Roman" w:hAnsi="Times New Roman" w:cs="Times New Roman"/>
          <w:sz w:val="24"/>
          <w:szCs w:val="24"/>
          <w:lang w:val="en-US"/>
        </w:rPr>
        <w:t>in</w:t>
      </w:r>
      <w:r w:rsidR="00724435" w:rsidRPr="001C5BBF">
        <w:rPr>
          <w:rFonts w:ascii="Times New Roman" w:hAnsi="Times New Roman" w:cs="Times New Roman"/>
          <w:sz w:val="24"/>
          <w:szCs w:val="24"/>
          <w:lang w:val="en-US"/>
        </w:rPr>
        <w:t xml:space="preserve"> the </w:t>
      </w:r>
      <w:proofErr w:type="spellStart"/>
      <w:r w:rsidR="006C6E03" w:rsidRPr="001C5BBF">
        <w:rPr>
          <w:rFonts w:ascii="Times New Roman" w:hAnsi="Times New Roman" w:cs="Times New Roman"/>
          <w:i/>
          <w:iCs/>
          <w:sz w:val="24"/>
          <w:szCs w:val="24"/>
          <w:lang w:val="en-US"/>
        </w:rPr>
        <w:t>xy</w:t>
      </w:r>
      <w:proofErr w:type="spellEnd"/>
      <w:r w:rsidR="0009446C" w:rsidRPr="001C5BBF">
        <w:rPr>
          <w:rFonts w:ascii="Times New Roman" w:hAnsi="Times New Roman" w:cs="Times New Roman"/>
          <w:sz w:val="24"/>
          <w:szCs w:val="24"/>
          <w:lang w:val="en-US"/>
        </w:rPr>
        <w:t>-</w:t>
      </w:r>
      <w:r w:rsidR="00724435" w:rsidRPr="001C5BBF">
        <w:rPr>
          <w:rFonts w:ascii="Times New Roman" w:hAnsi="Times New Roman" w:cs="Times New Roman"/>
          <w:sz w:val="24"/>
          <w:szCs w:val="24"/>
          <w:lang w:val="en-US"/>
        </w:rPr>
        <w:t xml:space="preserve">plane </w:t>
      </w:r>
      <w:r w:rsidR="006C6E03" w:rsidRPr="001C5BBF">
        <w:rPr>
          <w:rFonts w:ascii="Times New Roman" w:hAnsi="Times New Roman" w:cs="Times New Roman"/>
          <w:sz w:val="24"/>
          <w:szCs w:val="24"/>
          <w:lang w:val="en-US"/>
        </w:rPr>
        <w:t xml:space="preserve">at the bottom of </w:t>
      </w:r>
      <w:r w:rsidR="00F82711" w:rsidRPr="001C5BBF">
        <w:rPr>
          <w:rFonts w:ascii="Times New Roman" w:hAnsi="Times New Roman" w:cs="Times New Roman"/>
          <w:sz w:val="24"/>
          <w:szCs w:val="24"/>
          <w:lang w:val="en-US"/>
        </w:rPr>
        <w:t xml:space="preserve">the </w:t>
      </w:r>
      <w:r w:rsidR="006C6E03" w:rsidRPr="001C5BBF">
        <w:rPr>
          <w:rFonts w:ascii="Times New Roman" w:hAnsi="Times New Roman" w:cs="Times New Roman"/>
          <w:sz w:val="24"/>
          <w:szCs w:val="24"/>
          <w:lang w:val="en-US"/>
        </w:rPr>
        <w:t>simulation domain</w:t>
      </w:r>
      <w:r w:rsidR="00724435" w:rsidRPr="001C5BBF">
        <w:rPr>
          <w:rFonts w:ascii="Times New Roman" w:hAnsi="Times New Roman" w:cs="Times New Roman"/>
          <w:sz w:val="24"/>
          <w:szCs w:val="24"/>
          <w:lang w:val="en-US"/>
        </w:rPr>
        <w:t xml:space="preserve"> </w:t>
      </w:r>
      <w:bookmarkEnd w:id="8"/>
      <w:r w:rsidR="009240D3" w:rsidRPr="001C5BBF">
        <w:rPr>
          <w:rFonts w:ascii="Times New Roman" w:hAnsi="Times New Roman" w:cs="Times New Roman"/>
          <w:sz w:val="24"/>
          <w:szCs w:val="24"/>
          <w:lang w:val="en-US"/>
        </w:rPr>
        <w:t>is shown</w:t>
      </w:r>
      <w:r w:rsidR="00724435" w:rsidRPr="001C5BBF">
        <w:rPr>
          <w:rFonts w:ascii="Times New Roman" w:hAnsi="Times New Roman" w:cs="Times New Roman"/>
          <w:sz w:val="24"/>
          <w:szCs w:val="24"/>
          <w:lang w:val="en-US"/>
        </w:rPr>
        <w:t xml:space="preserve"> in Fig.</w:t>
      </w:r>
      <w:r w:rsidR="001866D3" w:rsidRPr="001C5BBF">
        <w:rPr>
          <w:rFonts w:ascii="Times New Roman" w:hAnsi="Times New Roman" w:cs="Times New Roman"/>
          <w:sz w:val="24"/>
          <w:szCs w:val="24"/>
          <w:lang w:val="en-US"/>
        </w:rPr>
        <w:t xml:space="preserve"> </w:t>
      </w:r>
      <w:r w:rsidR="0016417D" w:rsidRPr="001C5BBF">
        <w:rPr>
          <w:rFonts w:ascii="Times New Roman" w:hAnsi="Times New Roman" w:cs="Times New Roman"/>
          <w:sz w:val="24"/>
          <w:szCs w:val="24"/>
          <w:lang w:val="en-US"/>
        </w:rPr>
        <w:t>5</w:t>
      </w:r>
      <w:r w:rsidR="00F82711" w:rsidRPr="001C5BBF">
        <w:rPr>
          <w:rFonts w:ascii="Times New Roman" w:hAnsi="Times New Roman" w:cs="Times New Roman"/>
          <w:sz w:val="24"/>
          <w:szCs w:val="24"/>
          <w:lang w:val="en-US"/>
        </w:rPr>
        <w:t>,</w:t>
      </w:r>
      <w:r w:rsidR="0079494E" w:rsidRPr="001C5BBF">
        <w:rPr>
          <w:rFonts w:ascii="Times New Roman" w:hAnsi="Times New Roman" w:cs="Times New Roman"/>
          <w:sz w:val="24"/>
          <w:szCs w:val="24"/>
          <w:lang w:val="en-US" w:eastAsia="ja-JP"/>
        </w:rPr>
        <w:t xml:space="preserve"> and the</w:t>
      </w:r>
      <w:r w:rsidR="00FE1578" w:rsidRPr="001C5BBF">
        <w:rPr>
          <w:rFonts w:ascii="Times New Roman" w:hAnsi="Times New Roman" w:cs="Times New Roman"/>
          <w:sz w:val="24"/>
          <w:szCs w:val="24"/>
          <w:lang w:val="en-US"/>
        </w:rPr>
        <w:t xml:space="preserve"> </w:t>
      </w:r>
      <w:r w:rsidR="000A2BAB" w:rsidRPr="001C5BBF">
        <w:rPr>
          <w:rFonts w:ascii="Times New Roman" w:hAnsi="Times New Roman" w:cs="Times New Roman"/>
          <w:sz w:val="24"/>
          <w:szCs w:val="24"/>
          <w:lang w:val="en-US"/>
        </w:rPr>
        <w:t xml:space="preserve">normalized </w:t>
      </w:r>
      <w:r w:rsidR="00361862" w:rsidRPr="001C5BBF">
        <w:rPr>
          <w:rFonts w:ascii="Times New Roman" w:hAnsi="Times New Roman" w:cs="Times New Roman"/>
          <w:sz w:val="24"/>
          <w:szCs w:val="24"/>
          <w:lang w:val="en-US"/>
        </w:rPr>
        <w:t>local vapor density</w:t>
      </w:r>
      <w:r w:rsidR="001432FB" w:rsidRPr="001C5BBF">
        <w:rPr>
          <w:rFonts w:ascii="Times New Roman" w:hAnsi="Times New Roman" w:cs="Times New Roman"/>
          <w:sz w:val="24"/>
          <w:szCs w:val="24"/>
          <w:lang w:val="en-US"/>
        </w:rPr>
        <w:t xml:space="preserve"> </w:t>
      </w:r>
      <w:r w:rsidR="00361862" w:rsidRPr="001C5BBF">
        <w:rPr>
          <w:rFonts w:ascii="Times New Roman" w:hAnsi="Times New Roman" w:cs="Times New Roman"/>
          <w:sz w:val="24"/>
          <w:szCs w:val="24"/>
          <w:lang w:val="en-US"/>
        </w:rPr>
        <w:t xml:space="preserve">along </w:t>
      </w:r>
      <w:r w:rsidR="001866D3" w:rsidRPr="001C5BBF">
        <w:rPr>
          <w:rFonts w:ascii="Times New Roman" w:hAnsi="Times New Roman" w:cs="Times New Roman"/>
          <w:sz w:val="24"/>
          <w:szCs w:val="24"/>
          <w:lang w:val="en-US"/>
        </w:rPr>
        <w:t xml:space="preserve">the </w:t>
      </w:r>
      <w:r w:rsidR="00361862" w:rsidRPr="001C5BBF">
        <w:rPr>
          <w:rFonts w:ascii="Times New Roman" w:hAnsi="Times New Roman" w:cs="Times New Roman"/>
          <w:i/>
          <w:iCs/>
          <w:sz w:val="24"/>
          <w:szCs w:val="24"/>
          <w:lang w:val="en-US"/>
        </w:rPr>
        <w:t>z</w:t>
      </w:r>
      <w:r w:rsidR="003E0ADC" w:rsidRPr="001C5BBF">
        <w:rPr>
          <w:rFonts w:ascii="Times New Roman" w:hAnsi="Times New Roman" w:cs="Times New Roman"/>
          <w:i/>
          <w:iCs/>
          <w:sz w:val="24"/>
          <w:szCs w:val="24"/>
          <w:lang w:val="en-US"/>
        </w:rPr>
        <w:t>-</w:t>
      </w:r>
      <w:r w:rsidR="009240D3" w:rsidRPr="001C5BBF">
        <w:rPr>
          <w:rFonts w:ascii="Times New Roman" w:hAnsi="Times New Roman" w:cs="Times New Roman"/>
          <w:sz w:val="24"/>
          <w:szCs w:val="24"/>
          <w:lang w:val="en-US"/>
        </w:rPr>
        <w:t>axis</w:t>
      </w:r>
      <w:r w:rsidR="00361862" w:rsidRPr="001C5BBF">
        <w:rPr>
          <w:rFonts w:ascii="Times New Roman" w:hAnsi="Times New Roman" w:cs="Times New Roman"/>
          <w:sz w:val="24"/>
          <w:szCs w:val="24"/>
          <w:lang w:val="en-US"/>
        </w:rPr>
        <w:t xml:space="preserve"> is </w:t>
      </w:r>
      <w:r w:rsidR="0086692B" w:rsidRPr="001C5BBF">
        <w:rPr>
          <w:rFonts w:ascii="Times New Roman" w:hAnsi="Times New Roman" w:cs="Times New Roman"/>
          <w:sz w:val="24"/>
          <w:szCs w:val="24"/>
          <w:lang w:val="en-US"/>
        </w:rPr>
        <w:t>shown</w:t>
      </w:r>
      <w:r w:rsidR="00361862" w:rsidRPr="001C5BBF">
        <w:rPr>
          <w:rFonts w:ascii="Times New Roman" w:hAnsi="Times New Roman" w:cs="Times New Roman"/>
          <w:sz w:val="24"/>
          <w:szCs w:val="24"/>
          <w:lang w:val="en-US"/>
        </w:rPr>
        <w:t xml:space="preserve"> in</w:t>
      </w:r>
      <w:r w:rsidR="0016417D" w:rsidRPr="001C5BBF">
        <w:rPr>
          <w:rFonts w:ascii="Times New Roman" w:hAnsi="Times New Roman" w:cs="Times New Roman"/>
          <w:sz w:val="24"/>
          <w:szCs w:val="24"/>
          <w:lang w:val="en-US"/>
        </w:rPr>
        <w:t xml:space="preserve"> Fig. 6</w:t>
      </w:r>
      <w:r w:rsidR="00361862" w:rsidRPr="001C5BBF">
        <w:rPr>
          <w:rFonts w:ascii="Times New Roman" w:hAnsi="Times New Roman" w:cs="Times New Roman"/>
          <w:sz w:val="24"/>
          <w:szCs w:val="24"/>
          <w:lang w:val="en-US"/>
        </w:rPr>
        <w:t xml:space="preserve">. </w:t>
      </w:r>
      <w:r w:rsidR="004437B8" w:rsidRPr="001C5BBF">
        <w:rPr>
          <w:rFonts w:ascii="Times New Roman" w:hAnsi="Times New Roman" w:cs="Times New Roman"/>
          <w:sz w:val="24"/>
          <w:szCs w:val="24"/>
          <w:lang w:val="en-US"/>
        </w:rPr>
        <w:t>For</w:t>
      </w:r>
      <w:r w:rsidR="00B8081E" w:rsidRPr="001C5BBF">
        <w:rPr>
          <w:rFonts w:ascii="Times New Roman" w:hAnsi="Times New Roman" w:cs="Times New Roman"/>
          <w:sz w:val="24"/>
          <w:szCs w:val="24"/>
          <w:lang w:val="en-US"/>
        </w:rPr>
        <w:t xml:space="preserve"> a</w:t>
      </w:r>
      <w:r w:rsidR="00E52D9E" w:rsidRPr="001C5BBF">
        <w:rPr>
          <w:rFonts w:ascii="Times New Roman" w:hAnsi="Times New Roman" w:cs="Times New Roman"/>
          <w:sz w:val="24"/>
          <w:szCs w:val="24"/>
          <w:lang w:val="en-US"/>
        </w:rPr>
        <w:t xml:space="preserve"> given contact angle</w:t>
      </w:r>
      <w:r w:rsidR="004437B8" w:rsidRPr="001C5BBF">
        <w:rPr>
          <w:rFonts w:ascii="Times New Roman" w:hAnsi="Times New Roman" w:cs="Times New Roman"/>
          <w:sz w:val="24"/>
          <w:szCs w:val="24"/>
          <w:lang w:val="en-US"/>
        </w:rPr>
        <w:t xml:space="preserve"> </w:t>
      </w:r>
      <m:oMath>
        <m:r>
          <w:rPr>
            <w:rFonts w:ascii="Cambria Math" w:hAnsi="Cambria Math" w:cs="Times New Roman"/>
            <w:sz w:val="24"/>
            <w:szCs w:val="24"/>
            <w:lang w:val="en-US"/>
          </w:rPr>
          <m:t>θ</m:t>
        </m:r>
      </m:oMath>
      <w:r w:rsidR="00E52D9E" w:rsidRPr="001C5BBF">
        <w:rPr>
          <w:rFonts w:ascii="Times New Roman" w:hAnsi="Times New Roman" w:cs="Times New Roman"/>
          <w:sz w:val="24"/>
          <w:szCs w:val="24"/>
          <w:lang w:val="en-US"/>
        </w:rPr>
        <w:t xml:space="preserve">, </w:t>
      </w:r>
      <w:r w:rsidR="00B94AAC" w:rsidRPr="001C5BBF">
        <w:rPr>
          <w:rFonts w:ascii="Times New Roman" w:hAnsi="Times New Roman" w:cs="Times New Roman"/>
          <w:sz w:val="24"/>
          <w:szCs w:val="24"/>
          <w:lang w:val="en-US"/>
        </w:rPr>
        <w:t>an</w:t>
      </w:r>
      <w:r w:rsidR="00E52D9E" w:rsidRPr="001C5BBF">
        <w:rPr>
          <w:rFonts w:ascii="Times New Roman" w:hAnsi="Times New Roman" w:cs="Times New Roman"/>
          <w:sz w:val="24"/>
          <w:szCs w:val="24"/>
          <w:lang w:val="en-US"/>
        </w:rPr>
        <w:t xml:space="preserve"> increase in the number of adjacent droplets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7D58EA" w:rsidRPr="001C5BBF">
        <w:rPr>
          <w:rFonts w:ascii="Times New Roman" w:hAnsi="Times New Roman" w:cs="Times New Roman"/>
          <w:sz w:val="24"/>
          <w:szCs w:val="24"/>
          <w:lang w:val="en-US"/>
        </w:rPr>
        <w:t xml:space="preserve"> </w:t>
      </w:r>
      <w:r w:rsidR="00E52D9E" w:rsidRPr="001C5BBF">
        <w:rPr>
          <w:rFonts w:ascii="Times New Roman" w:hAnsi="Times New Roman" w:cs="Times New Roman"/>
          <w:sz w:val="24"/>
          <w:szCs w:val="24"/>
          <w:lang w:val="en-US"/>
        </w:rPr>
        <w:t>increase</w:t>
      </w:r>
      <w:r w:rsidR="00B94AAC" w:rsidRPr="001C5BBF">
        <w:rPr>
          <w:rFonts w:ascii="Times New Roman" w:hAnsi="Times New Roman" w:cs="Times New Roman"/>
          <w:sz w:val="24"/>
          <w:szCs w:val="24"/>
          <w:lang w:val="en-US"/>
        </w:rPr>
        <w:t>d</w:t>
      </w:r>
      <w:r w:rsidR="00E52D9E" w:rsidRPr="001C5BBF">
        <w:rPr>
          <w:rFonts w:ascii="Times New Roman" w:hAnsi="Times New Roman" w:cs="Times New Roman"/>
          <w:sz w:val="24"/>
          <w:szCs w:val="24"/>
          <w:lang w:val="en-US"/>
        </w:rPr>
        <w:t xml:space="preserve"> the vapor density near the </w:t>
      </w:r>
      <w:r w:rsidR="004437B8" w:rsidRPr="001C5BBF">
        <w:rPr>
          <w:rFonts w:ascii="Times New Roman" w:hAnsi="Times New Roman" w:cs="Times New Roman"/>
          <w:sz w:val="24"/>
          <w:szCs w:val="24"/>
          <w:lang w:val="en-US"/>
        </w:rPr>
        <w:t>reference droplet</w:t>
      </w:r>
      <w:r w:rsidR="00E52D9E" w:rsidRPr="001C5BBF">
        <w:rPr>
          <w:rFonts w:ascii="Times New Roman" w:hAnsi="Times New Roman" w:cs="Times New Roman"/>
          <w:sz w:val="24"/>
          <w:szCs w:val="24"/>
          <w:lang w:val="en-US"/>
        </w:rPr>
        <w:t xml:space="preserve">, </w:t>
      </w:r>
      <w:r w:rsidR="00B94AAC" w:rsidRPr="001C5BBF">
        <w:rPr>
          <w:rFonts w:ascii="Times New Roman" w:hAnsi="Times New Roman" w:cs="Times New Roman"/>
          <w:sz w:val="24"/>
          <w:szCs w:val="24"/>
          <w:lang w:val="en-US"/>
        </w:rPr>
        <w:t>thereby</w:t>
      </w:r>
      <w:r w:rsidR="00E52D9E" w:rsidRPr="001C5BBF">
        <w:rPr>
          <w:rFonts w:ascii="Times New Roman" w:hAnsi="Times New Roman" w:cs="Times New Roman"/>
          <w:sz w:val="24"/>
          <w:szCs w:val="24"/>
          <w:lang w:val="en-US"/>
        </w:rPr>
        <w:t xml:space="preserve"> </w:t>
      </w:r>
      <w:r w:rsidR="003E0ADC" w:rsidRPr="001C5BBF">
        <w:rPr>
          <w:rFonts w:ascii="Times New Roman" w:hAnsi="Times New Roman" w:cs="Times New Roman"/>
          <w:sz w:val="24"/>
          <w:szCs w:val="24"/>
          <w:lang w:val="en-US"/>
        </w:rPr>
        <w:t>sup</w:t>
      </w:r>
      <w:r w:rsidR="00B94AAC" w:rsidRPr="001C5BBF">
        <w:rPr>
          <w:rFonts w:ascii="Times New Roman" w:hAnsi="Times New Roman" w:cs="Times New Roman"/>
          <w:sz w:val="24"/>
          <w:szCs w:val="24"/>
          <w:lang w:val="en-US"/>
        </w:rPr>
        <w:t>p</w:t>
      </w:r>
      <w:r w:rsidR="003E0ADC" w:rsidRPr="001C5BBF">
        <w:rPr>
          <w:rFonts w:ascii="Times New Roman" w:hAnsi="Times New Roman" w:cs="Times New Roman"/>
          <w:sz w:val="24"/>
          <w:szCs w:val="24"/>
          <w:lang w:val="en-US"/>
        </w:rPr>
        <w:t xml:space="preserve">ressing </w:t>
      </w:r>
      <w:r w:rsidR="00B94AAC" w:rsidRPr="001C5BBF">
        <w:rPr>
          <w:rFonts w:ascii="Times New Roman" w:hAnsi="Times New Roman" w:cs="Times New Roman"/>
          <w:sz w:val="24"/>
          <w:szCs w:val="24"/>
          <w:lang w:val="en-US"/>
        </w:rPr>
        <w:t>the reference droplet’s</w:t>
      </w:r>
      <w:r w:rsidR="00E52D9E" w:rsidRPr="001C5BBF">
        <w:rPr>
          <w:rFonts w:ascii="Times New Roman" w:hAnsi="Times New Roman" w:cs="Times New Roman"/>
          <w:sz w:val="24"/>
          <w:szCs w:val="24"/>
          <w:lang w:val="en-US"/>
        </w:rPr>
        <w:t xml:space="preserve"> evaporation rat</w:t>
      </w:r>
      <w:r w:rsidR="004437B8" w:rsidRPr="001C5BBF">
        <w:rPr>
          <w:rFonts w:ascii="Times New Roman" w:hAnsi="Times New Roman" w:cs="Times New Roman"/>
          <w:sz w:val="24"/>
          <w:szCs w:val="24"/>
          <w:lang w:val="en-US"/>
        </w:rPr>
        <w:t>e. F</w:t>
      </w:r>
      <w:r w:rsidR="00B94AAC" w:rsidRPr="001C5BBF">
        <w:rPr>
          <w:rFonts w:ascii="Times New Roman" w:hAnsi="Times New Roman" w:cs="Times New Roman"/>
          <w:sz w:val="24"/>
          <w:szCs w:val="24"/>
          <w:lang w:val="en-US"/>
        </w:rPr>
        <w:t>or</w:t>
      </w:r>
      <w:r w:rsidR="00E52D9E" w:rsidRPr="001C5BBF">
        <w:rPr>
          <w:rFonts w:ascii="Times New Roman" w:hAnsi="Times New Roman" w:cs="Times New Roman"/>
          <w:sz w:val="24"/>
          <w:szCs w:val="24"/>
          <w:lang w:val="en-US"/>
        </w:rPr>
        <w:t xml:space="preserve"> </w:t>
      </w:r>
      <w:r w:rsidR="004437B8" w:rsidRPr="001C5BBF">
        <w:rPr>
          <w:rFonts w:ascii="Times New Roman" w:hAnsi="Times New Roman" w:cs="Times New Roman"/>
          <w:sz w:val="24"/>
          <w:szCs w:val="24"/>
          <w:lang w:val="en-US"/>
        </w:rPr>
        <w:t>a</w:t>
      </w:r>
      <w:r w:rsidR="00E67EE1" w:rsidRPr="001C5BBF">
        <w:rPr>
          <w:rFonts w:ascii="Times New Roman" w:hAnsi="Times New Roman" w:cs="Times New Roman"/>
          <w:sz w:val="24"/>
          <w:szCs w:val="24"/>
          <w:lang w:val="en-US"/>
        </w:rPr>
        <w:t xml:space="preserve"> given</w:t>
      </w:r>
      <w:r w:rsidR="00E52D9E"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E52D9E" w:rsidRPr="001C5BBF">
        <w:rPr>
          <w:rFonts w:ascii="Times New Roman" w:hAnsi="Times New Roman" w:cs="Times New Roman"/>
          <w:sz w:val="24"/>
          <w:szCs w:val="24"/>
          <w:lang w:val="en-US"/>
        </w:rPr>
        <w:t xml:space="preserve">, the vapor density near the </w:t>
      </w:r>
      <w:r w:rsidR="001432FB" w:rsidRPr="001C5BBF">
        <w:rPr>
          <w:rFonts w:ascii="Times New Roman" w:hAnsi="Times New Roman" w:cs="Times New Roman"/>
          <w:sz w:val="24"/>
          <w:szCs w:val="24"/>
          <w:lang w:val="en-US"/>
        </w:rPr>
        <w:t>reference</w:t>
      </w:r>
      <w:r w:rsidR="00E52D9E" w:rsidRPr="001C5BBF">
        <w:rPr>
          <w:rFonts w:ascii="Times New Roman" w:hAnsi="Times New Roman" w:cs="Times New Roman"/>
          <w:sz w:val="24"/>
          <w:szCs w:val="24"/>
          <w:lang w:val="en-US"/>
        </w:rPr>
        <w:t xml:space="preserve"> droplet increase</w:t>
      </w:r>
      <w:r w:rsidR="00BF37EC" w:rsidRPr="001C5BBF">
        <w:rPr>
          <w:rFonts w:ascii="Times New Roman" w:hAnsi="Times New Roman" w:cs="Times New Roman"/>
          <w:sz w:val="24"/>
          <w:szCs w:val="24"/>
          <w:lang w:val="en-US"/>
        </w:rPr>
        <w:t>d</w:t>
      </w:r>
      <w:r w:rsidR="00E52D9E" w:rsidRPr="001C5BBF">
        <w:rPr>
          <w:rFonts w:ascii="Times New Roman" w:hAnsi="Times New Roman" w:cs="Times New Roman"/>
          <w:sz w:val="24"/>
          <w:szCs w:val="24"/>
          <w:lang w:val="en-US"/>
        </w:rPr>
        <w:t xml:space="preserve"> significantly as the contact </w:t>
      </w:r>
      <w:r w:rsidR="00BF37EC" w:rsidRPr="001C5BBF">
        <w:rPr>
          <w:rFonts w:ascii="Times New Roman" w:hAnsi="Times New Roman" w:cs="Times New Roman"/>
          <w:sz w:val="24"/>
          <w:szCs w:val="24"/>
          <w:lang w:val="en-US"/>
        </w:rPr>
        <w:t>angle</w:t>
      </w:r>
      <w:r w:rsidR="00E56EAB" w:rsidRPr="001C5BBF">
        <w:rPr>
          <w:rFonts w:ascii="Times New Roman" w:hAnsi="Times New Roman" w:cs="Times New Roman"/>
          <w:sz w:val="24"/>
          <w:szCs w:val="24"/>
          <w:lang w:val="en-US"/>
        </w:rPr>
        <w:t xml:space="preserve"> increased</w:t>
      </w:r>
      <w:r w:rsidR="00E52D9E" w:rsidRPr="001C5BBF">
        <w:rPr>
          <w:rFonts w:ascii="Times New Roman" w:hAnsi="Times New Roman" w:cs="Times New Roman"/>
          <w:sz w:val="24"/>
          <w:szCs w:val="24"/>
          <w:lang w:val="en-US"/>
        </w:rPr>
        <w:t xml:space="preserve">. </w:t>
      </w:r>
      <w:r w:rsidR="003E0ADC" w:rsidRPr="001C5BBF">
        <w:rPr>
          <w:rFonts w:ascii="Times New Roman" w:hAnsi="Times New Roman" w:cs="Times New Roman"/>
          <w:sz w:val="24"/>
          <w:szCs w:val="24"/>
          <w:lang w:val="en-US"/>
        </w:rPr>
        <w:t xml:space="preserve">This </w:t>
      </w:r>
      <w:r w:rsidR="00BF37EC" w:rsidRPr="001C5BBF">
        <w:rPr>
          <w:rFonts w:ascii="Times New Roman" w:hAnsi="Times New Roman" w:cs="Times New Roman"/>
          <w:sz w:val="24"/>
          <w:szCs w:val="24"/>
          <w:lang w:val="en-US"/>
        </w:rPr>
        <w:t>implies</w:t>
      </w:r>
      <w:r w:rsidR="003E0ADC" w:rsidRPr="001C5BBF">
        <w:rPr>
          <w:rFonts w:ascii="Times New Roman" w:hAnsi="Times New Roman" w:cs="Times New Roman"/>
          <w:sz w:val="24"/>
          <w:szCs w:val="24"/>
          <w:lang w:val="en-US"/>
        </w:rPr>
        <w:t xml:space="preserve"> that the vapor density </w:t>
      </w:r>
      <w:r w:rsidR="002D4393" w:rsidRPr="001C5BBF">
        <w:rPr>
          <w:rFonts w:ascii="Times New Roman" w:hAnsi="Times New Roman" w:cs="Times New Roman"/>
          <w:sz w:val="24"/>
          <w:szCs w:val="24"/>
          <w:lang w:val="en-US"/>
        </w:rPr>
        <w:t>profiles in the diffusion domain</w:t>
      </w:r>
      <w:r w:rsidR="00E541E6" w:rsidRPr="001C5BBF">
        <w:rPr>
          <w:rFonts w:ascii="Times New Roman" w:hAnsi="Times New Roman" w:cs="Times New Roman"/>
          <w:sz w:val="24"/>
          <w:szCs w:val="24"/>
          <w:lang w:val="en-US"/>
        </w:rPr>
        <w:t xml:space="preserve"> </w:t>
      </w:r>
      <w:r w:rsidR="003E0ADC" w:rsidRPr="001C5BBF">
        <w:rPr>
          <w:rFonts w:ascii="Times New Roman" w:hAnsi="Times New Roman" w:cs="Times New Roman"/>
          <w:sz w:val="24"/>
          <w:szCs w:val="24"/>
          <w:lang w:val="en-US"/>
        </w:rPr>
        <w:t>depend</w:t>
      </w:r>
      <w:r w:rsidR="00E4500F" w:rsidRPr="001C5BBF">
        <w:rPr>
          <w:rFonts w:ascii="Times New Roman" w:hAnsi="Times New Roman" w:cs="Times New Roman"/>
          <w:sz w:val="24"/>
          <w:szCs w:val="24"/>
          <w:lang w:val="en-US"/>
        </w:rPr>
        <w:t>ed</w:t>
      </w:r>
      <w:r w:rsidR="003E0ADC" w:rsidRPr="001C5BBF">
        <w:rPr>
          <w:rFonts w:ascii="Times New Roman" w:hAnsi="Times New Roman" w:cs="Times New Roman"/>
          <w:sz w:val="24"/>
          <w:szCs w:val="24"/>
          <w:lang w:val="en-US"/>
        </w:rPr>
        <w:t xml:space="preserve"> on the surface wettability</w:t>
      </w:r>
      <w:r w:rsidR="006D61B5" w:rsidRPr="001C5BBF">
        <w:rPr>
          <w:rFonts w:ascii="Times New Roman" w:hAnsi="Times New Roman" w:cs="Times New Roman"/>
          <w:sz w:val="24"/>
          <w:szCs w:val="24"/>
          <w:lang w:val="en-US"/>
        </w:rPr>
        <w:t>.</w:t>
      </w:r>
      <w:r w:rsidR="000A2BAB" w:rsidRPr="001C5BBF">
        <w:t xml:space="preserve"> </w:t>
      </w:r>
    </w:p>
    <w:tbl>
      <w:tblPr>
        <w:tblStyle w:val="TableGrid"/>
        <w:tblW w:w="9026" w:type="dxa"/>
        <w:jc w:val="center"/>
        <w:tblLook w:val="04A0" w:firstRow="1" w:lastRow="0" w:firstColumn="1" w:lastColumn="0" w:noHBand="0" w:noVBand="1"/>
      </w:tblPr>
      <w:tblGrid>
        <w:gridCol w:w="643"/>
        <w:gridCol w:w="1656"/>
        <w:gridCol w:w="1638"/>
        <w:gridCol w:w="1638"/>
        <w:gridCol w:w="1813"/>
        <w:gridCol w:w="1638"/>
      </w:tblGrid>
      <w:tr w:rsidR="00F152FB" w:rsidRPr="001C5BBF" w14:paraId="5A7B455F" w14:textId="77777777" w:rsidTr="00E67EE1">
        <w:trPr>
          <w:trHeight w:val="624"/>
          <w:jc w:val="center"/>
        </w:trPr>
        <w:tc>
          <w:tcPr>
            <w:tcW w:w="641" w:type="dxa"/>
            <w:tcBorders>
              <w:top w:val="single" w:sz="4" w:space="0" w:color="auto"/>
              <w:left w:val="nil"/>
              <w:bottom w:val="single" w:sz="4" w:space="0" w:color="auto"/>
              <w:right w:val="nil"/>
              <w:tl2br w:val="single" w:sz="4" w:space="0" w:color="auto"/>
            </w:tcBorders>
            <w:vAlign w:val="center"/>
          </w:tcPr>
          <w:p w14:paraId="3F38751B" w14:textId="32A4F62E" w:rsidR="00BF5896" w:rsidRPr="001C5BBF" w:rsidRDefault="00206C30" w:rsidP="00E67EE1">
            <w:pPr>
              <w:jc w:val="right"/>
              <w:rPr>
                <w:rFonts w:ascii="Times" w:hAnsi="Times" w:cs="Times"/>
                <w:sz w:val="24"/>
                <w:szCs w:val="24"/>
                <w:lang w:val="en-US"/>
              </w:rPr>
            </w:pPr>
            <w:r w:rsidRPr="001C5BBF">
              <w:rPr>
                <w:rFonts w:ascii="Times" w:hAnsi="Times" w:cs="Times"/>
                <w:i/>
                <w:iCs/>
                <w:sz w:val="24"/>
                <w:szCs w:val="24"/>
                <w:lang w:val="en-US"/>
              </w:rPr>
              <w:t>n</w:t>
            </w:r>
            <w:r w:rsidRPr="001C5BBF">
              <w:rPr>
                <w:rFonts w:ascii="Times" w:hAnsi="Times" w:cs="Times"/>
                <w:i/>
                <w:iCs/>
                <w:sz w:val="24"/>
                <w:szCs w:val="24"/>
                <w:vertAlign w:val="subscript"/>
                <w:lang w:val="en-US"/>
              </w:rPr>
              <w:t>d</w:t>
            </w:r>
          </w:p>
          <w:p w14:paraId="73F152B7" w14:textId="62E4EC6F" w:rsidR="00BF5896" w:rsidRPr="001C5BBF" w:rsidRDefault="00E67EE1" w:rsidP="00E7557D">
            <w:pPr>
              <w:jc w:val="center"/>
              <w:rPr>
                <w:rFonts w:ascii="Times" w:hAnsi="Times" w:cs="Times"/>
                <w:i/>
                <w:sz w:val="24"/>
                <w:szCs w:val="24"/>
                <w:lang w:val="en-US"/>
              </w:rPr>
            </w:pPr>
            <m:oMathPara>
              <m:oMathParaPr>
                <m:jc m:val="left"/>
              </m:oMathParaPr>
              <m:oMath>
                <m:r>
                  <w:rPr>
                    <w:rFonts w:ascii="Cambria Math" w:hAnsi="Cambria Math" w:cs="Times"/>
                    <w:sz w:val="24"/>
                    <w:szCs w:val="24"/>
                    <w:lang w:val="en-US"/>
                  </w:rPr>
                  <m:t>θ</m:t>
                </m:r>
              </m:oMath>
            </m:oMathPara>
          </w:p>
        </w:tc>
        <w:tc>
          <w:tcPr>
            <w:tcW w:w="1647" w:type="dxa"/>
            <w:tcBorders>
              <w:top w:val="single" w:sz="4" w:space="0" w:color="auto"/>
              <w:left w:val="nil"/>
              <w:bottom w:val="single" w:sz="4" w:space="0" w:color="auto"/>
              <w:right w:val="nil"/>
              <w:tl2br w:val="nil"/>
            </w:tcBorders>
            <w:vAlign w:val="center"/>
          </w:tcPr>
          <w:p w14:paraId="0BFF2261" w14:textId="7ECE43AD" w:rsidR="00BF5896" w:rsidRPr="001C5BBF" w:rsidRDefault="00BF5896" w:rsidP="00865CFE">
            <w:pPr>
              <w:jc w:val="center"/>
              <w:rPr>
                <w:rFonts w:ascii="Times New Roman" w:hAnsi="Times New Roman" w:cs="Times New Roman"/>
                <w:szCs w:val="20"/>
                <w:lang w:val="en-US"/>
              </w:rPr>
            </w:pPr>
            <w:r w:rsidRPr="001C5BBF">
              <w:rPr>
                <w:rFonts w:ascii="Times New Roman" w:hAnsi="Times New Roman" w:cs="Times New Roman"/>
                <w:szCs w:val="20"/>
                <w:lang w:val="en-US"/>
              </w:rPr>
              <w:t>0</w:t>
            </w:r>
          </w:p>
        </w:tc>
        <w:tc>
          <w:tcPr>
            <w:tcW w:w="1628" w:type="dxa"/>
            <w:tcBorders>
              <w:top w:val="single" w:sz="4" w:space="0" w:color="auto"/>
              <w:left w:val="nil"/>
              <w:bottom w:val="single" w:sz="4" w:space="0" w:color="auto"/>
              <w:right w:val="nil"/>
              <w:tl2br w:val="nil"/>
            </w:tcBorders>
            <w:vAlign w:val="center"/>
          </w:tcPr>
          <w:p w14:paraId="55D6AC4B" w14:textId="3C799A3F" w:rsidR="00BF5896" w:rsidRPr="001C5BBF" w:rsidRDefault="00BF5896" w:rsidP="00865CFE">
            <w:pPr>
              <w:jc w:val="center"/>
              <w:rPr>
                <w:rFonts w:ascii="Times New Roman" w:hAnsi="Times New Roman" w:cs="Times New Roman"/>
                <w:szCs w:val="20"/>
                <w:lang w:val="en-US"/>
              </w:rPr>
            </w:pPr>
            <w:r w:rsidRPr="001C5BBF">
              <w:rPr>
                <w:rFonts w:ascii="Times New Roman" w:hAnsi="Times New Roman" w:cs="Times New Roman"/>
                <w:szCs w:val="20"/>
                <w:lang w:val="en-US"/>
              </w:rPr>
              <w:t>1</w:t>
            </w:r>
          </w:p>
        </w:tc>
        <w:tc>
          <w:tcPr>
            <w:tcW w:w="1628" w:type="dxa"/>
            <w:tcBorders>
              <w:top w:val="single" w:sz="4" w:space="0" w:color="auto"/>
              <w:left w:val="nil"/>
              <w:bottom w:val="single" w:sz="4" w:space="0" w:color="auto"/>
              <w:right w:val="nil"/>
              <w:tl2br w:val="nil"/>
            </w:tcBorders>
            <w:vAlign w:val="center"/>
          </w:tcPr>
          <w:p w14:paraId="279C96E9" w14:textId="77777777" w:rsidR="00BF5896" w:rsidRPr="001C5BBF" w:rsidRDefault="00BF5896" w:rsidP="00865CFE">
            <w:pPr>
              <w:jc w:val="center"/>
              <w:rPr>
                <w:rFonts w:ascii="Times New Roman" w:hAnsi="Times New Roman" w:cs="Times New Roman"/>
                <w:szCs w:val="20"/>
                <w:lang w:val="en-US"/>
              </w:rPr>
            </w:pPr>
            <w:r w:rsidRPr="001C5BBF">
              <w:rPr>
                <w:rFonts w:ascii="Times New Roman" w:hAnsi="Times New Roman" w:cs="Times New Roman"/>
                <w:szCs w:val="20"/>
                <w:lang w:val="en-US"/>
              </w:rPr>
              <w:t>2</w:t>
            </w:r>
          </w:p>
        </w:tc>
        <w:tc>
          <w:tcPr>
            <w:tcW w:w="1854" w:type="dxa"/>
            <w:tcBorders>
              <w:top w:val="single" w:sz="4" w:space="0" w:color="auto"/>
              <w:left w:val="nil"/>
              <w:bottom w:val="single" w:sz="4" w:space="0" w:color="auto"/>
              <w:right w:val="nil"/>
              <w:tl2br w:val="nil"/>
            </w:tcBorders>
            <w:vAlign w:val="center"/>
          </w:tcPr>
          <w:p w14:paraId="3D561E12" w14:textId="77777777" w:rsidR="00BF5896" w:rsidRPr="001C5BBF" w:rsidRDefault="00BF5896" w:rsidP="00865CFE">
            <w:pPr>
              <w:jc w:val="center"/>
              <w:rPr>
                <w:rFonts w:ascii="Times New Roman" w:hAnsi="Times New Roman" w:cs="Times New Roman"/>
                <w:szCs w:val="20"/>
                <w:lang w:val="en-US"/>
              </w:rPr>
            </w:pPr>
            <w:r w:rsidRPr="001C5BBF">
              <w:rPr>
                <w:rFonts w:ascii="Times New Roman" w:hAnsi="Times New Roman" w:cs="Times New Roman"/>
                <w:szCs w:val="20"/>
                <w:lang w:val="en-US"/>
              </w:rPr>
              <w:t>3</w:t>
            </w:r>
          </w:p>
        </w:tc>
        <w:tc>
          <w:tcPr>
            <w:tcW w:w="1628" w:type="dxa"/>
            <w:tcBorders>
              <w:top w:val="single" w:sz="4" w:space="0" w:color="auto"/>
              <w:left w:val="nil"/>
              <w:bottom w:val="single" w:sz="4" w:space="0" w:color="auto"/>
              <w:right w:val="nil"/>
              <w:tl2br w:val="nil"/>
            </w:tcBorders>
            <w:vAlign w:val="center"/>
          </w:tcPr>
          <w:p w14:paraId="2BCC5F93" w14:textId="77777777" w:rsidR="00BF5896" w:rsidRPr="001C5BBF" w:rsidRDefault="00BF5896" w:rsidP="00865CFE">
            <w:pPr>
              <w:jc w:val="center"/>
              <w:rPr>
                <w:rFonts w:ascii="Times New Roman" w:hAnsi="Times New Roman" w:cs="Times New Roman"/>
                <w:szCs w:val="20"/>
                <w:lang w:val="en-US"/>
              </w:rPr>
            </w:pPr>
            <w:r w:rsidRPr="001C5BBF">
              <w:rPr>
                <w:rFonts w:ascii="Times New Roman" w:hAnsi="Times New Roman" w:cs="Times New Roman"/>
                <w:szCs w:val="20"/>
                <w:lang w:val="en-US"/>
              </w:rPr>
              <w:t>4</w:t>
            </w:r>
          </w:p>
        </w:tc>
      </w:tr>
      <w:tr w:rsidR="00F152FB" w:rsidRPr="001C5BBF" w14:paraId="01DC6552" w14:textId="77777777" w:rsidTr="00E67EE1">
        <w:trPr>
          <w:trHeight w:val="1587"/>
          <w:jc w:val="center"/>
        </w:trPr>
        <w:tc>
          <w:tcPr>
            <w:tcW w:w="641" w:type="dxa"/>
            <w:tcBorders>
              <w:top w:val="single" w:sz="4" w:space="0" w:color="auto"/>
              <w:left w:val="nil"/>
              <w:bottom w:val="dotted" w:sz="4" w:space="0" w:color="auto"/>
              <w:right w:val="nil"/>
            </w:tcBorders>
            <w:vAlign w:val="center"/>
          </w:tcPr>
          <w:p w14:paraId="4621257A" w14:textId="77777777" w:rsidR="00BF5896" w:rsidRPr="001C5BBF" w:rsidRDefault="001C5BBF" w:rsidP="00E7557D">
            <w:pPr>
              <w:jc w:val="center"/>
              <w:rPr>
                <w:noProof/>
                <w:sz w:val="20"/>
                <w:szCs w:val="20"/>
                <w:lang w:val="en-US"/>
              </w:rPr>
            </w:pPr>
            <m:oMathPara>
              <m:oMath>
                <m:sSup>
                  <m:sSupPr>
                    <m:ctrlPr>
                      <w:rPr>
                        <w:rFonts w:ascii="Cambria Math" w:hAnsi="Cambria Math"/>
                        <w:i/>
                        <w:noProof/>
                        <w:sz w:val="20"/>
                        <w:szCs w:val="20"/>
                        <w:lang w:val="en-US"/>
                      </w:rPr>
                    </m:ctrlPr>
                  </m:sSupPr>
                  <m:e>
                    <m:r>
                      <w:rPr>
                        <w:rFonts w:ascii="Cambria Math" w:hAnsi="Cambria Math"/>
                        <w:noProof/>
                        <w:sz w:val="20"/>
                        <w:szCs w:val="20"/>
                        <w:lang w:val="en-US"/>
                      </w:rPr>
                      <m:t>10</m:t>
                    </m:r>
                  </m:e>
                  <m:sup>
                    <m:r>
                      <w:rPr>
                        <w:rFonts w:ascii="Cambria Math" w:hAnsi="Cambria Math"/>
                        <w:noProof/>
                        <w:sz w:val="20"/>
                        <w:szCs w:val="20"/>
                        <w:lang w:val="en-US"/>
                      </w:rPr>
                      <m:t>o</m:t>
                    </m:r>
                  </m:sup>
                </m:sSup>
              </m:oMath>
            </m:oMathPara>
          </w:p>
        </w:tc>
        <w:tc>
          <w:tcPr>
            <w:tcW w:w="1647" w:type="dxa"/>
            <w:tcBorders>
              <w:top w:val="single" w:sz="4" w:space="0" w:color="auto"/>
              <w:left w:val="nil"/>
              <w:bottom w:val="dotted" w:sz="4" w:space="0" w:color="auto"/>
              <w:right w:val="nil"/>
            </w:tcBorders>
            <w:vAlign w:val="center"/>
          </w:tcPr>
          <w:p w14:paraId="00A79C9B" w14:textId="4A074566" w:rsidR="00BF5896" w:rsidRPr="001C5BBF" w:rsidRDefault="00E67EE1" w:rsidP="00E7557D">
            <w:pPr>
              <w:jc w:val="center"/>
              <w:rPr>
                <w:b/>
                <w:noProof/>
                <w:lang w:val="en-US"/>
              </w:rPr>
            </w:pPr>
            <w:r w:rsidRPr="001C5BBF">
              <w:rPr>
                <w:noProof/>
                <w:lang w:val="en-US"/>
              </w:rPr>
              <mc:AlternateContent>
                <mc:Choice Requires="wps">
                  <w:drawing>
                    <wp:anchor distT="0" distB="0" distL="114300" distR="114300" simplePos="0" relativeHeight="251628032" behindDoc="0" locked="0" layoutInCell="1" allowOverlap="1" wp14:anchorId="4CA9DC7A" wp14:editId="648DA38B">
                      <wp:simplePos x="0" y="0"/>
                      <wp:positionH relativeFrom="column">
                        <wp:posOffset>255905</wp:posOffset>
                      </wp:positionH>
                      <wp:positionV relativeFrom="paragraph">
                        <wp:posOffset>-17780</wp:posOffset>
                      </wp:positionV>
                      <wp:extent cx="356235" cy="287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56235" cy="287655"/>
                              </a:xfrm>
                              <a:prstGeom prst="rect">
                                <a:avLst/>
                              </a:prstGeom>
                              <a:noFill/>
                              <a:ln w="6350">
                                <a:noFill/>
                              </a:ln>
                            </wps:spPr>
                            <wps:txbx>
                              <w:txbxContent>
                                <w:p w14:paraId="35112ABF" w14:textId="7C6153F5" w:rsidR="00FE45C7" w:rsidRPr="00E67EE1" w:rsidRDefault="00FE45C7" w:rsidP="00424540">
                                  <w:pPr>
                                    <w:rPr>
                                      <w:rFonts w:ascii="Times New Roman" w:hAnsi="Times New Roman" w:cs="Times New Roman"/>
                                      <w:i/>
                                      <w:color w:val="FFFFFF" w:themeColor="background1"/>
                                      <w:szCs w:val="20"/>
                                    </w:rPr>
                                  </w:pPr>
                                  <w:r w:rsidRPr="00E67EE1">
                                    <w:rPr>
                                      <w:rFonts w:ascii="Times New Roman" w:hAnsi="Times New Roman" w:cs="Times New Roman"/>
                                      <w:i/>
                                      <w:color w:val="FFFFFF" w:themeColor="background1"/>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DC7A" id="Text Box 29" o:spid="_x0000_s1063" type="#_x0000_t202" style="position:absolute;left:0;text-align:left;margin-left:20.15pt;margin-top:-1.4pt;width:28.05pt;height:2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" filled="f" stroked="f" strokeweight=".5pt">
                      <v:textbox>
                        <w:txbxContent>
                          <w:p w14:paraId="35112ABF" w14:textId="7C6153F5" w:rsidR="00FE45C7" w:rsidRPr="00E67EE1" w:rsidRDefault="00FE45C7" w:rsidP="00424540">
                            <w:pPr>
                              <w:rPr>
                                <w:rFonts w:ascii="Times New Roman" w:hAnsi="Times New Roman" w:cs="Times New Roman"/>
                                <w:i/>
                                <w:color w:val="FFFFFF" w:themeColor="background1"/>
                                <w:szCs w:val="20"/>
                              </w:rPr>
                            </w:pPr>
                            <w:r w:rsidRPr="00E67EE1">
                              <w:rPr>
                                <w:rFonts w:ascii="Times New Roman" w:hAnsi="Times New Roman" w:cs="Times New Roman"/>
                                <w:i/>
                                <w:color w:val="FFFFFF" w:themeColor="background1"/>
                                <w:szCs w:val="20"/>
                              </w:rPr>
                              <w:t>y</w:t>
                            </w:r>
                          </w:p>
                        </w:txbxContent>
                      </v:textbox>
                    </v:shape>
                  </w:pict>
                </mc:Fallback>
              </mc:AlternateContent>
            </w:r>
            <w:r w:rsidR="00166E2A" w:rsidRPr="001C5BBF">
              <w:rPr>
                <w:noProof/>
                <w:lang w:val="en-US"/>
              </w:rPr>
              <mc:AlternateContent>
                <mc:Choice Requires="wps">
                  <w:drawing>
                    <wp:anchor distT="0" distB="0" distL="114300" distR="114300" simplePos="0" relativeHeight="251597312" behindDoc="0" locked="0" layoutInCell="1" allowOverlap="1" wp14:anchorId="389D9041" wp14:editId="28C7F06D">
                      <wp:simplePos x="0" y="0"/>
                      <wp:positionH relativeFrom="column">
                        <wp:posOffset>265430</wp:posOffset>
                      </wp:positionH>
                      <wp:positionV relativeFrom="paragraph">
                        <wp:posOffset>415925</wp:posOffset>
                      </wp:positionV>
                      <wp:extent cx="248920" cy="26670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248920" cy="266700"/>
                              </a:xfrm>
                              <a:prstGeom prst="rect">
                                <a:avLst/>
                              </a:prstGeom>
                              <a:noFill/>
                              <a:ln w="6350">
                                <a:noFill/>
                              </a:ln>
                            </wps:spPr>
                            <wps:txbx>
                              <w:txbxContent>
                                <w:p w14:paraId="561D3841" w14:textId="77777777" w:rsidR="00FE45C7" w:rsidRPr="00E67EE1" w:rsidRDefault="00FE45C7" w:rsidP="00BF5896">
                                  <w:pPr>
                                    <w:rPr>
                                      <w:rFonts w:ascii="Times New Roman" w:hAnsi="Times New Roman" w:cs="Times New Roman"/>
                                      <w:color w:val="FFFFFF" w:themeColor="background1"/>
                                      <w:sz w:val="20"/>
                                      <w:szCs w:val="20"/>
                                    </w:rPr>
                                  </w:pPr>
                                  <w:r w:rsidRPr="00E67EE1">
                                    <w:rPr>
                                      <w:rFonts w:ascii="Times New Roman" w:hAnsi="Times New Roman" w:cs="Times New Roman"/>
                                      <w:color w:val="FFFFFF" w:themeColor="background1"/>
                                      <w:sz w:val="20"/>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D9041" id="Text Box 122" o:spid="_x0000_s1064" type="#_x0000_t202" style="position:absolute;left:0;text-align:left;margin-left:20.9pt;margin-top:32.75pt;width:19.6pt;height:21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" filled="f" stroked="f" strokeweight=".5pt">
                      <v:textbox>
                        <w:txbxContent>
                          <w:p w14:paraId="561D3841" w14:textId="77777777" w:rsidR="00FE45C7" w:rsidRPr="00E67EE1" w:rsidRDefault="00FE45C7" w:rsidP="00BF5896">
                            <w:pPr>
                              <w:rPr>
                                <w:rFonts w:ascii="Times New Roman" w:hAnsi="Times New Roman" w:cs="Times New Roman"/>
                                <w:color w:val="FFFFFF" w:themeColor="background1"/>
                                <w:sz w:val="20"/>
                                <w:szCs w:val="20"/>
                              </w:rPr>
                            </w:pPr>
                            <w:r w:rsidRPr="00E67EE1">
                              <w:rPr>
                                <w:rFonts w:ascii="Times New Roman" w:hAnsi="Times New Roman" w:cs="Times New Roman"/>
                                <w:color w:val="FFFFFF" w:themeColor="background1"/>
                                <w:sz w:val="20"/>
                                <w:szCs w:val="20"/>
                              </w:rPr>
                              <w:t>O</w:t>
                            </w:r>
                          </w:p>
                        </w:txbxContent>
                      </v:textbox>
                    </v:shape>
                  </w:pict>
                </mc:Fallback>
              </mc:AlternateContent>
            </w:r>
            <w:r w:rsidR="00166E2A" w:rsidRPr="001C5BBF">
              <w:rPr>
                <w:noProof/>
                <w:lang w:val="en-US"/>
              </w:rPr>
              <mc:AlternateContent>
                <mc:Choice Requires="wps">
                  <w:drawing>
                    <wp:anchor distT="0" distB="0" distL="114300" distR="114300" simplePos="0" relativeHeight="251600384" behindDoc="0" locked="0" layoutInCell="1" allowOverlap="1" wp14:anchorId="1FB33534" wp14:editId="195F52C7">
                      <wp:simplePos x="0" y="0"/>
                      <wp:positionH relativeFrom="column">
                        <wp:posOffset>706755</wp:posOffset>
                      </wp:positionH>
                      <wp:positionV relativeFrom="paragraph">
                        <wp:posOffset>321310</wp:posOffset>
                      </wp:positionV>
                      <wp:extent cx="356235" cy="35306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56235" cy="353060"/>
                              </a:xfrm>
                              <a:prstGeom prst="rect">
                                <a:avLst/>
                              </a:prstGeom>
                              <a:noFill/>
                              <a:ln w="6350">
                                <a:noFill/>
                              </a:ln>
                            </wps:spPr>
                            <wps:txbx>
                              <w:txbxContent>
                                <w:p w14:paraId="65E83959" w14:textId="77777777" w:rsidR="00FE45C7" w:rsidRPr="00E67EE1" w:rsidRDefault="00FE45C7" w:rsidP="00BF5896">
                                  <w:pPr>
                                    <w:rPr>
                                      <w:rFonts w:ascii="Times New Roman" w:hAnsi="Times New Roman" w:cs="Times New Roman"/>
                                      <w:i/>
                                      <w:color w:val="FFFFFF" w:themeColor="background1"/>
                                      <w:szCs w:val="20"/>
                                    </w:rPr>
                                  </w:pPr>
                                  <w:r w:rsidRPr="00E67EE1">
                                    <w:rPr>
                                      <w:rFonts w:ascii="Times New Roman" w:hAnsi="Times New Roman" w:cs="Times New Roman"/>
                                      <w:i/>
                                      <w:color w:val="FFFFFF" w:themeColor="background1"/>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33534" id="Text Box 123" o:spid="_x0000_s1065" type="#_x0000_t202" style="position:absolute;left:0;text-align:left;margin-left:55.65pt;margin-top:25.3pt;width:28.05pt;height:27.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" filled="f" stroked="f" strokeweight=".5pt">
                      <v:textbox>
                        <w:txbxContent>
                          <w:p w14:paraId="65E83959" w14:textId="77777777" w:rsidR="00FE45C7" w:rsidRPr="00E67EE1" w:rsidRDefault="00FE45C7" w:rsidP="00BF5896">
                            <w:pPr>
                              <w:rPr>
                                <w:rFonts w:ascii="Times New Roman" w:hAnsi="Times New Roman" w:cs="Times New Roman"/>
                                <w:i/>
                                <w:color w:val="FFFFFF" w:themeColor="background1"/>
                                <w:szCs w:val="20"/>
                              </w:rPr>
                            </w:pPr>
                            <w:r w:rsidRPr="00E67EE1">
                              <w:rPr>
                                <w:rFonts w:ascii="Times New Roman" w:hAnsi="Times New Roman" w:cs="Times New Roman"/>
                                <w:i/>
                                <w:color w:val="FFFFFF" w:themeColor="background1"/>
                                <w:szCs w:val="20"/>
                              </w:rPr>
                              <w:t>x</w:t>
                            </w:r>
                          </w:p>
                        </w:txbxContent>
                      </v:textbox>
                    </v:shape>
                  </w:pict>
                </mc:Fallback>
              </mc:AlternateContent>
            </w:r>
            <w:r w:rsidR="00BF5896" w:rsidRPr="001C5BBF">
              <w:rPr>
                <w:noProof/>
                <w:lang w:val="en-US"/>
              </w:rPr>
              <mc:AlternateContent>
                <mc:Choice Requires="wps">
                  <w:drawing>
                    <wp:anchor distT="0" distB="0" distL="114300" distR="114300" simplePos="0" relativeHeight="251594240" behindDoc="0" locked="0" layoutInCell="1" allowOverlap="1" wp14:anchorId="6530BF7E" wp14:editId="78F75336">
                      <wp:simplePos x="0" y="0"/>
                      <wp:positionH relativeFrom="column">
                        <wp:posOffset>452755</wp:posOffset>
                      </wp:positionH>
                      <wp:positionV relativeFrom="paragraph">
                        <wp:posOffset>138430</wp:posOffset>
                      </wp:positionV>
                      <wp:extent cx="1905" cy="314325"/>
                      <wp:effectExtent l="38100" t="38100" r="74295" b="28575"/>
                      <wp:wrapNone/>
                      <wp:docPr id="93" name="Straight Arrow Connector 93"/>
                      <wp:cNvGraphicFramePr/>
                      <a:graphic xmlns:a="http://schemas.openxmlformats.org/drawingml/2006/main">
                        <a:graphicData uri="http://schemas.microsoft.com/office/word/2010/wordprocessingShape">
                          <wps:wsp>
                            <wps:cNvCnPr/>
                            <wps:spPr>
                              <a:xfrm flipH="1" flipV="1">
                                <a:off x="0" y="0"/>
                                <a:ext cx="1905" cy="314325"/>
                              </a:xfrm>
                              <a:prstGeom prst="straightConnector1">
                                <a:avLst/>
                              </a:prstGeom>
                              <a:ln w="3175">
                                <a:solidFill>
                                  <a:schemeClr val="bg1"/>
                                </a:solidFill>
                                <a:headEnd type="none"/>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E0F5E" id="Straight Arrow Connector 93" o:spid="_x0000_s1026" type="#_x0000_t32" style="position:absolute;margin-left:35.65pt;margin-top:10.9pt;width:.15pt;height:24.75pt;flip:x 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" strokecolor="white [3212]" strokeweight=".25pt">
                      <v:stroke endarrow="block" endarrowwidth="narrow" endarrowlength="short" joinstyle="miter"/>
                    </v:shape>
                  </w:pict>
                </mc:Fallback>
              </mc:AlternateContent>
            </w:r>
            <w:r w:rsidR="00BF5896" w:rsidRPr="001C5BBF">
              <w:rPr>
                <w:noProof/>
                <w:lang w:val="en-US"/>
              </w:rPr>
              <mc:AlternateContent>
                <mc:Choice Requires="wps">
                  <w:drawing>
                    <wp:anchor distT="0" distB="0" distL="114300" distR="114300" simplePos="0" relativeHeight="251591168" behindDoc="0" locked="0" layoutInCell="1" allowOverlap="1" wp14:anchorId="20B2B0CC" wp14:editId="4340444A">
                      <wp:simplePos x="0" y="0"/>
                      <wp:positionH relativeFrom="column">
                        <wp:posOffset>451485</wp:posOffset>
                      </wp:positionH>
                      <wp:positionV relativeFrom="paragraph">
                        <wp:posOffset>450215</wp:posOffset>
                      </wp:positionV>
                      <wp:extent cx="325755" cy="0"/>
                      <wp:effectExtent l="0" t="57150" r="36195" b="76200"/>
                      <wp:wrapNone/>
                      <wp:docPr id="91" name="Straight Arrow Connector 91"/>
                      <wp:cNvGraphicFramePr/>
                      <a:graphic xmlns:a="http://schemas.openxmlformats.org/drawingml/2006/main">
                        <a:graphicData uri="http://schemas.microsoft.com/office/word/2010/wordprocessingShape">
                          <wps:wsp>
                            <wps:cNvCnPr/>
                            <wps:spPr>
                              <a:xfrm>
                                <a:off x="0" y="0"/>
                                <a:ext cx="325755" cy="0"/>
                              </a:xfrm>
                              <a:prstGeom prst="straightConnector1">
                                <a:avLst/>
                              </a:prstGeom>
                              <a:ln w="3175">
                                <a:solidFill>
                                  <a:schemeClr val="bg1"/>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A2D5C" id="Straight Arrow Connector 91" o:spid="_x0000_s1026" type="#_x0000_t32" style="position:absolute;margin-left:35.55pt;margin-top:35.45pt;width:25.6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" strokecolor="white [3212]" strokeweight=".25pt">
                      <v:stroke endarrow="block" endarrowwidth="narrow" endarrowlength="short" joinstyle="miter"/>
                    </v:shape>
                  </w:pict>
                </mc:Fallback>
              </mc:AlternateContent>
            </w:r>
            <w:r w:rsidR="00BF5896" w:rsidRPr="001C5BBF">
              <w:rPr>
                <w:noProof/>
                <w:lang w:val="en-US"/>
              </w:rPr>
              <w:drawing>
                <wp:inline distT="0" distB="0" distL="0" distR="0" wp14:anchorId="533DB4A6" wp14:editId="1388A686">
                  <wp:extent cx="900000" cy="900000"/>
                  <wp:effectExtent l="0" t="0" r="0" b="0"/>
                  <wp:docPr id="7" name="Picture 7" descr="A picture containing night sky,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night sky, light&#10;&#10;Description automatically generated"/>
                          <pic:cNvPicPr/>
                        </pic:nvPicPr>
                        <pic:blipFill>
                          <a:blip r:embed="rId29"/>
                          <a:stretch>
                            <a:fillRect/>
                          </a:stretch>
                        </pic:blipFill>
                        <pic:spPr>
                          <a:xfrm>
                            <a:off x="0" y="0"/>
                            <a:ext cx="900000" cy="900000"/>
                          </a:xfrm>
                          <a:prstGeom prst="rect">
                            <a:avLst/>
                          </a:prstGeom>
                        </pic:spPr>
                      </pic:pic>
                    </a:graphicData>
                  </a:graphic>
                </wp:inline>
              </w:drawing>
            </w:r>
          </w:p>
        </w:tc>
        <w:tc>
          <w:tcPr>
            <w:tcW w:w="1628" w:type="dxa"/>
            <w:tcBorders>
              <w:top w:val="single" w:sz="4" w:space="0" w:color="auto"/>
              <w:left w:val="nil"/>
              <w:bottom w:val="dotted" w:sz="4" w:space="0" w:color="auto"/>
              <w:right w:val="nil"/>
            </w:tcBorders>
            <w:vAlign w:val="center"/>
          </w:tcPr>
          <w:p w14:paraId="392F8D46" w14:textId="0F28F00B" w:rsidR="00BF5896" w:rsidRPr="001C5BBF" w:rsidRDefault="00DA34AE" w:rsidP="00E7557D">
            <w:pPr>
              <w:jc w:val="center"/>
              <w:rPr>
                <w:noProof/>
                <w:lang w:val="en-US"/>
              </w:rPr>
            </w:pPr>
            <w:r w:rsidRPr="001C5BBF">
              <w:rPr>
                <w:noProof/>
                <w:lang w:val="en-US"/>
              </w:rPr>
              <mc:AlternateContent>
                <mc:Choice Requires="wps">
                  <w:drawing>
                    <wp:anchor distT="0" distB="0" distL="114300" distR="114300" simplePos="0" relativeHeight="251661824" behindDoc="0" locked="0" layoutInCell="1" allowOverlap="1" wp14:anchorId="308D9C48" wp14:editId="7C691BC6">
                      <wp:simplePos x="0" y="0"/>
                      <wp:positionH relativeFrom="column">
                        <wp:posOffset>194310</wp:posOffset>
                      </wp:positionH>
                      <wp:positionV relativeFrom="paragraph">
                        <wp:posOffset>104140</wp:posOffset>
                      </wp:positionV>
                      <wp:extent cx="553085" cy="32575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553085" cy="325755"/>
                              </a:xfrm>
                              <a:prstGeom prst="rect">
                                <a:avLst/>
                              </a:prstGeom>
                              <a:noFill/>
                              <a:ln w="6350">
                                <a:noFill/>
                              </a:ln>
                            </wps:spPr>
                            <wps:txbx>
                              <w:txbxContent>
                                <w:p w14:paraId="12E515DC" w14:textId="13680FCE" w:rsidR="00FE45C7" w:rsidRPr="00E67EE1" w:rsidRDefault="00FE45C7">
                                  <w:pPr>
                                    <w:rPr>
                                      <w:color w:val="FFFFFF" w:themeColor="background1"/>
                                      <w:sz w:val="20"/>
                                      <w:szCs w:val="20"/>
                                    </w:rPr>
                                  </w:pPr>
                                  <m:oMathPara>
                                    <m:oMath>
                                      <m:r>
                                        <w:rPr>
                                          <w:rFonts w:ascii="Cambria Math" w:hAnsi="Cambria Math" w:cs="Times New Roman"/>
                                          <w:color w:val="FFFFFF" w:themeColor="background1"/>
                                          <w:sz w:val="20"/>
                                          <w:szCs w:val="20"/>
                                          <w:lang w:val="en-US"/>
                                        </w:rPr>
                                        <m:t>10</m:t>
                                      </m:r>
                                      <m:sSub>
                                        <m:sSubPr>
                                          <m:ctrlPr>
                                            <w:rPr>
                                              <w:rFonts w:ascii="Cambria Math" w:hAnsi="Cambria Math" w:cs="Times New Roman"/>
                                              <w:i/>
                                              <w:color w:val="FFFFFF" w:themeColor="background1"/>
                                              <w:sz w:val="20"/>
                                              <w:szCs w:val="20"/>
                                              <w:lang w:val="en-US"/>
                                            </w:rPr>
                                          </m:ctrlPr>
                                        </m:sSubPr>
                                        <m:e>
                                          <m:r>
                                            <w:rPr>
                                              <w:rFonts w:ascii="Cambria Math" w:hAnsi="Cambria Math" w:cs="Times New Roman"/>
                                              <w:color w:val="FFFFFF" w:themeColor="background1"/>
                                              <w:sz w:val="20"/>
                                              <w:szCs w:val="20"/>
                                              <w:lang w:val="en-US"/>
                                            </w:rPr>
                                            <m:t>R</m:t>
                                          </m:r>
                                        </m:e>
                                        <m:sub>
                                          <m:r>
                                            <w:rPr>
                                              <w:rFonts w:ascii="Cambria Math" w:hAnsi="Cambria Math" w:cs="Times New Roman"/>
                                              <w:color w:val="FFFFFF" w:themeColor="background1"/>
                                              <w:sz w:val="20"/>
                                              <w:szCs w:val="20"/>
                                              <w:lang w:val="en-US"/>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9C48" id="Text Box 119" o:spid="_x0000_s1066" type="#_x0000_t202" style="position:absolute;left:0;text-align:left;margin-left:15.3pt;margin-top:8.2pt;width:43.55pt;height:25.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" filled="f" stroked="f" strokeweight=".5pt">
                      <v:textbox>
                        <w:txbxContent>
                          <w:p w14:paraId="12E515DC" w14:textId="13680FCE" w:rsidR="00FE45C7" w:rsidRPr="00E67EE1" w:rsidRDefault="00FE45C7">
                            <w:pPr>
                              <w:rPr>
                                <w:color w:val="FFFFFF" w:themeColor="background1"/>
                                <w:sz w:val="20"/>
                                <w:szCs w:val="20"/>
                              </w:rPr>
                            </w:pPr>
                            <m:oMathPara>
                              <m:oMath>
                                <m:r>
                                  <w:rPr>
                                    <w:rFonts w:ascii="Cambria Math" w:hAnsi="Cambria Math" w:cs="Times New Roman"/>
                                    <w:color w:val="FFFFFF" w:themeColor="background1"/>
                                    <w:sz w:val="20"/>
                                    <w:szCs w:val="20"/>
                                    <w:lang w:val="en-US"/>
                                  </w:rPr>
                                  <m:t>10</m:t>
                                </m:r>
                                <m:sSub>
                                  <m:sSubPr>
                                    <m:ctrlPr>
                                      <w:rPr>
                                        <w:rFonts w:ascii="Cambria Math" w:hAnsi="Cambria Math" w:cs="Times New Roman"/>
                                        <w:i/>
                                        <w:color w:val="FFFFFF" w:themeColor="background1"/>
                                        <w:sz w:val="20"/>
                                        <w:szCs w:val="20"/>
                                        <w:lang w:val="en-US"/>
                                      </w:rPr>
                                    </m:ctrlPr>
                                  </m:sSubPr>
                                  <m:e>
                                    <m:r>
                                      <w:rPr>
                                        <w:rFonts w:ascii="Cambria Math" w:hAnsi="Cambria Math" w:cs="Times New Roman"/>
                                        <w:color w:val="FFFFFF" w:themeColor="background1"/>
                                        <w:sz w:val="20"/>
                                        <w:szCs w:val="20"/>
                                        <w:lang w:val="en-US"/>
                                      </w:rPr>
                                      <m:t>R</m:t>
                                    </m:r>
                                  </m:e>
                                  <m:sub>
                                    <m:r>
                                      <w:rPr>
                                        <w:rFonts w:ascii="Cambria Math" w:hAnsi="Cambria Math" w:cs="Times New Roman"/>
                                        <w:color w:val="FFFFFF" w:themeColor="background1"/>
                                        <w:sz w:val="20"/>
                                        <w:szCs w:val="20"/>
                                        <w:lang w:val="en-US"/>
                                      </w:rPr>
                                      <m:t>d</m:t>
                                    </m:r>
                                  </m:sub>
                                </m:sSub>
                              </m:oMath>
                            </m:oMathPara>
                          </w:p>
                        </w:txbxContent>
                      </v:textbox>
                    </v:shape>
                  </w:pict>
                </mc:Fallback>
              </mc:AlternateContent>
            </w:r>
            <w:r w:rsidR="00B21773" w:rsidRPr="001C5BBF">
              <w:rPr>
                <w:noProof/>
                <w:lang w:val="en-US"/>
              </w:rPr>
              <mc:AlternateContent>
                <mc:Choice Requires="wps">
                  <w:drawing>
                    <wp:anchor distT="0" distB="0" distL="114300" distR="114300" simplePos="0" relativeHeight="251588096" behindDoc="0" locked="0" layoutInCell="1" allowOverlap="1" wp14:anchorId="19CF2CF6" wp14:editId="675B6480">
                      <wp:simplePos x="0" y="0"/>
                      <wp:positionH relativeFrom="column">
                        <wp:posOffset>349885</wp:posOffset>
                      </wp:positionH>
                      <wp:positionV relativeFrom="paragraph">
                        <wp:posOffset>361315</wp:posOffset>
                      </wp:positionV>
                      <wp:extent cx="201930" cy="0"/>
                      <wp:effectExtent l="19050" t="57150" r="45720" b="76200"/>
                      <wp:wrapNone/>
                      <wp:docPr id="90" name="Straight Connector 90"/>
                      <wp:cNvGraphicFramePr/>
                      <a:graphic xmlns:a="http://schemas.openxmlformats.org/drawingml/2006/main">
                        <a:graphicData uri="http://schemas.microsoft.com/office/word/2010/wordprocessingShape">
                          <wps:wsp>
                            <wps:cNvCnPr/>
                            <wps:spPr>
                              <a:xfrm>
                                <a:off x="0" y="0"/>
                                <a:ext cx="201930" cy="0"/>
                              </a:xfrm>
                              <a:prstGeom prst="line">
                                <a:avLst/>
                              </a:prstGeom>
                              <a:ln w="3175">
                                <a:solidFill>
                                  <a:schemeClr val="bg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3705DE" id="Straight Connector 90"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5pt,28.45pt" to="43.4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" strokecolor="white [3212]" strokeweight=".25pt">
                      <v:stroke startarrow="block" startarrowwidth="narrow" startarrowlength="short" endarrow="block" endarrowwidth="narrow" endarrowlength="short" joinstyle="miter"/>
                    </v:line>
                  </w:pict>
                </mc:Fallback>
              </mc:AlternateContent>
            </w:r>
            <w:r w:rsidR="00B21773" w:rsidRPr="001C5BBF">
              <w:rPr>
                <w:noProof/>
                <w:lang w:val="en-US"/>
              </w:rPr>
              <mc:AlternateContent>
                <mc:Choice Requires="wps">
                  <w:drawing>
                    <wp:anchor distT="0" distB="0" distL="114300" distR="114300" simplePos="0" relativeHeight="251658752" behindDoc="0" locked="0" layoutInCell="1" allowOverlap="1" wp14:anchorId="137345C3" wp14:editId="382B8028">
                      <wp:simplePos x="0" y="0"/>
                      <wp:positionH relativeFrom="column">
                        <wp:posOffset>553720</wp:posOffset>
                      </wp:positionH>
                      <wp:positionV relativeFrom="paragraph">
                        <wp:posOffset>336550</wp:posOffset>
                      </wp:positionV>
                      <wp:extent cx="0" cy="55880"/>
                      <wp:effectExtent l="0" t="0" r="38100" b="20320"/>
                      <wp:wrapNone/>
                      <wp:docPr id="118" name="Straight Connector 118"/>
                      <wp:cNvGraphicFramePr/>
                      <a:graphic xmlns:a="http://schemas.openxmlformats.org/drawingml/2006/main">
                        <a:graphicData uri="http://schemas.microsoft.com/office/word/2010/wordprocessingShape">
                          <wps:wsp>
                            <wps:cNvCnPr/>
                            <wps:spPr>
                              <a:xfrm flipV="1">
                                <a:off x="0" y="0"/>
                                <a:ext cx="0" cy="55880"/>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BE2501" id="Straight Connector 118"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6.5pt" to="43.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" strokecolor="white [3212]" strokeweight=".25pt">
                      <v:stroke joinstyle="miter"/>
                    </v:line>
                  </w:pict>
                </mc:Fallback>
              </mc:AlternateContent>
            </w:r>
            <w:r w:rsidR="00B21773" w:rsidRPr="001C5BBF">
              <w:rPr>
                <w:noProof/>
                <w:lang w:val="en-US"/>
              </w:rPr>
              <mc:AlternateContent>
                <mc:Choice Requires="wps">
                  <w:drawing>
                    <wp:anchor distT="0" distB="0" distL="114300" distR="114300" simplePos="0" relativeHeight="251655680" behindDoc="0" locked="0" layoutInCell="1" allowOverlap="1" wp14:anchorId="64FB7FB4" wp14:editId="77E04975">
                      <wp:simplePos x="0" y="0"/>
                      <wp:positionH relativeFrom="column">
                        <wp:posOffset>337820</wp:posOffset>
                      </wp:positionH>
                      <wp:positionV relativeFrom="paragraph">
                        <wp:posOffset>336550</wp:posOffset>
                      </wp:positionV>
                      <wp:extent cx="0" cy="55880"/>
                      <wp:effectExtent l="0" t="0" r="38100" b="20320"/>
                      <wp:wrapNone/>
                      <wp:docPr id="115" name="Straight Connector 115"/>
                      <wp:cNvGraphicFramePr/>
                      <a:graphic xmlns:a="http://schemas.openxmlformats.org/drawingml/2006/main">
                        <a:graphicData uri="http://schemas.microsoft.com/office/word/2010/wordprocessingShape">
                          <wps:wsp>
                            <wps:cNvCnPr/>
                            <wps:spPr>
                              <a:xfrm flipV="1">
                                <a:off x="0" y="0"/>
                                <a:ext cx="0" cy="56302"/>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C03B7" id="Straight Connector 115"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26.5pt" to="26.6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" strokecolor="white [3212]" strokeweight=".25pt">
                      <v:stroke joinstyle="miter"/>
                    </v:line>
                  </w:pict>
                </mc:Fallback>
              </mc:AlternateContent>
            </w:r>
            <w:r w:rsidR="00BF5896" w:rsidRPr="001C5BBF">
              <w:rPr>
                <w:noProof/>
                <w:lang w:val="en-US"/>
              </w:rPr>
              <w:drawing>
                <wp:inline distT="0" distB="0" distL="0" distR="0" wp14:anchorId="41909BA9" wp14:editId="726EFFEB">
                  <wp:extent cx="903600" cy="900000"/>
                  <wp:effectExtent l="0" t="0" r="0" b="0"/>
                  <wp:docPr id="76" name="Picture 76" descr="A picture containing nature,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nature, light, night sky&#10;&#10;Description automatically generated"/>
                          <pic:cNvPicPr/>
                        </pic:nvPicPr>
                        <pic:blipFill>
                          <a:blip r:embed="rId30"/>
                          <a:stretch>
                            <a:fillRect/>
                          </a:stretch>
                        </pic:blipFill>
                        <pic:spPr>
                          <a:xfrm>
                            <a:off x="0" y="0"/>
                            <a:ext cx="903600" cy="900000"/>
                          </a:xfrm>
                          <a:prstGeom prst="rect">
                            <a:avLst/>
                          </a:prstGeom>
                        </pic:spPr>
                      </pic:pic>
                    </a:graphicData>
                  </a:graphic>
                </wp:inline>
              </w:drawing>
            </w:r>
          </w:p>
        </w:tc>
        <w:tc>
          <w:tcPr>
            <w:tcW w:w="1628" w:type="dxa"/>
            <w:tcBorders>
              <w:top w:val="single" w:sz="4" w:space="0" w:color="auto"/>
              <w:left w:val="nil"/>
              <w:bottom w:val="dotted" w:sz="4" w:space="0" w:color="auto"/>
              <w:right w:val="nil"/>
            </w:tcBorders>
            <w:vAlign w:val="center"/>
          </w:tcPr>
          <w:p w14:paraId="704B7B4A" w14:textId="77777777" w:rsidR="00BF5896" w:rsidRPr="001C5BBF" w:rsidRDefault="00BF5896" w:rsidP="00E7557D">
            <w:pPr>
              <w:jc w:val="center"/>
              <w:rPr>
                <w:noProof/>
                <w:lang w:val="en-US"/>
              </w:rPr>
            </w:pPr>
            <w:r w:rsidRPr="001C5BBF">
              <w:rPr>
                <w:noProof/>
                <w:lang w:val="en-US"/>
              </w:rPr>
              <w:drawing>
                <wp:inline distT="0" distB="0" distL="0" distR="0" wp14:anchorId="0413C18D" wp14:editId="275CC24C">
                  <wp:extent cx="903600" cy="900000"/>
                  <wp:effectExtent l="0" t="0" r="0" b="0"/>
                  <wp:docPr id="20" name="Picture 20" descr="A picture containing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light, night sky&#10;&#10;Description automatically generated"/>
                          <pic:cNvPicPr/>
                        </pic:nvPicPr>
                        <pic:blipFill>
                          <a:blip r:embed="rId31"/>
                          <a:stretch>
                            <a:fillRect/>
                          </a:stretch>
                        </pic:blipFill>
                        <pic:spPr>
                          <a:xfrm>
                            <a:off x="0" y="0"/>
                            <a:ext cx="903600" cy="900000"/>
                          </a:xfrm>
                          <a:prstGeom prst="rect">
                            <a:avLst/>
                          </a:prstGeom>
                        </pic:spPr>
                      </pic:pic>
                    </a:graphicData>
                  </a:graphic>
                </wp:inline>
              </w:drawing>
            </w:r>
          </w:p>
        </w:tc>
        <w:tc>
          <w:tcPr>
            <w:tcW w:w="1854" w:type="dxa"/>
            <w:tcBorders>
              <w:top w:val="single" w:sz="4" w:space="0" w:color="auto"/>
              <w:left w:val="nil"/>
              <w:bottom w:val="dotted" w:sz="4" w:space="0" w:color="auto"/>
              <w:right w:val="nil"/>
            </w:tcBorders>
            <w:vAlign w:val="center"/>
          </w:tcPr>
          <w:p w14:paraId="1AC5A86B" w14:textId="77777777" w:rsidR="00BF5896" w:rsidRPr="001C5BBF" w:rsidRDefault="00BF5896" w:rsidP="00E7557D">
            <w:pPr>
              <w:jc w:val="center"/>
              <w:rPr>
                <w:noProof/>
                <w:lang w:val="en-US"/>
              </w:rPr>
            </w:pPr>
            <w:r w:rsidRPr="001C5BBF">
              <w:rPr>
                <w:noProof/>
                <w:lang w:val="en-US"/>
              </w:rPr>
              <w:drawing>
                <wp:inline distT="0" distB="0" distL="0" distR="0" wp14:anchorId="441FCF3E" wp14:editId="2C96B50D">
                  <wp:extent cx="903600" cy="900000"/>
                  <wp:effectExtent l="0" t="0" r="0" b="0"/>
                  <wp:docPr id="84" name="Picture 8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hape&#10;&#10;Description automatically generated"/>
                          <pic:cNvPicPr/>
                        </pic:nvPicPr>
                        <pic:blipFill>
                          <a:blip r:embed="rId32"/>
                          <a:stretch>
                            <a:fillRect/>
                          </a:stretch>
                        </pic:blipFill>
                        <pic:spPr>
                          <a:xfrm>
                            <a:off x="0" y="0"/>
                            <a:ext cx="903600" cy="900000"/>
                          </a:xfrm>
                          <a:prstGeom prst="rect">
                            <a:avLst/>
                          </a:prstGeom>
                        </pic:spPr>
                      </pic:pic>
                    </a:graphicData>
                  </a:graphic>
                </wp:inline>
              </w:drawing>
            </w:r>
          </w:p>
        </w:tc>
        <w:tc>
          <w:tcPr>
            <w:tcW w:w="1628" w:type="dxa"/>
            <w:tcBorders>
              <w:top w:val="single" w:sz="4" w:space="0" w:color="auto"/>
              <w:left w:val="nil"/>
              <w:bottom w:val="dotted" w:sz="4" w:space="0" w:color="auto"/>
              <w:right w:val="nil"/>
            </w:tcBorders>
            <w:vAlign w:val="center"/>
          </w:tcPr>
          <w:p w14:paraId="2BDABEF4" w14:textId="77777777" w:rsidR="00BF5896" w:rsidRPr="001C5BBF" w:rsidRDefault="00BF5896" w:rsidP="00E7557D">
            <w:pPr>
              <w:jc w:val="center"/>
              <w:rPr>
                <w:noProof/>
                <w:lang w:val="en-US"/>
              </w:rPr>
            </w:pPr>
            <w:r w:rsidRPr="001C5BBF">
              <w:rPr>
                <w:noProof/>
                <w:lang w:val="en-US"/>
              </w:rPr>
              <w:drawing>
                <wp:inline distT="0" distB="0" distL="0" distR="0" wp14:anchorId="24FCBFF3" wp14:editId="2CAC8C97">
                  <wp:extent cx="899795" cy="899795"/>
                  <wp:effectExtent l="0" t="0" r="0" b="0"/>
                  <wp:docPr id="48" name="Picture 48" descr="A picture containing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light, night sky&#10;&#10;Description automatically generated"/>
                          <pic:cNvPicPr/>
                        </pic:nvPicPr>
                        <pic:blipFill>
                          <a:blip r:embed="rId33"/>
                          <a:stretch>
                            <a:fillRect/>
                          </a:stretch>
                        </pic:blipFill>
                        <pic:spPr>
                          <a:xfrm>
                            <a:off x="0" y="0"/>
                            <a:ext cx="929568" cy="929568"/>
                          </a:xfrm>
                          <a:prstGeom prst="rect">
                            <a:avLst/>
                          </a:prstGeom>
                        </pic:spPr>
                      </pic:pic>
                    </a:graphicData>
                  </a:graphic>
                </wp:inline>
              </w:drawing>
            </w:r>
          </w:p>
        </w:tc>
      </w:tr>
      <w:tr w:rsidR="00F152FB" w:rsidRPr="001C5BBF" w14:paraId="419ED49B" w14:textId="77777777" w:rsidTr="00E67EE1">
        <w:trPr>
          <w:trHeight w:val="1587"/>
          <w:jc w:val="center"/>
        </w:trPr>
        <w:tc>
          <w:tcPr>
            <w:tcW w:w="641" w:type="dxa"/>
            <w:tcBorders>
              <w:top w:val="dotted" w:sz="4" w:space="0" w:color="auto"/>
              <w:left w:val="nil"/>
              <w:bottom w:val="dotted" w:sz="4" w:space="0" w:color="auto"/>
              <w:right w:val="nil"/>
            </w:tcBorders>
            <w:vAlign w:val="center"/>
          </w:tcPr>
          <w:p w14:paraId="7F27A39F" w14:textId="77777777" w:rsidR="00BF5896" w:rsidRPr="001C5BBF" w:rsidRDefault="001C5BBF" w:rsidP="00E7557D">
            <w:pPr>
              <w:jc w:val="center"/>
              <w:rPr>
                <w:noProof/>
                <w:sz w:val="20"/>
                <w:szCs w:val="20"/>
                <w:lang w:val="en-US"/>
              </w:rPr>
            </w:pPr>
            <m:oMathPara>
              <m:oMath>
                <m:sSup>
                  <m:sSupPr>
                    <m:ctrlPr>
                      <w:rPr>
                        <w:rFonts w:ascii="Cambria Math" w:hAnsi="Cambria Math"/>
                        <w:i/>
                        <w:noProof/>
                        <w:sz w:val="20"/>
                        <w:szCs w:val="20"/>
                        <w:lang w:val="en-US"/>
                      </w:rPr>
                    </m:ctrlPr>
                  </m:sSupPr>
                  <m:e>
                    <m:r>
                      <w:rPr>
                        <w:rFonts w:ascii="Cambria Math" w:hAnsi="Cambria Math"/>
                        <w:noProof/>
                        <w:sz w:val="20"/>
                        <w:szCs w:val="20"/>
                        <w:lang w:val="en-US"/>
                      </w:rPr>
                      <m:t>50</m:t>
                    </m:r>
                  </m:e>
                  <m:sup>
                    <m:r>
                      <w:rPr>
                        <w:rFonts w:ascii="Cambria Math" w:hAnsi="Cambria Math"/>
                        <w:noProof/>
                        <w:sz w:val="20"/>
                        <w:szCs w:val="20"/>
                        <w:lang w:val="en-US"/>
                      </w:rPr>
                      <m:t>o</m:t>
                    </m:r>
                  </m:sup>
                </m:sSup>
              </m:oMath>
            </m:oMathPara>
          </w:p>
        </w:tc>
        <w:tc>
          <w:tcPr>
            <w:tcW w:w="1647" w:type="dxa"/>
            <w:tcBorders>
              <w:top w:val="dotted" w:sz="4" w:space="0" w:color="auto"/>
              <w:left w:val="nil"/>
              <w:bottom w:val="dotted" w:sz="4" w:space="0" w:color="auto"/>
              <w:right w:val="nil"/>
            </w:tcBorders>
            <w:vAlign w:val="center"/>
          </w:tcPr>
          <w:p w14:paraId="2EBD0ABE" w14:textId="77777777" w:rsidR="00BF5896" w:rsidRPr="001C5BBF" w:rsidRDefault="00BF5896" w:rsidP="00E7557D">
            <w:pPr>
              <w:jc w:val="center"/>
              <w:rPr>
                <w:noProof/>
                <w:lang w:val="en-US"/>
              </w:rPr>
            </w:pPr>
            <w:r w:rsidRPr="001C5BBF">
              <w:rPr>
                <w:noProof/>
                <w:lang w:val="en-US"/>
              </w:rPr>
              <w:drawing>
                <wp:inline distT="0" distB="0" distL="0" distR="0" wp14:anchorId="6FE022F0" wp14:editId="729A40AA">
                  <wp:extent cx="903600" cy="900000"/>
                  <wp:effectExtent l="0" t="0" r="0" b="0"/>
                  <wp:docPr id="71" name="Picture 71" descr="A picture containing nature, night sky,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nature, night sky, light&#10;&#10;Description automatically generated"/>
                          <pic:cNvPicPr/>
                        </pic:nvPicPr>
                        <pic:blipFill>
                          <a:blip r:embed="rId34"/>
                          <a:stretch>
                            <a:fillRect/>
                          </a:stretch>
                        </pic:blipFill>
                        <pic:spPr>
                          <a:xfrm>
                            <a:off x="0" y="0"/>
                            <a:ext cx="9036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2551EEDF" w14:textId="77777777" w:rsidR="00BF5896" w:rsidRPr="001C5BBF" w:rsidRDefault="00BF5896" w:rsidP="00E7557D">
            <w:pPr>
              <w:jc w:val="center"/>
              <w:rPr>
                <w:noProof/>
                <w:lang w:val="en-US"/>
              </w:rPr>
            </w:pPr>
            <w:r w:rsidRPr="001C5BBF">
              <w:rPr>
                <w:noProof/>
                <w:lang w:val="en-US"/>
              </w:rPr>
              <w:drawing>
                <wp:inline distT="0" distB="0" distL="0" distR="0" wp14:anchorId="6F4813A0" wp14:editId="22AFA25C">
                  <wp:extent cx="900000" cy="900000"/>
                  <wp:effectExtent l="0" t="0" r="0" b="0"/>
                  <wp:docPr id="77" name="Picture 77" descr="A picture containing nature,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nature, light, night sky&#10;&#10;Description automatically generated"/>
                          <pic:cNvPicPr/>
                        </pic:nvPicPr>
                        <pic:blipFill>
                          <a:blip r:embed="rId35"/>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53459E4D" w14:textId="77777777" w:rsidR="00BF5896" w:rsidRPr="001C5BBF" w:rsidRDefault="00BF5896" w:rsidP="00E7557D">
            <w:pPr>
              <w:jc w:val="center"/>
              <w:rPr>
                <w:noProof/>
                <w:lang w:val="en-US"/>
              </w:rPr>
            </w:pPr>
            <w:r w:rsidRPr="001C5BBF">
              <w:rPr>
                <w:noProof/>
                <w:lang w:val="en-US"/>
              </w:rPr>
              <w:drawing>
                <wp:inline distT="0" distB="0" distL="0" distR="0" wp14:anchorId="367BCE43" wp14:editId="46F46CC7">
                  <wp:extent cx="903600" cy="900000"/>
                  <wp:effectExtent l="0" t="0" r="0" b="0"/>
                  <wp:docPr id="19" name="Picture 19" descr="A picture containing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ght, night sky&#10;&#10;Description automatically generated"/>
                          <pic:cNvPicPr/>
                        </pic:nvPicPr>
                        <pic:blipFill>
                          <a:blip r:embed="rId36"/>
                          <a:stretch>
                            <a:fillRect/>
                          </a:stretch>
                        </pic:blipFill>
                        <pic:spPr>
                          <a:xfrm>
                            <a:off x="0" y="0"/>
                            <a:ext cx="903600" cy="900000"/>
                          </a:xfrm>
                          <a:prstGeom prst="rect">
                            <a:avLst/>
                          </a:prstGeom>
                        </pic:spPr>
                      </pic:pic>
                    </a:graphicData>
                  </a:graphic>
                </wp:inline>
              </w:drawing>
            </w:r>
          </w:p>
        </w:tc>
        <w:tc>
          <w:tcPr>
            <w:tcW w:w="1854" w:type="dxa"/>
            <w:tcBorders>
              <w:top w:val="dotted" w:sz="4" w:space="0" w:color="auto"/>
              <w:left w:val="nil"/>
              <w:bottom w:val="dotted" w:sz="4" w:space="0" w:color="auto"/>
              <w:right w:val="nil"/>
            </w:tcBorders>
            <w:vAlign w:val="center"/>
          </w:tcPr>
          <w:p w14:paraId="30D6E024" w14:textId="77777777" w:rsidR="00BF5896" w:rsidRPr="001C5BBF" w:rsidRDefault="00BF5896" w:rsidP="00E7557D">
            <w:pPr>
              <w:jc w:val="center"/>
              <w:rPr>
                <w:noProof/>
                <w:lang w:val="en-US"/>
              </w:rPr>
            </w:pPr>
            <w:r w:rsidRPr="001C5BBF">
              <w:rPr>
                <w:noProof/>
                <w:lang w:val="en-US"/>
              </w:rPr>
              <w:drawing>
                <wp:inline distT="0" distB="0" distL="0" distR="0" wp14:anchorId="372B7808" wp14:editId="29FDE177">
                  <wp:extent cx="900000" cy="900000"/>
                  <wp:effectExtent l="0" t="0" r="0" b="0"/>
                  <wp:docPr id="85" name="Picture 85" descr="A picture containing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light, night sky&#10;&#10;Description automatically generated"/>
                          <pic:cNvPicPr/>
                        </pic:nvPicPr>
                        <pic:blipFill>
                          <a:blip r:embed="rId37"/>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3E619BB2" w14:textId="77777777" w:rsidR="00BF5896" w:rsidRPr="001C5BBF" w:rsidRDefault="00BF5896" w:rsidP="00E7557D">
            <w:pPr>
              <w:jc w:val="center"/>
              <w:rPr>
                <w:noProof/>
                <w:lang w:val="en-US"/>
              </w:rPr>
            </w:pPr>
            <w:r w:rsidRPr="001C5BBF">
              <w:rPr>
                <w:noProof/>
                <w:lang w:val="en-US"/>
              </w:rPr>
              <w:drawing>
                <wp:inline distT="0" distB="0" distL="0" distR="0" wp14:anchorId="75B0E5F6" wp14:editId="0BBF5D89">
                  <wp:extent cx="903600" cy="900000"/>
                  <wp:effectExtent l="0" t="0" r="0" b="0"/>
                  <wp:docPr id="88" name="Picture 8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light&#10;&#10;Description automatically generated"/>
                          <pic:cNvPicPr/>
                        </pic:nvPicPr>
                        <pic:blipFill>
                          <a:blip r:embed="rId38"/>
                          <a:stretch>
                            <a:fillRect/>
                          </a:stretch>
                        </pic:blipFill>
                        <pic:spPr>
                          <a:xfrm>
                            <a:off x="0" y="0"/>
                            <a:ext cx="903600" cy="900000"/>
                          </a:xfrm>
                          <a:prstGeom prst="rect">
                            <a:avLst/>
                          </a:prstGeom>
                        </pic:spPr>
                      </pic:pic>
                    </a:graphicData>
                  </a:graphic>
                </wp:inline>
              </w:drawing>
            </w:r>
          </w:p>
        </w:tc>
      </w:tr>
      <w:tr w:rsidR="00F152FB" w:rsidRPr="001C5BBF" w14:paraId="249E64EA" w14:textId="77777777" w:rsidTr="00E67EE1">
        <w:trPr>
          <w:trHeight w:val="1587"/>
          <w:jc w:val="center"/>
        </w:trPr>
        <w:tc>
          <w:tcPr>
            <w:tcW w:w="641" w:type="dxa"/>
            <w:tcBorders>
              <w:top w:val="dotted" w:sz="4" w:space="0" w:color="auto"/>
              <w:left w:val="nil"/>
              <w:bottom w:val="dotted" w:sz="4" w:space="0" w:color="auto"/>
              <w:right w:val="nil"/>
            </w:tcBorders>
            <w:vAlign w:val="center"/>
          </w:tcPr>
          <w:p w14:paraId="054F0917" w14:textId="77777777" w:rsidR="00BF5896" w:rsidRPr="001C5BBF" w:rsidRDefault="001C5BBF" w:rsidP="00E7557D">
            <w:pPr>
              <w:jc w:val="center"/>
              <w:rPr>
                <w:noProof/>
                <w:sz w:val="20"/>
                <w:szCs w:val="20"/>
                <w:lang w:val="en-US"/>
              </w:rPr>
            </w:pPr>
            <m:oMathPara>
              <m:oMath>
                <m:sSup>
                  <m:sSupPr>
                    <m:ctrlPr>
                      <w:rPr>
                        <w:rFonts w:ascii="Cambria Math" w:hAnsi="Cambria Math"/>
                        <w:i/>
                        <w:noProof/>
                        <w:sz w:val="20"/>
                        <w:szCs w:val="20"/>
                        <w:lang w:val="en-US"/>
                      </w:rPr>
                    </m:ctrlPr>
                  </m:sSupPr>
                  <m:e>
                    <m:r>
                      <w:rPr>
                        <w:rFonts w:ascii="Cambria Math" w:hAnsi="Cambria Math"/>
                        <w:noProof/>
                        <w:sz w:val="20"/>
                        <w:szCs w:val="20"/>
                        <w:lang w:val="en-US"/>
                      </w:rPr>
                      <m:t>90</m:t>
                    </m:r>
                  </m:e>
                  <m:sup>
                    <m:r>
                      <w:rPr>
                        <w:rFonts w:ascii="Cambria Math" w:hAnsi="Cambria Math"/>
                        <w:noProof/>
                        <w:sz w:val="20"/>
                        <w:szCs w:val="20"/>
                        <w:lang w:val="en-US"/>
                      </w:rPr>
                      <m:t>o</m:t>
                    </m:r>
                  </m:sup>
                </m:sSup>
              </m:oMath>
            </m:oMathPara>
          </w:p>
        </w:tc>
        <w:tc>
          <w:tcPr>
            <w:tcW w:w="1647" w:type="dxa"/>
            <w:tcBorders>
              <w:top w:val="dotted" w:sz="4" w:space="0" w:color="auto"/>
              <w:left w:val="nil"/>
              <w:bottom w:val="dotted" w:sz="4" w:space="0" w:color="auto"/>
              <w:right w:val="nil"/>
            </w:tcBorders>
            <w:vAlign w:val="center"/>
          </w:tcPr>
          <w:p w14:paraId="441C7579" w14:textId="77777777" w:rsidR="00BF5896" w:rsidRPr="001C5BBF" w:rsidRDefault="00BF5896" w:rsidP="00E7557D">
            <w:pPr>
              <w:jc w:val="center"/>
              <w:rPr>
                <w:noProof/>
                <w:lang w:val="en-US"/>
              </w:rPr>
            </w:pPr>
            <w:r w:rsidRPr="001C5BBF">
              <w:rPr>
                <w:noProof/>
                <w:lang w:val="en-US"/>
              </w:rPr>
              <w:drawing>
                <wp:inline distT="0" distB="0" distL="0" distR="0" wp14:anchorId="3D847A10" wp14:editId="4774194D">
                  <wp:extent cx="907200" cy="900000"/>
                  <wp:effectExtent l="0" t="0" r="7620" b="0"/>
                  <wp:docPr id="73" name="Picture 73" descr="A picture containing nature, night sky,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nature, night sky, light&#10;&#10;Description automatically generated"/>
                          <pic:cNvPicPr/>
                        </pic:nvPicPr>
                        <pic:blipFill>
                          <a:blip r:embed="rId39"/>
                          <a:stretch>
                            <a:fillRect/>
                          </a:stretch>
                        </pic:blipFill>
                        <pic:spPr>
                          <a:xfrm>
                            <a:off x="0" y="0"/>
                            <a:ext cx="9072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12D36CB1" w14:textId="77777777" w:rsidR="00BF5896" w:rsidRPr="001C5BBF" w:rsidRDefault="00BF5896" w:rsidP="00E7557D">
            <w:pPr>
              <w:jc w:val="center"/>
              <w:rPr>
                <w:noProof/>
                <w:lang w:val="en-US"/>
              </w:rPr>
            </w:pPr>
            <w:r w:rsidRPr="001C5BBF">
              <w:rPr>
                <w:noProof/>
                <w:lang w:val="en-US"/>
              </w:rPr>
              <w:drawing>
                <wp:inline distT="0" distB="0" distL="0" distR="0" wp14:anchorId="520BBD44" wp14:editId="4BFB7238">
                  <wp:extent cx="900000" cy="900000"/>
                  <wp:effectExtent l="0" t="0" r="0" b="0"/>
                  <wp:docPr id="78" name="Picture 78" descr="A picture containing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light, night sky&#10;&#10;Description automatically generated"/>
                          <pic:cNvPicPr/>
                        </pic:nvPicPr>
                        <pic:blipFill>
                          <a:blip r:embed="rId40"/>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53FD6B96" w14:textId="77777777" w:rsidR="00BF5896" w:rsidRPr="001C5BBF" w:rsidRDefault="00BF5896" w:rsidP="00E7557D">
            <w:pPr>
              <w:jc w:val="center"/>
              <w:rPr>
                <w:noProof/>
                <w:lang w:val="en-US"/>
              </w:rPr>
            </w:pPr>
            <w:r w:rsidRPr="001C5BBF">
              <w:rPr>
                <w:noProof/>
                <w:lang w:val="en-US"/>
              </w:rPr>
              <w:drawing>
                <wp:inline distT="0" distB="0" distL="0" distR="0" wp14:anchorId="75F09659" wp14:editId="0859A09E">
                  <wp:extent cx="900000" cy="900000"/>
                  <wp:effectExtent l="0" t="0" r="0" b="0"/>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41"/>
                          <a:stretch>
                            <a:fillRect/>
                          </a:stretch>
                        </pic:blipFill>
                        <pic:spPr>
                          <a:xfrm>
                            <a:off x="0" y="0"/>
                            <a:ext cx="900000" cy="900000"/>
                          </a:xfrm>
                          <a:prstGeom prst="rect">
                            <a:avLst/>
                          </a:prstGeom>
                        </pic:spPr>
                      </pic:pic>
                    </a:graphicData>
                  </a:graphic>
                </wp:inline>
              </w:drawing>
            </w:r>
          </w:p>
        </w:tc>
        <w:tc>
          <w:tcPr>
            <w:tcW w:w="1854" w:type="dxa"/>
            <w:tcBorders>
              <w:top w:val="dotted" w:sz="4" w:space="0" w:color="auto"/>
              <w:left w:val="nil"/>
              <w:bottom w:val="dotted" w:sz="4" w:space="0" w:color="auto"/>
              <w:right w:val="nil"/>
            </w:tcBorders>
            <w:vAlign w:val="center"/>
          </w:tcPr>
          <w:p w14:paraId="3C15368E" w14:textId="77777777" w:rsidR="00BF5896" w:rsidRPr="001C5BBF" w:rsidRDefault="00BF5896" w:rsidP="00E7557D">
            <w:pPr>
              <w:jc w:val="center"/>
              <w:rPr>
                <w:noProof/>
                <w:lang w:val="en-US"/>
              </w:rPr>
            </w:pPr>
            <w:r w:rsidRPr="001C5BBF">
              <w:rPr>
                <w:noProof/>
                <w:lang w:val="en-US"/>
              </w:rPr>
              <w:drawing>
                <wp:inline distT="0" distB="0" distL="0" distR="0" wp14:anchorId="7CE41711" wp14:editId="717391CE">
                  <wp:extent cx="900000" cy="900000"/>
                  <wp:effectExtent l="0" t="0" r="0" b="0"/>
                  <wp:docPr id="86" name="Picture 8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ape&#10;&#10;Description automatically generated"/>
                          <pic:cNvPicPr/>
                        </pic:nvPicPr>
                        <pic:blipFill>
                          <a:blip r:embed="rId42"/>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14DAAFFE" w14:textId="77777777" w:rsidR="00BF5896" w:rsidRPr="001C5BBF" w:rsidRDefault="00BF5896" w:rsidP="00E7557D">
            <w:pPr>
              <w:jc w:val="center"/>
              <w:rPr>
                <w:noProof/>
                <w:lang w:val="en-US"/>
              </w:rPr>
            </w:pPr>
            <w:r w:rsidRPr="001C5BBF">
              <w:rPr>
                <w:noProof/>
                <w:lang w:val="en-US"/>
              </w:rPr>
              <w:drawing>
                <wp:inline distT="0" distB="0" distL="0" distR="0" wp14:anchorId="58CE8643" wp14:editId="79AD85D1">
                  <wp:extent cx="903600" cy="900000"/>
                  <wp:effectExtent l="0" t="0" r="0" b="0"/>
                  <wp:docPr id="89" name="Picture 8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hape&#10;&#10;Description automatically generated"/>
                          <pic:cNvPicPr/>
                        </pic:nvPicPr>
                        <pic:blipFill>
                          <a:blip r:embed="rId43"/>
                          <a:stretch>
                            <a:fillRect/>
                          </a:stretch>
                        </pic:blipFill>
                        <pic:spPr>
                          <a:xfrm>
                            <a:off x="0" y="0"/>
                            <a:ext cx="903600" cy="900000"/>
                          </a:xfrm>
                          <a:prstGeom prst="rect">
                            <a:avLst/>
                          </a:prstGeom>
                        </pic:spPr>
                      </pic:pic>
                    </a:graphicData>
                  </a:graphic>
                </wp:inline>
              </w:drawing>
            </w:r>
          </w:p>
        </w:tc>
      </w:tr>
      <w:tr w:rsidR="00F152FB" w:rsidRPr="001C5BBF" w14:paraId="4F86E45C" w14:textId="77777777" w:rsidTr="00E67EE1">
        <w:trPr>
          <w:trHeight w:val="1587"/>
          <w:jc w:val="center"/>
        </w:trPr>
        <w:tc>
          <w:tcPr>
            <w:tcW w:w="641" w:type="dxa"/>
            <w:tcBorders>
              <w:top w:val="dotted" w:sz="4" w:space="0" w:color="auto"/>
              <w:left w:val="nil"/>
              <w:bottom w:val="dotted" w:sz="4" w:space="0" w:color="auto"/>
              <w:right w:val="nil"/>
            </w:tcBorders>
            <w:vAlign w:val="center"/>
          </w:tcPr>
          <w:p w14:paraId="6B921CFA" w14:textId="77777777" w:rsidR="00BF5896" w:rsidRPr="001C5BBF" w:rsidRDefault="001C5BBF" w:rsidP="00E7557D">
            <w:pPr>
              <w:jc w:val="center"/>
              <w:rPr>
                <w:noProof/>
                <w:sz w:val="20"/>
                <w:szCs w:val="20"/>
                <w:lang w:val="en-US"/>
              </w:rPr>
            </w:pPr>
            <m:oMathPara>
              <m:oMath>
                <m:sSup>
                  <m:sSupPr>
                    <m:ctrlPr>
                      <w:rPr>
                        <w:rFonts w:ascii="Cambria Math" w:hAnsi="Cambria Math"/>
                        <w:i/>
                        <w:noProof/>
                        <w:sz w:val="20"/>
                        <w:szCs w:val="20"/>
                        <w:lang w:val="en-US"/>
                      </w:rPr>
                    </m:ctrlPr>
                  </m:sSupPr>
                  <m:e>
                    <m:r>
                      <w:rPr>
                        <w:rFonts w:ascii="Cambria Math" w:hAnsi="Cambria Math"/>
                        <w:noProof/>
                        <w:sz w:val="20"/>
                        <w:szCs w:val="20"/>
                        <w:lang w:val="en-US"/>
                      </w:rPr>
                      <m:t>130</m:t>
                    </m:r>
                  </m:e>
                  <m:sup>
                    <m:r>
                      <w:rPr>
                        <w:rFonts w:ascii="Cambria Math" w:hAnsi="Cambria Math"/>
                        <w:noProof/>
                        <w:sz w:val="20"/>
                        <w:szCs w:val="20"/>
                        <w:lang w:val="en-US"/>
                      </w:rPr>
                      <m:t>o</m:t>
                    </m:r>
                  </m:sup>
                </m:sSup>
              </m:oMath>
            </m:oMathPara>
          </w:p>
        </w:tc>
        <w:tc>
          <w:tcPr>
            <w:tcW w:w="1647" w:type="dxa"/>
            <w:tcBorders>
              <w:top w:val="dotted" w:sz="4" w:space="0" w:color="auto"/>
              <w:left w:val="nil"/>
              <w:bottom w:val="dotted" w:sz="4" w:space="0" w:color="auto"/>
              <w:right w:val="nil"/>
            </w:tcBorders>
            <w:vAlign w:val="center"/>
          </w:tcPr>
          <w:p w14:paraId="5F6E96F5" w14:textId="77777777" w:rsidR="00BF5896" w:rsidRPr="001C5BBF" w:rsidRDefault="00BF5896" w:rsidP="00E7557D">
            <w:pPr>
              <w:jc w:val="center"/>
              <w:rPr>
                <w:noProof/>
                <w:lang w:val="en-US"/>
              </w:rPr>
            </w:pPr>
            <w:r w:rsidRPr="001C5BBF">
              <w:rPr>
                <w:noProof/>
                <w:lang w:val="en-US"/>
              </w:rPr>
              <w:drawing>
                <wp:inline distT="0" distB="0" distL="0" distR="0" wp14:anchorId="05E459CB" wp14:editId="10F3980B">
                  <wp:extent cx="900000" cy="900000"/>
                  <wp:effectExtent l="0" t="0" r="0" b="0"/>
                  <wp:docPr id="74" name="Picture 74" descr="A picture containing ligh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light, night sky&#10;&#10;Description automatically generated"/>
                          <pic:cNvPicPr/>
                        </pic:nvPicPr>
                        <pic:blipFill>
                          <a:blip r:embed="rId44"/>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30A223D3" w14:textId="77777777" w:rsidR="00BF5896" w:rsidRPr="001C5BBF" w:rsidRDefault="00BF5896" w:rsidP="00E7557D">
            <w:pPr>
              <w:jc w:val="center"/>
              <w:rPr>
                <w:noProof/>
                <w:lang w:val="en-US"/>
              </w:rPr>
            </w:pPr>
            <w:r w:rsidRPr="001C5BBF">
              <w:rPr>
                <w:noProof/>
                <w:lang w:val="en-US"/>
              </w:rPr>
              <w:drawing>
                <wp:inline distT="0" distB="0" distL="0" distR="0" wp14:anchorId="7A8700D6" wp14:editId="6C1C8DDF">
                  <wp:extent cx="903600" cy="900000"/>
                  <wp:effectExtent l="0" t="0" r="0" b="0"/>
                  <wp:docPr id="7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hape&#10;&#10;Description automatically generated"/>
                          <pic:cNvPicPr/>
                        </pic:nvPicPr>
                        <pic:blipFill>
                          <a:blip r:embed="rId45"/>
                          <a:stretch>
                            <a:fillRect/>
                          </a:stretch>
                        </pic:blipFill>
                        <pic:spPr>
                          <a:xfrm>
                            <a:off x="0" y="0"/>
                            <a:ext cx="9036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574521EE" w14:textId="77777777" w:rsidR="00BF5896" w:rsidRPr="001C5BBF" w:rsidRDefault="00BF5896" w:rsidP="00E7557D">
            <w:pPr>
              <w:jc w:val="center"/>
              <w:rPr>
                <w:noProof/>
                <w:lang w:val="en-US"/>
              </w:rPr>
            </w:pPr>
            <w:r w:rsidRPr="001C5BBF">
              <w:rPr>
                <w:noProof/>
                <w:lang w:val="en-US"/>
              </w:rPr>
              <w:drawing>
                <wp:inline distT="0" distB="0" distL="0" distR="0" wp14:anchorId="09CD65F9" wp14:editId="1E7BA6D7">
                  <wp:extent cx="903600" cy="900000"/>
                  <wp:effectExtent l="0" t="0" r="0" b="0"/>
                  <wp:docPr id="18" name="Picture 1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pic:cNvPicPr/>
                        </pic:nvPicPr>
                        <pic:blipFill>
                          <a:blip r:embed="rId46"/>
                          <a:stretch>
                            <a:fillRect/>
                          </a:stretch>
                        </pic:blipFill>
                        <pic:spPr>
                          <a:xfrm>
                            <a:off x="0" y="0"/>
                            <a:ext cx="903600" cy="900000"/>
                          </a:xfrm>
                          <a:prstGeom prst="rect">
                            <a:avLst/>
                          </a:prstGeom>
                        </pic:spPr>
                      </pic:pic>
                    </a:graphicData>
                  </a:graphic>
                </wp:inline>
              </w:drawing>
            </w:r>
          </w:p>
        </w:tc>
        <w:tc>
          <w:tcPr>
            <w:tcW w:w="1854" w:type="dxa"/>
            <w:tcBorders>
              <w:top w:val="dotted" w:sz="4" w:space="0" w:color="auto"/>
              <w:left w:val="nil"/>
              <w:bottom w:val="dotted" w:sz="4" w:space="0" w:color="auto"/>
              <w:right w:val="nil"/>
            </w:tcBorders>
            <w:vAlign w:val="center"/>
          </w:tcPr>
          <w:p w14:paraId="12337DDB" w14:textId="77777777" w:rsidR="00BF5896" w:rsidRPr="001C5BBF" w:rsidRDefault="00BF5896" w:rsidP="00E7557D">
            <w:pPr>
              <w:jc w:val="center"/>
              <w:rPr>
                <w:noProof/>
                <w:lang w:val="en-US"/>
              </w:rPr>
            </w:pPr>
            <w:r w:rsidRPr="001C5BBF">
              <w:rPr>
                <w:noProof/>
                <w:lang w:val="en-US"/>
              </w:rPr>
              <w:drawing>
                <wp:inline distT="0" distB="0" distL="0" distR="0" wp14:anchorId="19D9A40B" wp14:editId="08BC3F48">
                  <wp:extent cx="900000" cy="900000"/>
                  <wp:effectExtent l="0" t="0" r="0" b="0"/>
                  <wp:docPr id="87" name="Picture 8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hape&#10;&#10;Description automatically generated"/>
                          <pic:cNvPicPr/>
                        </pic:nvPicPr>
                        <pic:blipFill>
                          <a:blip r:embed="rId47"/>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dotted" w:sz="4" w:space="0" w:color="auto"/>
              <w:right w:val="nil"/>
            </w:tcBorders>
            <w:vAlign w:val="center"/>
          </w:tcPr>
          <w:p w14:paraId="5C6FFE98" w14:textId="77777777" w:rsidR="00BF5896" w:rsidRPr="001C5BBF" w:rsidRDefault="00BF5896" w:rsidP="00E7557D">
            <w:pPr>
              <w:jc w:val="center"/>
              <w:rPr>
                <w:noProof/>
                <w:lang w:val="en-US"/>
              </w:rPr>
            </w:pPr>
            <w:r w:rsidRPr="001C5BBF">
              <w:rPr>
                <w:noProof/>
                <w:lang w:val="en-US"/>
              </w:rPr>
              <w:drawing>
                <wp:inline distT="0" distB="0" distL="0" distR="0" wp14:anchorId="6633701E" wp14:editId="38D450F9">
                  <wp:extent cx="903600" cy="900000"/>
                  <wp:effectExtent l="0" t="0" r="0" b="0"/>
                  <wp:docPr id="94" name="Picture 9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hape&#10;&#10;Description automatically generated"/>
                          <pic:cNvPicPr/>
                        </pic:nvPicPr>
                        <pic:blipFill>
                          <a:blip r:embed="rId48"/>
                          <a:stretch>
                            <a:fillRect/>
                          </a:stretch>
                        </pic:blipFill>
                        <pic:spPr>
                          <a:xfrm>
                            <a:off x="0" y="0"/>
                            <a:ext cx="903600" cy="900000"/>
                          </a:xfrm>
                          <a:prstGeom prst="rect">
                            <a:avLst/>
                          </a:prstGeom>
                        </pic:spPr>
                      </pic:pic>
                    </a:graphicData>
                  </a:graphic>
                </wp:inline>
              </w:drawing>
            </w:r>
          </w:p>
        </w:tc>
      </w:tr>
      <w:tr w:rsidR="00F152FB" w:rsidRPr="001C5BBF" w14:paraId="4FE0DB4B" w14:textId="77777777" w:rsidTr="00E67EE1">
        <w:trPr>
          <w:trHeight w:val="1587"/>
          <w:jc w:val="center"/>
        </w:trPr>
        <w:tc>
          <w:tcPr>
            <w:tcW w:w="641" w:type="dxa"/>
            <w:tcBorders>
              <w:top w:val="dotted" w:sz="4" w:space="0" w:color="auto"/>
              <w:left w:val="nil"/>
              <w:bottom w:val="single" w:sz="4" w:space="0" w:color="auto"/>
              <w:right w:val="nil"/>
            </w:tcBorders>
            <w:vAlign w:val="center"/>
          </w:tcPr>
          <w:p w14:paraId="04F380C8" w14:textId="77777777" w:rsidR="00BF5896" w:rsidRPr="001C5BBF" w:rsidRDefault="001C5BBF" w:rsidP="00E7557D">
            <w:pPr>
              <w:jc w:val="center"/>
              <w:rPr>
                <w:noProof/>
                <w:sz w:val="20"/>
                <w:szCs w:val="20"/>
                <w:lang w:val="en-US"/>
              </w:rPr>
            </w:pPr>
            <m:oMathPara>
              <m:oMath>
                <m:sSup>
                  <m:sSupPr>
                    <m:ctrlPr>
                      <w:rPr>
                        <w:rFonts w:ascii="Cambria Math" w:hAnsi="Cambria Math"/>
                        <w:i/>
                        <w:noProof/>
                        <w:sz w:val="20"/>
                        <w:szCs w:val="20"/>
                        <w:lang w:val="en-US"/>
                      </w:rPr>
                    </m:ctrlPr>
                  </m:sSupPr>
                  <m:e>
                    <m:r>
                      <w:rPr>
                        <w:rFonts w:ascii="Cambria Math" w:hAnsi="Cambria Math"/>
                        <w:noProof/>
                        <w:sz w:val="20"/>
                        <w:szCs w:val="20"/>
                        <w:lang w:val="en-US"/>
                      </w:rPr>
                      <m:t>170</m:t>
                    </m:r>
                  </m:e>
                  <m:sup>
                    <m:r>
                      <w:rPr>
                        <w:rFonts w:ascii="Cambria Math" w:hAnsi="Cambria Math"/>
                        <w:noProof/>
                        <w:sz w:val="20"/>
                        <w:szCs w:val="20"/>
                        <w:lang w:val="en-US"/>
                      </w:rPr>
                      <m:t>o</m:t>
                    </m:r>
                  </m:sup>
                </m:sSup>
              </m:oMath>
            </m:oMathPara>
          </w:p>
        </w:tc>
        <w:tc>
          <w:tcPr>
            <w:tcW w:w="1647" w:type="dxa"/>
            <w:tcBorders>
              <w:top w:val="dotted" w:sz="4" w:space="0" w:color="auto"/>
              <w:left w:val="nil"/>
              <w:bottom w:val="single" w:sz="4" w:space="0" w:color="auto"/>
              <w:right w:val="nil"/>
            </w:tcBorders>
            <w:vAlign w:val="center"/>
          </w:tcPr>
          <w:p w14:paraId="0CA02697" w14:textId="77777777" w:rsidR="00BF5896" w:rsidRPr="001C5BBF" w:rsidRDefault="00BF5896" w:rsidP="00E7557D">
            <w:pPr>
              <w:jc w:val="center"/>
              <w:rPr>
                <w:noProof/>
                <w:lang w:val="en-US"/>
              </w:rPr>
            </w:pPr>
            <w:r w:rsidRPr="001C5BBF">
              <w:rPr>
                <w:noProof/>
                <w:lang w:val="en-US"/>
              </w:rPr>
              <w:drawing>
                <wp:inline distT="0" distB="0" distL="0" distR="0" wp14:anchorId="50B4F17D" wp14:editId="4433338D">
                  <wp:extent cx="892800" cy="900000"/>
                  <wp:effectExtent l="0" t="0" r="3175" b="0"/>
                  <wp:docPr id="75" name="Picture 75" descr="A picture containing star, outdoor objec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tar, outdoor object, blur&#10;&#10;Description automatically generated"/>
                          <pic:cNvPicPr/>
                        </pic:nvPicPr>
                        <pic:blipFill>
                          <a:blip r:embed="rId49"/>
                          <a:stretch>
                            <a:fillRect/>
                          </a:stretch>
                        </pic:blipFill>
                        <pic:spPr>
                          <a:xfrm>
                            <a:off x="0" y="0"/>
                            <a:ext cx="892800" cy="900000"/>
                          </a:xfrm>
                          <a:prstGeom prst="rect">
                            <a:avLst/>
                          </a:prstGeom>
                        </pic:spPr>
                      </pic:pic>
                    </a:graphicData>
                  </a:graphic>
                </wp:inline>
              </w:drawing>
            </w:r>
          </w:p>
        </w:tc>
        <w:tc>
          <w:tcPr>
            <w:tcW w:w="1628" w:type="dxa"/>
            <w:tcBorders>
              <w:top w:val="dotted" w:sz="4" w:space="0" w:color="auto"/>
              <w:left w:val="nil"/>
              <w:bottom w:val="single" w:sz="4" w:space="0" w:color="auto"/>
              <w:right w:val="nil"/>
            </w:tcBorders>
            <w:vAlign w:val="center"/>
          </w:tcPr>
          <w:p w14:paraId="76F52F97" w14:textId="77777777" w:rsidR="00BF5896" w:rsidRPr="001C5BBF" w:rsidRDefault="00BF5896" w:rsidP="00E7557D">
            <w:pPr>
              <w:jc w:val="center"/>
              <w:rPr>
                <w:noProof/>
                <w:lang w:val="en-US"/>
              </w:rPr>
            </w:pPr>
            <w:r w:rsidRPr="001C5BBF">
              <w:rPr>
                <w:noProof/>
                <w:lang w:val="en-US"/>
              </w:rPr>
              <w:drawing>
                <wp:inline distT="0" distB="0" distL="0" distR="0" wp14:anchorId="694F9B8C" wp14:editId="7B4D92EB">
                  <wp:extent cx="903600" cy="900000"/>
                  <wp:effectExtent l="0" t="0" r="0" b="0"/>
                  <wp:docPr id="26" name="Picture 26" descr="A picture containing star, outdoor objec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tar, outdoor object, nature&#10;&#10;Description automatically generated"/>
                          <pic:cNvPicPr/>
                        </pic:nvPicPr>
                        <pic:blipFill>
                          <a:blip r:embed="rId50"/>
                          <a:stretch>
                            <a:fillRect/>
                          </a:stretch>
                        </pic:blipFill>
                        <pic:spPr>
                          <a:xfrm>
                            <a:off x="0" y="0"/>
                            <a:ext cx="903600" cy="900000"/>
                          </a:xfrm>
                          <a:prstGeom prst="rect">
                            <a:avLst/>
                          </a:prstGeom>
                        </pic:spPr>
                      </pic:pic>
                    </a:graphicData>
                  </a:graphic>
                </wp:inline>
              </w:drawing>
            </w:r>
          </w:p>
        </w:tc>
        <w:tc>
          <w:tcPr>
            <w:tcW w:w="1628" w:type="dxa"/>
            <w:tcBorders>
              <w:top w:val="dotted" w:sz="4" w:space="0" w:color="auto"/>
              <w:left w:val="nil"/>
              <w:bottom w:val="single" w:sz="4" w:space="0" w:color="auto"/>
              <w:right w:val="nil"/>
            </w:tcBorders>
            <w:vAlign w:val="center"/>
          </w:tcPr>
          <w:p w14:paraId="372FB1A9" w14:textId="77777777" w:rsidR="00BF5896" w:rsidRPr="001C5BBF" w:rsidRDefault="00BF5896" w:rsidP="00E7557D">
            <w:pPr>
              <w:jc w:val="center"/>
              <w:rPr>
                <w:noProof/>
                <w:lang w:val="en-US"/>
              </w:rPr>
            </w:pPr>
            <w:r w:rsidRPr="001C5BBF">
              <w:rPr>
                <w:noProof/>
                <w:lang w:val="en-US"/>
              </w:rPr>
              <w:drawing>
                <wp:inline distT="0" distB="0" distL="0" distR="0" wp14:anchorId="1AD2C269" wp14:editId="6A0A3462">
                  <wp:extent cx="903600" cy="900000"/>
                  <wp:effectExtent l="0" t="0" r="0" b="0"/>
                  <wp:docPr id="27" name="Picture 27" descr="A picture containing sta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tar, outdoor object&#10;&#10;Description automatically generated"/>
                          <pic:cNvPicPr/>
                        </pic:nvPicPr>
                        <pic:blipFill>
                          <a:blip r:embed="rId51"/>
                          <a:stretch>
                            <a:fillRect/>
                          </a:stretch>
                        </pic:blipFill>
                        <pic:spPr>
                          <a:xfrm>
                            <a:off x="0" y="0"/>
                            <a:ext cx="903600" cy="900000"/>
                          </a:xfrm>
                          <a:prstGeom prst="rect">
                            <a:avLst/>
                          </a:prstGeom>
                        </pic:spPr>
                      </pic:pic>
                    </a:graphicData>
                  </a:graphic>
                </wp:inline>
              </w:drawing>
            </w:r>
          </w:p>
        </w:tc>
        <w:tc>
          <w:tcPr>
            <w:tcW w:w="1854" w:type="dxa"/>
            <w:tcBorders>
              <w:top w:val="dotted" w:sz="4" w:space="0" w:color="auto"/>
              <w:left w:val="nil"/>
              <w:bottom w:val="single" w:sz="4" w:space="0" w:color="auto"/>
              <w:right w:val="nil"/>
            </w:tcBorders>
            <w:vAlign w:val="center"/>
          </w:tcPr>
          <w:p w14:paraId="3BBF7956" w14:textId="77777777" w:rsidR="00BF5896" w:rsidRPr="001C5BBF" w:rsidRDefault="00BF5896" w:rsidP="00E7557D">
            <w:pPr>
              <w:jc w:val="center"/>
              <w:rPr>
                <w:noProof/>
                <w:lang w:val="en-US"/>
              </w:rPr>
            </w:pPr>
            <w:r w:rsidRPr="001C5BBF">
              <w:rPr>
                <w:noProof/>
                <w:lang w:val="en-US"/>
              </w:rPr>
              <w:drawing>
                <wp:inline distT="0" distB="0" distL="0" distR="0" wp14:anchorId="15F48FED" wp14:editId="24888CEA">
                  <wp:extent cx="900000" cy="900000"/>
                  <wp:effectExtent l="0" t="0" r="0" b="0"/>
                  <wp:docPr id="28" name="Picture 28" descr="A picture containing worm, sta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worm, star, outdoor object&#10;&#10;Description automatically generated"/>
                          <pic:cNvPicPr/>
                        </pic:nvPicPr>
                        <pic:blipFill>
                          <a:blip r:embed="rId52"/>
                          <a:stretch>
                            <a:fillRect/>
                          </a:stretch>
                        </pic:blipFill>
                        <pic:spPr>
                          <a:xfrm>
                            <a:off x="0" y="0"/>
                            <a:ext cx="900000" cy="900000"/>
                          </a:xfrm>
                          <a:prstGeom prst="rect">
                            <a:avLst/>
                          </a:prstGeom>
                        </pic:spPr>
                      </pic:pic>
                    </a:graphicData>
                  </a:graphic>
                </wp:inline>
              </w:drawing>
            </w:r>
          </w:p>
        </w:tc>
        <w:tc>
          <w:tcPr>
            <w:tcW w:w="1628" w:type="dxa"/>
            <w:tcBorders>
              <w:top w:val="dotted" w:sz="4" w:space="0" w:color="auto"/>
              <w:left w:val="nil"/>
              <w:bottom w:val="single" w:sz="4" w:space="0" w:color="auto"/>
              <w:right w:val="nil"/>
            </w:tcBorders>
            <w:vAlign w:val="center"/>
          </w:tcPr>
          <w:p w14:paraId="3B9EA305" w14:textId="5EDC55A5" w:rsidR="00BF5896" w:rsidRPr="001C5BBF" w:rsidRDefault="007A72DB" w:rsidP="00E7557D">
            <w:pPr>
              <w:jc w:val="center"/>
              <w:rPr>
                <w:noProof/>
                <w:lang w:val="en-US"/>
              </w:rPr>
            </w:pPr>
            <w:r w:rsidRPr="001C5BBF">
              <w:rPr>
                <w:noProof/>
                <w:lang w:val="en-US"/>
              </w:rPr>
              <w:drawing>
                <wp:inline distT="0" distB="0" distL="0" distR="0" wp14:anchorId="45CE856A" wp14:editId="2592A368">
                  <wp:extent cx="900000" cy="9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00000" cy="900000"/>
                          </a:xfrm>
                          <a:prstGeom prst="rect">
                            <a:avLst/>
                          </a:prstGeom>
                        </pic:spPr>
                      </pic:pic>
                    </a:graphicData>
                  </a:graphic>
                </wp:inline>
              </w:drawing>
            </w:r>
          </w:p>
        </w:tc>
      </w:tr>
    </w:tbl>
    <w:p w14:paraId="7A2D35C6" w14:textId="678D5745" w:rsidR="00235912" w:rsidRPr="001C5BBF" w:rsidRDefault="00235912" w:rsidP="00E67EE1">
      <w:pPr>
        <w:spacing w:before="240" w:after="0" w:line="480" w:lineRule="auto"/>
        <w:jc w:val="center"/>
        <w:rPr>
          <w:rFonts w:ascii="Times New Roman" w:hAnsi="Times New Roman" w:cs="Times New Roman"/>
          <w:sz w:val="24"/>
          <w:szCs w:val="24"/>
          <w:lang w:val="en-US"/>
        </w:rPr>
      </w:pPr>
      <w:r w:rsidRPr="001C5BBF">
        <w:rPr>
          <w:rFonts w:ascii="Times New Roman" w:hAnsi="Times New Roman" w:cs="Times New Roman"/>
          <w:sz w:val="24"/>
          <w:szCs w:val="24"/>
          <w:lang w:val="en-US"/>
        </w:rPr>
        <w:t>(a)</w:t>
      </w:r>
    </w:p>
    <w:tbl>
      <w:tblPr>
        <w:tblStyle w:val="TableGrid"/>
        <w:tblW w:w="9026" w:type="dxa"/>
        <w:jc w:val="center"/>
        <w:tblLook w:val="04A0" w:firstRow="1" w:lastRow="0" w:firstColumn="1" w:lastColumn="0" w:noHBand="0" w:noVBand="1"/>
      </w:tblPr>
      <w:tblGrid>
        <w:gridCol w:w="635"/>
        <w:gridCol w:w="1646"/>
        <w:gridCol w:w="1633"/>
        <w:gridCol w:w="1633"/>
        <w:gridCol w:w="1841"/>
        <w:gridCol w:w="1638"/>
      </w:tblGrid>
      <w:tr w:rsidR="00F152FB" w:rsidRPr="001C5BBF" w14:paraId="5968A94E" w14:textId="77777777" w:rsidTr="00E67EE1">
        <w:trPr>
          <w:trHeight w:val="737"/>
          <w:jc w:val="center"/>
        </w:trPr>
        <w:tc>
          <w:tcPr>
            <w:tcW w:w="635" w:type="dxa"/>
            <w:tcBorders>
              <w:top w:val="single" w:sz="4" w:space="0" w:color="auto"/>
              <w:left w:val="nil"/>
              <w:bottom w:val="single" w:sz="4" w:space="0" w:color="auto"/>
              <w:right w:val="nil"/>
              <w:tl2br w:val="single" w:sz="4" w:space="0" w:color="auto"/>
            </w:tcBorders>
            <w:vAlign w:val="center"/>
          </w:tcPr>
          <w:p w14:paraId="38B4A755" w14:textId="3BCA301B" w:rsidR="00235912" w:rsidRPr="001C5BBF" w:rsidRDefault="00E67EE1" w:rsidP="00E67EE1">
            <w:pPr>
              <w:jc w:val="right"/>
              <w:rPr>
                <w:rFonts w:ascii="Times New Roman" w:hAnsi="Times New Roman" w:cs="Times New Roman"/>
                <w:i/>
                <w:sz w:val="24"/>
                <w:szCs w:val="20"/>
                <w:lang w:val="en-US" w:eastAsia="ja-JP"/>
              </w:rPr>
            </w:pPr>
            <w:r w:rsidRPr="001C5BBF">
              <w:rPr>
                <w:rFonts w:ascii="Times New Roman" w:hAnsi="Times New Roman" w:cs="Times New Roman"/>
                <w:i/>
                <w:sz w:val="24"/>
                <w:szCs w:val="20"/>
                <w:lang w:val="en-US" w:eastAsia="ja-JP"/>
              </w:rPr>
              <w:t>d</w:t>
            </w:r>
            <w:r w:rsidRPr="001C5BBF">
              <w:rPr>
                <w:rFonts w:ascii="Times New Roman" w:hAnsi="Times New Roman" w:cs="Times New Roman"/>
                <w:i/>
                <w:sz w:val="24"/>
                <w:szCs w:val="20"/>
                <w:vertAlign w:val="subscript"/>
                <w:lang w:val="en-US" w:eastAsia="ja-JP"/>
              </w:rPr>
              <w:t>s</w:t>
            </w:r>
          </w:p>
          <w:p w14:paraId="058447A4" w14:textId="57C2CF08" w:rsidR="00235912" w:rsidRPr="001C5BBF" w:rsidRDefault="00E67EE1" w:rsidP="00136FFF">
            <w:pPr>
              <w:jc w:val="center"/>
              <w:rPr>
                <w:rFonts w:ascii="Times" w:hAnsi="Times" w:cs="Times"/>
                <w:i/>
                <w:szCs w:val="20"/>
                <w:lang w:val="en-US"/>
              </w:rPr>
            </w:pPr>
            <m:oMathPara>
              <m:oMathParaPr>
                <m:jc m:val="left"/>
              </m:oMathParaPr>
              <m:oMath>
                <m:r>
                  <w:rPr>
                    <w:rFonts w:ascii="Cambria Math" w:hAnsi="Cambria Math" w:cs="Times"/>
                    <w:szCs w:val="20"/>
                    <w:lang w:val="en-US"/>
                  </w:rPr>
                  <m:t>θ</m:t>
                </m:r>
              </m:oMath>
            </m:oMathPara>
          </w:p>
        </w:tc>
        <w:tc>
          <w:tcPr>
            <w:tcW w:w="1646" w:type="dxa"/>
            <w:tcBorders>
              <w:top w:val="single" w:sz="4" w:space="0" w:color="auto"/>
              <w:left w:val="nil"/>
              <w:bottom w:val="single" w:sz="4" w:space="0" w:color="auto"/>
              <w:right w:val="nil"/>
              <w:tl2br w:val="nil"/>
            </w:tcBorders>
            <w:vAlign w:val="center"/>
          </w:tcPr>
          <w:p w14:paraId="3EBD174D" w14:textId="3420BD52" w:rsidR="00235912" w:rsidRPr="001C5BBF" w:rsidRDefault="001C5BBF" w:rsidP="00136FFF">
            <w:pPr>
              <w:jc w:val="center"/>
              <w:rPr>
                <w:rFonts w:ascii="Times" w:hAnsi="Times" w:cs="Times"/>
                <w:szCs w:val="20"/>
                <w:lang w:val="en-US"/>
              </w:rPr>
            </w:pPr>
            <m:oMathPara>
              <m:oMath>
                <m:sSub>
                  <m:sSubPr>
                    <m:ctrlPr>
                      <w:rPr>
                        <w:rFonts w:ascii="Cambria Math" w:hAnsi="Cambria Math" w:cs="Times New Roman"/>
                        <w:i/>
                        <w:szCs w:val="20"/>
                        <w:lang w:val="en-US"/>
                      </w:rPr>
                    </m:ctrlPr>
                  </m:sSubPr>
                  <m:e>
                    <m:r>
                      <w:rPr>
                        <w:rFonts w:ascii="Cambria Math" w:hAnsi="Cambria Math" w:cs="Times New Roman"/>
                        <w:szCs w:val="20"/>
                        <w:lang w:val="en-US"/>
                      </w:rPr>
                      <m:t>R</m:t>
                    </m:r>
                  </m:e>
                  <m:sub>
                    <m:r>
                      <w:rPr>
                        <w:rFonts w:ascii="Cambria Math" w:hAnsi="Cambria Math" w:cs="Times New Roman"/>
                        <w:szCs w:val="20"/>
                        <w:lang w:val="en-US"/>
                      </w:rPr>
                      <m:t>d</m:t>
                    </m:r>
                  </m:sub>
                </m:sSub>
              </m:oMath>
            </m:oMathPara>
          </w:p>
        </w:tc>
        <w:tc>
          <w:tcPr>
            <w:tcW w:w="1633" w:type="dxa"/>
            <w:tcBorders>
              <w:top w:val="single" w:sz="4" w:space="0" w:color="auto"/>
              <w:left w:val="nil"/>
              <w:bottom w:val="single" w:sz="4" w:space="0" w:color="auto"/>
              <w:right w:val="nil"/>
              <w:tl2br w:val="nil"/>
            </w:tcBorders>
            <w:vAlign w:val="center"/>
          </w:tcPr>
          <w:p w14:paraId="7733ABB4" w14:textId="0CDFABEC" w:rsidR="00235912" w:rsidRPr="001C5BBF" w:rsidRDefault="001C5BBF" w:rsidP="00136FFF">
            <w:pPr>
              <w:jc w:val="center"/>
              <w:rPr>
                <w:rFonts w:ascii="Times" w:hAnsi="Times" w:cs="Times"/>
                <w:szCs w:val="20"/>
                <w:lang w:val="en-US"/>
              </w:rPr>
            </w:pPr>
            <m:oMathPara>
              <m:oMath>
                <m:sSub>
                  <m:sSubPr>
                    <m:ctrlPr>
                      <w:rPr>
                        <w:rFonts w:ascii="Cambria Math" w:hAnsi="Cambria Math" w:cs="Times New Roman"/>
                        <w:i/>
                        <w:szCs w:val="20"/>
                        <w:lang w:val="en-US"/>
                      </w:rPr>
                    </m:ctrlPr>
                  </m:sSubPr>
                  <m:e>
                    <m:r>
                      <w:rPr>
                        <w:rFonts w:ascii="Cambria Math" w:hAnsi="Cambria Math" w:cs="Times New Roman"/>
                        <w:szCs w:val="20"/>
                        <w:lang w:val="en-US"/>
                      </w:rPr>
                      <m:t>2.5R</m:t>
                    </m:r>
                  </m:e>
                  <m:sub>
                    <m:r>
                      <w:rPr>
                        <w:rFonts w:ascii="Cambria Math" w:hAnsi="Cambria Math" w:cs="Times New Roman"/>
                        <w:szCs w:val="20"/>
                        <w:lang w:val="en-US"/>
                      </w:rPr>
                      <m:t>d</m:t>
                    </m:r>
                  </m:sub>
                </m:sSub>
              </m:oMath>
            </m:oMathPara>
          </w:p>
        </w:tc>
        <w:tc>
          <w:tcPr>
            <w:tcW w:w="1633" w:type="dxa"/>
            <w:tcBorders>
              <w:top w:val="single" w:sz="4" w:space="0" w:color="auto"/>
              <w:left w:val="nil"/>
              <w:bottom w:val="single" w:sz="4" w:space="0" w:color="auto"/>
              <w:right w:val="nil"/>
              <w:tl2br w:val="nil"/>
            </w:tcBorders>
            <w:vAlign w:val="center"/>
          </w:tcPr>
          <w:p w14:paraId="144F0437" w14:textId="147B1039" w:rsidR="00235912" w:rsidRPr="001C5BBF" w:rsidRDefault="001C5BBF" w:rsidP="00136FFF">
            <w:pPr>
              <w:jc w:val="center"/>
              <w:rPr>
                <w:rFonts w:ascii="Times" w:hAnsi="Times" w:cs="Times"/>
                <w:szCs w:val="20"/>
                <w:lang w:val="en-US"/>
              </w:rPr>
            </w:pPr>
            <m:oMathPara>
              <m:oMath>
                <m:sSub>
                  <m:sSubPr>
                    <m:ctrlPr>
                      <w:rPr>
                        <w:rFonts w:ascii="Cambria Math" w:hAnsi="Cambria Math" w:cs="Times New Roman"/>
                        <w:i/>
                        <w:szCs w:val="20"/>
                        <w:lang w:val="en-US"/>
                      </w:rPr>
                    </m:ctrlPr>
                  </m:sSubPr>
                  <m:e>
                    <m:r>
                      <w:rPr>
                        <w:rFonts w:ascii="Cambria Math" w:hAnsi="Cambria Math" w:cs="Times New Roman"/>
                        <w:szCs w:val="20"/>
                        <w:lang w:val="en-US"/>
                      </w:rPr>
                      <m:t>5R</m:t>
                    </m:r>
                  </m:e>
                  <m:sub>
                    <m:r>
                      <w:rPr>
                        <w:rFonts w:ascii="Cambria Math" w:hAnsi="Cambria Math" w:cs="Times New Roman"/>
                        <w:szCs w:val="20"/>
                        <w:lang w:val="en-US"/>
                      </w:rPr>
                      <m:t>d</m:t>
                    </m:r>
                  </m:sub>
                </m:sSub>
              </m:oMath>
            </m:oMathPara>
          </w:p>
        </w:tc>
        <w:tc>
          <w:tcPr>
            <w:tcW w:w="1841" w:type="dxa"/>
            <w:tcBorders>
              <w:top w:val="single" w:sz="4" w:space="0" w:color="auto"/>
              <w:left w:val="nil"/>
              <w:bottom w:val="single" w:sz="4" w:space="0" w:color="auto"/>
              <w:right w:val="nil"/>
              <w:tl2br w:val="nil"/>
            </w:tcBorders>
            <w:vAlign w:val="center"/>
          </w:tcPr>
          <w:p w14:paraId="36617425" w14:textId="4B665B94" w:rsidR="00235912" w:rsidRPr="001C5BBF" w:rsidRDefault="001C5BBF" w:rsidP="00136FFF">
            <w:pPr>
              <w:jc w:val="center"/>
              <w:rPr>
                <w:rFonts w:ascii="Times" w:hAnsi="Times" w:cs="Times"/>
                <w:szCs w:val="20"/>
                <w:lang w:val="en-US"/>
              </w:rPr>
            </w:pPr>
            <m:oMathPara>
              <m:oMath>
                <m:sSub>
                  <m:sSubPr>
                    <m:ctrlPr>
                      <w:rPr>
                        <w:rFonts w:ascii="Cambria Math" w:hAnsi="Cambria Math" w:cs="Times New Roman"/>
                        <w:i/>
                        <w:szCs w:val="20"/>
                        <w:lang w:val="en-US"/>
                      </w:rPr>
                    </m:ctrlPr>
                  </m:sSubPr>
                  <m:e>
                    <m:r>
                      <w:rPr>
                        <w:rFonts w:ascii="Cambria Math" w:hAnsi="Cambria Math" w:cs="Times New Roman"/>
                        <w:szCs w:val="20"/>
                        <w:lang w:val="en-US"/>
                      </w:rPr>
                      <m:t>10R</m:t>
                    </m:r>
                  </m:e>
                  <m:sub>
                    <m:r>
                      <w:rPr>
                        <w:rFonts w:ascii="Cambria Math" w:hAnsi="Cambria Math" w:cs="Times New Roman"/>
                        <w:szCs w:val="20"/>
                        <w:lang w:val="en-US"/>
                      </w:rPr>
                      <m:t>d</m:t>
                    </m:r>
                  </m:sub>
                </m:sSub>
              </m:oMath>
            </m:oMathPara>
          </w:p>
        </w:tc>
        <w:tc>
          <w:tcPr>
            <w:tcW w:w="1638" w:type="dxa"/>
            <w:tcBorders>
              <w:top w:val="single" w:sz="4" w:space="0" w:color="auto"/>
              <w:left w:val="nil"/>
              <w:bottom w:val="single" w:sz="4" w:space="0" w:color="auto"/>
              <w:right w:val="nil"/>
              <w:tl2br w:val="nil"/>
            </w:tcBorders>
            <w:vAlign w:val="center"/>
          </w:tcPr>
          <w:p w14:paraId="53B171D4" w14:textId="7597EB80" w:rsidR="00235912" w:rsidRPr="001C5BBF" w:rsidRDefault="001C5BBF" w:rsidP="00136FFF">
            <w:pPr>
              <w:jc w:val="center"/>
              <w:rPr>
                <w:rFonts w:ascii="Times" w:hAnsi="Times" w:cs="Times"/>
                <w:szCs w:val="20"/>
                <w:lang w:val="en-US"/>
              </w:rPr>
            </w:pPr>
            <m:oMathPara>
              <m:oMath>
                <m:sSub>
                  <m:sSubPr>
                    <m:ctrlPr>
                      <w:rPr>
                        <w:rFonts w:ascii="Cambria Math" w:hAnsi="Cambria Math" w:cs="Times New Roman"/>
                        <w:i/>
                        <w:szCs w:val="20"/>
                        <w:lang w:val="en-US"/>
                      </w:rPr>
                    </m:ctrlPr>
                  </m:sSubPr>
                  <m:e>
                    <m:r>
                      <w:rPr>
                        <w:rFonts w:ascii="Cambria Math" w:hAnsi="Cambria Math" w:cs="Times New Roman"/>
                        <w:szCs w:val="20"/>
                        <w:lang w:val="en-US"/>
                      </w:rPr>
                      <m:t>20R</m:t>
                    </m:r>
                  </m:e>
                  <m:sub>
                    <m:r>
                      <w:rPr>
                        <w:rFonts w:ascii="Cambria Math" w:hAnsi="Cambria Math" w:cs="Times New Roman"/>
                        <w:szCs w:val="20"/>
                        <w:lang w:val="en-US"/>
                      </w:rPr>
                      <m:t>d</m:t>
                    </m:r>
                  </m:sub>
                </m:sSub>
              </m:oMath>
            </m:oMathPara>
          </w:p>
        </w:tc>
      </w:tr>
      <w:tr w:rsidR="00F152FB" w:rsidRPr="001C5BBF" w14:paraId="28F11B80" w14:textId="77777777" w:rsidTr="00E67EE1">
        <w:trPr>
          <w:trHeight w:val="1587"/>
          <w:jc w:val="center"/>
        </w:trPr>
        <w:tc>
          <w:tcPr>
            <w:tcW w:w="635" w:type="dxa"/>
            <w:tcBorders>
              <w:top w:val="nil"/>
              <w:left w:val="nil"/>
              <w:bottom w:val="nil"/>
              <w:right w:val="nil"/>
            </w:tcBorders>
            <w:vAlign w:val="center"/>
          </w:tcPr>
          <w:p w14:paraId="579D6A00" w14:textId="77777777" w:rsidR="00235912" w:rsidRPr="001C5BBF" w:rsidRDefault="001C5BBF" w:rsidP="00136FFF">
            <w:pPr>
              <w:jc w:val="center"/>
              <w:rPr>
                <w:noProof/>
                <w:sz w:val="20"/>
                <w:szCs w:val="20"/>
                <w:lang w:val="en-US"/>
              </w:rPr>
            </w:pPr>
            <m:oMathPara>
              <m:oMath>
                <m:sSup>
                  <m:sSupPr>
                    <m:ctrlPr>
                      <w:rPr>
                        <w:rFonts w:ascii="Cambria Math" w:hAnsi="Cambria Math"/>
                        <w:i/>
                        <w:noProof/>
                        <w:sz w:val="20"/>
                        <w:szCs w:val="20"/>
                        <w:lang w:val="en-US"/>
                      </w:rPr>
                    </m:ctrlPr>
                  </m:sSupPr>
                  <m:e>
                    <m:r>
                      <w:rPr>
                        <w:rFonts w:ascii="Cambria Math" w:hAnsi="Cambria Math"/>
                        <w:noProof/>
                        <w:sz w:val="20"/>
                        <w:szCs w:val="20"/>
                        <w:lang w:val="en-US"/>
                      </w:rPr>
                      <m:t>90</m:t>
                    </m:r>
                  </m:e>
                  <m:sup>
                    <m:r>
                      <w:rPr>
                        <w:rFonts w:ascii="Cambria Math" w:hAnsi="Cambria Math"/>
                        <w:noProof/>
                        <w:sz w:val="20"/>
                        <w:szCs w:val="20"/>
                        <w:lang w:val="en-US"/>
                      </w:rPr>
                      <m:t>o</m:t>
                    </m:r>
                  </m:sup>
                </m:sSup>
              </m:oMath>
            </m:oMathPara>
          </w:p>
        </w:tc>
        <w:tc>
          <w:tcPr>
            <w:tcW w:w="1646" w:type="dxa"/>
            <w:tcBorders>
              <w:top w:val="nil"/>
              <w:left w:val="nil"/>
              <w:bottom w:val="nil"/>
              <w:right w:val="nil"/>
            </w:tcBorders>
            <w:vAlign w:val="center"/>
          </w:tcPr>
          <w:p w14:paraId="7154FCD7" w14:textId="431E0A5B" w:rsidR="00235912" w:rsidRPr="001C5BBF" w:rsidRDefault="00235912" w:rsidP="00235912">
            <w:pPr>
              <w:jc w:val="center"/>
              <w:rPr>
                <w:noProof/>
                <w:sz w:val="24"/>
                <w:szCs w:val="24"/>
                <w:lang w:val="en-US"/>
              </w:rPr>
            </w:pPr>
            <w:r w:rsidRPr="001C5BBF">
              <w:rPr>
                <w:noProof/>
              </w:rPr>
              <w:drawing>
                <wp:inline distT="0" distB="0" distL="0" distR="0" wp14:anchorId="2171B336" wp14:editId="0593A1AE">
                  <wp:extent cx="900000" cy="900000"/>
                  <wp:effectExtent l="0" t="0" r="0" b="0"/>
                  <wp:docPr id="92" name="Picture 92" descr="A picture containing ligh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light, blur&#10;&#10;Description automatically generated"/>
                          <pic:cNvPicPr/>
                        </pic:nvPicPr>
                        <pic:blipFill>
                          <a:blip r:embed="rId54"/>
                          <a:stretch>
                            <a:fillRect/>
                          </a:stretch>
                        </pic:blipFill>
                        <pic:spPr>
                          <a:xfrm>
                            <a:off x="0" y="0"/>
                            <a:ext cx="900000" cy="900000"/>
                          </a:xfrm>
                          <a:prstGeom prst="rect">
                            <a:avLst/>
                          </a:prstGeom>
                        </pic:spPr>
                      </pic:pic>
                    </a:graphicData>
                  </a:graphic>
                </wp:inline>
              </w:drawing>
            </w:r>
          </w:p>
        </w:tc>
        <w:tc>
          <w:tcPr>
            <w:tcW w:w="1633" w:type="dxa"/>
            <w:tcBorders>
              <w:top w:val="nil"/>
              <w:left w:val="nil"/>
              <w:bottom w:val="nil"/>
              <w:right w:val="nil"/>
            </w:tcBorders>
            <w:vAlign w:val="center"/>
          </w:tcPr>
          <w:p w14:paraId="6D5FAAAB" w14:textId="707E6D1B" w:rsidR="00235912" w:rsidRPr="001C5BBF" w:rsidRDefault="00235912" w:rsidP="00235912">
            <w:pPr>
              <w:jc w:val="center"/>
              <w:rPr>
                <w:noProof/>
                <w:sz w:val="24"/>
                <w:szCs w:val="24"/>
                <w:lang w:val="en-US"/>
              </w:rPr>
            </w:pPr>
            <w:r w:rsidRPr="001C5BBF">
              <w:rPr>
                <w:noProof/>
              </w:rPr>
              <w:drawing>
                <wp:inline distT="0" distB="0" distL="0" distR="0" wp14:anchorId="488010A4" wp14:editId="0BAE3BF9">
                  <wp:extent cx="900000" cy="900000"/>
                  <wp:effectExtent l="0" t="0" r="0" b="0"/>
                  <wp:docPr id="95" name="Picture 95" descr="A picture containing light,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picture containing light, blur&#10;&#10;Description automatically generated"/>
                          <pic:cNvPicPr/>
                        </pic:nvPicPr>
                        <pic:blipFill>
                          <a:blip r:embed="rId55"/>
                          <a:stretch>
                            <a:fillRect/>
                          </a:stretch>
                        </pic:blipFill>
                        <pic:spPr>
                          <a:xfrm>
                            <a:off x="0" y="0"/>
                            <a:ext cx="900000" cy="900000"/>
                          </a:xfrm>
                          <a:prstGeom prst="rect">
                            <a:avLst/>
                          </a:prstGeom>
                        </pic:spPr>
                      </pic:pic>
                    </a:graphicData>
                  </a:graphic>
                </wp:inline>
              </w:drawing>
            </w:r>
          </w:p>
        </w:tc>
        <w:tc>
          <w:tcPr>
            <w:tcW w:w="1633" w:type="dxa"/>
            <w:tcBorders>
              <w:top w:val="nil"/>
              <w:left w:val="nil"/>
              <w:bottom w:val="nil"/>
              <w:right w:val="nil"/>
            </w:tcBorders>
            <w:vAlign w:val="center"/>
          </w:tcPr>
          <w:p w14:paraId="0A6BBCBC" w14:textId="149FEC8C" w:rsidR="00235912" w:rsidRPr="001C5BBF" w:rsidRDefault="00235912" w:rsidP="00235912">
            <w:pPr>
              <w:jc w:val="center"/>
              <w:rPr>
                <w:noProof/>
                <w:lang w:val="en-US"/>
              </w:rPr>
            </w:pPr>
            <w:r w:rsidRPr="001C5BBF">
              <w:rPr>
                <w:noProof/>
              </w:rPr>
              <w:drawing>
                <wp:inline distT="0" distB="0" distL="0" distR="0" wp14:anchorId="6D852BF2" wp14:editId="363F75EE">
                  <wp:extent cx="900000" cy="900000"/>
                  <wp:effectExtent l="0" t="0" r="0" b="0"/>
                  <wp:docPr id="96" name="Picture 9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hape&#10;&#10;Description automatically generated"/>
                          <pic:cNvPicPr/>
                        </pic:nvPicPr>
                        <pic:blipFill>
                          <a:blip r:embed="rId56"/>
                          <a:stretch>
                            <a:fillRect/>
                          </a:stretch>
                        </pic:blipFill>
                        <pic:spPr>
                          <a:xfrm>
                            <a:off x="0" y="0"/>
                            <a:ext cx="900000" cy="900000"/>
                          </a:xfrm>
                          <a:prstGeom prst="rect">
                            <a:avLst/>
                          </a:prstGeom>
                        </pic:spPr>
                      </pic:pic>
                    </a:graphicData>
                  </a:graphic>
                </wp:inline>
              </w:drawing>
            </w:r>
          </w:p>
        </w:tc>
        <w:tc>
          <w:tcPr>
            <w:tcW w:w="1841" w:type="dxa"/>
            <w:tcBorders>
              <w:top w:val="nil"/>
              <w:left w:val="nil"/>
              <w:bottom w:val="nil"/>
              <w:right w:val="nil"/>
            </w:tcBorders>
            <w:vAlign w:val="center"/>
          </w:tcPr>
          <w:p w14:paraId="623421CE" w14:textId="369FC647" w:rsidR="00235912" w:rsidRPr="001C5BBF" w:rsidRDefault="00235912" w:rsidP="00136FFF">
            <w:pPr>
              <w:jc w:val="center"/>
              <w:rPr>
                <w:noProof/>
                <w:lang w:val="en-US"/>
              </w:rPr>
            </w:pPr>
            <m:oMath>
              <m:r>
                <m:rPr>
                  <m:sty m:val="p"/>
                </m:rPr>
                <w:rPr>
                  <w:rFonts w:ascii="Cambria Math" w:hAnsi="Cambria Math"/>
                  <w:noProof/>
                  <w:lang w:val="en-US"/>
                </w:rPr>
                <w:drawing>
                  <wp:inline distT="0" distB="0" distL="0" distR="0" wp14:anchorId="2F348975" wp14:editId="3B9C0753">
                    <wp:extent cx="903600" cy="900000"/>
                    <wp:effectExtent l="0" t="0" r="0" b="0"/>
                    <wp:docPr id="97" name="Picture 8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hape&#10;&#10;Description automatically generated"/>
                            <pic:cNvPicPr/>
                          </pic:nvPicPr>
                          <pic:blipFill>
                            <a:blip r:embed="rId43"/>
                            <a:stretch>
                              <a:fillRect/>
                            </a:stretch>
                          </pic:blipFill>
                          <pic:spPr>
                            <a:xfrm>
                              <a:off x="0" y="0"/>
                              <a:ext cx="903600" cy="900000"/>
                            </a:xfrm>
                            <a:prstGeom prst="rect">
                              <a:avLst/>
                            </a:prstGeom>
                          </pic:spPr>
                        </pic:pic>
                      </a:graphicData>
                    </a:graphic>
                  </wp:inline>
                </w:drawing>
              </m:r>
            </m:oMath>
            <w:r w:rsidRPr="001C5BBF">
              <w:rPr>
                <w:rFonts w:ascii="Times New Roman" w:hAnsi="Times New Roman" w:cs="Times New Roman"/>
                <w:sz w:val="24"/>
                <w:szCs w:val="24"/>
                <w:lang w:val="en-US"/>
              </w:rPr>
              <w:t xml:space="preserve"> </w:t>
            </w:r>
          </w:p>
        </w:tc>
        <w:tc>
          <w:tcPr>
            <w:tcW w:w="1638" w:type="dxa"/>
            <w:tcBorders>
              <w:top w:val="nil"/>
              <w:left w:val="nil"/>
              <w:bottom w:val="nil"/>
              <w:right w:val="nil"/>
            </w:tcBorders>
            <w:vAlign w:val="center"/>
          </w:tcPr>
          <w:p w14:paraId="314115E1" w14:textId="5DC2C682" w:rsidR="00235912" w:rsidRPr="001C5BBF" w:rsidRDefault="00235912" w:rsidP="00235912">
            <w:pPr>
              <w:jc w:val="center"/>
              <w:rPr>
                <w:noProof/>
                <w:lang w:val="en-US"/>
              </w:rPr>
            </w:pPr>
            <w:r w:rsidRPr="001C5BBF">
              <w:rPr>
                <w:noProof/>
              </w:rPr>
              <w:drawing>
                <wp:inline distT="0" distB="0" distL="0" distR="0" wp14:anchorId="0634223E" wp14:editId="6BD1C926">
                  <wp:extent cx="903600" cy="9000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03600" cy="900000"/>
                          </a:xfrm>
                          <a:prstGeom prst="rect">
                            <a:avLst/>
                          </a:prstGeom>
                        </pic:spPr>
                      </pic:pic>
                    </a:graphicData>
                  </a:graphic>
                </wp:inline>
              </w:drawing>
            </w:r>
          </w:p>
        </w:tc>
      </w:tr>
      <w:tr w:rsidR="00F152FB" w:rsidRPr="001C5BBF" w14:paraId="3A925A0A" w14:textId="77777777" w:rsidTr="00E67EE1">
        <w:trPr>
          <w:trHeight w:val="907"/>
          <w:jc w:val="center"/>
        </w:trPr>
        <w:tc>
          <w:tcPr>
            <w:tcW w:w="9026" w:type="dxa"/>
            <w:gridSpan w:val="6"/>
            <w:tcBorders>
              <w:top w:val="nil"/>
              <w:left w:val="nil"/>
              <w:bottom w:val="single" w:sz="4" w:space="0" w:color="auto"/>
              <w:right w:val="nil"/>
            </w:tcBorders>
            <w:vAlign w:val="center"/>
          </w:tcPr>
          <w:p w14:paraId="44B8D145" w14:textId="5AFC80B6" w:rsidR="00235912" w:rsidRPr="001C5BBF" w:rsidRDefault="00235912" w:rsidP="00136FFF">
            <w:pPr>
              <w:jc w:val="center"/>
              <w:rPr>
                <w:rFonts w:ascii="Times" w:hAnsi="Times" w:cs="Times"/>
                <w:noProof/>
                <w:sz w:val="20"/>
                <w:szCs w:val="20"/>
                <w:lang w:val="en-US"/>
              </w:rPr>
            </w:pPr>
            <w:r w:rsidRPr="001C5BBF">
              <w:rPr>
                <w:rFonts w:ascii="Times" w:hAnsi="Times" w:cs="Times"/>
                <w:noProof/>
                <w:sz w:val="20"/>
                <w:szCs w:val="20"/>
                <w:lang w:val="en-US"/>
              </w:rPr>
              <w:t>Vapor density [g/m</w:t>
            </w:r>
            <w:r w:rsidRPr="001C5BBF">
              <w:rPr>
                <w:rFonts w:ascii="Times" w:hAnsi="Times" w:cs="Times"/>
                <w:noProof/>
                <w:sz w:val="20"/>
                <w:szCs w:val="20"/>
                <w:vertAlign w:val="superscript"/>
                <w:lang w:val="en-US"/>
              </w:rPr>
              <w:t>3</w:t>
            </w:r>
            <w:r w:rsidRPr="001C5BBF">
              <w:rPr>
                <w:rFonts w:ascii="Times" w:hAnsi="Times" w:cs="Times"/>
                <w:noProof/>
                <w:sz w:val="20"/>
                <w:szCs w:val="20"/>
                <w:lang w:val="en-US"/>
              </w:rPr>
              <w:t>]</w:t>
            </w:r>
          </w:p>
          <w:p w14:paraId="014120C2" w14:textId="58EC7B34" w:rsidR="00235912" w:rsidRPr="001C5BBF" w:rsidRDefault="001C5BBF" w:rsidP="00136FFF">
            <w:pPr>
              <w:jc w:val="center"/>
              <w:rPr>
                <w:noProof/>
                <w:lang w:val="en-US"/>
              </w:rPr>
            </w:pPr>
            <m:oMath>
              <m:sSub>
                <m:sSubPr>
                  <m:ctrlPr>
                    <w:rPr>
                      <w:rFonts w:ascii="Cambria Math" w:hAnsi="Cambria Math"/>
                      <w:i/>
                      <w:noProof/>
                      <w:lang w:val="en-US"/>
                    </w:rPr>
                  </m:ctrlPr>
                </m:sSubPr>
                <m:e>
                  <m:r>
                    <w:rPr>
                      <w:rFonts w:ascii="Cambria Math" w:hAnsi="Cambria Math"/>
                      <w:noProof/>
                      <w:lang w:val="en-US"/>
                    </w:rPr>
                    <m:t>ρ</m:t>
                  </m:r>
                </m:e>
                <m:sub>
                  <m:r>
                    <w:rPr>
                      <w:rFonts w:ascii="Cambria Math" w:hAnsi="Cambria Math"/>
                      <w:noProof/>
                      <w:lang w:val="en-US"/>
                    </w:rPr>
                    <m:t>∞</m:t>
                  </m:r>
                </m:sub>
              </m:sSub>
            </m:oMath>
            <w:r w:rsidR="00235912" w:rsidRPr="001C5BBF">
              <w:rPr>
                <w:noProof/>
                <w:lang w:val="en-US"/>
              </w:rPr>
              <w:drawing>
                <wp:inline distT="0" distB="0" distL="0" distR="0" wp14:anchorId="6F5C6E74" wp14:editId="6A1EBA60">
                  <wp:extent cx="3543783" cy="265471"/>
                  <wp:effectExtent l="0" t="0" r="0" b="1270"/>
                  <wp:docPr id="99" name="Picture 99"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ock&#10;&#10;Description automatically generated"/>
                          <pic:cNvPicPr/>
                        </pic:nvPicPr>
                        <pic:blipFill rotWithShape="1">
                          <a:blip r:embed="rId58"/>
                          <a:srcRect b="26137"/>
                          <a:stretch/>
                        </pic:blipFill>
                        <pic:spPr bwMode="auto">
                          <a:xfrm>
                            <a:off x="0" y="0"/>
                            <a:ext cx="3549600" cy="265907"/>
                          </a:xfrm>
                          <a:prstGeom prst="rect">
                            <a:avLst/>
                          </a:prstGeom>
                          <a:ln>
                            <a:noFill/>
                          </a:ln>
                          <a:extLst>
                            <a:ext uri="{53640926-AAD7-44D8-BBD7-CCE9431645EC}">
                              <a14:shadowObscured xmlns:a14="http://schemas.microsoft.com/office/drawing/2010/main"/>
                            </a:ext>
                          </a:extLst>
                        </pic:spPr>
                      </pic:pic>
                    </a:graphicData>
                  </a:graphic>
                </wp:inline>
              </w:drawing>
            </w:r>
            <m:oMath>
              <m:sSub>
                <m:sSubPr>
                  <m:ctrlPr>
                    <w:rPr>
                      <w:rFonts w:ascii="Cambria Math" w:hAnsi="Cambria Math"/>
                      <w:noProof/>
                      <w:lang w:val="en-US"/>
                    </w:rPr>
                  </m:ctrlPr>
                </m:sSubPr>
                <m:e>
                  <m:r>
                    <w:rPr>
                      <w:rFonts w:ascii="Cambria Math" w:hAnsi="Cambria Math"/>
                      <w:noProof/>
                      <w:lang w:val="en-US"/>
                    </w:rPr>
                    <m:t>ρ</m:t>
                  </m:r>
                </m:e>
                <m:sub>
                  <m:r>
                    <w:rPr>
                      <w:rFonts w:ascii="Cambria Math" w:hAnsi="Cambria Math"/>
                      <w:noProof/>
                      <w:lang w:val="en-US"/>
                    </w:rPr>
                    <m:t>s</m:t>
                  </m:r>
                </m:sub>
              </m:sSub>
            </m:oMath>
          </w:p>
        </w:tc>
      </w:tr>
    </w:tbl>
    <w:p w14:paraId="67CB09F3" w14:textId="77777777" w:rsidR="006C6E03" w:rsidRPr="001C5BBF" w:rsidRDefault="006C6E03" w:rsidP="00E67EE1">
      <w:pPr>
        <w:spacing w:after="0" w:line="480" w:lineRule="auto"/>
        <w:jc w:val="center"/>
        <w:rPr>
          <w:rFonts w:ascii="Times New Roman" w:hAnsi="Times New Roman" w:cs="Times New Roman"/>
          <w:sz w:val="24"/>
          <w:szCs w:val="24"/>
          <w:lang w:val="en-US"/>
        </w:rPr>
      </w:pPr>
      <w:r w:rsidRPr="001C5BBF">
        <w:rPr>
          <w:rFonts w:ascii="Times New Roman" w:hAnsi="Times New Roman" w:cs="Times New Roman"/>
          <w:sz w:val="24"/>
          <w:szCs w:val="24"/>
          <w:lang w:val="en-US"/>
        </w:rPr>
        <w:t>(b)</w:t>
      </w:r>
    </w:p>
    <w:p w14:paraId="71F519C3" w14:textId="164C4AD9" w:rsidR="000C0129" w:rsidRPr="001C5BBF" w:rsidRDefault="00166E2A" w:rsidP="00E67EE1">
      <w:pPr>
        <w:spacing w:after="0" w:line="480" w:lineRule="auto"/>
        <w:jc w:val="both"/>
        <w:rPr>
          <w:rFonts w:ascii="Times New Roman" w:hAnsi="Times New Roman" w:cs="Times New Roman"/>
          <w:sz w:val="24"/>
          <w:szCs w:val="24"/>
          <w:lang w:val="en-US"/>
        </w:rPr>
      </w:pPr>
      <w:r w:rsidRPr="001C5BBF">
        <w:rPr>
          <w:b/>
          <w:bCs/>
          <w:noProof/>
          <w:lang w:val="en-US"/>
        </w:rPr>
        <mc:AlternateContent>
          <mc:Choice Requires="wps">
            <w:drawing>
              <wp:anchor distT="0" distB="0" distL="114300" distR="114300" simplePos="0" relativeHeight="251603456" behindDoc="0" locked="0" layoutInCell="1" allowOverlap="1" wp14:anchorId="0EC9846C" wp14:editId="37E0F394">
                <wp:simplePos x="0" y="0"/>
                <wp:positionH relativeFrom="column">
                  <wp:posOffset>898525</wp:posOffset>
                </wp:positionH>
                <wp:positionV relativeFrom="paragraph">
                  <wp:posOffset>-5641076</wp:posOffset>
                </wp:positionV>
                <wp:extent cx="249555" cy="26733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249555" cy="267335"/>
                        </a:xfrm>
                        <a:prstGeom prst="rect">
                          <a:avLst/>
                        </a:prstGeom>
                        <a:noFill/>
                        <a:ln w="6350">
                          <a:noFill/>
                        </a:ln>
                      </wps:spPr>
                      <wps:txbx>
                        <w:txbxContent>
                          <w:p w14:paraId="52EA272C" w14:textId="77777777" w:rsidR="00FE45C7" w:rsidRPr="005070FA" w:rsidRDefault="00FE45C7" w:rsidP="00BF5896">
                            <w:pPr>
                              <w:rPr>
                                <w:rFonts w:ascii="Arial" w:hAnsi="Arial" w:cs="Arial"/>
                                <w:color w:val="FFFFFF" w:themeColor="background1"/>
                                <w:sz w:val="20"/>
                                <w:szCs w:val="20"/>
                              </w:rPr>
                            </w:pPr>
                            <w:r w:rsidRPr="005070FA">
                              <w:rPr>
                                <w:rFonts w:ascii="Arial" w:hAnsi="Arial" w:cs="Arial"/>
                                <w:color w:val="FFFFFF" w:themeColor="background1"/>
                                <w:sz w:val="20"/>
                                <w:szCs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9846C" id="Text Box 124" o:spid="_x0000_s1067" type="#_x0000_t202" style="position:absolute;left:0;text-align:left;margin-left:70.75pt;margin-top:-444.2pt;width:19.65pt;height:21.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" filled="f" stroked="f" strokeweight=".5pt">
                <v:textbox>
                  <w:txbxContent>
                    <w:p w14:paraId="52EA272C" w14:textId="77777777" w:rsidR="00FE45C7" w:rsidRPr="005070FA" w:rsidRDefault="00FE45C7" w:rsidP="00BF5896">
                      <w:pPr>
                        <w:rPr>
                          <w:rFonts w:ascii="Arial" w:hAnsi="Arial" w:cs="Arial"/>
                          <w:color w:val="FFFFFF" w:themeColor="background1"/>
                          <w:sz w:val="20"/>
                          <w:szCs w:val="20"/>
                        </w:rPr>
                      </w:pPr>
                      <w:r w:rsidRPr="005070FA">
                        <w:rPr>
                          <w:rFonts w:ascii="Arial" w:hAnsi="Arial" w:cs="Arial"/>
                          <w:color w:val="FFFFFF" w:themeColor="background1"/>
                          <w:sz w:val="20"/>
                          <w:szCs w:val="20"/>
                        </w:rPr>
                        <w:t>y</w:t>
                      </w:r>
                    </w:p>
                  </w:txbxContent>
                </v:textbox>
              </v:shape>
            </w:pict>
          </mc:Fallback>
        </mc:AlternateContent>
      </w:r>
      <w:r w:rsidR="007C6DBA" w:rsidRPr="001C5BBF">
        <w:rPr>
          <w:rFonts w:ascii="Times New Roman" w:hAnsi="Times New Roman" w:cs="Times New Roman"/>
          <w:b/>
          <w:bCs/>
          <w:sz w:val="24"/>
          <w:szCs w:val="24"/>
          <w:lang w:val="en-US"/>
        </w:rPr>
        <w:t>F</w:t>
      </w:r>
      <w:r w:rsidR="00611CF5" w:rsidRPr="001C5BBF">
        <w:rPr>
          <w:rFonts w:ascii="Times New Roman" w:hAnsi="Times New Roman" w:cs="Times New Roman"/>
          <w:b/>
          <w:bCs/>
          <w:sz w:val="24"/>
          <w:szCs w:val="24"/>
          <w:lang w:val="en-US"/>
        </w:rPr>
        <w:t>IG</w:t>
      </w:r>
      <w:r w:rsidR="007C6DBA" w:rsidRPr="001C5BBF">
        <w:rPr>
          <w:rFonts w:ascii="Times New Roman" w:hAnsi="Times New Roman" w:cs="Times New Roman"/>
          <w:b/>
          <w:bCs/>
          <w:sz w:val="24"/>
          <w:szCs w:val="24"/>
          <w:lang w:val="en-US"/>
        </w:rPr>
        <w:t xml:space="preserve">. </w:t>
      </w:r>
      <w:r w:rsidR="0016417D" w:rsidRPr="001C5BBF">
        <w:rPr>
          <w:rFonts w:ascii="Times New Roman" w:hAnsi="Times New Roman" w:cs="Times New Roman"/>
          <w:b/>
          <w:bCs/>
          <w:sz w:val="24"/>
          <w:szCs w:val="24"/>
          <w:lang w:val="en-US"/>
        </w:rPr>
        <w:t>5</w:t>
      </w:r>
      <w:r w:rsidR="007C6DBA" w:rsidRPr="001C5BBF">
        <w:rPr>
          <w:rFonts w:ascii="Times New Roman" w:hAnsi="Times New Roman" w:cs="Times New Roman"/>
          <w:b/>
          <w:bCs/>
          <w:sz w:val="24"/>
          <w:szCs w:val="24"/>
          <w:lang w:val="en-US"/>
        </w:rPr>
        <w:t>.</w:t>
      </w:r>
      <w:r w:rsidR="007C6DBA" w:rsidRPr="001C5BBF">
        <w:rPr>
          <w:rFonts w:ascii="Times New Roman" w:hAnsi="Times New Roman" w:cs="Times New Roman"/>
          <w:sz w:val="24"/>
          <w:szCs w:val="24"/>
          <w:lang w:val="en-US"/>
        </w:rPr>
        <w:t xml:space="preserve"> </w:t>
      </w:r>
      <w:r w:rsidR="00563FAA" w:rsidRPr="001C5BBF">
        <w:rPr>
          <w:rFonts w:ascii="Times New Roman" w:hAnsi="Times New Roman" w:cs="Times New Roman"/>
          <w:sz w:val="24"/>
          <w:szCs w:val="24"/>
          <w:lang w:val="en-US"/>
        </w:rPr>
        <w:t>V</w:t>
      </w:r>
      <w:r w:rsidR="007C6DBA" w:rsidRPr="001C5BBF">
        <w:rPr>
          <w:rFonts w:ascii="Times New Roman" w:hAnsi="Times New Roman" w:cs="Times New Roman"/>
          <w:sz w:val="24"/>
          <w:szCs w:val="24"/>
          <w:lang w:val="en-US"/>
        </w:rPr>
        <w:t>apor de</w:t>
      </w:r>
      <w:r w:rsidR="00100157" w:rsidRPr="001C5BBF">
        <w:rPr>
          <w:rFonts w:ascii="Times New Roman" w:hAnsi="Times New Roman" w:cs="Times New Roman"/>
          <w:sz w:val="24"/>
          <w:szCs w:val="24"/>
          <w:lang w:val="en-US"/>
        </w:rPr>
        <w:t xml:space="preserve">nsity distribution in the </w:t>
      </w:r>
      <w:proofErr w:type="spellStart"/>
      <w:r w:rsidR="00595F69" w:rsidRPr="001C5BBF">
        <w:rPr>
          <w:rFonts w:ascii="Times New Roman" w:hAnsi="Times New Roman" w:cs="Times New Roman"/>
          <w:i/>
          <w:iCs/>
          <w:sz w:val="24"/>
          <w:szCs w:val="24"/>
          <w:lang w:val="en-US"/>
        </w:rPr>
        <w:t>xy</w:t>
      </w:r>
      <w:proofErr w:type="spellEnd"/>
      <w:r w:rsidR="0009446C" w:rsidRPr="001C5BBF">
        <w:rPr>
          <w:rFonts w:ascii="Times New Roman" w:hAnsi="Times New Roman" w:cs="Times New Roman"/>
          <w:sz w:val="24"/>
          <w:szCs w:val="24"/>
          <w:lang w:val="en-US"/>
        </w:rPr>
        <w:t>-</w:t>
      </w:r>
      <w:r w:rsidR="00100157" w:rsidRPr="001C5BBF">
        <w:rPr>
          <w:rFonts w:ascii="Times New Roman" w:hAnsi="Times New Roman" w:cs="Times New Roman"/>
          <w:sz w:val="24"/>
          <w:szCs w:val="24"/>
          <w:lang w:val="en-US"/>
        </w:rPr>
        <w:t xml:space="preserve">plane </w:t>
      </w:r>
      <w:r w:rsidR="00337C1A" w:rsidRPr="001C5BBF">
        <w:rPr>
          <w:rFonts w:ascii="Times New Roman" w:hAnsi="Times New Roman" w:cs="Times New Roman"/>
          <w:sz w:val="24"/>
          <w:szCs w:val="24"/>
          <w:lang w:val="en-US"/>
        </w:rPr>
        <w:t>at</w:t>
      </w:r>
      <w:r w:rsidR="00100157" w:rsidRPr="001C5BBF">
        <w:rPr>
          <w:rFonts w:ascii="Times New Roman" w:hAnsi="Times New Roman" w:cs="Times New Roman"/>
          <w:sz w:val="24"/>
          <w:szCs w:val="24"/>
          <w:lang w:val="en-US"/>
        </w:rPr>
        <w:t xml:space="preserve"> </w:t>
      </w:r>
      <w:r w:rsidR="001E53DD" w:rsidRPr="001C5BBF">
        <w:rPr>
          <w:rFonts w:ascii="Times New Roman" w:hAnsi="Times New Roman" w:cs="Times New Roman"/>
          <w:sz w:val="24"/>
          <w:szCs w:val="24"/>
          <w:lang w:val="en-US"/>
        </w:rPr>
        <w:t xml:space="preserve">the </w:t>
      </w:r>
      <w:r w:rsidR="006C6E03" w:rsidRPr="001C5BBF">
        <w:rPr>
          <w:rFonts w:ascii="Times New Roman" w:hAnsi="Times New Roman" w:cs="Times New Roman"/>
          <w:sz w:val="24"/>
          <w:szCs w:val="24"/>
          <w:lang w:val="en-US"/>
        </w:rPr>
        <w:t xml:space="preserve">bottom of </w:t>
      </w:r>
      <w:r w:rsidR="001E53DD" w:rsidRPr="001C5BBF">
        <w:rPr>
          <w:rFonts w:ascii="Times New Roman" w:hAnsi="Times New Roman" w:cs="Times New Roman"/>
          <w:sz w:val="24"/>
          <w:szCs w:val="24"/>
          <w:lang w:val="en-US"/>
        </w:rPr>
        <w:t xml:space="preserve">the </w:t>
      </w:r>
      <w:r w:rsidR="006C6E03" w:rsidRPr="001C5BBF">
        <w:rPr>
          <w:rFonts w:ascii="Times New Roman" w:hAnsi="Times New Roman" w:cs="Times New Roman"/>
          <w:sz w:val="24"/>
          <w:szCs w:val="24"/>
          <w:lang w:val="en-US"/>
        </w:rPr>
        <w:t>simulation domain</w:t>
      </w:r>
      <w:r w:rsidR="00E67EE1" w:rsidRPr="001C5BBF">
        <w:rPr>
          <w:rFonts w:ascii="Times New Roman" w:hAnsi="Times New Roman" w:cs="Times New Roman"/>
          <w:sz w:val="24"/>
          <w:szCs w:val="24"/>
          <w:lang w:val="en-US"/>
        </w:rPr>
        <w:t>:</w:t>
      </w:r>
      <w:r w:rsidR="00586DE5" w:rsidRPr="001C5BBF">
        <w:rPr>
          <w:rFonts w:ascii="Times New Roman" w:hAnsi="Times New Roman" w:cs="Times New Roman" w:hint="eastAsia"/>
          <w:sz w:val="24"/>
          <w:szCs w:val="24"/>
          <w:lang w:val="en-US" w:eastAsia="ja-JP"/>
        </w:rPr>
        <w:t xml:space="preserve"> </w:t>
      </w:r>
      <w:r w:rsidR="00586DE5" w:rsidRPr="001C5BBF">
        <w:rPr>
          <w:rFonts w:ascii="Times New Roman" w:hAnsi="Times New Roman" w:cs="Times New Roman"/>
          <w:sz w:val="24"/>
          <w:szCs w:val="24"/>
          <w:lang w:val="en-US" w:eastAsia="ja-JP"/>
        </w:rPr>
        <w:t>(a)</w:t>
      </w:r>
      <w:r w:rsidR="00563FAA" w:rsidRPr="001C5BBF">
        <w:rPr>
          <w:rFonts w:ascii="Times New Roman" w:hAnsi="Times New Roman" w:cs="Times New Roman"/>
          <w:sz w:val="24"/>
          <w:szCs w:val="24"/>
          <w:lang w:val="en-US"/>
        </w:rPr>
        <w:t xml:space="preserve"> effect of contact angle </w:t>
      </w:r>
      <m:oMath>
        <m:r>
          <w:rPr>
            <w:rFonts w:ascii="Cambria Math" w:hAnsi="Cambria Math" w:cs="Times New Roman"/>
            <w:sz w:val="24"/>
            <w:szCs w:val="24"/>
            <w:lang w:val="en-US"/>
          </w:rPr>
          <m:t>θ</m:t>
        </m:r>
      </m:oMath>
      <w:r w:rsidR="00563FAA" w:rsidRPr="001C5BBF">
        <w:rPr>
          <w:rFonts w:ascii="Times New Roman" w:hAnsi="Times New Roman" w:cs="Times New Roman"/>
          <w:sz w:val="24"/>
          <w:szCs w:val="24"/>
          <w:lang w:val="en-US"/>
        </w:rPr>
        <w:t xml:space="preserve"> and number of adjacent droplets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563FAA" w:rsidRPr="001C5BBF">
        <w:rPr>
          <w:rFonts w:ascii="Times New Roman" w:hAnsi="Times New Roman" w:cs="Times New Roman"/>
          <w:sz w:val="24"/>
          <w:szCs w:val="24"/>
          <w:lang w:val="en-US"/>
        </w:rPr>
        <w:t xml:space="preserve"> for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oMath>
      <w:r w:rsidR="00563FAA" w:rsidRPr="001C5BBF">
        <w:rPr>
          <w:rFonts w:ascii="Times New Roman" w:hAnsi="Times New Roman" w:cs="Times New Roman"/>
          <w:sz w:val="24"/>
          <w:szCs w:val="24"/>
          <w:lang w:val="en-US"/>
        </w:rPr>
        <w:t xml:space="preserve"> =</w:t>
      </w:r>
      <w:r w:rsidR="00745120" w:rsidRPr="001C5BBF">
        <w:rPr>
          <w:rFonts w:ascii="Times New Roman" w:hAnsi="Times New Roman" w:cs="Times New Roman"/>
          <w:sz w:val="24"/>
          <w:szCs w:val="24"/>
          <w:lang w:val="en-US"/>
        </w:rPr>
        <w:t xml:space="preserve"> 10</w:t>
      </w:r>
      <w:r w:rsidR="00563FAA"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oMath>
      <w:r w:rsidR="00586DE5" w:rsidRPr="001C5BBF">
        <w:rPr>
          <w:rFonts w:ascii="Times New Roman" w:hAnsi="Times New Roman" w:cs="Times New Roman"/>
          <w:sz w:val="24"/>
          <w:szCs w:val="24"/>
          <w:lang w:val="en-US" w:eastAsia="ja-JP"/>
        </w:rPr>
        <w:t xml:space="preserve">, </w:t>
      </w:r>
      <w:r w:rsidR="00E67EE1" w:rsidRPr="001C5BBF">
        <w:rPr>
          <w:rFonts w:ascii="Times New Roman" w:hAnsi="Times New Roman" w:cs="Times New Roman"/>
          <w:sz w:val="24"/>
          <w:szCs w:val="24"/>
          <w:lang w:val="en-US" w:eastAsia="ja-JP"/>
        </w:rPr>
        <w:t xml:space="preserve">where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r>
          <w:rPr>
            <w:rFonts w:ascii="Cambria Math" w:hAnsi="Cambria Math" w:cs="Times New Roman"/>
            <w:sz w:val="24"/>
            <w:szCs w:val="24"/>
            <w:lang w:val="en-US"/>
          </w:rPr>
          <m:t>=</m:t>
        </m:r>
      </m:oMath>
      <w:r w:rsidR="00936BFF" w:rsidRPr="001C5BBF">
        <w:rPr>
          <w:rFonts w:ascii="Times New Roman" w:hAnsi="Times New Roman" w:cs="Times New Roman"/>
          <w:sz w:val="24"/>
          <w:szCs w:val="24"/>
          <w:lang w:val="en-US"/>
        </w:rPr>
        <w:t xml:space="preserve"> 1</w:t>
      </w:r>
      <w:r w:rsidR="00936BFF" w:rsidRPr="001C5BBF">
        <w:rPr>
          <w:rFonts w:ascii="Times New Roman" w:hAnsi="Times New Roman" w:cs="Times New Roman"/>
          <w:i/>
          <w:iCs/>
          <w:sz w:val="24"/>
          <w:szCs w:val="24"/>
          <w:lang w:val="en-US"/>
        </w:rPr>
        <w:t>mm</w:t>
      </w:r>
      <w:r w:rsidR="00E67EE1" w:rsidRPr="001C5BBF">
        <w:rPr>
          <w:rFonts w:ascii="Times New Roman" w:hAnsi="Times New Roman" w:cs="Times New Roman" w:hint="eastAsia"/>
          <w:sz w:val="24"/>
          <w:szCs w:val="24"/>
          <w:lang w:val="en-US" w:eastAsia="ja-JP"/>
        </w:rPr>
        <w:t>,</w:t>
      </w:r>
      <w:r w:rsidR="00E67EE1" w:rsidRPr="001C5BBF">
        <w:rPr>
          <w:rFonts w:ascii="Times New Roman" w:hAnsi="Times New Roman" w:cs="Times New Roman"/>
          <w:sz w:val="24"/>
          <w:szCs w:val="24"/>
          <w:lang w:val="en-US" w:eastAsia="ja-JP"/>
        </w:rPr>
        <w:t xml:space="preserve"> </w:t>
      </w:r>
      <w:r w:rsidR="00586DE5" w:rsidRPr="001C5BBF">
        <w:rPr>
          <w:rFonts w:ascii="Times New Roman" w:hAnsi="Times New Roman" w:cs="Times New Roman"/>
          <w:sz w:val="24"/>
          <w:szCs w:val="24"/>
          <w:lang w:val="en-US" w:eastAsia="ja-JP"/>
        </w:rPr>
        <w:t>and (b)</w:t>
      </w:r>
      <w:r w:rsidR="00563FAA" w:rsidRPr="001C5BBF">
        <w:rPr>
          <w:rFonts w:ascii="Times New Roman" w:hAnsi="Times New Roman" w:cs="Times New Roman"/>
          <w:sz w:val="24"/>
          <w:szCs w:val="24"/>
          <w:lang w:val="en-US"/>
        </w:rPr>
        <w:t xml:space="preserve"> effect of separation distance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oMath>
      <w:r w:rsidR="00563FAA" w:rsidRPr="001C5BBF">
        <w:rPr>
          <w:rFonts w:ascii="Times New Roman" w:hAnsi="Times New Roman" w:cs="Times New Roman"/>
          <w:sz w:val="24"/>
          <w:szCs w:val="24"/>
          <w:lang w:val="en-US"/>
        </w:rPr>
        <w:t xml:space="preserve"> for </w:t>
      </w:r>
      <m:oMath>
        <m:r>
          <w:rPr>
            <w:rFonts w:ascii="Cambria Math" w:hAnsi="Cambria Math" w:cs="Times New Roman"/>
            <w:sz w:val="24"/>
            <w:szCs w:val="24"/>
            <w:lang w:val="en-US"/>
          </w:rPr>
          <m:t>θ</m:t>
        </m:r>
        <m:sSup>
          <m:sSupPr>
            <m:ctrlPr>
              <w:rPr>
                <w:rFonts w:ascii="Cambria Math" w:hAnsi="Cambria Math"/>
                <w:i/>
                <w:noProof/>
                <w:sz w:val="24"/>
                <w:szCs w:val="24"/>
                <w:lang w:val="en-US"/>
              </w:rPr>
            </m:ctrlPr>
          </m:sSupPr>
          <m:e>
            <m:r>
              <w:rPr>
                <w:rFonts w:ascii="Cambria Math" w:hAnsi="Cambria Math"/>
                <w:noProof/>
                <w:sz w:val="24"/>
                <w:szCs w:val="24"/>
                <w:lang w:val="en-US"/>
              </w:rPr>
              <m:t>=90</m:t>
            </m:r>
          </m:e>
          <m:sup>
            <m:r>
              <w:rPr>
                <w:rFonts w:ascii="Cambria Math" w:hAnsi="Cambria Math"/>
                <w:noProof/>
                <w:sz w:val="24"/>
                <w:szCs w:val="24"/>
                <w:lang w:val="en-US"/>
              </w:rPr>
              <m:t>o</m:t>
            </m:r>
          </m:sup>
        </m:sSup>
      </m:oMath>
      <w:r w:rsidR="00563FAA" w:rsidRPr="001C5BBF">
        <w:rPr>
          <w:rFonts w:ascii="Times New Roman" w:hAnsi="Times New Roman" w:cs="Times New Roman"/>
          <w:sz w:val="24"/>
          <w:szCs w:val="24"/>
          <w:lang w:val="en-US"/>
        </w:rPr>
        <w:t>.</w:t>
      </w:r>
    </w:p>
    <w:p w14:paraId="42F8E107" w14:textId="1298A17E" w:rsidR="00D4206E" w:rsidRPr="001C5BBF" w:rsidRDefault="00DF222D" w:rsidP="00DF222D">
      <w:pPr>
        <w:spacing w:after="0" w:line="480" w:lineRule="auto"/>
        <w:jc w:val="center"/>
        <w:rPr>
          <w:rFonts w:ascii="Times New Roman" w:hAnsi="Times New Roman" w:cs="Times New Roman"/>
          <w:sz w:val="24"/>
          <w:szCs w:val="24"/>
          <w:lang w:val="en-US"/>
        </w:rPr>
      </w:pPr>
      <w:r w:rsidRPr="001C5BBF">
        <w:rPr>
          <w:b/>
          <w:noProof/>
          <w:sz w:val="24"/>
          <w:szCs w:val="24"/>
        </w:rPr>
        <mc:AlternateContent>
          <mc:Choice Requires="wps">
            <w:drawing>
              <wp:anchor distT="0" distB="0" distL="114300" distR="114300" simplePos="0" relativeHeight="251671040" behindDoc="0" locked="0" layoutInCell="1" allowOverlap="1" wp14:anchorId="30E04323" wp14:editId="4BED5486">
                <wp:simplePos x="0" y="0"/>
                <wp:positionH relativeFrom="column">
                  <wp:posOffset>3018563</wp:posOffset>
                </wp:positionH>
                <wp:positionV relativeFrom="paragraph">
                  <wp:posOffset>126856</wp:posOffset>
                </wp:positionV>
                <wp:extent cx="381635" cy="2673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81635" cy="267335"/>
                        </a:xfrm>
                        <a:prstGeom prst="rect">
                          <a:avLst/>
                        </a:prstGeom>
                        <a:noFill/>
                        <a:ln w="6350">
                          <a:noFill/>
                        </a:ln>
                      </wps:spPr>
                      <wps:txbx>
                        <w:txbxContent>
                          <w:p w14:paraId="0D7BBD99" w14:textId="77777777" w:rsidR="00FE45C7" w:rsidRPr="00706744" w:rsidRDefault="00FE45C7" w:rsidP="00D4206E">
                            <w:pPr>
                              <w:rPr>
                                <w:rFonts w:ascii="Times New Roman" w:hAnsi="Times New Roman" w:cs="Times New Roman"/>
                                <w:sz w:val="24"/>
                                <w:szCs w:val="24"/>
                              </w:rPr>
                            </w:pPr>
                            <w:r w:rsidRPr="00706744">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4323" id="Text Box 4" o:spid="_x0000_s1068" type="#_x0000_t202" style="position:absolute;left:0;text-align:left;margin-left:237.7pt;margin-top:10pt;width:30.05pt;height:2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" filled="f" stroked="f" strokeweight=".5pt">
                <v:textbox>
                  <w:txbxContent>
                    <w:p w14:paraId="0D7BBD99" w14:textId="77777777" w:rsidR="00FE45C7" w:rsidRPr="00706744" w:rsidRDefault="00FE45C7" w:rsidP="00D4206E">
                      <w:pPr>
                        <w:rPr>
                          <w:rFonts w:ascii="Times New Roman" w:hAnsi="Times New Roman" w:cs="Times New Roman"/>
                          <w:sz w:val="24"/>
                          <w:szCs w:val="24"/>
                        </w:rPr>
                      </w:pPr>
                      <w:r w:rsidRPr="00706744">
                        <w:rPr>
                          <w:rFonts w:ascii="Times New Roman" w:hAnsi="Times New Roman" w:cs="Times New Roman"/>
                          <w:sz w:val="24"/>
                          <w:szCs w:val="24"/>
                        </w:rPr>
                        <w:t>(b)</w:t>
                      </w:r>
                    </w:p>
                  </w:txbxContent>
                </v:textbox>
              </v:shape>
            </w:pict>
          </mc:Fallback>
        </mc:AlternateContent>
      </w:r>
      <w:r w:rsidRPr="001C5BBF">
        <w:rPr>
          <w:b/>
          <w:noProof/>
          <w:sz w:val="24"/>
          <w:szCs w:val="24"/>
        </w:rPr>
        <mc:AlternateContent>
          <mc:Choice Requires="wps">
            <w:drawing>
              <wp:anchor distT="0" distB="0" distL="114300" distR="114300" simplePos="0" relativeHeight="251667968" behindDoc="0" locked="0" layoutInCell="1" allowOverlap="1" wp14:anchorId="0EE1AB7C" wp14:editId="6AD077C3">
                <wp:simplePos x="0" y="0"/>
                <wp:positionH relativeFrom="column">
                  <wp:posOffset>492616</wp:posOffset>
                </wp:positionH>
                <wp:positionV relativeFrom="paragraph">
                  <wp:posOffset>125850</wp:posOffset>
                </wp:positionV>
                <wp:extent cx="405517" cy="267335"/>
                <wp:effectExtent l="0" t="0" r="0" b="0"/>
                <wp:wrapNone/>
                <wp:docPr id="8" name="Text Box 8"/>
                <wp:cNvGraphicFramePr/>
                <a:graphic xmlns:a="http://schemas.openxmlformats.org/drawingml/2006/main">
                  <a:graphicData uri="http://schemas.microsoft.com/office/word/2010/wordprocessingShape">
                    <wps:wsp>
                      <wps:cNvSpPr txBox="1"/>
                      <wps:spPr>
                        <a:xfrm>
                          <a:off x="0" y="0"/>
                          <a:ext cx="405517" cy="267335"/>
                        </a:xfrm>
                        <a:prstGeom prst="rect">
                          <a:avLst/>
                        </a:prstGeom>
                        <a:noFill/>
                        <a:ln w="6350">
                          <a:noFill/>
                        </a:ln>
                      </wps:spPr>
                      <wps:txbx>
                        <w:txbxContent>
                          <w:p w14:paraId="3451F63A" w14:textId="77777777" w:rsidR="00FE45C7" w:rsidRPr="00706744" w:rsidRDefault="00FE45C7" w:rsidP="00D4206E">
                            <w:pPr>
                              <w:rPr>
                                <w:rFonts w:ascii="Times New Roman" w:hAnsi="Times New Roman" w:cs="Times New Roman"/>
                                <w:sz w:val="24"/>
                                <w:szCs w:val="24"/>
                              </w:rPr>
                            </w:pPr>
                            <w:r w:rsidRPr="00706744">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AB7C" id="Text Box 8" o:spid="_x0000_s1069" type="#_x0000_t202" style="position:absolute;left:0;text-align:left;margin-left:38.8pt;margin-top:9.9pt;width:31.95pt;height:2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jsGwIAADM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" filled="f" stroked="f" strokeweight=".5pt">
                <v:textbox>
                  <w:txbxContent>
                    <w:p w14:paraId="3451F63A" w14:textId="77777777" w:rsidR="00FE45C7" w:rsidRPr="00706744" w:rsidRDefault="00FE45C7" w:rsidP="00D4206E">
                      <w:pPr>
                        <w:rPr>
                          <w:rFonts w:ascii="Times New Roman" w:hAnsi="Times New Roman" w:cs="Times New Roman"/>
                          <w:sz w:val="24"/>
                          <w:szCs w:val="24"/>
                        </w:rPr>
                      </w:pPr>
                      <w:r w:rsidRPr="00706744">
                        <w:rPr>
                          <w:rFonts w:ascii="Times New Roman" w:hAnsi="Times New Roman" w:cs="Times New Roman"/>
                          <w:sz w:val="24"/>
                          <w:szCs w:val="24"/>
                        </w:rPr>
                        <w:t>(a)</w:t>
                      </w:r>
                    </w:p>
                  </w:txbxContent>
                </v:textbox>
              </v:shape>
            </w:pict>
          </mc:Fallback>
        </mc:AlternateContent>
      </w:r>
      <w:r w:rsidR="002768EE" w:rsidRPr="001C5BBF">
        <w:object w:dxaOrig="29640" w:dyaOrig="11491" w14:anchorId="4C5ADA67">
          <v:shape id="_x0000_i1085" type="#_x0000_t75" style="width:434.25pt;height:193.6pt" o:ole="">
            <v:imagedata r:id="rId59" o:title="" croptop="2296f" cropbottom="3330f" cropleft="4249f" cropright="8900f"/>
          </v:shape>
          <o:OLEObject Type="Embed" ProgID="Origin95.Graph" ShapeID="_x0000_i1085" DrawAspect="Content" ObjectID="_1738673224" r:id="rId60"/>
        </w:object>
      </w:r>
    </w:p>
    <w:p w14:paraId="3401550D" w14:textId="1DC6C03A" w:rsidR="00D4206E" w:rsidRPr="001C5BBF" w:rsidRDefault="00D4206E" w:rsidP="00E67EE1">
      <w:pPr>
        <w:spacing w:after="0" w:line="480" w:lineRule="auto"/>
        <w:jc w:val="both"/>
        <w:rPr>
          <w:rFonts w:ascii="Times New Roman" w:hAnsi="Times New Roman" w:cs="Times New Roman"/>
          <w:sz w:val="24"/>
          <w:szCs w:val="24"/>
        </w:rPr>
      </w:pPr>
      <w:r w:rsidRPr="001C5BBF">
        <w:rPr>
          <w:rFonts w:ascii="Times New Roman" w:hAnsi="Times New Roman" w:cs="Times New Roman"/>
          <w:b/>
          <w:bCs/>
          <w:sz w:val="24"/>
          <w:szCs w:val="24"/>
        </w:rPr>
        <w:t xml:space="preserve">FIG. </w:t>
      </w:r>
      <w:r w:rsidR="0016417D" w:rsidRPr="001C5BBF">
        <w:rPr>
          <w:rFonts w:ascii="Times New Roman" w:hAnsi="Times New Roman" w:cs="Times New Roman"/>
          <w:b/>
          <w:bCs/>
          <w:sz w:val="24"/>
          <w:szCs w:val="24"/>
        </w:rPr>
        <w:t>6</w:t>
      </w:r>
      <w:r w:rsidRPr="001C5BBF">
        <w:rPr>
          <w:rFonts w:ascii="Times New Roman" w:hAnsi="Times New Roman" w:cs="Times New Roman"/>
          <w:b/>
          <w:bCs/>
          <w:sz w:val="24"/>
          <w:szCs w:val="24"/>
        </w:rPr>
        <w:t>.</w:t>
      </w:r>
      <w:r w:rsidRPr="001C5BBF">
        <w:rPr>
          <w:rFonts w:ascii="Times New Roman" w:hAnsi="Times New Roman" w:cs="Times New Roman"/>
          <w:sz w:val="24"/>
          <w:szCs w:val="24"/>
        </w:rPr>
        <w:t xml:space="preserve"> </w:t>
      </w:r>
      <w:r w:rsidR="00C42A83" w:rsidRPr="001C5BBF">
        <w:rPr>
          <w:rFonts w:ascii="Times New Roman" w:hAnsi="Times New Roman" w:cs="Times New Roman"/>
          <w:sz w:val="24"/>
          <w:szCs w:val="24"/>
        </w:rPr>
        <w:t>Normalized v</w:t>
      </w:r>
      <w:r w:rsidRPr="001C5BBF">
        <w:rPr>
          <w:rFonts w:ascii="Times New Roman" w:hAnsi="Times New Roman" w:cs="Times New Roman"/>
          <w:sz w:val="24"/>
          <w:szCs w:val="24"/>
        </w:rPr>
        <w:t xml:space="preserve">apor density along </w:t>
      </w:r>
      <w:r w:rsidR="00DB3084" w:rsidRPr="001C5BBF">
        <w:rPr>
          <w:rFonts w:ascii="Times New Roman" w:hAnsi="Times New Roman" w:cs="Times New Roman"/>
          <w:sz w:val="24"/>
          <w:szCs w:val="24"/>
        </w:rPr>
        <w:t xml:space="preserve">the </w:t>
      </w:r>
      <w:r w:rsidRPr="001C5BBF">
        <w:rPr>
          <w:rFonts w:ascii="Times New Roman" w:hAnsi="Times New Roman" w:cs="Times New Roman"/>
          <w:i/>
          <w:iCs/>
          <w:sz w:val="24"/>
          <w:szCs w:val="24"/>
        </w:rPr>
        <w:t>z</w:t>
      </w:r>
      <w:r w:rsidRPr="001C5BBF">
        <w:rPr>
          <w:rFonts w:ascii="Times New Roman" w:hAnsi="Times New Roman" w:cs="Times New Roman"/>
          <w:sz w:val="24"/>
          <w:szCs w:val="24"/>
        </w:rPr>
        <w:t xml:space="preserve">-axis for droplet evaporation in an array </w:t>
      </w:r>
      <w:r w:rsidR="00DB3084" w:rsidRPr="001C5BBF">
        <w:rPr>
          <w:rFonts w:ascii="Times New Roman" w:hAnsi="Times New Roman" w:cs="Times New Roman"/>
          <w:sz w:val="24"/>
          <w:szCs w:val="24"/>
        </w:rPr>
        <w:t>for</w:t>
      </w:r>
      <w:r w:rsidRPr="001C5BBF">
        <w:rPr>
          <w:rFonts w:ascii="Times New Roman" w:hAnsi="Times New Roman" w:cs="Times New Roman"/>
          <w:sz w:val="24"/>
          <w:szCs w:val="24"/>
        </w:rPr>
        <w:t xml:space="preserve"> (a) </w:t>
      </w:r>
      <w:r w:rsidR="00DB3084" w:rsidRPr="001C5BBF">
        <w:rPr>
          <w:rFonts w:ascii="Times New Roman" w:hAnsi="Times New Roman" w:cs="Times New Roman"/>
          <w:sz w:val="24"/>
          <w:szCs w:val="24"/>
        </w:rPr>
        <w:t xml:space="preserve">different </w:t>
      </w:r>
      <w:r w:rsidRPr="001C5BBF">
        <w:rPr>
          <w:rFonts w:ascii="Times New Roman" w:hAnsi="Times New Roman" w:cs="Times New Roman"/>
          <w:sz w:val="24"/>
          <w:szCs w:val="24"/>
        </w:rPr>
        <w:t>contact angle</w:t>
      </w:r>
      <w:r w:rsidR="00DB3084" w:rsidRPr="001C5BBF">
        <w:rPr>
          <w:rFonts w:ascii="Times New Roman" w:hAnsi="Times New Roman" w:cs="Times New Roman"/>
          <w:sz w:val="24"/>
          <w:szCs w:val="24"/>
        </w:rPr>
        <w:t>s</w:t>
      </w:r>
      <w:r w:rsidRPr="001C5BBF">
        <w:rPr>
          <w:rFonts w:ascii="Times New Roman" w:hAnsi="Times New Roman" w:cs="Times New Roman"/>
          <w:sz w:val="24"/>
          <w:szCs w:val="24"/>
        </w:rPr>
        <w:t xml:space="preserve"> and (b) </w:t>
      </w:r>
      <w:r w:rsidR="00DB3084" w:rsidRPr="001C5BBF">
        <w:rPr>
          <w:rFonts w:ascii="Times New Roman" w:hAnsi="Times New Roman" w:cs="Times New Roman"/>
          <w:sz w:val="24"/>
          <w:szCs w:val="24"/>
        </w:rPr>
        <w:t xml:space="preserve">different </w:t>
      </w:r>
      <w:r w:rsidRPr="001C5BBF">
        <w:rPr>
          <w:rFonts w:ascii="Times New Roman" w:hAnsi="Times New Roman" w:cs="Times New Roman"/>
          <w:sz w:val="24"/>
          <w:szCs w:val="24"/>
        </w:rPr>
        <w:t>number</w:t>
      </w:r>
      <w:r w:rsidR="00DB3084" w:rsidRPr="001C5BBF">
        <w:rPr>
          <w:rFonts w:ascii="Times New Roman" w:hAnsi="Times New Roman" w:cs="Times New Roman"/>
          <w:sz w:val="24"/>
          <w:szCs w:val="24"/>
        </w:rPr>
        <w:t>s</w:t>
      </w:r>
      <w:r w:rsidRPr="001C5BBF">
        <w:rPr>
          <w:rFonts w:ascii="Times New Roman" w:hAnsi="Times New Roman" w:cs="Times New Roman"/>
          <w:sz w:val="24"/>
          <w:szCs w:val="24"/>
        </w:rPr>
        <w:t xml:space="preserve"> of adjacent droplets. </w:t>
      </w:r>
      <w:r w:rsidR="002664BD" w:rsidRPr="001C5BBF">
        <w:rPr>
          <w:rFonts w:ascii="Times New Roman" w:hAnsi="Times New Roman" w:cs="Times New Roman"/>
          <w:sz w:val="24"/>
          <w:szCs w:val="24"/>
        </w:rPr>
        <w:t xml:space="preserve">The dotted lines </w:t>
      </w:r>
      <w:r w:rsidR="001D1D56" w:rsidRPr="001C5BBF">
        <w:rPr>
          <w:rFonts w:ascii="Times New Roman" w:hAnsi="Times New Roman" w:cs="Times New Roman"/>
          <w:sz w:val="24"/>
          <w:szCs w:val="24"/>
        </w:rPr>
        <w:t xml:space="preserve">represent </w:t>
      </w:r>
      <w:r w:rsidR="002664BD" w:rsidRPr="001C5BBF">
        <w:rPr>
          <w:rFonts w:ascii="Times New Roman" w:hAnsi="Times New Roman" w:cs="Times New Roman"/>
          <w:i/>
          <w:sz w:val="24"/>
          <w:szCs w:val="24"/>
        </w:rPr>
        <w:t>RH</w:t>
      </w:r>
      <w:r w:rsidR="002664BD" w:rsidRPr="001C5BBF">
        <w:rPr>
          <w:rFonts w:ascii="Times New Roman" w:hAnsi="Times New Roman" w:cs="Times New Roman"/>
          <w:sz w:val="24"/>
          <w:szCs w:val="24"/>
        </w:rPr>
        <w:t>=40%.</w:t>
      </w:r>
    </w:p>
    <w:p w14:paraId="01871636" w14:textId="2BA365BD" w:rsidR="00486D07" w:rsidRPr="001C5BBF" w:rsidRDefault="000C2DCC" w:rsidP="00486D07">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Fig</w:t>
      </w:r>
      <w:r w:rsidR="00E212C5" w:rsidRPr="001C5BBF">
        <w:rPr>
          <w:rFonts w:ascii="Times New Roman" w:hAnsi="Times New Roman" w:cs="Times New Roman"/>
          <w:sz w:val="24"/>
          <w:szCs w:val="24"/>
          <w:lang w:val="en-US"/>
        </w:rPr>
        <w:t>ure</w:t>
      </w:r>
      <w:r w:rsidRPr="001C5BBF">
        <w:rPr>
          <w:rFonts w:ascii="Times New Roman" w:hAnsi="Times New Roman" w:cs="Times New Roman"/>
          <w:sz w:val="24"/>
          <w:szCs w:val="24"/>
          <w:lang w:val="en-US"/>
        </w:rPr>
        <w:t xml:space="preserve"> </w:t>
      </w:r>
      <w:r w:rsidR="0016417D" w:rsidRPr="001C5BBF">
        <w:rPr>
          <w:rFonts w:ascii="Times New Roman" w:hAnsi="Times New Roman" w:cs="Times New Roman"/>
          <w:sz w:val="24"/>
          <w:szCs w:val="24"/>
          <w:lang w:val="en-US"/>
        </w:rPr>
        <w:t>7</w:t>
      </w:r>
      <w:r w:rsidRPr="001C5BBF">
        <w:rPr>
          <w:rFonts w:ascii="Times New Roman" w:hAnsi="Times New Roman" w:cs="Times New Roman"/>
          <w:sz w:val="24"/>
          <w:szCs w:val="24"/>
          <w:lang w:val="en-US"/>
        </w:rPr>
        <w:t xml:space="preserve"> </w:t>
      </w:r>
      <w:r w:rsidR="00876411" w:rsidRPr="001C5BBF">
        <w:rPr>
          <w:rFonts w:ascii="Times New Roman" w:hAnsi="Times New Roman" w:cs="Times New Roman"/>
          <w:sz w:val="24"/>
          <w:szCs w:val="24"/>
          <w:lang w:val="en-US"/>
        </w:rPr>
        <w:t>shows</w:t>
      </w:r>
      <w:r w:rsidRPr="001C5BBF">
        <w:rPr>
          <w:rFonts w:ascii="Times New Roman" w:hAnsi="Times New Roman" w:cs="Times New Roman"/>
          <w:sz w:val="24"/>
          <w:szCs w:val="24"/>
          <w:lang w:val="en-US"/>
        </w:rPr>
        <w:t xml:space="preserve"> t</w:t>
      </w:r>
      <w:r w:rsidR="00E55C5C" w:rsidRPr="001C5BBF">
        <w:rPr>
          <w:rFonts w:ascii="Times New Roman" w:hAnsi="Times New Roman" w:cs="Times New Roman"/>
          <w:sz w:val="24"/>
          <w:szCs w:val="24"/>
          <w:lang w:val="en-US"/>
        </w:rPr>
        <w:t>he</w:t>
      </w:r>
      <w:r w:rsidR="007119EA"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relationship</w:t>
      </w:r>
      <w:r w:rsidR="00117AF4" w:rsidRPr="001C5BBF">
        <w:rPr>
          <w:rFonts w:ascii="Times New Roman" w:hAnsi="Times New Roman" w:cs="Times New Roman"/>
          <w:sz w:val="24"/>
          <w:szCs w:val="24"/>
          <w:lang w:val="en-US"/>
        </w:rPr>
        <w:t>s</w:t>
      </w:r>
      <w:r w:rsidRPr="001C5BBF">
        <w:rPr>
          <w:rFonts w:ascii="Times New Roman" w:hAnsi="Times New Roman" w:cs="Times New Roman"/>
          <w:sz w:val="24"/>
          <w:szCs w:val="24"/>
          <w:lang w:val="en-US"/>
        </w:rPr>
        <w:t xml:space="preserve"> between</w:t>
      </w:r>
      <w:r w:rsidR="00E55C5C" w:rsidRPr="001C5BBF">
        <w:rPr>
          <w:rFonts w:ascii="Times New Roman" w:hAnsi="Times New Roman" w:cs="Times New Roman"/>
          <w:sz w:val="24"/>
          <w:szCs w:val="24"/>
          <w:lang w:val="en-US"/>
        </w:rPr>
        <w:t xml:space="preserve"> </w:t>
      </w:r>
      <w:r w:rsidR="00DB3084" w:rsidRPr="001C5BBF">
        <w:rPr>
          <w:rFonts w:ascii="Times New Roman" w:hAnsi="Times New Roman" w:cs="Times New Roman"/>
          <w:sz w:val="24"/>
          <w:szCs w:val="24"/>
          <w:lang w:val="en-US"/>
        </w:rPr>
        <w:t xml:space="preserve">the </w:t>
      </w:r>
      <w:r w:rsidR="00E55C5C" w:rsidRPr="001C5BBF">
        <w:rPr>
          <w:rFonts w:ascii="Times New Roman" w:hAnsi="Times New Roman" w:cs="Times New Roman"/>
          <w:sz w:val="24"/>
          <w:szCs w:val="24"/>
          <w:lang w:val="en-US"/>
        </w:rPr>
        <w:t>contact angle</w:t>
      </w:r>
      <w:r w:rsidRPr="001C5BBF">
        <w:rPr>
          <w:rFonts w:ascii="Times New Roman" w:hAnsi="Times New Roman" w:cs="Times New Roman"/>
          <w:sz w:val="24"/>
          <w:szCs w:val="24"/>
          <w:lang w:val="en-US"/>
        </w:rPr>
        <w:t>,</w:t>
      </w:r>
      <w:r w:rsidR="00E55C5C" w:rsidRPr="001C5BBF">
        <w:rPr>
          <w:rFonts w:ascii="Times New Roman" w:hAnsi="Times New Roman" w:cs="Times New Roman"/>
          <w:sz w:val="24"/>
          <w:szCs w:val="24"/>
          <w:lang w:val="en-US"/>
        </w:rPr>
        <w:t xml:space="preserve"> </w:t>
      </w:r>
      <w:r w:rsidR="00714B23" w:rsidRPr="001C5BBF">
        <w:rPr>
          <w:rFonts w:ascii="Times New Roman" w:hAnsi="Times New Roman" w:cs="Times New Roman"/>
          <w:sz w:val="24"/>
          <w:szCs w:val="24"/>
          <w:lang w:val="en-US"/>
        </w:rPr>
        <w:t xml:space="preserve">dimensionless </w:t>
      </w:r>
      <w:r w:rsidR="00E55C5C" w:rsidRPr="001C5BBF">
        <w:rPr>
          <w:rFonts w:ascii="Times New Roman" w:hAnsi="Times New Roman" w:cs="Times New Roman"/>
          <w:sz w:val="24"/>
          <w:szCs w:val="24"/>
          <w:lang w:val="en-US"/>
        </w:rPr>
        <w:t>separation distance</w:t>
      </w:r>
      <w:r w:rsidRPr="001C5BBF">
        <w:rPr>
          <w:rFonts w:ascii="Times New Roman" w:hAnsi="Times New Roman" w:cs="Times New Roman"/>
          <w:sz w:val="24"/>
          <w:szCs w:val="24"/>
          <w:lang w:val="en-US"/>
        </w:rPr>
        <w:t xml:space="preserv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oMath>
      <w:r w:rsidRPr="001C5BBF">
        <w:rPr>
          <w:rFonts w:ascii="Times New Roman" w:hAnsi="Times New Roman" w:cs="Times New Roman"/>
          <w:sz w:val="24"/>
          <w:szCs w:val="24"/>
          <w:lang w:val="en-US"/>
        </w:rPr>
        <w:t>,</w:t>
      </w:r>
      <w:r w:rsidR="00E55C5C" w:rsidRPr="001C5BBF">
        <w:rPr>
          <w:rFonts w:ascii="Times New Roman" w:hAnsi="Times New Roman" w:cs="Times New Roman"/>
          <w:sz w:val="24"/>
          <w:szCs w:val="24"/>
          <w:lang w:val="en-US"/>
        </w:rPr>
        <w:t xml:space="preserve"> </w:t>
      </w:r>
      <w:r w:rsidR="007E6026" w:rsidRPr="001C5BBF">
        <w:rPr>
          <w:rFonts w:ascii="Times New Roman" w:hAnsi="Times New Roman" w:cs="Times New Roman" w:hint="eastAsia"/>
          <w:sz w:val="24"/>
          <w:szCs w:val="24"/>
          <w:lang w:val="en-US" w:eastAsia="ja-JP"/>
        </w:rPr>
        <w:t>a</w:t>
      </w:r>
      <w:r w:rsidR="007E6026" w:rsidRPr="001C5BBF">
        <w:rPr>
          <w:rFonts w:ascii="Times New Roman" w:hAnsi="Times New Roman" w:cs="Times New Roman"/>
          <w:sz w:val="24"/>
          <w:szCs w:val="24"/>
          <w:lang w:val="en-US" w:eastAsia="ja-JP"/>
        </w:rPr>
        <w:t>nd</w:t>
      </w:r>
      <w:r w:rsidR="00E55C5C" w:rsidRPr="001C5BBF">
        <w:rPr>
          <w:rFonts w:ascii="Times New Roman" w:hAnsi="Times New Roman" w:cs="Times New Roman"/>
          <w:sz w:val="24"/>
          <w:szCs w:val="24"/>
          <w:lang w:val="en-US"/>
        </w:rPr>
        <w:t xml:space="preserve"> the evaporation rate of the reference droplet </w:t>
      </w:r>
      <w:r w:rsidR="008A4BD7" w:rsidRPr="001C5BBF">
        <w:rPr>
          <w:rFonts w:ascii="Times New Roman" w:hAnsi="Times New Roman" w:cs="Times New Roman"/>
          <w:sz w:val="24"/>
          <w:szCs w:val="24"/>
          <w:lang w:val="en-US"/>
        </w:rPr>
        <w:t>(</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r>
          <w:rPr>
            <w:rFonts w:ascii="Cambria Math" w:hAnsi="Cambria Math" w:cs="Times New Roman"/>
            <w:sz w:val="24"/>
            <w:szCs w:val="24"/>
            <w:lang w:val="en-US"/>
          </w:rPr>
          <m:t>=</m:t>
        </m:r>
      </m:oMath>
      <w:r w:rsidR="0043550F" w:rsidRPr="001C5BBF">
        <w:rPr>
          <w:rFonts w:ascii="Times New Roman" w:hAnsi="Times New Roman" w:cs="Times New Roman"/>
          <w:sz w:val="24"/>
          <w:szCs w:val="24"/>
          <w:lang w:val="en-US"/>
        </w:rPr>
        <w:t xml:space="preserve"> 4)</w:t>
      </w:r>
      <w:r w:rsidR="00E55C5C" w:rsidRPr="001C5BBF">
        <w:rPr>
          <w:rFonts w:ascii="Times New Roman" w:hAnsi="Times New Roman" w:cs="Times New Roman"/>
          <w:sz w:val="24"/>
          <w:szCs w:val="24"/>
          <w:lang w:val="en-US"/>
        </w:rPr>
        <w:t>. In Fig.</w:t>
      </w:r>
      <w:r w:rsidR="00377D99" w:rsidRPr="001C5BBF">
        <w:rPr>
          <w:rFonts w:ascii="Times New Roman" w:hAnsi="Times New Roman" w:cs="Times New Roman"/>
          <w:sz w:val="24"/>
          <w:szCs w:val="24"/>
          <w:lang w:val="en-US"/>
        </w:rPr>
        <w:t xml:space="preserve"> </w:t>
      </w:r>
      <w:r w:rsidR="0016417D" w:rsidRPr="001C5BBF">
        <w:rPr>
          <w:rFonts w:ascii="Times New Roman" w:hAnsi="Times New Roman" w:cs="Times New Roman"/>
          <w:sz w:val="24"/>
          <w:szCs w:val="24"/>
          <w:lang w:val="en-US"/>
        </w:rPr>
        <w:t>7</w:t>
      </w:r>
      <w:r w:rsidR="00E55C5C" w:rsidRPr="001C5BBF">
        <w:rPr>
          <w:rFonts w:ascii="Times New Roman" w:hAnsi="Times New Roman" w:cs="Times New Roman"/>
          <w:sz w:val="24"/>
          <w:szCs w:val="24"/>
          <w:lang w:val="en-US"/>
        </w:rPr>
        <w:t>(a)</w:t>
      </w:r>
      <w:r w:rsidR="00AA726F" w:rsidRPr="001C5BBF">
        <w:rPr>
          <w:rFonts w:ascii="Times New Roman" w:hAnsi="Times New Roman" w:cs="Times New Roman"/>
          <w:sz w:val="24"/>
          <w:szCs w:val="24"/>
          <w:lang w:val="en-US"/>
        </w:rPr>
        <w:t>, the normalized evaporation rate</w:t>
      </w:r>
      <w:r w:rsidRPr="001C5BBF">
        <w:rPr>
          <w:rFonts w:ascii="Cambria Math" w:hAnsi="Cambria Math" w:cs="Times New Roman"/>
          <w:i/>
          <w:sz w:val="24"/>
          <w:szCs w:val="24"/>
          <w:lang w:val="en-US"/>
        </w:rPr>
        <w:t xml:space="preserv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iso</m:t>
                </m:r>
              </m:sub>
            </m:sSub>
          </m:den>
        </m:f>
      </m:oMath>
      <w:r w:rsidR="00AA726F" w:rsidRPr="001C5BBF">
        <w:rPr>
          <w:rFonts w:ascii="Cambria Math" w:hAnsi="Cambria Math" w:cs="Times New Roman"/>
          <w:i/>
          <w:sz w:val="24"/>
          <w:szCs w:val="24"/>
          <w:lang w:val="en-US"/>
        </w:rPr>
        <w:t xml:space="preserve"> </w:t>
      </w:r>
      <w:r w:rsidR="00AA726F" w:rsidRPr="001C5BBF">
        <w:rPr>
          <w:rFonts w:ascii="Times New Roman" w:hAnsi="Times New Roman" w:cs="Times New Roman"/>
          <w:iCs/>
          <w:sz w:val="24"/>
          <w:szCs w:val="24"/>
          <w:lang w:val="en-US"/>
        </w:rPr>
        <w:t>(based on Eq. 4)</w:t>
      </w:r>
      <w:r w:rsidR="00AA726F" w:rsidRPr="001C5BBF">
        <w:rPr>
          <w:rFonts w:ascii="Cambria Math" w:hAnsi="Cambria Math" w:cs="Times New Roman"/>
          <w:i/>
          <w:sz w:val="24"/>
          <w:szCs w:val="24"/>
          <w:lang w:val="en-US"/>
        </w:rPr>
        <w:t xml:space="preserve"> </w:t>
      </w:r>
      <w:r w:rsidR="00E55C5C" w:rsidRPr="001C5BBF">
        <w:rPr>
          <w:rFonts w:ascii="Times New Roman" w:hAnsi="Times New Roman" w:cs="Times New Roman"/>
          <w:sz w:val="24"/>
          <w:szCs w:val="24"/>
          <w:lang w:val="en-US"/>
        </w:rPr>
        <w:t xml:space="preserve">of the reference droplet </w:t>
      </w:r>
      <w:r w:rsidR="00377D99" w:rsidRPr="001C5BBF">
        <w:rPr>
          <w:rFonts w:ascii="Times New Roman" w:hAnsi="Times New Roman" w:cs="Times New Roman"/>
          <w:sz w:val="24"/>
          <w:szCs w:val="24"/>
          <w:lang w:val="en-US"/>
        </w:rPr>
        <w:t>is</w:t>
      </w:r>
      <w:r w:rsidR="00E55C5C" w:rsidRPr="001C5BBF">
        <w:rPr>
          <w:rFonts w:ascii="Times New Roman" w:hAnsi="Times New Roman" w:cs="Times New Roman"/>
          <w:sz w:val="24"/>
          <w:szCs w:val="24"/>
          <w:lang w:val="en-US"/>
        </w:rPr>
        <w:t xml:space="preserve"> plotted against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oMath>
      <w:r w:rsidR="00E55C5C" w:rsidRPr="001C5BBF">
        <w:rPr>
          <w:rFonts w:ascii="Times New Roman" w:hAnsi="Times New Roman" w:cs="Times New Roman"/>
          <w:sz w:val="24"/>
          <w:szCs w:val="24"/>
          <w:lang w:val="en-US"/>
        </w:rPr>
        <w:t xml:space="preserve"> </w:t>
      </w:r>
      <w:r w:rsidR="00C74639" w:rsidRPr="001C5BBF">
        <w:rPr>
          <w:rFonts w:ascii="Times New Roman" w:hAnsi="Times New Roman" w:cs="Times New Roman"/>
          <w:sz w:val="24"/>
          <w:szCs w:val="24"/>
          <w:lang w:val="en-US"/>
        </w:rPr>
        <w:t xml:space="preserve">in </w:t>
      </w:r>
      <w:r w:rsidR="00876411" w:rsidRPr="001C5BBF">
        <w:rPr>
          <w:rFonts w:ascii="Times New Roman" w:hAnsi="Times New Roman" w:cs="Times New Roman"/>
          <w:sz w:val="24"/>
          <w:szCs w:val="24"/>
          <w:lang w:val="en-US"/>
        </w:rPr>
        <w:t>the</w:t>
      </w:r>
      <w:r w:rsidR="00377D99" w:rsidRPr="001C5BBF">
        <w:rPr>
          <w:rFonts w:ascii="Times New Roman" w:hAnsi="Times New Roman" w:cs="Times New Roman"/>
          <w:sz w:val="24"/>
          <w:szCs w:val="24"/>
          <w:lang w:val="en-US"/>
        </w:rPr>
        <w:t xml:space="preserve"> </w:t>
      </w:r>
      <w:r w:rsidR="00E55C5C" w:rsidRPr="001C5BBF">
        <w:rPr>
          <w:rFonts w:ascii="Times New Roman" w:hAnsi="Times New Roman" w:cs="Times New Roman"/>
          <w:sz w:val="24"/>
          <w:szCs w:val="24"/>
          <w:lang w:val="en-US"/>
        </w:rPr>
        <w:t xml:space="preserve">contact angle </w:t>
      </w:r>
      <w:r w:rsidR="00876411" w:rsidRPr="001C5BBF">
        <w:rPr>
          <w:rFonts w:ascii="Times New Roman" w:hAnsi="Times New Roman" w:cs="Times New Roman"/>
          <w:sz w:val="24"/>
          <w:szCs w:val="24"/>
          <w:lang w:val="en-US"/>
        </w:rPr>
        <w:t xml:space="preserve">range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m:t>
            </m:r>
          </m:sup>
        </m:sSup>
      </m:oMath>
      <w:r w:rsidR="00876411" w:rsidRPr="001C5BBF">
        <w:rPr>
          <w:rFonts w:ascii="Times New Roman" w:hAnsi="Times New Roman" w:cs="Times New Roman"/>
          <w:sz w:val="24"/>
          <w:szCs w:val="24"/>
          <w:lang w:val="en-US"/>
        </w:rPr>
        <w:t>–</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170</m:t>
            </m:r>
          </m:e>
          <m:sup>
            <m:r>
              <w:rPr>
                <w:rFonts w:ascii="Cambria Math" w:hAnsi="Cambria Math" w:cs="Times New Roman"/>
                <w:sz w:val="24"/>
                <w:szCs w:val="24"/>
                <w:lang w:val="en-US"/>
              </w:rPr>
              <m:t>°</m:t>
            </m:r>
          </m:sup>
        </m:sSup>
      </m:oMath>
      <w:r w:rsidR="00E55C5C" w:rsidRPr="001C5BBF">
        <w:rPr>
          <w:rFonts w:ascii="Times New Roman" w:hAnsi="Times New Roman" w:cs="Times New Roman"/>
          <w:sz w:val="24"/>
          <w:szCs w:val="24"/>
          <w:lang w:val="en-US"/>
        </w:rPr>
        <w:t xml:space="preserve">. </w:t>
      </w:r>
      <w:r w:rsidR="00876411" w:rsidRPr="001C5BBF">
        <w:rPr>
          <w:rFonts w:ascii="Times New Roman" w:hAnsi="Times New Roman" w:cs="Times New Roman"/>
          <w:sz w:val="24"/>
          <w:szCs w:val="24"/>
          <w:lang w:val="en-US"/>
        </w:rPr>
        <w:t>A</w:t>
      </w:r>
      <w:r w:rsidR="00803289" w:rsidRPr="001C5BBF">
        <w:rPr>
          <w:rFonts w:ascii="Times New Roman" w:hAnsi="Times New Roman" w:cs="Times New Roman"/>
          <w:sz w:val="24"/>
          <w:szCs w:val="24"/>
          <w:lang w:val="en-US"/>
        </w:rPr>
        <w:t xml:space="preserve"> </w:t>
      </w:r>
      <w:r w:rsidR="00876411" w:rsidRPr="001C5BBF">
        <w:rPr>
          <w:rFonts w:ascii="Times New Roman" w:hAnsi="Times New Roman" w:cs="Times New Roman"/>
          <w:sz w:val="24"/>
          <w:szCs w:val="24"/>
          <w:lang w:val="en-US"/>
        </w:rPr>
        <w:t xml:space="preserve">value of one for the </w:t>
      </w:r>
      <w:r w:rsidR="00803289" w:rsidRPr="001C5BBF">
        <w:rPr>
          <w:rFonts w:ascii="Times New Roman" w:hAnsi="Times New Roman" w:cs="Times New Roman"/>
          <w:sz w:val="24"/>
          <w:szCs w:val="24"/>
          <w:lang w:val="en-US"/>
        </w:rPr>
        <w:t>ratio</w:t>
      </w:r>
      <w:r w:rsidR="003E0ADC" w:rsidRPr="001C5BBF">
        <w:rPr>
          <w:rFonts w:ascii="Times New Roman" w:hAnsi="Times New Roman" w:cs="Times New Roman"/>
          <w:sz w:val="24"/>
          <w:szCs w:val="24"/>
          <w:lang w:val="en-US"/>
        </w:rPr>
        <w:t xml:space="preserv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E55C5C" w:rsidRPr="001C5BBF">
        <w:rPr>
          <w:rFonts w:ascii="Times New Roman" w:hAnsi="Times New Roman" w:cs="Times New Roman"/>
          <w:sz w:val="24"/>
          <w:szCs w:val="24"/>
          <w:lang w:val="en-US"/>
        </w:rPr>
        <w:t xml:space="preserve"> </w:t>
      </w:r>
      <w:r w:rsidR="00803289" w:rsidRPr="001C5BBF">
        <w:rPr>
          <w:rFonts w:ascii="Times New Roman" w:hAnsi="Times New Roman" w:cs="Times New Roman"/>
          <w:sz w:val="24"/>
          <w:szCs w:val="24"/>
          <w:lang w:val="en-US"/>
        </w:rPr>
        <w:t>(</w:t>
      </w:r>
      <w:r w:rsidR="003E0ADC" w:rsidRPr="001C5BBF">
        <w:rPr>
          <w:rFonts w:ascii="Times New Roman" w:hAnsi="Times New Roman" w:cs="Times New Roman"/>
          <w:sz w:val="24"/>
          <w:szCs w:val="24"/>
          <w:lang w:val="en-US"/>
        </w:rPr>
        <w:t>dashed line</w:t>
      </w:r>
      <w:r w:rsidR="00803289" w:rsidRPr="001C5BBF">
        <w:rPr>
          <w:rFonts w:ascii="Times New Roman" w:hAnsi="Times New Roman" w:cs="Times New Roman"/>
          <w:sz w:val="24"/>
          <w:szCs w:val="24"/>
          <w:lang w:val="en-US"/>
        </w:rPr>
        <w:t>)</w:t>
      </w:r>
      <w:r w:rsidR="00E55C5C" w:rsidRPr="001C5BBF">
        <w:rPr>
          <w:rFonts w:ascii="Times New Roman" w:hAnsi="Times New Roman" w:cs="Times New Roman"/>
          <w:sz w:val="24"/>
          <w:szCs w:val="24"/>
          <w:lang w:val="en-US"/>
        </w:rPr>
        <w:t xml:space="preserve"> </w:t>
      </w:r>
      <w:r w:rsidR="00714B23" w:rsidRPr="001C5BBF">
        <w:rPr>
          <w:rFonts w:ascii="Times New Roman" w:hAnsi="Times New Roman" w:cs="Times New Roman"/>
          <w:sz w:val="24"/>
          <w:szCs w:val="24"/>
          <w:lang w:val="en-US"/>
        </w:rPr>
        <w:t>indicates</w:t>
      </w:r>
      <w:r w:rsidR="00C74639" w:rsidRPr="001C5BBF">
        <w:rPr>
          <w:rFonts w:ascii="Times New Roman" w:hAnsi="Times New Roman" w:cs="Times New Roman"/>
          <w:sz w:val="24"/>
          <w:szCs w:val="24"/>
          <w:lang w:val="en-US"/>
        </w:rPr>
        <w:t xml:space="preserve"> </w:t>
      </w:r>
      <w:r w:rsidR="007E3FE6" w:rsidRPr="001C5BBF">
        <w:rPr>
          <w:rFonts w:ascii="Times New Roman" w:hAnsi="Times New Roman" w:cs="Times New Roman"/>
          <w:sz w:val="24"/>
          <w:szCs w:val="24"/>
          <w:lang w:val="en-US"/>
        </w:rPr>
        <w:t xml:space="preserve">that </w:t>
      </w:r>
      <w:r w:rsidR="00C42A83" w:rsidRPr="001C5BBF">
        <w:rPr>
          <w:rFonts w:ascii="Times New Roman" w:hAnsi="Times New Roman" w:cs="Times New Roman"/>
          <w:sz w:val="24"/>
          <w:szCs w:val="24"/>
          <w:lang w:val="en-US"/>
        </w:rPr>
        <w:t>the reference droplet’s evaporation rate was identical to that of the isolated droplet</w:t>
      </w:r>
      <w:r w:rsidR="00C42A83" w:rsidRPr="001C5BBF" w:rsidDel="00C42A83">
        <w:rPr>
          <w:rFonts w:ascii="Times New Roman" w:hAnsi="Times New Roman" w:cs="Times New Roman"/>
          <w:sz w:val="24"/>
          <w:szCs w:val="24"/>
          <w:lang w:val="en-US"/>
        </w:rPr>
        <w:t xml:space="preserve"> </w:t>
      </w:r>
      <w:r w:rsidR="00E55C5C" w:rsidRPr="001C5BBF">
        <w:rPr>
          <w:rFonts w:ascii="Times New Roman" w:hAnsi="Times New Roman" w:cs="Times New Roman"/>
          <w:sz w:val="24"/>
          <w:szCs w:val="24"/>
          <w:lang w:val="en-US"/>
        </w:rPr>
        <w:t xml:space="preserve">under </w:t>
      </w:r>
      <w:r w:rsidR="00E5132D" w:rsidRPr="001C5BBF">
        <w:rPr>
          <w:rFonts w:ascii="Times New Roman" w:hAnsi="Times New Roman" w:cs="Times New Roman"/>
          <w:sz w:val="24"/>
          <w:szCs w:val="24"/>
          <w:lang w:val="en-US"/>
        </w:rPr>
        <w:t>identical</w:t>
      </w:r>
      <w:r w:rsidR="00E55C5C" w:rsidRPr="001C5BBF">
        <w:rPr>
          <w:rFonts w:ascii="Times New Roman" w:hAnsi="Times New Roman" w:cs="Times New Roman"/>
          <w:sz w:val="24"/>
          <w:szCs w:val="24"/>
          <w:lang w:val="en-US"/>
        </w:rPr>
        <w:t xml:space="preserve"> conditions.</w:t>
      </w:r>
      <w:r w:rsidR="007E3FE6" w:rsidRPr="001C5BBF">
        <w:rPr>
          <w:rFonts w:ascii="Times New Roman" w:hAnsi="Times New Roman" w:cs="Times New Roman"/>
          <w:sz w:val="24"/>
          <w:szCs w:val="24"/>
          <w:lang w:val="en-US"/>
        </w:rPr>
        <w:t xml:space="preserve"> </w:t>
      </w:r>
      <w:r w:rsidR="00ED0DFE" w:rsidRPr="001C5BBF">
        <w:rPr>
          <w:rFonts w:ascii="Times New Roman" w:hAnsi="Times New Roman" w:cs="Times New Roman"/>
          <w:sz w:val="24"/>
          <w:szCs w:val="24"/>
          <w:lang w:val="en-US"/>
        </w:rPr>
        <w:t>Notably, the larger the contact angle of the isolate</w:t>
      </w:r>
      <w:r w:rsidR="00876411" w:rsidRPr="001C5BBF">
        <w:rPr>
          <w:rFonts w:ascii="Times New Roman" w:hAnsi="Times New Roman" w:cs="Times New Roman"/>
          <w:sz w:val="24"/>
          <w:szCs w:val="24"/>
          <w:lang w:val="en-US"/>
        </w:rPr>
        <w:t>d</w:t>
      </w:r>
      <w:r w:rsidR="00ED0DFE" w:rsidRPr="001C5BBF">
        <w:rPr>
          <w:rFonts w:ascii="Times New Roman" w:hAnsi="Times New Roman" w:cs="Times New Roman"/>
          <w:sz w:val="24"/>
          <w:szCs w:val="24"/>
          <w:lang w:val="en-US"/>
        </w:rPr>
        <w:t xml:space="preserve"> droplet, the greater </w:t>
      </w:r>
      <w:r w:rsidR="00EE69AD" w:rsidRPr="001C5BBF">
        <w:rPr>
          <w:rFonts w:ascii="Times New Roman" w:hAnsi="Times New Roman" w:cs="Times New Roman"/>
          <w:sz w:val="24"/>
          <w:szCs w:val="24"/>
          <w:lang w:val="en-US"/>
        </w:rPr>
        <w:t xml:space="preserve">was </w:t>
      </w:r>
      <w:r w:rsidR="00ED0DFE" w:rsidRPr="001C5BBF">
        <w:rPr>
          <w:rFonts w:ascii="Times New Roman" w:hAnsi="Times New Roman" w:cs="Times New Roman"/>
          <w:sz w:val="24"/>
          <w:szCs w:val="24"/>
          <w:lang w:val="en-US"/>
        </w:rPr>
        <w:t>the</w:t>
      </w:r>
      <w:r w:rsidR="00876411" w:rsidRPr="001C5BBF">
        <w:rPr>
          <w:rFonts w:ascii="Times New Roman" w:hAnsi="Times New Roman" w:cs="Times New Roman"/>
          <w:sz w:val="24"/>
          <w:szCs w:val="24"/>
          <w:lang w:val="en-US"/>
        </w:rPr>
        <w:t xml:space="preserve"> value of</w:t>
      </w:r>
      <w:r w:rsidR="00ED0DFE"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oMath>
      <w:r w:rsidR="00ED0DFE" w:rsidRPr="001C5BBF">
        <w:rPr>
          <w:rFonts w:ascii="Times New Roman" w:hAnsi="Times New Roman" w:cs="Times New Roman" w:hint="eastAsia"/>
          <w:sz w:val="24"/>
          <w:szCs w:val="24"/>
          <w:lang w:val="en-US" w:eastAsia="ja-JP"/>
        </w:rPr>
        <w:t xml:space="preserve">. </w:t>
      </w:r>
      <w:r w:rsidR="00ED0DFE" w:rsidRPr="001C5BBF">
        <w:rPr>
          <w:rFonts w:ascii="Times New Roman" w:hAnsi="Times New Roman" w:cs="Times New Roman"/>
          <w:sz w:val="24"/>
          <w:szCs w:val="24"/>
          <w:lang w:val="en-US"/>
        </w:rPr>
        <w:t xml:space="preserve">On one hand,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7E3FE6" w:rsidRPr="001C5BBF">
        <w:rPr>
          <w:rFonts w:ascii="Times New Roman" w:hAnsi="Times New Roman" w:cs="Times New Roman"/>
          <w:sz w:val="24"/>
          <w:szCs w:val="24"/>
          <w:lang w:val="en-US"/>
        </w:rPr>
        <w:t xml:space="preserve"> </w:t>
      </w:r>
      <w:r w:rsidR="007351E5" w:rsidRPr="001C5BBF">
        <w:rPr>
          <w:rFonts w:ascii="Times New Roman" w:hAnsi="Times New Roman" w:cs="Times New Roman"/>
          <w:sz w:val="24"/>
          <w:szCs w:val="24"/>
          <w:lang w:val="en-US"/>
        </w:rPr>
        <w:t xml:space="preserve">significantly decreased with a decrease in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oMath>
      <w:r w:rsidR="007E3FE6" w:rsidRPr="001C5BBF">
        <w:rPr>
          <w:rFonts w:ascii="Times New Roman" w:hAnsi="Times New Roman" w:cs="Times New Roman"/>
          <w:sz w:val="24"/>
          <w:szCs w:val="24"/>
          <w:lang w:val="en-US"/>
        </w:rPr>
        <w:t>, showing that the</w:t>
      </w:r>
      <w:r w:rsidR="00B3096E" w:rsidRPr="001C5BBF">
        <w:rPr>
          <w:rFonts w:ascii="Times New Roman" w:hAnsi="Times New Roman" w:cs="Times New Roman"/>
          <w:sz w:val="24"/>
          <w:szCs w:val="24"/>
          <w:lang w:val="en-US"/>
        </w:rPr>
        <w:t xml:space="preserve"> droplet</w:t>
      </w:r>
      <w:r w:rsidR="007E3FE6" w:rsidRPr="001C5BBF">
        <w:rPr>
          <w:rFonts w:ascii="Times New Roman" w:hAnsi="Times New Roman" w:cs="Times New Roman"/>
          <w:sz w:val="24"/>
          <w:szCs w:val="24"/>
          <w:lang w:val="en-US"/>
        </w:rPr>
        <w:t xml:space="preserve"> separation distance </w:t>
      </w:r>
      <w:r w:rsidR="00EE69AD" w:rsidRPr="001C5BBF">
        <w:rPr>
          <w:rFonts w:ascii="Times New Roman" w:hAnsi="Times New Roman" w:cs="Times New Roman"/>
          <w:sz w:val="24"/>
          <w:szCs w:val="24"/>
          <w:lang w:val="en-US"/>
        </w:rPr>
        <w:t>wa</w:t>
      </w:r>
      <w:r w:rsidR="007E3FE6" w:rsidRPr="001C5BBF">
        <w:rPr>
          <w:rFonts w:ascii="Times New Roman" w:hAnsi="Times New Roman" w:cs="Times New Roman"/>
          <w:sz w:val="24"/>
          <w:szCs w:val="24"/>
          <w:lang w:val="en-US"/>
        </w:rPr>
        <w:t xml:space="preserve">s </w:t>
      </w:r>
      <w:r w:rsidR="00B3096E" w:rsidRPr="001C5BBF">
        <w:rPr>
          <w:rFonts w:ascii="Times New Roman" w:hAnsi="Times New Roman" w:cs="Times New Roman"/>
          <w:sz w:val="24"/>
          <w:szCs w:val="24"/>
          <w:lang w:val="en-US"/>
        </w:rPr>
        <w:t>the</w:t>
      </w:r>
      <w:r w:rsidR="007E3FE6" w:rsidRPr="001C5BBF">
        <w:rPr>
          <w:rFonts w:ascii="Times New Roman" w:hAnsi="Times New Roman" w:cs="Times New Roman"/>
          <w:sz w:val="24"/>
          <w:szCs w:val="24"/>
          <w:lang w:val="en-US"/>
        </w:rPr>
        <w:t xml:space="preserve"> primary factor in the reduction of the evaporation rate of droplet arrays. </w:t>
      </w:r>
      <w:r w:rsidR="00586DE5" w:rsidRPr="001C5BBF">
        <w:rPr>
          <w:rFonts w:ascii="Times New Roman" w:hAnsi="Times New Roman" w:cs="Times New Roman"/>
          <w:sz w:val="24"/>
          <w:szCs w:val="24"/>
          <w:lang w:val="en-US"/>
        </w:rPr>
        <w:t xml:space="preserve">As shown in Fig. </w:t>
      </w:r>
      <w:r w:rsidR="0016417D" w:rsidRPr="001C5BBF">
        <w:rPr>
          <w:rFonts w:ascii="Times New Roman" w:hAnsi="Times New Roman" w:cs="Times New Roman"/>
          <w:sz w:val="24"/>
          <w:szCs w:val="24"/>
          <w:lang w:val="en-US"/>
        </w:rPr>
        <w:t>5</w:t>
      </w:r>
      <w:r w:rsidR="00586DE5" w:rsidRPr="001C5BBF">
        <w:rPr>
          <w:rFonts w:ascii="Times New Roman" w:hAnsi="Times New Roman" w:cs="Times New Roman"/>
          <w:sz w:val="24"/>
          <w:szCs w:val="24"/>
          <w:lang w:val="en-US"/>
        </w:rPr>
        <w:t>(b),</w:t>
      </w:r>
      <w:r w:rsidR="00E41969" w:rsidRPr="001C5BBF">
        <w:rPr>
          <w:rFonts w:ascii="Times New Roman" w:hAnsi="Times New Roman" w:cs="Times New Roman"/>
          <w:sz w:val="24"/>
          <w:szCs w:val="24"/>
          <w:lang w:val="en-US"/>
        </w:rPr>
        <w:t xml:space="preserve"> the local vapor density near the reference droplet </w:t>
      </w:r>
      <w:r w:rsidR="004D3319" w:rsidRPr="001C5BBF">
        <w:rPr>
          <w:rFonts w:ascii="Times New Roman" w:hAnsi="Times New Roman" w:cs="Times New Roman"/>
          <w:sz w:val="24"/>
          <w:szCs w:val="24"/>
          <w:lang w:val="en-US"/>
        </w:rPr>
        <w:t>relative</w:t>
      </w:r>
      <w:r w:rsidR="00E41969" w:rsidRPr="001C5BBF">
        <w:rPr>
          <w:rFonts w:ascii="Times New Roman" w:hAnsi="Times New Roman" w:cs="Times New Roman"/>
          <w:sz w:val="24"/>
          <w:szCs w:val="24"/>
          <w:lang w:val="en-US"/>
        </w:rPr>
        <w:t xml:space="preserve">ly increased </w:t>
      </w:r>
      <w:r w:rsidR="00E07C25" w:rsidRPr="001C5BBF">
        <w:rPr>
          <w:rFonts w:ascii="Times New Roman" w:hAnsi="Times New Roman" w:cs="Times New Roman"/>
          <w:sz w:val="24"/>
          <w:szCs w:val="24"/>
          <w:lang w:val="en-US"/>
        </w:rPr>
        <w:t>in</w:t>
      </w:r>
      <w:r w:rsidR="007E3FE6" w:rsidRPr="001C5BBF">
        <w:rPr>
          <w:rFonts w:ascii="Times New Roman" w:hAnsi="Times New Roman" w:cs="Times New Roman"/>
          <w:sz w:val="24"/>
          <w:szCs w:val="24"/>
          <w:lang w:val="en-US"/>
        </w:rPr>
        <w:t xml:space="preserve"> the </w:t>
      </w:r>
      <w:r w:rsidR="00E07C25" w:rsidRPr="001C5BBF">
        <w:rPr>
          <w:rFonts w:ascii="Times New Roman" w:hAnsi="Times New Roman" w:cs="Times New Roman"/>
          <w:sz w:val="24"/>
          <w:szCs w:val="24"/>
          <w:lang w:val="en-US"/>
        </w:rPr>
        <w:t>presence</w:t>
      </w:r>
      <w:r w:rsidR="007E3FE6" w:rsidRPr="001C5BBF">
        <w:rPr>
          <w:rFonts w:ascii="Times New Roman" w:hAnsi="Times New Roman" w:cs="Times New Roman"/>
          <w:sz w:val="24"/>
          <w:szCs w:val="24"/>
          <w:lang w:val="en-US"/>
        </w:rPr>
        <w:t xml:space="preserve"> of adjacent droplets</w:t>
      </w:r>
      <w:r w:rsidR="00586DE5" w:rsidRPr="001C5BBF">
        <w:rPr>
          <w:rFonts w:ascii="Times New Roman" w:hAnsi="Times New Roman" w:cs="Times New Roman"/>
          <w:sz w:val="24"/>
          <w:szCs w:val="24"/>
          <w:lang w:val="en-US"/>
        </w:rPr>
        <w:t xml:space="preserve"> when the separation distance</w:t>
      </w:r>
      <w:r w:rsidR="00876411" w:rsidRPr="001C5BBF">
        <w:rPr>
          <w:rFonts w:ascii="Times New Roman" w:hAnsi="Times New Roman" w:cs="Times New Roman"/>
          <w:sz w:val="24"/>
          <w:szCs w:val="24"/>
          <w:lang w:val="en-US"/>
        </w:rPr>
        <w:t xml:space="preserve"> decreased</w:t>
      </w:r>
      <w:r w:rsidR="00586DE5" w:rsidRPr="001C5BBF">
        <w:rPr>
          <w:rFonts w:ascii="Times New Roman" w:hAnsi="Times New Roman" w:cs="Times New Roman"/>
          <w:sz w:val="24"/>
          <w:szCs w:val="24"/>
          <w:lang w:val="en-US"/>
        </w:rPr>
        <w:t xml:space="preserve">. </w:t>
      </w:r>
      <w:r w:rsidR="00C42A83" w:rsidRPr="001C5BBF">
        <w:rPr>
          <w:rFonts w:ascii="Times New Roman" w:hAnsi="Times New Roman" w:cs="Times New Roman"/>
          <w:sz w:val="24"/>
          <w:szCs w:val="24"/>
          <w:lang w:val="en-US"/>
        </w:rPr>
        <w:t>Apparently</w:t>
      </w:r>
      <w:r w:rsidR="004D1FC6" w:rsidRPr="001C5BBF">
        <w:rPr>
          <w:rFonts w:ascii="Times New Roman" w:hAnsi="Times New Roman" w:cs="Times New Roman"/>
          <w:sz w:val="24"/>
          <w:szCs w:val="24"/>
          <w:lang w:val="en-US"/>
        </w:rPr>
        <w:t xml:space="preserve">, </w:t>
      </w:r>
      <w:r w:rsidR="00A42EB3" w:rsidRPr="001C5BBF">
        <w:rPr>
          <w:rFonts w:ascii="Times New Roman" w:hAnsi="Times New Roman" w:cs="Times New Roman"/>
          <w:sz w:val="24"/>
          <w:szCs w:val="24"/>
          <w:lang w:val="en-US"/>
        </w:rPr>
        <w:t xml:space="preserve">an extended </w:t>
      </w:r>
      <w:r w:rsidR="007E3FE6" w:rsidRPr="001C5BBF">
        <w:rPr>
          <w:rFonts w:ascii="Times New Roman" w:hAnsi="Times New Roman" w:cs="Times New Roman"/>
          <w:sz w:val="24"/>
          <w:szCs w:val="24"/>
          <w:lang w:val="en-US"/>
        </w:rPr>
        <w:t>saturat</w:t>
      </w:r>
      <w:r w:rsidR="00A42EB3" w:rsidRPr="001C5BBF">
        <w:rPr>
          <w:rFonts w:ascii="Times New Roman" w:hAnsi="Times New Roman" w:cs="Times New Roman"/>
          <w:sz w:val="24"/>
          <w:szCs w:val="24"/>
          <w:lang w:val="en-US"/>
        </w:rPr>
        <w:t xml:space="preserve">ed vapor cloud surrounding </w:t>
      </w:r>
      <w:r w:rsidR="007E3FE6" w:rsidRPr="001C5BBF">
        <w:rPr>
          <w:rFonts w:ascii="Times New Roman" w:hAnsi="Times New Roman" w:cs="Times New Roman"/>
          <w:sz w:val="24"/>
          <w:szCs w:val="24"/>
          <w:lang w:val="en-US"/>
        </w:rPr>
        <w:t xml:space="preserve">the </w:t>
      </w:r>
      <w:r w:rsidR="00A42EB3" w:rsidRPr="001C5BBF">
        <w:rPr>
          <w:rFonts w:ascii="Times New Roman" w:hAnsi="Times New Roman" w:cs="Times New Roman"/>
          <w:sz w:val="24"/>
          <w:szCs w:val="24"/>
          <w:lang w:val="en-US"/>
        </w:rPr>
        <w:t>reference droplet</w:t>
      </w:r>
      <w:r w:rsidR="007E3FE6" w:rsidRPr="001C5BBF">
        <w:rPr>
          <w:rFonts w:ascii="Times New Roman" w:hAnsi="Times New Roman" w:cs="Times New Roman"/>
          <w:sz w:val="24"/>
          <w:szCs w:val="24"/>
          <w:lang w:val="en-US"/>
        </w:rPr>
        <w:t xml:space="preserve"> hindered vapor diffusion </w:t>
      </w:r>
      <w:r w:rsidR="00A42EB3" w:rsidRPr="001C5BBF">
        <w:rPr>
          <w:rFonts w:ascii="Times New Roman" w:hAnsi="Times New Roman" w:cs="Times New Roman"/>
          <w:sz w:val="24"/>
          <w:szCs w:val="24"/>
          <w:lang w:val="en-US"/>
        </w:rPr>
        <w:t>in the computation domain</w:t>
      </w:r>
      <w:r w:rsidR="00586DE5" w:rsidRPr="001C5BBF">
        <w:rPr>
          <w:rFonts w:ascii="Times New Roman" w:hAnsi="Times New Roman" w:cs="Times New Roman"/>
          <w:sz w:val="24"/>
          <w:szCs w:val="24"/>
          <w:lang w:val="en-US"/>
        </w:rPr>
        <w:t>, resulting</w:t>
      </w:r>
      <w:r w:rsidR="00A42EB3" w:rsidRPr="001C5BBF">
        <w:rPr>
          <w:rFonts w:ascii="Times New Roman" w:hAnsi="Times New Roman" w:cs="Times New Roman"/>
          <w:sz w:val="24"/>
          <w:szCs w:val="24"/>
          <w:lang w:val="en-US"/>
        </w:rPr>
        <w:t xml:space="preserve"> </w:t>
      </w:r>
      <w:r w:rsidR="00876411" w:rsidRPr="001C5BBF">
        <w:rPr>
          <w:rFonts w:ascii="Times New Roman" w:hAnsi="Times New Roman" w:cs="Times New Roman"/>
          <w:sz w:val="24"/>
          <w:szCs w:val="24"/>
          <w:lang w:val="en-US"/>
        </w:rPr>
        <w:t xml:space="preserve">in </w:t>
      </w:r>
      <w:r w:rsidR="00A42EB3" w:rsidRPr="001C5BBF">
        <w:rPr>
          <w:rFonts w:ascii="Times New Roman" w:hAnsi="Times New Roman" w:cs="Times New Roman"/>
          <w:sz w:val="24"/>
          <w:szCs w:val="24"/>
          <w:lang w:val="en-US"/>
        </w:rPr>
        <w:t>the</w:t>
      </w:r>
      <w:r w:rsidR="00DB6BBA" w:rsidRPr="001C5BBF">
        <w:rPr>
          <w:rFonts w:ascii="Times New Roman" w:hAnsi="Times New Roman" w:cs="Times New Roman"/>
          <w:sz w:val="24"/>
          <w:szCs w:val="24"/>
          <w:lang w:val="en-US"/>
        </w:rPr>
        <w:t xml:space="preserve"> reduction of</w:t>
      </w:r>
      <w:r w:rsidR="00A42EB3" w:rsidRPr="001C5BBF">
        <w:rPr>
          <w:rFonts w:ascii="Times New Roman" w:hAnsi="Times New Roman" w:cs="Times New Roman"/>
          <w:sz w:val="24"/>
          <w:szCs w:val="24"/>
          <w:lang w:val="en-US"/>
        </w:rPr>
        <w:t xml:space="preserv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A42EB3" w:rsidRPr="001C5BBF">
        <w:t xml:space="preserve"> </w:t>
      </w:r>
      <w:r w:rsidR="00A42EB3" w:rsidRPr="001C5BBF">
        <w:rPr>
          <w:rFonts w:ascii="Times New Roman" w:hAnsi="Times New Roman" w:cs="Times New Roman"/>
          <w:sz w:val="24"/>
          <w:szCs w:val="24"/>
          <w:lang w:val="en-US"/>
        </w:rPr>
        <w:t>irrespective of</w:t>
      </w:r>
      <w:r w:rsidR="007E3FE6" w:rsidRPr="001C5BBF">
        <w:rPr>
          <w:rFonts w:ascii="Times New Roman" w:hAnsi="Times New Roman" w:cs="Times New Roman"/>
          <w:sz w:val="24"/>
          <w:szCs w:val="24"/>
          <w:lang w:val="en-US"/>
        </w:rPr>
        <w:t xml:space="preserve"> </w:t>
      </w:r>
      <w:r w:rsidR="00876411" w:rsidRPr="001C5BBF">
        <w:rPr>
          <w:rFonts w:ascii="Times New Roman" w:hAnsi="Times New Roman" w:cs="Times New Roman"/>
          <w:sz w:val="24"/>
          <w:szCs w:val="24"/>
          <w:lang w:val="en-US"/>
        </w:rPr>
        <w:t xml:space="preserve">the </w:t>
      </w:r>
      <w:r w:rsidR="00A42EB3" w:rsidRPr="001C5BBF">
        <w:rPr>
          <w:rFonts w:ascii="Times New Roman" w:hAnsi="Times New Roman" w:cs="Times New Roman"/>
          <w:sz w:val="24"/>
          <w:szCs w:val="24"/>
          <w:lang w:val="en-US"/>
        </w:rPr>
        <w:t xml:space="preserve">contact angle. </w:t>
      </w:r>
      <w:r w:rsidR="007E3FE6" w:rsidRPr="001C5BBF">
        <w:rPr>
          <w:rFonts w:ascii="Times New Roman" w:hAnsi="Times New Roman" w:cs="Times New Roman"/>
          <w:sz w:val="24"/>
          <w:szCs w:val="24"/>
          <w:lang w:val="en-US"/>
        </w:rPr>
        <w:t xml:space="preserve">As the separation distance increased,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7E3FE6" w:rsidRPr="001C5BBF">
        <w:rPr>
          <w:rFonts w:ascii="Times New Roman" w:hAnsi="Times New Roman" w:cs="Times New Roman"/>
          <w:sz w:val="24"/>
          <w:szCs w:val="24"/>
          <w:lang w:val="en-US"/>
        </w:rPr>
        <w:t xml:space="preserve"> approached unity</w:t>
      </w:r>
      <w:r w:rsidR="00C665B7" w:rsidRPr="001C5BBF">
        <w:rPr>
          <w:rFonts w:ascii="Times New Roman" w:hAnsi="Times New Roman" w:cs="Times New Roman"/>
          <w:sz w:val="24"/>
          <w:szCs w:val="24"/>
          <w:lang w:val="en-US"/>
        </w:rPr>
        <w:t>,</w:t>
      </w:r>
      <w:r w:rsidR="007E3FE6" w:rsidRPr="001C5BBF">
        <w:rPr>
          <w:rFonts w:ascii="Times New Roman" w:hAnsi="Times New Roman" w:cs="Times New Roman"/>
          <w:sz w:val="24"/>
          <w:szCs w:val="24"/>
          <w:lang w:val="en-US"/>
        </w:rPr>
        <w:t xml:space="preserve"> </w:t>
      </w:r>
      <w:r w:rsidR="008407F8" w:rsidRPr="001C5BBF">
        <w:rPr>
          <w:rFonts w:ascii="Times New Roman" w:hAnsi="Times New Roman" w:cs="Times New Roman"/>
          <w:sz w:val="24"/>
          <w:szCs w:val="24"/>
          <w:lang w:val="en-US"/>
        </w:rPr>
        <w:t xml:space="preserve">and the reference droplet’s evaporation </w:t>
      </w:r>
      <w:r w:rsidR="007E3FE6" w:rsidRPr="001C5BBF">
        <w:rPr>
          <w:rFonts w:ascii="Times New Roman" w:hAnsi="Times New Roman" w:cs="Times New Roman"/>
          <w:sz w:val="24"/>
          <w:szCs w:val="24"/>
          <w:lang w:val="en-US"/>
        </w:rPr>
        <w:t>resembl</w:t>
      </w:r>
      <w:r w:rsidR="008407F8" w:rsidRPr="001C5BBF">
        <w:rPr>
          <w:rFonts w:ascii="Times New Roman" w:hAnsi="Times New Roman" w:cs="Times New Roman"/>
          <w:sz w:val="24"/>
          <w:szCs w:val="24"/>
          <w:lang w:val="en-US"/>
        </w:rPr>
        <w:t>ed</w:t>
      </w:r>
      <w:r w:rsidR="00C665B7" w:rsidRPr="001C5BBF">
        <w:rPr>
          <w:rFonts w:ascii="Times New Roman" w:hAnsi="Times New Roman" w:cs="Times New Roman"/>
          <w:sz w:val="24"/>
          <w:szCs w:val="24"/>
          <w:lang w:val="en-US"/>
        </w:rPr>
        <w:t xml:space="preserve"> </w:t>
      </w:r>
      <w:r w:rsidR="008407F8" w:rsidRPr="001C5BBF">
        <w:rPr>
          <w:rFonts w:ascii="Times New Roman" w:hAnsi="Times New Roman" w:cs="Times New Roman"/>
          <w:sz w:val="24"/>
          <w:szCs w:val="24"/>
          <w:lang w:val="en-US"/>
        </w:rPr>
        <w:t>that</w:t>
      </w:r>
      <w:r w:rsidR="007E3FE6" w:rsidRPr="001C5BBF">
        <w:rPr>
          <w:rFonts w:ascii="Times New Roman" w:hAnsi="Times New Roman" w:cs="Times New Roman"/>
          <w:sz w:val="24"/>
          <w:szCs w:val="24"/>
          <w:lang w:val="en-US"/>
        </w:rPr>
        <w:t xml:space="preserve"> of </w:t>
      </w:r>
      <w:r w:rsidR="00AA4645" w:rsidRPr="001C5BBF">
        <w:rPr>
          <w:rFonts w:ascii="Times New Roman" w:hAnsi="Times New Roman" w:cs="Times New Roman"/>
          <w:sz w:val="24"/>
          <w:szCs w:val="24"/>
          <w:lang w:val="en-US"/>
        </w:rPr>
        <w:t xml:space="preserve">an </w:t>
      </w:r>
      <w:r w:rsidR="007E3FE6" w:rsidRPr="001C5BBF">
        <w:rPr>
          <w:rFonts w:ascii="Times New Roman" w:hAnsi="Times New Roman" w:cs="Times New Roman"/>
          <w:sz w:val="24"/>
          <w:szCs w:val="24"/>
          <w:lang w:val="en-US"/>
        </w:rPr>
        <w:t xml:space="preserve">isolated droplet. </w:t>
      </w:r>
      <w:r w:rsidR="00C665B7" w:rsidRPr="001C5BBF">
        <w:rPr>
          <w:rFonts w:ascii="Times New Roman" w:hAnsi="Times New Roman" w:cs="Times New Roman"/>
          <w:sz w:val="24"/>
          <w:szCs w:val="24"/>
          <w:lang w:val="en-US"/>
        </w:rPr>
        <w:t>On the other hand</w:t>
      </w:r>
      <w:r w:rsidR="007E3FE6" w:rsidRPr="001C5BBF">
        <w:rPr>
          <w:rFonts w:ascii="Times New Roman" w:hAnsi="Times New Roman" w:cs="Times New Roman"/>
          <w:sz w:val="24"/>
          <w:szCs w:val="24"/>
          <w:lang w:val="en-US"/>
        </w:rPr>
        <w:t xml:space="preserve">, the </w:t>
      </w:r>
      <w:r w:rsidR="00D56FAD" w:rsidRPr="001C5BBF">
        <w:rPr>
          <w:rFonts w:ascii="Times New Roman" w:hAnsi="Times New Roman" w:cs="Times New Roman"/>
          <w:sz w:val="24"/>
          <w:szCs w:val="24"/>
          <w:lang w:val="en-US"/>
        </w:rPr>
        <w:t xml:space="preserve">dependence </w:t>
      </w:r>
      <w:r w:rsidR="00C665B7" w:rsidRPr="001C5BBF">
        <w:rPr>
          <w:rFonts w:ascii="Times New Roman" w:hAnsi="Times New Roman" w:cs="Times New Roman"/>
          <w:sz w:val="24"/>
          <w:szCs w:val="24"/>
          <w:lang w:val="en-US"/>
        </w:rPr>
        <w:t xml:space="preserve">of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C665B7" w:rsidRPr="001C5BBF">
        <w:rPr>
          <w:rFonts w:ascii="Times New Roman" w:hAnsi="Times New Roman" w:cs="Times New Roman" w:hint="eastAsia"/>
          <w:sz w:val="24"/>
          <w:szCs w:val="24"/>
          <w:lang w:val="en-US" w:eastAsia="ja-JP"/>
        </w:rPr>
        <w:t xml:space="preserve"> </w:t>
      </w:r>
      <w:r w:rsidR="00D56FAD" w:rsidRPr="001C5BBF">
        <w:rPr>
          <w:rFonts w:ascii="Times New Roman" w:hAnsi="Times New Roman" w:cs="Times New Roman"/>
          <w:sz w:val="24"/>
          <w:szCs w:val="24"/>
          <w:lang w:val="en-US" w:eastAsia="ja-JP"/>
        </w:rPr>
        <w:t>on the contact angle</w:t>
      </w:r>
      <w:r w:rsidR="00C665B7" w:rsidRPr="001C5BBF">
        <w:rPr>
          <w:rFonts w:ascii="Times New Roman" w:hAnsi="Times New Roman" w:cs="Times New Roman"/>
          <w:sz w:val="24"/>
          <w:szCs w:val="24"/>
          <w:lang w:val="en-US" w:eastAsia="ja-JP"/>
        </w:rPr>
        <w:t xml:space="preserve"> </w:t>
      </w:r>
      <w:r w:rsidR="007E3FE6" w:rsidRPr="001C5BBF">
        <w:rPr>
          <w:rFonts w:ascii="Times New Roman" w:hAnsi="Times New Roman" w:cs="Times New Roman"/>
          <w:sz w:val="24"/>
          <w:szCs w:val="24"/>
          <w:lang w:val="en-US"/>
        </w:rPr>
        <w:t xml:space="preserve">can be readily discerned in Fig. </w:t>
      </w:r>
      <w:r w:rsidR="0016417D" w:rsidRPr="001C5BBF">
        <w:rPr>
          <w:rFonts w:ascii="Times New Roman" w:hAnsi="Times New Roman" w:cs="Times New Roman"/>
          <w:sz w:val="24"/>
          <w:szCs w:val="24"/>
          <w:lang w:val="en-US"/>
        </w:rPr>
        <w:t>7</w:t>
      </w:r>
      <w:r w:rsidR="007E3FE6" w:rsidRPr="001C5BBF">
        <w:rPr>
          <w:rFonts w:ascii="Times New Roman" w:hAnsi="Times New Roman" w:cs="Times New Roman"/>
          <w:sz w:val="24"/>
          <w:szCs w:val="24"/>
          <w:lang w:val="en-US"/>
        </w:rPr>
        <w:t>(a)</w:t>
      </w:r>
      <w:r w:rsidR="00C665B7" w:rsidRPr="001C5BBF">
        <w:rPr>
          <w:rFonts w:ascii="Times New Roman" w:hAnsi="Times New Roman" w:cs="Times New Roman"/>
          <w:sz w:val="24"/>
          <w:szCs w:val="24"/>
          <w:lang w:val="en-US"/>
        </w:rPr>
        <w:t xml:space="preserve">, </w:t>
      </w:r>
      <w:r w:rsidR="00D56FAD" w:rsidRPr="001C5BBF">
        <w:rPr>
          <w:rFonts w:ascii="Times New Roman" w:hAnsi="Times New Roman" w:cs="Times New Roman"/>
          <w:sz w:val="24"/>
          <w:szCs w:val="24"/>
          <w:lang w:val="en-US"/>
        </w:rPr>
        <w:t xml:space="preserve">showing that the contact angle </w:t>
      </w:r>
      <w:r w:rsidR="008407F8" w:rsidRPr="001C5BBF">
        <w:rPr>
          <w:rFonts w:ascii="Times New Roman" w:hAnsi="Times New Roman" w:cs="Times New Roman"/>
          <w:sz w:val="24"/>
          <w:szCs w:val="24"/>
          <w:lang w:val="en-US"/>
        </w:rPr>
        <w:t>wa</w:t>
      </w:r>
      <w:r w:rsidR="00D56FAD" w:rsidRPr="001C5BBF">
        <w:rPr>
          <w:rFonts w:ascii="Times New Roman" w:hAnsi="Times New Roman" w:cs="Times New Roman"/>
          <w:sz w:val="24"/>
          <w:szCs w:val="24"/>
          <w:lang w:val="en-US"/>
        </w:rPr>
        <w:t xml:space="preserve">s a secondary factor </w:t>
      </w:r>
      <w:r w:rsidR="00C42A83" w:rsidRPr="001C5BBF">
        <w:rPr>
          <w:rFonts w:ascii="Times New Roman" w:hAnsi="Times New Roman" w:cs="Times New Roman"/>
          <w:sz w:val="24"/>
          <w:szCs w:val="24"/>
          <w:lang w:val="en-US"/>
        </w:rPr>
        <w:t>influencing</w:t>
      </w:r>
      <w:r w:rsidR="00C42A83" w:rsidRPr="001C5BBF" w:rsidDel="00C42A83">
        <w:rPr>
          <w:rFonts w:ascii="Times New Roman" w:hAnsi="Times New Roman" w:cs="Times New Roman"/>
          <w:sz w:val="24"/>
          <w:szCs w:val="24"/>
          <w:lang w:val="en-US"/>
        </w:rPr>
        <w:t xml:space="preserve"> </w:t>
      </w:r>
      <w:r w:rsidR="00D56FAD" w:rsidRPr="001C5BBF">
        <w:rPr>
          <w:rFonts w:ascii="Times New Roman" w:hAnsi="Times New Roman" w:cs="Times New Roman"/>
          <w:sz w:val="24"/>
          <w:szCs w:val="24"/>
          <w:lang w:val="en-US"/>
        </w:rPr>
        <w:t>the evaporation rate of droplet arrays.</w:t>
      </w:r>
      <w:r w:rsidR="007E3FE6" w:rsidRPr="001C5BBF">
        <w:rPr>
          <w:rFonts w:ascii="Times New Roman" w:hAnsi="Times New Roman" w:cs="Times New Roman"/>
          <w:sz w:val="24"/>
          <w:szCs w:val="24"/>
          <w:lang w:val="en-US"/>
        </w:rPr>
        <w:t xml:space="preserve"> </w:t>
      </w:r>
      <w:r w:rsidR="00AA4645" w:rsidRPr="001C5BBF">
        <w:rPr>
          <w:rFonts w:ascii="Times New Roman" w:hAnsi="Times New Roman" w:cs="Times New Roman"/>
          <w:sz w:val="24"/>
          <w:szCs w:val="24"/>
          <w:lang w:val="en-US"/>
        </w:rPr>
        <w:t>In particular</w:t>
      </w:r>
      <w:r w:rsidR="00D56FAD" w:rsidRPr="001C5BBF">
        <w:rPr>
          <w:rFonts w:ascii="Times New Roman" w:hAnsi="Times New Roman" w:cs="Times New Roman"/>
          <w:sz w:val="24"/>
          <w:szCs w:val="24"/>
          <w:lang w:val="en-US"/>
        </w:rPr>
        <w:t xml:space="preserve">, deviations of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D56FAD" w:rsidRPr="001C5BBF">
        <w:rPr>
          <w:rFonts w:ascii="Times New Roman" w:hAnsi="Times New Roman" w:cs="Times New Roman" w:hint="eastAsia"/>
          <w:sz w:val="24"/>
          <w:szCs w:val="24"/>
          <w:lang w:val="en-US" w:eastAsia="ja-JP"/>
        </w:rPr>
        <w:t xml:space="preserve"> </w:t>
      </w:r>
      <w:r w:rsidR="00D56FAD" w:rsidRPr="001C5BBF">
        <w:rPr>
          <w:rFonts w:ascii="Times New Roman" w:hAnsi="Times New Roman" w:cs="Times New Roman"/>
          <w:sz w:val="24"/>
          <w:szCs w:val="24"/>
          <w:lang w:val="en-US" w:eastAsia="ja-JP"/>
        </w:rPr>
        <w:t xml:space="preserve">from </w:t>
      </w:r>
      <w:r w:rsidR="00D56FAD" w:rsidRPr="001C5BBF">
        <w:rPr>
          <w:rFonts w:ascii="Times New Roman" w:hAnsi="Times New Roman" w:cs="Times New Roman"/>
          <w:sz w:val="24"/>
          <w:szCs w:val="24"/>
          <w:lang w:val="en-US"/>
        </w:rPr>
        <w:t>unity</w:t>
      </w:r>
      <w:r w:rsidR="00D56FAD" w:rsidRPr="001C5BBF" w:rsidDel="00D56FAD">
        <w:rPr>
          <w:rFonts w:ascii="Times New Roman" w:hAnsi="Times New Roman" w:cs="Times New Roman"/>
          <w:sz w:val="24"/>
          <w:szCs w:val="24"/>
          <w:lang w:val="en-US"/>
        </w:rPr>
        <w:t xml:space="preserve"> </w:t>
      </w:r>
      <w:r w:rsidR="00D56FAD" w:rsidRPr="001C5BBF">
        <w:rPr>
          <w:rFonts w:ascii="Times New Roman" w:hAnsi="Times New Roman" w:cs="Times New Roman"/>
          <w:sz w:val="24"/>
          <w:szCs w:val="24"/>
          <w:lang w:val="en-US"/>
        </w:rPr>
        <w:t xml:space="preserve">became significant as the </w:t>
      </w:r>
      <w:r w:rsidR="00B3096E" w:rsidRPr="001C5BBF">
        <w:rPr>
          <w:rFonts w:ascii="Times New Roman" w:hAnsi="Times New Roman" w:cs="Times New Roman"/>
          <w:sz w:val="24"/>
          <w:szCs w:val="24"/>
          <w:lang w:val="en-US"/>
        </w:rPr>
        <w:t xml:space="preserve">droplet </w:t>
      </w:r>
      <w:r w:rsidR="00D56FAD" w:rsidRPr="001C5BBF">
        <w:rPr>
          <w:rFonts w:ascii="Times New Roman" w:hAnsi="Times New Roman" w:cs="Times New Roman"/>
          <w:sz w:val="24"/>
          <w:szCs w:val="24"/>
          <w:lang w:val="en-US"/>
        </w:rPr>
        <w:t>contact</w:t>
      </w:r>
      <w:r w:rsidR="007E3FE6" w:rsidRPr="001C5BBF">
        <w:rPr>
          <w:rFonts w:ascii="Times New Roman" w:hAnsi="Times New Roman" w:cs="Times New Roman"/>
          <w:sz w:val="24"/>
          <w:szCs w:val="24"/>
          <w:lang w:val="en-US"/>
        </w:rPr>
        <w:t xml:space="preserve"> angle</w:t>
      </w:r>
      <w:r w:rsidR="00AA4645" w:rsidRPr="001C5BBF">
        <w:rPr>
          <w:rFonts w:ascii="Times New Roman" w:hAnsi="Times New Roman" w:cs="Times New Roman"/>
          <w:sz w:val="24"/>
          <w:szCs w:val="24"/>
          <w:lang w:val="en-US"/>
        </w:rPr>
        <w:t xml:space="preserve"> increased</w:t>
      </w:r>
      <w:r w:rsidR="007E3FE6" w:rsidRPr="001C5BBF">
        <w:rPr>
          <w:rFonts w:ascii="Times New Roman" w:hAnsi="Times New Roman" w:cs="Times New Roman"/>
          <w:sz w:val="24"/>
          <w:szCs w:val="24"/>
          <w:lang w:val="en-US"/>
        </w:rPr>
        <w:t xml:space="preserve">. </w:t>
      </w:r>
      <w:r w:rsidR="00AD6056" w:rsidRPr="001C5BBF">
        <w:rPr>
          <w:rFonts w:ascii="Times New Roman" w:hAnsi="Times New Roman" w:cs="Times New Roman"/>
          <w:sz w:val="24"/>
          <w:szCs w:val="24"/>
          <w:lang w:val="en-US"/>
        </w:rPr>
        <w:t xml:space="preserve">This is because </w:t>
      </w:r>
      <w:r w:rsidR="007E3FE6" w:rsidRPr="001C5BBF">
        <w:rPr>
          <w:rFonts w:ascii="Times New Roman" w:hAnsi="Times New Roman" w:cs="Times New Roman"/>
          <w:sz w:val="24"/>
          <w:szCs w:val="24"/>
          <w:lang w:val="en-US"/>
        </w:rPr>
        <w:t>the</w:t>
      </w:r>
      <w:r w:rsidR="00F94689" w:rsidRPr="001C5BBF">
        <w:rPr>
          <w:rFonts w:ascii="Times New Roman" w:hAnsi="Times New Roman" w:cs="Times New Roman"/>
          <w:sz w:val="24"/>
          <w:szCs w:val="24"/>
          <w:lang w:val="en-US"/>
        </w:rPr>
        <w:t xml:space="preserve"> area of</w:t>
      </w:r>
      <w:r w:rsidR="007E3FE6" w:rsidRPr="001C5BBF">
        <w:rPr>
          <w:rFonts w:ascii="Times New Roman" w:hAnsi="Times New Roman" w:cs="Times New Roman"/>
          <w:sz w:val="24"/>
          <w:szCs w:val="24"/>
          <w:lang w:val="en-US"/>
        </w:rPr>
        <w:t xml:space="preserve"> </w:t>
      </w:r>
      <w:r w:rsidR="00AA4645" w:rsidRPr="001C5BBF">
        <w:rPr>
          <w:rFonts w:ascii="Times New Roman" w:hAnsi="Times New Roman" w:cs="Times New Roman"/>
          <w:sz w:val="24"/>
          <w:szCs w:val="24"/>
          <w:lang w:val="en-US"/>
        </w:rPr>
        <w:t xml:space="preserve">the </w:t>
      </w:r>
      <w:r w:rsidR="00D56FAD" w:rsidRPr="001C5BBF">
        <w:rPr>
          <w:rFonts w:ascii="Times New Roman" w:hAnsi="Times New Roman" w:cs="Times New Roman"/>
          <w:sz w:val="24"/>
          <w:szCs w:val="24"/>
          <w:lang w:val="en-US"/>
        </w:rPr>
        <w:t xml:space="preserve">saturated vapor cloud surrounding the reference droplet </w:t>
      </w:r>
      <w:r w:rsidR="008407F8" w:rsidRPr="001C5BBF">
        <w:rPr>
          <w:rFonts w:ascii="Times New Roman" w:hAnsi="Times New Roman" w:cs="Times New Roman"/>
          <w:sz w:val="24"/>
          <w:szCs w:val="24"/>
          <w:lang w:val="en-US"/>
        </w:rPr>
        <w:t>increased</w:t>
      </w:r>
      <w:r w:rsidR="00AD6056" w:rsidRPr="001C5BBF">
        <w:rPr>
          <w:rFonts w:ascii="Times New Roman" w:hAnsi="Times New Roman" w:cs="Times New Roman"/>
          <w:sz w:val="24"/>
          <w:szCs w:val="24"/>
          <w:lang w:val="en-US"/>
        </w:rPr>
        <w:t xml:space="preserve"> </w:t>
      </w:r>
      <w:r w:rsidR="008407F8" w:rsidRPr="001C5BBF">
        <w:rPr>
          <w:rFonts w:ascii="Times New Roman" w:hAnsi="Times New Roman" w:cs="Times New Roman"/>
          <w:sz w:val="24"/>
          <w:szCs w:val="24"/>
          <w:lang w:val="en-US"/>
        </w:rPr>
        <w:t>with the</w:t>
      </w:r>
      <w:r w:rsidR="00F94689" w:rsidRPr="001C5BBF">
        <w:rPr>
          <w:rFonts w:ascii="Times New Roman" w:hAnsi="Times New Roman" w:cs="Times New Roman"/>
          <w:sz w:val="24"/>
          <w:szCs w:val="24"/>
          <w:lang w:val="en-US"/>
        </w:rPr>
        <w:t xml:space="preserve"> </w:t>
      </w:r>
      <w:r w:rsidR="007E3FE6" w:rsidRPr="001C5BBF">
        <w:rPr>
          <w:rFonts w:ascii="Times New Roman" w:hAnsi="Times New Roman" w:cs="Times New Roman"/>
          <w:sz w:val="24"/>
          <w:szCs w:val="24"/>
          <w:lang w:val="en-US"/>
        </w:rPr>
        <w:t>contact angle</w:t>
      </w:r>
      <w:r w:rsidR="00AA4645" w:rsidRPr="001C5BBF">
        <w:rPr>
          <w:rFonts w:ascii="Times New Roman" w:hAnsi="Times New Roman" w:cs="Times New Roman"/>
          <w:sz w:val="24"/>
          <w:szCs w:val="24"/>
          <w:lang w:val="en-US"/>
        </w:rPr>
        <w:t>,</w:t>
      </w:r>
      <w:r w:rsidR="00AD6056" w:rsidRPr="001C5BBF">
        <w:rPr>
          <w:rFonts w:ascii="Times New Roman" w:hAnsi="Times New Roman" w:cs="Times New Roman"/>
          <w:sz w:val="24"/>
          <w:szCs w:val="24"/>
          <w:lang w:val="en-US"/>
        </w:rPr>
        <w:t xml:space="preserve"> as shown in Fig. </w:t>
      </w:r>
      <w:r w:rsidR="0016417D" w:rsidRPr="001C5BBF">
        <w:rPr>
          <w:rFonts w:ascii="Times New Roman" w:hAnsi="Times New Roman" w:cs="Times New Roman"/>
          <w:sz w:val="24"/>
          <w:szCs w:val="24"/>
          <w:lang w:val="en-US"/>
        </w:rPr>
        <w:t>6</w:t>
      </w:r>
      <w:r w:rsidR="00AD6056" w:rsidRPr="001C5BBF">
        <w:rPr>
          <w:rFonts w:ascii="Times New Roman" w:hAnsi="Times New Roman" w:cs="Times New Roman"/>
          <w:sz w:val="24"/>
          <w:szCs w:val="24"/>
          <w:lang w:val="en-US"/>
        </w:rPr>
        <w:t>(a) (right</w:t>
      </w:r>
      <w:r w:rsidR="00C42A83" w:rsidRPr="001C5BBF">
        <w:rPr>
          <w:rFonts w:ascii="Times New Roman" w:hAnsi="Times New Roman" w:cs="Times New Roman"/>
          <w:sz w:val="24"/>
          <w:szCs w:val="24"/>
          <w:lang w:val="en-US"/>
        </w:rPr>
        <w:t xml:space="preserve"> most</w:t>
      </w:r>
      <w:r w:rsidR="00AD6056" w:rsidRPr="001C5BBF">
        <w:rPr>
          <w:rFonts w:ascii="Times New Roman" w:hAnsi="Times New Roman" w:cs="Times New Roman"/>
          <w:sz w:val="24"/>
          <w:szCs w:val="24"/>
          <w:lang w:val="en-US"/>
        </w:rPr>
        <w:t xml:space="preserve"> </w:t>
      </w:r>
      <w:r w:rsidR="00AA4645" w:rsidRPr="001C5BBF">
        <w:rPr>
          <w:rFonts w:ascii="Times New Roman" w:hAnsi="Times New Roman" w:cs="Times New Roman"/>
          <w:sz w:val="24"/>
          <w:szCs w:val="24"/>
          <w:lang w:val="en-US"/>
        </w:rPr>
        <w:t>column</w:t>
      </w:r>
      <w:r w:rsidR="00AD6056" w:rsidRPr="001C5BBF">
        <w:rPr>
          <w:rFonts w:ascii="Times New Roman" w:hAnsi="Times New Roman" w:cs="Times New Roman"/>
          <w:sz w:val="24"/>
          <w:szCs w:val="24"/>
          <w:lang w:val="en-US"/>
        </w:rPr>
        <w:t xml:space="preserve"> of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AA4645" w:rsidRPr="001C5BBF">
        <w:rPr>
          <w:rFonts w:ascii="Times New Roman" w:hAnsi="Times New Roman" w:cs="Times New Roman"/>
          <w:sz w:val="24"/>
          <w:szCs w:val="24"/>
          <w:lang w:val="en-US"/>
        </w:rPr>
        <w:t xml:space="preserve"> </w:t>
      </w:r>
      <w:r w:rsidR="00AD6056" w:rsidRPr="001C5BBF">
        <w:rPr>
          <w:rFonts w:ascii="Times New Roman" w:hAnsi="Times New Roman" w:cs="Times New Roman"/>
          <w:sz w:val="24"/>
          <w:szCs w:val="24"/>
          <w:lang w:val="en-US"/>
        </w:rPr>
        <w:t>=</w:t>
      </w:r>
      <w:r w:rsidR="00AA4645" w:rsidRPr="001C5BBF">
        <w:rPr>
          <w:rFonts w:ascii="Times New Roman" w:hAnsi="Times New Roman" w:cs="Times New Roman"/>
          <w:sz w:val="24"/>
          <w:szCs w:val="24"/>
          <w:lang w:val="en-US"/>
        </w:rPr>
        <w:t xml:space="preserve"> </w:t>
      </w:r>
      <w:r w:rsidR="00AD6056" w:rsidRPr="001C5BBF">
        <w:rPr>
          <w:rFonts w:ascii="Times New Roman" w:hAnsi="Times New Roman" w:cs="Times New Roman"/>
          <w:sz w:val="24"/>
          <w:szCs w:val="24"/>
          <w:lang w:val="en-US"/>
        </w:rPr>
        <w:t>4)</w:t>
      </w:r>
      <w:r w:rsidR="007E3FE6" w:rsidRPr="001C5BBF">
        <w:rPr>
          <w:rFonts w:ascii="Times New Roman" w:hAnsi="Times New Roman" w:cs="Times New Roman"/>
          <w:sz w:val="24"/>
          <w:szCs w:val="24"/>
          <w:lang w:val="en-US"/>
        </w:rPr>
        <w:t xml:space="preserve">. </w:t>
      </w:r>
      <w:r w:rsidR="00ED5D75" w:rsidRPr="001C5BBF">
        <w:rPr>
          <w:rFonts w:ascii="Times New Roman" w:hAnsi="Times New Roman" w:cs="Times New Roman"/>
          <w:sz w:val="24"/>
          <w:szCs w:val="24"/>
          <w:lang w:val="en-US"/>
        </w:rPr>
        <w:t xml:space="preserve">It </w:t>
      </w:r>
      <w:r w:rsidR="008407F8" w:rsidRPr="001C5BBF">
        <w:rPr>
          <w:rFonts w:ascii="Times New Roman" w:hAnsi="Times New Roman" w:cs="Times New Roman"/>
          <w:sz w:val="24"/>
          <w:szCs w:val="24"/>
          <w:lang w:val="en-US"/>
        </w:rPr>
        <w:t>wa</w:t>
      </w:r>
      <w:r w:rsidR="00ED5D75" w:rsidRPr="001C5BBF">
        <w:rPr>
          <w:rFonts w:ascii="Times New Roman" w:hAnsi="Times New Roman" w:cs="Times New Roman"/>
          <w:sz w:val="24"/>
          <w:szCs w:val="24"/>
          <w:lang w:val="en-US"/>
        </w:rPr>
        <w:t>s found that</w:t>
      </w:r>
      <w:r w:rsidR="00F94689" w:rsidRPr="001C5BBF">
        <w:rPr>
          <w:rFonts w:ascii="Times New Roman" w:hAnsi="Times New Roman" w:cs="Times New Roman"/>
          <w:sz w:val="24"/>
          <w:szCs w:val="24"/>
          <w:lang w:val="en-US"/>
        </w:rPr>
        <w:t xml:space="preserv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7E3FE6" w:rsidRPr="001C5BBF">
        <w:rPr>
          <w:rFonts w:ascii="Times New Roman" w:hAnsi="Times New Roman" w:cs="Times New Roman"/>
          <w:sz w:val="24"/>
          <w:szCs w:val="24"/>
          <w:lang w:val="en-US"/>
        </w:rPr>
        <w:t xml:space="preserve"> </w:t>
      </w:r>
      <w:r w:rsidR="008407F8" w:rsidRPr="001C5BBF">
        <w:rPr>
          <w:rFonts w:ascii="Times New Roman" w:hAnsi="Times New Roman" w:cs="Times New Roman"/>
          <w:sz w:val="24"/>
          <w:szCs w:val="24"/>
          <w:lang w:val="en-US"/>
        </w:rPr>
        <w:t>wa</w:t>
      </w:r>
      <w:r w:rsidR="00AD6056" w:rsidRPr="001C5BBF">
        <w:rPr>
          <w:rFonts w:ascii="Times New Roman" w:hAnsi="Times New Roman" w:cs="Times New Roman"/>
          <w:sz w:val="24"/>
          <w:szCs w:val="24"/>
          <w:lang w:val="en-US"/>
        </w:rPr>
        <w:t xml:space="preserve">s </w:t>
      </w:r>
      <w:r w:rsidR="00F94689" w:rsidRPr="001C5BBF">
        <w:rPr>
          <w:rFonts w:ascii="Times New Roman" w:hAnsi="Times New Roman" w:cs="Times New Roman"/>
          <w:sz w:val="24"/>
          <w:szCs w:val="24"/>
          <w:lang w:val="en-US"/>
        </w:rPr>
        <w:t>close to</w:t>
      </w:r>
      <w:r w:rsidR="007E3FE6" w:rsidRPr="001C5BBF">
        <w:rPr>
          <w:rFonts w:ascii="Times New Roman" w:hAnsi="Times New Roman" w:cs="Times New Roman"/>
          <w:sz w:val="24"/>
          <w:szCs w:val="24"/>
          <w:lang w:val="en-US"/>
        </w:rPr>
        <w:t xml:space="preserve"> unity at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r>
          <w:rPr>
            <w:rFonts w:ascii="Cambria Math" w:hAnsi="Cambria Math" w:cs="Times New Roman"/>
            <w:sz w:val="24"/>
            <w:szCs w:val="24"/>
            <w:lang w:val="en-US"/>
          </w:rPr>
          <m:t>=</m:t>
        </m:r>
      </m:oMath>
      <w:r w:rsidR="00757AF4" w:rsidRPr="001C5BBF">
        <w:rPr>
          <w:rFonts w:ascii="Times New Roman" w:hAnsi="Times New Roman" w:cs="Times New Roman"/>
          <w:sz w:val="24"/>
          <w:szCs w:val="24"/>
          <w:lang w:val="en-US"/>
        </w:rPr>
        <w:t xml:space="preserve"> 80</w:t>
      </w:r>
      <w:r w:rsidR="00863AD2" w:rsidRPr="001C5BBF">
        <w:rPr>
          <w:rFonts w:ascii="Times New Roman" w:hAnsi="Times New Roman" w:cs="Times New Roman"/>
          <w:sz w:val="24"/>
          <w:szCs w:val="24"/>
          <w:lang w:val="en-US"/>
        </w:rPr>
        <w:t xml:space="preserve"> </w:t>
      </w:r>
      <w:r w:rsidR="00AD6056" w:rsidRPr="001C5BBF">
        <w:rPr>
          <w:rFonts w:ascii="Times New Roman" w:hAnsi="Times New Roman" w:cs="Times New Roman"/>
          <w:sz w:val="24"/>
          <w:szCs w:val="24"/>
          <w:lang w:val="en-US"/>
        </w:rPr>
        <w:t xml:space="preserve">for </w:t>
      </w:r>
      <w:r w:rsidR="00863AD2" w:rsidRPr="001C5BBF">
        <w:rPr>
          <w:rFonts w:ascii="Times New Roman" w:hAnsi="Times New Roman" w:cs="Times New Roman"/>
          <w:sz w:val="24"/>
          <w:szCs w:val="24"/>
          <w:lang w:val="en-US"/>
        </w:rPr>
        <w:t>the case</w:t>
      </w:r>
      <w:r w:rsidR="00AD6056" w:rsidRPr="001C5BBF">
        <w:rPr>
          <w:rFonts w:ascii="Times New Roman" w:hAnsi="Times New Roman" w:cs="Times New Roman"/>
          <w:sz w:val="24"/>
          <w:szCs w:val="24"/>
          <w:lang w:val="en-US"/>
        </w:rPr>
        <w:t>s</w:t>
      </w:r>
      <w:r w:rsidR="00863AD2" w:rsidRPr="001C5BBF">
        <w:rPr>
          <w:rFonts w:ascii="Times New Roman" w:hAnsi="Times New Roman" w:cs="Times New Roman"/>
          <w:sz w:val="24"/>
          <w:szCs w:val="24"/>
          <w:lang w:val="en-US"/>
        </w:rPr>
        <w:t xml:space="preserve"> </w:t>
      </w:r>
      <w:r w:rsidR="008407F8" w:rsidRPr="001C5BBF">
        <w:rPr>
          <w:rFonts w:ascii="Times New Roman" w:hAnsi="Times New Roman" w:cs="Times New Roman"/>
          <w:sz w:val="24"/>
          <w:szCs w:val="24"/>
          <w:lang w:val="en-US"/>
        </w:rPr>
        <w:t>with</w:t>
      </w:r>
      <w:r w:rsidR="00863AD2" w:rsidRPr="001C5BBF">
        <w:rPr>
          <w:rFonts w:ascii="Times New Roman" w:hAnsi="Times New Roman" w:cs="Times New Roman"/>
          <w:sz w:val="24"/>
          <w:szCs w:val="24"/>
          <w:lang w:val="en-US"/>
        </w:rPr>
        <w:t xml:space="preserve">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θ≤130</m:t>
            </m:r>
          </m:e>
          <m:sup>
            <m:r>
              <w:rPr>
                <w:rFonts w:ascii="Cambria Math" w:hAnsi="Cambria Math" w:cs="Times New Roman"/>
                <w:sz w:val="24"/>
                <w:szCs w:val="24"/>
                <w:lang w:val="en-US"/>
              </w:rPr>
              <m:t>°</m:t>
            </m:r>
          </m:sup>
        </m:sSup>
      </m:oMath>
      <w:r w:rsidR="00AD6056" w:rsidRPr="001C5BBF">
        <w:rPr>
          <w:rFonts w:ascii="Times New Roman" w:hAnsi="Times New Roman" w:cs="Times New Roman" w:hint="eastAsia"/>
          <w:sz w:val="24"/>
          <w:szCs w:val="24"/>
          <w:lang w:val="en-US" w:eastAsia="ja-JP"/>
        </w:rPr>
        <w:t>,</w:t>
      </w:r>
      <w:r w:rsidR="00AD6056" w:rsidRPr="001C5BBF">
        <w:rPr>
          <w:rFonts w:ascii="Times New Roman" w:hAnsi="Times New Roman" w:cs="Times New Roman"/>
          <w:sz w:val="24"/>
          <w:szCs w:val="24"/>
          <w:lang w:val="en-US" w:eastAsia="ja-JP"/>
        </w:rPr>
        <w:t xml:space="preserve"> </w:t>
      </w:r>
      <w:r w:rsidR="00AA4645" w:rsidRPr="001C5BBF">
        <w:rPr>
          <w:rFonts w:ascii="Times New Roman" w:hAnsi="Times New Roman" w:cs="Times New Roman"/>
          <w:sz w:val="24"/>
          <w:szCs w:val="24"/>
          <w:lang w:val="en-US" w:eastAsia="ja-JP"/>
        </w:rPr>
        <w:t>and</w:t>
      </w:r>
      <w:r w:rsidR="00ED5D75" w:rsidRPr="001C5BBF">
        <w:rPr>
          <w:rFonts w:ascii="Times New Roman" w:hAnsi="Times New Roman" w:cs="Times New Roman"/>
          <w:sz w:val="24"/>
          <w:szCs w:val="24"/>
          <w:lang w:val="en-US" w:eastAsia="ja-JP"/>
        </w:rPr>
        <w:t xml:space="preserve"> </w:t>
      </w:r>
      <w:r w:rsidR="00AA4645" w:rsidRPr="001C5BBF">
        <w:rPr>
          <w:rFonts w:ascii="Times New Roman" w:hAnsi="Times New Roman" w:cs="Times New Roman"/>
          <w:sz w:val="24"/>
          <w:szCs w:val="24"/>
          <w:lang w:val="en-US" w:eastAsia="ja-JP"/>
        </w:rPr>
        <w:t>a</w:t>
      </w:r>
      <w:r w:rsidR="00ED5D75" w:rsidRPr="001C5BBF">
        <w:rPr>
          <w:rFonts w:ascii="Times New Roman" w:hAnsi="Times New Roman" w:cs="Times New Roman"/>
          <w:sz w:val="24"/>
          <w:szCs w:val="24"/>
          <w:lang w:val="en-US" w:eastAsia="ja-JP"/>
        </w:rPr>
        <w:t xml:space="preserve"> longer separation distance </w:t>
      </w:r>
      <w:r w:rsidR="008407F8" w:rsidRPr="001C5BBF">
        <w:rPr>
          <w:rFonts w:ascii="Times New Roman" w:hAnsi="Times New Roman" w:cs="Times New Roman"/>
          <w:sz w:val="24"/>
          <w:szCs w:val="24"/>
          <w:lang w:val="en-US" w:eastAsia="ja-JP"/>
        </w:rPr>
        <w:t>wa</w:t>
      </w:r>
      <w:r w:rsidR="00ED5D75" w:rsidRPr="001C5BBF">
        <w:rPr>
          <w:rFonts w:ascii="Times New Roman" w:hAnsi="Times New Roman" w:cs="Times New Roman"/>
          <w:sz w:val="24"/>
          <w:szCs w:val="24"/>
          <w:lang w:val="en-US" w:eastAsia="ja-JP"/>
        </w:rPr>
        <w:t xml:space="preserve">s required for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θ=170</m:t>
            </m:r>
          </m:e>
          <m:sup>
            <m:r>
              <w:rPr>
                <w:rFonts w:ascii="Cambria Math" w:hAnsi="Cambria Math" w:cs="Times New Roman"/>
                <w:sz w:val="24"/>
                <w:szCs w:val="24"/>
                <w:lang w:val="en-US"/>
              </w:rPr>
              <m:t>°</m:t>
            </m:r>
          </m:sup>
        </m:sSup>
      </m:oMath>
      <w:r w:rsidR="007E3FE6" w:rsidRPr="001C5BBF">
        <w:rPr>
          <w:rFonts w:ascii="Times New Roman" w:hAnsi="Times New Roman" w:cs="Times New Roman"/>
          <w:sz w:val="24"/>
          <w:szCs w:val="24"/>
          <w:lang w:val="en-US"/>
        </w:rPr>
        <w:t xml:space="preserve">. </w:t>
      </w:r>
      <w:r w:rsidR="00AA4645" w:rsidRPr="001C5BBF">
        <w:rPr>
          <w:rFonts w:ascii="Times New Roman" w:hAnsi="Times New Roman" w:cs="Times New Roman"/>
          <w:sz w:val="24"/>
          <w:szCs w:val="24"/>
          <w:lang w:val="en-US"/>
        </w:rPr>
        <w:t>Thus</w:t>
      </w:r>
      <w:r w:rsidR="007E3FE6" w:rsidRPr="001C5BBF">
        <w:rPr>
          <w:rFonts w:ascii="Times New Roman" w:hAnsi="Times New Roman" w:cs="Times New Roman"/>
          <w:sz w:val="24"/>
          <w:szCs w:val="24"/>
          <w:lang w:val="en-US"/>
        </w:rPr>
        <w:t xml:space="preserve">, </w:t>
      </w:r>
      <w:r w:rsidR="00ED5D75" w:rsidRPr="001C5BBF">
        <w:rPr>
          <w:rFonts w:ascii="Times New Roman" w:hAnsi="Times New Roman" w:cs="Times New Roman"/>
          <w:sz w:val="24"/>
          <w:szCs w:val="24"/>
          <w:lang w:val="en-US"/>
        </w:rPr>
        <w:t>the</w:t>
      </w:r>
      <w:r w:rsidR="007E3FE6" w:rsidRPr="001C5BBF">
        <w:rPr>
          <w:rFonts w:ascii="Times New Roman" w:hAnsi="Times New Roman" w:cs="Times New Roman"/>
          <w:sz w:val="24"/>
          <w:szCs w:val="24"/>
          <w:lang w:val="en-US"/>
        </w:rPr>
        <w:t xml:space="preserve"> separation distance and contact angle a</w:t>
      </w:r>
      <w:r w:rsidR="00863AD2" w:rsidRPr="001C5BBF">
        <w:rPr>
          <w:rFonts w:ascii="Times New Roman" w:hAnsi="Times New Roman" w:cs="Times New Roman"/>
          <w:sz w:val="24"/>
          <w:szCs w:val="24"/>
          <w:lang w:val="en-US"/>
        </w:rPr>
        <w:t>re</w:t>
      </w:r>
      <w:r w:rsidR="007E3FE6" w:rsidRPr="001C5BBF">
        <w:rPr>
          <w:rFonts w:ascii="Times New Roman" w:hAnsi="Times New Roman" w:cs="Times New Roman"/>
          <w:sz w:val="24"/>
          <w:szCs w:val="24"/>
          <w:lang w:val="en-US"/>
        </w:rPr>
        <w:t xml:space="preserve"> </w:t>
      </w:r>
      <w:r w:rsidR="00ED5D75" w:rsidRPr="001C5BBF">
        <w:rPr>
          <w:rFonts w:ascii="Times New Roman" w:hAnsi="Times New Roman" w:cs="Times New Roman"/>
          <w:sz w:val="24"/>
          <w:szCs w:val="24"/>
          <w:lang w:val="en-US"/>
        </w:rPr>
        <w:t>correlated factor</w:t>
      </w:r>
      <w:r w:rsidR="00110106" w:rsidRPr="001C5BBF">
        <w:rPr>
          <w:rFonts w:ascii="Times New Roman" w:hAnsi="Times New Roman" w:cs="Times New Roman"/>
          <w:sz w:val="24"/>
          <w:szCs w:val="24"/>
          <w:lang w:val="en-US"/>
        </w:rPr>
        <w:t xml:space="preserve">s </w:t>
      </w:r>
      <w:r w:rsidR="00AA4645" w:rsidRPr="001C5BBF">
        <w:rPr>
          <w:rFonts w:ascii="Times New Roman" w:hAnsi="Times New Roman" w:cs="Times New Roman"/>
          <w:sz w:val="24"/>
          <w:szCs w:val="24"/>
          <w:lang w:val="en-US" w:eastAsia="ja-JP"/>
        </w:rPr>
        <w:t>that have</w:t>
      </w:r>
      <w:r w:rsidR="00863AD2" w:rsidRPr="001C5BBF">
        <w:rPr>
          <w:rFonts w:ascii="Times New Roman" w:hAnsi="Times New Roman" w:cs="Times New Roman"/>
          <w:sz w:val="24"/>
          <w:szCs w:val="24"/>
          <w:lang w:val="en-US" w:eastAsia="ja-JP"/>
        </w:rPr>
        <w:t xml:space="preserve"> </w:t>
      </w:r>
      <w:r w:rsidR="00AA4645" w:rsidRPr="001C5BBF">
        <w:rPr>
          <w:rFonts w:ascii="Times New Roman" w:hAnsi="Times New Roman" w:cs="Times New Roman"/>
          <w:sz w:val="24"/>
          <w:szCs w:val="24"/>
          <w:lang w:val="en-US" w:eastAsia="ja-JP"/>
        </w:rPr>
        <w:t>a</w:t>
      </w:r>
      <w:r w:rsidR="00863AD2" w:rsidRPr="001C5BBF">
        <w:rPr>
          <w:rFonts w:ascii="Times New Roman" w:hAnsi="Times New Roman" w:cs="Times New Roman"/>
          <w:sz w:val="24"/>
          <w:szCs w:val="24"/>
          <w:lang w:val="en-US" w:eastAsia="ja-JP"/>
        </w:rPr>
        <w:t xml:space="preserve"> synergetic effect </w:t>
      </w:r>
      <w:r w:rsidR="00863AD2" w:rsidRPr="001C5BBF">
        <w:rPr>
          <w:rFonts w:ascii="Times New Roman" w:hAnsi="Times New Roman" w:cs="Times New Roman"/>
          <w:sz w:val="24"/>
          <w:szCs w:val="24"/>
          <w:lang w:val="en-US"/>
        </w:rPr>
        <w:t xml:space="preserve">on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7E3FE6" w:rsidRPr="001C5BBF">
        <w:rPr>
          <w:rFonts w:ascii="Times New Roman" w:hAnsi="Times New Roman" w:cs="Times New Roman"/>
          <w:sz w:val="24"/>
          <w:szCs w:val="24"/>
          <w:lang w:val="en-US"/>
        </w:rPr>
        <w:t xml:space="preserve">. </w:t>
      </w:r>
    </w:p>
    <w:p w14:paraId="4BA8800F" w14:textId="5719CA70" w:rsidR="002C1929" w:rsidRPr="001C5BBF" w:rsidRDefault="007E3FE6" w:rsidP="00486D07">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Wray </w:t>
      </w:r>
      <w:r w:rsidRPr="001C5BBF">
        <w:rPr>
          <w:rFonts w:ascii="Times New Roman" w:hAnsi="Times New Roman" w:cs="Times New Roman"/>
          <w:i/>
          <w:iCs/>
          <w:sz w:val="24"/>
          <w:szCs w:val="24"/>
          <w:lang w:val="en-US"/>
        </w:rPr>
        <w:t>et al.</w:t>
      </w:r>
      <w:r w:rsidR="00064FFE" w:rsidRPr="001C5BBF">
        <w:rPr>
          <w:rFonts w:ascii="Times New Roman" w:hAnsi="Times New Roman" w:cs="Times New Roman"/>
          <w:i/>
          <w:iCs/>
          <w:sz w:val="24"/>
          <w:szCs w:val="24"/>
          <w:lang w:val="en-US"/>
        </w:rPr>
        <w:t xml:space="preserve">’s </w:t>
      </w:r>
      <w:r w:rsidR="00064FFE" w:rsidRPr="001C5BBF">
        <w:rPr>
          <w:rFonts w:ascii="Times New Roman" w:hAnsi="Times New Roman" w:cs="Times New Roman"/>
          <w:sz w:val="24"/>
          <w:szCs w:val="24"/>
          <w:lang w:val="en-US"/>
        </w:rPr>
        <w:t>model</w:t>
      </w:r>
      <w:r w:rsidRPr="001C5BBF">
        <w:rPr>
          <w:rFonts w:ascii="Times New Roman" w:hAnsi="Times New Roman" w:cs="Times New Roman"/>
          <w:sz w:val="24"/>
          <w:szCs w:val="24"/>
          <w:lang w:val="en-US"/>
        </w:rPr>
        <w:t xml:space="preserve"> (</w:t>
      </w:r>
      <w:proofErr w:type="spellStart"/>
      <w:r w:rsidRPr="001C5BBF">
        <w:rPr>
          <w:rFonts w:ascii="Times New Roman" w:hAnsi="Times New Roman" w:cs="Times New Roman"/>
          <w:sz w:val="24"/>
          <w:szCs w:val="24"/>
          <w:lang w:val="en-US"/>
        </w:rPr>
        <w:t>Eqs</w:t>
      </w:r>
      <w:proofErr w:type="spellEnd"/>
      <w:r w:rsidRPr="001C5BBF">
        <w:rPr>
          <w:rFonts w:ascii="Times New Roman" w:hAnsi="Times New Roman" w:cs="Times New Roman"/>
          <w:sz w:val="24"/>
          <w:szCs w:val="24"/>
          <w:lang w:val="en-US"/>
        </w:rPr>
        <w:t xml:space="preserve">. (2) and (3)) plotted in Fig. </w:t>
      </w:r>
      <w:r w:rsidR="0016417D" w:rsidRPr="001C5BBF">
        <w:rPr>
          <w:rFonts w:ascii="Times New Roman" w:hAnsi="Times New Roman" w:cs="Times New Roman"/>
          <w:sz w:val="24"/>
          <w:szCs w:val="24"/>
          <w:lang w:val="en-US"/>
        </w:rPr>
        <w:t>7</w:t>
      </w:r>
      <w:r w:rsidRPr="001C5BBF">
        <w:rPr>
          <w:rFonts w:ascii="Times New Roman" w:hAnsi="Times New Roman" w:cs="Times New Roman"/>
          <w:sz w:val="24"/>
          <w:szCs w:val="24"/>
          <w:lang w:val="en-US"/>
        </w:rPr>
        <w:t xml:space="preserve">(a) </w:t>
      </w:r>
      <w:r w:rsidR="00064FFE" w:rsidRPr="001C5BBF">
        <w:rPr>
          <w:rFonts w:ascii="Times New Roman" w:hAnsi="Times New Roman" w:cs="Times New Roman"/>
          <w:sz w:val="24"/>
          <w:szCs w:val="24"/>
          <w:lang w:val="en-US"/>
        </w:rPr>
        <w:t>(</w:t>
      </w:r>
      <w:r w:rsidR="00017BCB" w:rsidRPr="001C5BBF">
        <w:rPr>
          <w:rFonts w:ascii="Times New Roman" w:hAnsi="Times New Roman" w:cs="Times New Roman"/>
          <w:sz w:val="24"/>
          <w:szCs w:val="24"/>
          <w:lang w:val="en-US"/>
        </w:rPr>
        <w:t>black</w:t>
      </w:r>
      <w:r w:rsidR="00B55012" w:rsidRPr="001C5BBF">
        <w:rPr>
          <w:rFonts w:ascii="Times New Roman" w:hAnsi="Times New Roman" w:cs="Times New Roman"/>
          <w:sz w:val="24"/>
          <w:szCs w:val="24"/>
          <w:lang w:val="en-US"/>
        </w:rPr>
        <w:t xml:space="preserve"> </w:t>
      </w:r>
      <w:r w:rsidR="00064FFE" w:rsidRPr="001C5BBF">
        <w:rPr>
          <w:rFonts w:ascii="Times New Roman" w:hAnsi="Times New Roman" w:cs="Times New Roman"/>
          <w:sz w:val="24"/>
          <w:szCs w:val="24"/>
          <w:lang w:val="en-US"/>
        </w:rPr>
        <w:t>line) overlapp</w:t>
      </w:r>
      <w:r w:rsidRPr="001C5BBF">
        <w:rPr>
          <w:rFonts w:ascii="Times New Roman" w:hAnsi="Times New Roman" w:cs="Times New Roman"/>
          <w:sz w:val="24"/>
          <w:szCs w:val="24"/>
          <w:lang w:val="en-US"/>
        </w:rPr>
        <w:t xml:space="preserve">ed </w:t>
      </w:r>
      <w:r w:rsidR="00064FFE" w:rsidRPr="001C5BBF">
        <w:rPr>
          <w:rFonts w:ascii="Times New Roman" w:hAnsi="Times New Roman" w:cs="Times New Roman"/>
          <w:sz w:val="24"/>
          <w:szCs w:val="24"/>
          <w:lang w:val="en-US"/>
        </w:rPr>
        <w:t xml:space="preserve">with the present numerical results for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θ=10</m:t>
            </m:r>
          </m:e>
          <m:sup>
            <m:r>
              <w:rPr>
                <w:rFonts w:ascii="Cambria Math" w:hAnsi="Cambria Math" w:cs="Times New Roman"/>
                <w:sz w:val="24"/>
                <w:szCs w:val="24"/>
                <w:lang w:val="en-US"/>
              </w:rPr>
              <m:t>°</m:t>
            </m:r>
          </m:sup>
        </m:sSup>
      </m:oMath>
      <w:r w:rsidR="00064FFE" w:rsidRPr="001C5BBF">
        <w:rPr>
          <w:rFonts w:ascii="Times New Roman" w:hAnsi="Times New Roman" w:cs="Times New Roman"/>
          <w:sz w:val="24"/>
          <w:szCs w:val="24"/>
          <w:lang w:val="en-US"/>
        </w:rPr>
        <w:t xml:space="preserve"> (black</w:t>
      </w:r>
      <w:r w:rsidR="00017BCB" w:rsidRPr="001C5BBF">
        <w:rPr>
          <w:rFonts w:ascii="Times New Roman" w:hAnsi="Times New Roman" w:cs="Times New Roman"/>
          <w:sz w:val="24"/>
          <w:szCs w:val="24"/>
          <w:lang w:val="en-US"/>
        </w:rPr>
        <w:t xml:space="preserve"> circle</w:t>
      </w:r>
      <w:r w:rsidR="00064FFE" w:rsidRPr="001C5BBF">
        <w:rPr>
          <w:rFonts w:ascii="Times New Roman" w:hAnsi="Times New Roman" w:cs="Times New Roman"/>
          <w:sz w:val="24"/>
          <w:szCs w:val="24"/>
          <w:lang w:val="en-US"/>
        </w:rPr>
        <w:t xml:space="preserve">) and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50</m:t>
            </m:r>
          </m:e>
          <m:sup>
            <m:r>
              <w:rPr>
                <w:rFonts w:ascii="Cambria Math" w:hAnsi="Cambria Math" w:cs="Times New Roman"/>
                <w:sz w:val="24"/>
                <w:szCs w:val="24"/>
                <w:lang w:val="en-US"/>
              </w:rPr>
              <m:t>°</m:t>
            </m:r>
          </m:sup>
        </m:sSup>
      </m:oMath>
      <w:r w:rsidR="00064FFE" w:rsidRPr="001C5BBF">
        <w:rPr>
          <w:rFonts w:ascii="Times New Roman" w:hAnsi="Times New Roman" w:cs="Times New Roman"/>
          <w:sz w:val="24"/>
          <w:szCs w:val="24"/>
          <w:lang w:val="en-US"/>
        </w:rPr>
        <w:t xml:space="preserve"> (red </w:t>
      </w:r>
      <w:r w:rsidR="00017BCB" w:rsidRPr="001C5BBF">
        <w:rPr>
          <w:rFonts w:ascii="Times New Roman" w:hAnsi="Times New Roman" w:cs="Times New Roman"/>
          <w:sz w:val="24"/>
          <w:szCs w:val="24"/>
          <w:lang w:val="en-US"/>
        </w:rPr>
        <w:t>circle</w:t>
      </w:r>
      <w:r w:rsidR="00064FFE" w:rsidRPr="001C5BBF">
        <w:rPr>
          <w:rFonts w:ascii="Times New Roman" w:hAnsi="Times New Roman" w:cs="Times New Roman"/>
          <w:sz w:val="24"/>
          <w:szCs w:val="24"/>
          <w:lang w:val="en-US"/>
        </w:rPr>
        <w:t>)</w:t>
      </w:r>
      <w:r w:rsidR="00345C61" w:rsidRPr="001C5BBF">
        <w:rPr>
          <w:rFonts w:ascii="Times New Roman" w:hAnsi="Times New Roman" w:cs="Times New Roman"/>
          <w:sz w:val="24"/>
          <w:szCs w:val="24"/>
          <w:lang w:val="en-US"/>
        </w:rPr>
        <w:t xml:space="preserve">, while </w:t>
      </w:r>
      <w:r w:rsidR="008407F8" w:rsidRPr="001C5BBF">
        <w:rPr>
          <w:rFonts w:ascii="Times New Roman" w:hAnsi="Times New Roman" w:cs="Times New Roman"/>
          <w:sz w:val="24"/>
          <w:szCs w:val="24"/>
          <w:lang w:val="en-US"/>
        </w:rPr>
        <w:t xml:space="preserve">it </w:t>
      </w:r>
      <w:r w:rsidR="00345C61" w:rsidRPr="001C5BBF">
        <w:rPr>
          <w:rFonts w:ascii="Times New Roman" w:hAnsi="Times New Roman" w:cs="Times New Roman"/>
          <w:sz w:val="24"/>
          <w:szCs w:val="24"/>
          <w:lang w:val="en-US"/>
        </w:rPr>
        <w:t>deviate</w:t>
      </w:r>
      <w:r w:rsidR="008407F8" w:rsidRPr="001C5BBF">
        <w:rPr>
          <w:rFonts w:ascii="Times New Roman" w:hAnsi="Times New Roman" w:cs="Times New Roman"/>
          <w:sz w:val="24"/>
          <w:szCs w:val="24"/>
          <w:lang w:val="en-US"/>
        </w:rPr>
        <w:t>d</w:t>
      </w:r>
      <w:r w:rsidR="00345C61" w:rsidRPr="001C5BBF">
        <w:rPr>
          <w:rFonts w:ascii="Times New Roman" w:hAnsi="Times New Roman" w:cs="Times New Roman"/>
          <w:sz w:val="24"/>
          <w:szCs w:val="24"/>
          <w:lang w:val="en-US"/>
        </w:rPr>
        <w:t xml:space="preserve"> from the </w:t>
      </w:r>
      <w:r w:rsidR="008407F8" w:rsidRPr="001C5BBF">
        <w:rPr>
          <w:rFonts w:ascii="Times New Roman" w:hAnsi="Times New Roman" w:cs="Times New Roman"/>
          <w:sz w:val="24"/>
          <w:szCs w:val="24"/>
          <w:lang w:val="en-US"/>
        </w:rPr>
        <w:t xml:space="preserve">numerical </w:t>
      </w:r>
      <w:r w:rsidR="00345C61" w:rsidRPr="001C5BBF">
        <w:rPr>
          <w:rFonts w:ascii="Times New Roman" w:hAnsi="Times New Roman" w:cs="Times New Roman"/>
          <w:sz w:val="24"/>
          <w:szCs w:val="24"/>
          <w:lang w:val="en-US"/>
        </w:rPr>
        <w:t>results for</w:t>
      </w:r>
      <w:r w:rsidR="00B3096E" w:rsidRPr="001C5BBF">
        <w:rPr>
          <w:rFonts w:ascii="Times New Roman" w:hAnsi="Times New Roman" w:cs="Times New Roman"/>
          <w:sz w:val="24"/>
          <w:szCs w:val="24"/>
          <w:lang w:val="en-US"/>
        </w:rPr>
        <w:t xml:space="preserve"> hydrophobic case,</w:t>
      </w:r>
      <w:r w:rsidR="00345C61" w:rsidRPr="001C5BBF">
        <w:rPr>
          <w:rFonts w:ascii="Times New Roman" w:hAnsi="Times New Roman" w:cs="Times New Roman"/>
          <w:sz w:val="24"/>
          <w:szCs w:val="24"/>
          <w:lang w:val="en-US"/>
        </w:rPr>
        <w:t xml:space="preserve">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θ≥90</m:t>
            </m:r>
          </m:e>
          <m:sup>
            <m:r>
              <w:rPr>
                <w:rFonts w:ascii="Cambria Math" w:hAnsi="Cambria Math" w:cs="Times New Roman"/>
                <w:sz w:val="24"/>
                <w:szCs w:val="24"/>
                <w:lang w:val="en-US"/>
              </w:rPr>
              <m:t>°</m:t>
            </m:r>
          </m:sup>
        </m:sSup>
      </m:oMath>
      <w:r w:rsidR="00AA4645" w:rsidRPr="001C5BBF">
        <w:rPr>
          <w:rFonts w:ascii="Times New Roman" w:hAnsi="Times New Roman" w:cs="Times New Roman"/>
          <w:sz w:val="24"/>
          <w:szCs w:val="24"/>
          <w:lang w:val="en-US"/>
        </w:rPr>
        <w:t>,</w:t>
      </w:r>
      <w:r w:rsidR="00345C61" w:rsidRPr="001C5BBF">
        <w:rPr>
          <w:rFonts w:ascii="Times New Roman" w:hAnsi="Times New Roman" w:cs="Times New Roman" w:hint="eastAsia"/>
          <w:sz w:val="24"/>
          <w:szCs w:val="24"/>
          <w:lang w:val="en-US" w:eastAsia="ja-JP"/>
        </w:rPr>
        <w:t xml:space="preserve"> </w:t>
      </w:r>
      <w:r w:rsidR="00345C61" w:rsidRPr="001C5BBF">
        <w:rPr>
          <w:rFonts w:ascii="Times New Roman" w:hAnsi="Times New Roman" w:cs="Times New Roman"/>
          <w:sz w:val="24"/>
          <w:szCs w:val="24"/>
          <w:lang w:val="en-US" w:eastAsia="ja-JP"/>
        </w:rPr>
        <w:t>especially in the region of small separation distance</w:t>
      </w:r>
      <w:r w:rsidR="00AA4645" w:rsidRPr="001C5BBF">
        <w:rPr>
          <w:rFonts w:ascii="Times New Roman" w:hAnsi="Times New Roman" w:cs="Times New Roman"/>
          <w:sz w:val="24"/>
          <w:szCs w:val="24"/>
          <w:lang w:val="en-US" w:eastAsia="ja-JP"/>
        </w:rPr>
        <w:t>s</w:t>
      </w:r>
      <w:r w:rsidR="00064FFE"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t xml:space="preserve"> </w:t>
      </w:r>
      <w:r w:rsidR="00FA6933" w:rsidRPr="001C5BBF">
        <w:rPr>
          <w:rFonts w:ascii="Times New Roman" w:hAnsi="Times New Roman" w:cs="Times New Roman"/>
          <w:sz w:val="24"/>
          <w:szCs w:val="24"/>
          <w:lang w:val="en-US"/>
        </w:rPr>
        <w:t xml:space="preserve">Although we verified that Wray </w:t>
      </w:r>
      <w:r w:rsidR="00FA6933" w:rsidRPr="001C5BBF">
        <w:rPr>
          <w:rFonts w:ascii="Times New Roman" w:hAnsi="Times New Roman" w:cs="Times New Roman"/>
          <w:i/>
          <w:iCs/>
          <w:sz w:val="24"/>
          <w:szCs w:val="24"/>
          <w:lang w:val="en-US"/>
        </w:rPr>
        <w:t>et al.</w:t>
      </w:r>
      <w:r w:rsidR="00FA6933" w:rsidRPr="001C5BBF">
        <w:rPr>
          <w:rFonts w:ascii="Times New Roman" w:hAnsi="Times New Roman" w:cs="Times New Roman"/>
          <w:sz w:val="24"/>
          <w:szCs w:val="24"/>
          <w:lang w:val="en-US"/>
        </w:rPr>
        <w:t>’s model</w:t>
      </w:r>
      <w:r w:rsidR="00FA6933"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FA6933" w:rsidRPr="001C5BBF">
        <w:rPr>
          <w:rFonts w:ascii="Times New Roman" w:hAnsi="Times New Roman" w:cs="Times New Roman"/>
          <w:sz w:val="24"/>
          <w:szCs w:val="24"/>
          <w:lang w:val="en-US"/>
        </w:rPr>
        <w:fldChar w:fldCharType="separate"/>
      </w:r>
      <w:r w:rsidR="00054408" w:rsidRPr="001C5BBF">
        <w:rPr>
          <w:rFonts w:ascii="Times New Roman" w:hAnsi="Times New Roman" w:cs="Times New Roman"/>
          <w:noProof/>
          <w:sz w:val="24"/>
          <w:szCs w:val="24"/>
          <w:vertAlign w:val="superscript"/>
          <w:lang w:val="en-US"/>
        </w:rPr>
        <w:t>27</w:t>
      </w:r>
      <w:r w:rsidR="00FA6933" w:rsidRPr="001C5BBF">
        <w:rPr>
          <w:rFonts w:ascii="Times New Roman" w:hAnsi="Times New Roman" w:cs="Times New Roman"/>
          <w:sz w:val="24"/>
          <w:szCs w:val="24"/>
          <w:lang w:val="en-US"/>
        </w:rPr>
        <w:fldChar w:fldCharType="end"/>
      </w:r>
      <w:r w:rsidR="00FA6933" w:rsidRPr="001C5BBF">
        <w:rPr>
          <w:rFonts w:ascii="Times New Roman" w:hAnsi="Times New Roman" w:cs="Times New Roman"/>
          <w:sz w:val="24"/>
          <w:szCs w:val="24"/>
          <w:lang w:val="en-US"/>
        </w:rPr>
        <w:t xml:space="preserve"> is applicable to </w:t>
      </w:r>
      <w:r w:rsidR="002D0534" w:rsidRPr="001C5BBF">
        <w:rPr>
          <w:rFonts w:ascii="Times New Roman" w:hAnsi="Times New Roman" w:cs="Times New Roman"/>
          <w:sz w:val="24"/>
          <w:szCs w:val="24"/>
          <w:lang w:val="en-US"/>
        </w:rPr>
        <w:t xml:space="preserve">the </w:t>
      </w:r>
      <w:r w:rsidR="00FA6933" w:rsidRPr="001C5BBF">
        <w:rPr>
          <w:rFonts w:ascii="Times New Roman" w:hAnsi="Times New Roman" w:cs="Times New Roman"/>
          <w:sz w:val="24"/>
          <w:szCs w:val="24"/>
          <w:lang w:val="en-US"/>
        </w:rPr>
        <w:t xml:space="preserve">hydrophilic droplets </w:t>
      </w:r>
      <w:r w:rsidR="00610500" w:rsidRPr="001C5BBF">
        <w:rPr>
          <w:rFonts w:ascii="Times New Roman" w:hAnsi="Times New Roman" w:cs="Times New Roman"/>
          <w:sz w:val="24"/>
          <w:szCs w:val="24"/>
          <w:lang w:val="en-US"/>
        </w:rPr>
        <w:t>in the array</w:t>
      </w:r>
      <w:r w:rsidR="00FA6933" w:rsidRPr="001C5BBF">
        <w:rPr>
          <w:rFonts w:ascii="Times New Roman" w:hAnsi="Times New Roman" w:cs="Times New Roman"/>
          <w:sz w:val="24"/>
          <w:szCs w:val="24"/>
          <w:lang w:val="en-US"/>
        </w:rPr>
        <w:t xml:space="preserve">, </w:t>
      </w:r>
      <w:r w:rsidR="00064FFE" w:rsidRPr="001C5BBF">
        <w:rPr>
          <w:rFonts w:ascii="Times New Roman" w:hAnsi="Times New Roman" w:cs="Times New Roman"/>
          <w:sz w:val="24"/>
          <w:szCs w:val="24"/>
          <w:lang w:val="en-US"/>
        </w:rPr>
        <w:t>apparent</w:t>
      </w:r>
      <w:r w:rsidR="00AA4645" w:rsidRPr="001C5BBF">
        <w:rPr>
          <w:rFonts w:ascii="Times New Roman" w:hAnsi="Times New Roman" w:cs="Times New Roman"/>
          <w:sz w:val="24"/>
          <w:szCs w:val="24"/>
          <w:lang w:val="en-US"/>
        </w:rPr>
        <w:t>ly,</w:t>
      </w:r>
      <w:r w:rsidR="00064FFE" w:rsidRPr="001C5BBF">
        <w:rPr>
          <w:rFonts w:ascii="Times New Roman" w:hAnsi="Times New Roman" w:cs="Times New Roman"/>
          <w:sz w:val="24"/>
          <w:szCs w:val="24"/>
          <w:lang w:val="en-US"/>
        </w:rPr>
        <w:t xml:space="preserve"> </w:t>
      </w:r>
      <w:r w:rsidR="002D0534" w:rsidRPr="001C5BBF">
        <w:rPr>
          <w:rFonts w:ascii="Times New Roman" w:hAnsi="Times New Roman" w:cs="Times New Roman"/>
          <w:sz w:val="24"/>
          <w:szCs w:val="24"/>
          <w:lang w:val="en-US"/>
        </w:rPr>
        <w:t>this</w:t>
      </w:r>
      <w:r w:rsidRPr="001C5BBF">
        <w:rPr>
          <w:rFonts w:ascii="Times New Roman" w:hAnsi="Times New Roman" w:cs="Times New Roman"/>
          <w:i/>
          <w:iCs/>
          <w:sz w:val="24"/>
          <w:szCs w:val="24"/>
          <w:lang w:val="en-US"/>
        </w:rPr>
        <w:t xml:space="preserve"> </w:t>
      </w:r>
      <w:r w:rsidRPr="001C5BBF">
        <w:rPr>
          <w:rFonts w:ascii="Times New Roman" w:hAnsi="Times New Roman" w:cs="Times New Roman"/>
          <w:sz w:val="24"/>
          <w:szCs w:val="24"/>
          <w:lang w:val="en-US"/>
        </w:rPr>
        <w:t xml:space="preserve">model could not capture the effect of </w:t>
      </w:r>
      <w:r w:rsidR="00AA4645" w:rsidRPr="001C5BBF">
        <w:rPr>
          <w:rFonts w:ascii="Times New Roman" w:hAnsi="Times New Roman" w:cs="Times New Roman"/>
          <w:sz w:val="24"/>
          <w:szCs w:val="24"/>
          <w:lang w:val="en-US"/>
        </w:rPr>
        <w:t xml:space="preserve">the </w:t>
      </w:r>
      <w:r w:rsidRPr="001C5BBF">
        <w:rPr>
          <w:rFonts w:ascii="Times New Roman" w:hAnsi="Times New Roman" w:cs="Times New Roman"/>
          <w:sz w:val="24"/>
          <w:szCs w:val="24"/>
          <w:lang w:val="en-US"/>
        </w:rPr>
        <w:t xml:space="preserve">contact angle </w:t>
      </w:r>
      <w:r w:rsidR="00064FFE" w:rsidRPr="001C5BBF">
        <w:rPr>
          <w:rFonts w:ascii="Times New Roman" w:hAnsi="Times New Roman" w:cs="Times New Roman"/>
          <w:sz w:val="24"/>
          <w:szCs w:val="24"/>
          <w:lang w:val="en-US"/>
        </w:rPr>
        <w:t xml:space="preserve">on the evaporation rate. </w:t>
      </w:r>
      <w:r w:rsidR="00AA4645" w:rsidRPr="001C5BBF">
        <w:rPr>
          <w:rFonts w:ascii="Times New Roman" w:hAnsi="Times New Roman" w:cs="Times New Roman"/>
          <w:sz w:val="24"/>
          <w:szCs w:val="24"/>
          <w:lang w:val="en-US"/>
        </w:rPr>
        <w:t xml:space="preserve">Since </w:t>
      </w:r>
      <w:r w:rsidRPr="001C5BBF">
        <w:rPr>
          <w:rFonts w:ascii="Times New Roman" w:hAnsi="Times New Roman" w:cs="Times New Roman"/>
          <w:sz w:val="24"/>
          <w:szCs w:val="24"/>
          <w:lang w:val="en-US"/>
        </w:rPr>
        <w:t xml:space="preserve">Fig. </w:t>
      </w:r>
      <w:r w:rsidR="0016417D" w:rsidRPr="001C5BBF">
        <w:rPr>
          <w:rFonts w:ascii="Times New Roman" w:hAnsi="Times New Roman" w:cs="Times New Roman"/>
          <w:sz w:val="24"/>
          <w:szCs w:val="24"/>
          <w:lang w:val="en-US"/>
        </w:rPr>
        <w:t>7</w:t>
      </w:r>
      <w:r w:rsidRPr="001C5BBF">
        <w:rPr>
          <w:rFonts w:ascii="Times New Roman" w:hAnsi="Times New Roman" w:cs="Times New Roman"/>
          <w:sz w:val="24"/>
          <w:szCs w:val="24"/>
          <w:lang w:val="en-US"/>
        </w:rPr>
        <w:t xml:space="preserve">(a) </w:t>
      </w:r>
      <w:r w:rsidR="002D4393" w:rsidRPr="001C5BBF">
        <w:rPr>
          <w:rFonts w:ascii="Times New Roman" w:hAnsi="Times New Roman" w:cs="Times New Roman"/>
          <w:sz w:val="24"/>
          <w:szCs w:val="24"/>
          <w:lang w:val="en-US"/>
        </w:rPr>
        <w:t>shows</w:t>
      </w:r>
      <w:r w:rsidRPr="001C5BBF">
        <w:rPr>
          <w:rFonts w:ascii="Times New Roman" w:hAnsi="Times New Roman" w:cs="Times New Roman"/>
          <w:sz w:val="24"/>
          <w:szCs w:val="24"/>
          <w:lang w:val="en-US"/>
        </w:rPr>
        <w:t xml:space="preserve"> the importance of surface wettability for predicting the evaporation rate of droplets in the array</w:t>
      </w:r>
      <w:r w:rsidR="00AA4645" w:rsidRPr="001C5BBF">
        <w:rPr>
          <w:rFonts w:ascii="Times New Roman" w:hAnsi="Times New Roman" w:cs="Times New Roman"/>
          <w:sz w:val="24"/>
          <w:szCs w:val="24"/>
          <w:lang w:val="en-US"/>
        </w:rPr>
        <w:t>,</w:t>
      </w:r>
      <w:r w:rsidRPr="001C5BBF">
        <w:rPr>
          <w:rFonts w:ascii="Times New Roman" w:hAnsi="Times New Roman" w:cs="Times New Roman"/>
          <w:sz w:val="24"/>
          <w:szCs w:val="24"/>
          <w:lang w:val="en-US"/>
        </w:rPr>
        <w:t xml:space="preserve"> surface wettability was incorporated in</w:t>
      </w:r>
      <w:r w:rsidR="002D0534" w:rsidRPr="001C5BBF">
        <w:rPr>
          <w:rFonts w:ascii="Times New Roman" w:hAnsi="Times New Roman" w:cs="Times New Roman"/>
          <w:sz w:val="24"/>
          <w:szCs w:val="24"/>
          <w:lang w:val="en-US"/>
        </w:rPr>
        <w:t>to</w:t>
      </w:r>
      <w:r w:rsidRPr="001C5BBF">
        <w:rPr>
          <w:rFonts w:ascii="Times New Roman" w:hAnsi="Times New Roman" w:cs="Times New Roman"/>
          <w:sz w:val="24"/>
          <w:szCs w:val="24"/>
          <w:lang w:val="en-US"/>
        </w:rPr>
        <w:t xml:space="preserve"> </w:t>
      </w:r>
      <w:r w:rsidRPr="001C5BBF">
        <w:rPr>
          <w:rFonts w:ascii="Times New Roman" w:hAnsi="Times New Roman" w:cs="Times New Roman"/>
          <w:i/>
          <w:sz w:val="24"/>
          <w:szCs w:val="24"/>
          <w:lang w:val="en-US"/>
        </w:rPr>
        <w:t>f(θ)</w:t>
      </w:r>
      <w:r w:rsidR="00AA4645" w:rsidRPr="001C5BBF">
        <w:rPr>
          <w:rFonts w:ascii="Times New Roman" w:hAnsi="Times New Roman" w:cs="Times New Roman"/>
          <w:iCs/>
          <w:sz w:val="24"/>
          <w:szCs w:val="24"/>
          <w:lang w:val="en-US"/>
        </w:rPr>
        <w:t>,</w:t>
      </w:r>
      <w:r w:rsidRPr="001C5BBF">
        <w:rPr>
          <w:rFonts w:ascii="Times New Roman" w:hAnsi="Times New Roman" w:cs="Times New Roman"/>
          <w:sz w:val="24"/>
          <w:szCs w:val="24"/>
          <w:lang w:val="en-US"/>
        </w:rPr>
        <w:t xml:space="preserve"> </w:t>
      </w:r>
      <w:r w:rsidR="002D0534" w:rsidRPr="001C5BBF">
        <w:rPr>
          <w:rFonts w:ascii="Times New Roman" w:hAnsi="Times New Roman" w:cs="Times New Roman"/>
          <w:sz w:val="24"/>
          <w:szCs w:val="24"/>
          <w:lang w:val="en-US"/>
        </w:rPr>
        <w:t xml:space="preserve">as shown </w:t>
      </w:r>
      <w:r w:rsidRPr="001C5BBF">
        <w:rPr>
          <w:rFonts w:ascii="Times New Roman" w:hAnsi="Times New Roman" w:cs="Times New Roman"/>
          <w:sz w:val="24"/>
          <w:szCs w:val="24"/>
          <w:lang w:val="en-US"/>
        </w:rPr>
        <w:t>in Eq. (4).</w:t>
      </w:r>
      <w:r w:rsidR="00CA6900" w:rsidRPr="001C5BBF">
        <w:rPr>
          <w:rFonts w:ascii="Times New Roman" w:hAnsi="Times New Roman" w:cs="Times New Roman"/>
          <w:noProof/>
        </w:rPr>
        <w:t xml:space="preserve"> </w:t>
      </w:r>
    </w:p>
    <w:p w14:paraId="012DEBE5" w14:textId="57E32626" w:rsidR="002C1929" w:rsidRPr="001C5BBF" w:rsidRDefault="00573DE5" w:rsidP="00394B80">
      <w:pPr>
        <w:spacing w:after="0" w:line="480" w:lineRule="auto"/>
        <w:ind w:firstLine="284"/>
        <w:rPr>
          <w:noProof/>
          <w:lang w:val="en-US"/>
        </w:rPr>
      </w:pPr>
      <w:r w:rsidRPr="001C5BBF">
        <w:rPr>
          <w:noProof/>
        </w:rPr>
        <w:drawing>
          <wp:anchor distT="0" distB="0" distL="114300" distR="114300" simplePos="0" relativeHeight="251664896" behindDoc="1" locked="0" layoutInCell="1" allowOverlap="1" wp14:anchorId="4DEE7E89" wp14:editId="40D975E1">
            <wp:simplePos x="0" y="0"/>
            <wp:positionH relativeFrom="column">
              <wp:posOffset>3563896</wp:posOffset>
            </wp:positionH>
            <wp:positionV relativeFrom="paragraph">
              <wp:posOffset>927818</wp:posOffset>
            </wp:positionV>
            <wp:extent cx="373711" cy="882594"/>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73711" cy="882594"/>
                    </a:xfrm>
                    <a:prstGeom prst="rect">
                      <a:avLst/>
                    </a:prstGeom>
                  </pic:spPr>
                </pic:pic>
              </a:graphicData>
            </a:graphic>
            <wp14:sizeRelH relativeFrom="margin">
              <wp14:pctWidth>0</wp14:pctWidth>
            </wp14:sizeRelH>
            <wp14:sizeRelV relativeFrom="margin">
              <wp14:pctHeight>0</wp14:pctHeight>
            </wp14:sizeRelV>
          </wp:anchor>
        </w:drawing>
      </w:r>
      <w:r w:rsidRPr="001C5BBF">
        <w:rPr>
          <w:noProof/>
          <w:lang w:val="en-US"/>
        </w:rPr>
        <mc:AlternateContent>
          <mc:Choice Requires="wps">
            <w:drawing>
              <wp:anchor distT="0" distB="0" distL="114300" distR="114300" simplePos="0" relativeHeight="251652608" behindDoc="0" locked="0" layoutInCell="1" allowOverlap="1" wp14:anchorId="56E9861A" wp14:editId="49869CA5">
                <wp:simplePos x="0" y="0"/>
                <wp:positionH relativeFrom="column">
                  <wp:posOffset>3370746</wp:posOffset>
                </wp:positionH>
                <wp:positionV relativeFrom="paragraph">
                  <wp:posOffset>585801</wp:posOffset>
                </wp:positionV>
                <wp:extent cx="2123030" cy="1296383"/>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123030" cy="1296383"/>
                        </a:xfrm>
                        <a:prstGeom prst="rect">
                          <a:avLst/>
                        </a:prstGeom>
                        <a:noFill/>
                        <a:ln w="6350">
                          <a:noFill/>
                        </a:ln>
                      </wps:spPr>
                      <wps:txbx>
                        <w:txbxContent>
                          <w:tbl>
                            <w:tblPr>
                              <w:tblStyle w:val="TableGrid"/>
                              <w:tblW w:w="324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556"/>
                              <w:gridCol w:w="1385"/>
                            </w:tblGrid>
                            <w:tr w:rsidR="00FE45C7" w14:paraId="7D329EA7" w14:textId="77777777" w:rsidTr="00394B80">
                              <w:trPr>
                                <w:trHeight w:val="283"/>
                              </w:trPr>
                              <w:tc>
                                <w:tcPr>
                                  <w:tcW w:w="1304" w:type="dxa"/>
                                  <w:vAlign w:val="center"/>
                                </w:tcPr>
                                <w:p w14:paraId="11AB1519" w14:textId="27B11F33" w:rsidR="00FE45C7" w:rsidRPr="00394B80" w:rsidRDefault="00FE45C7" w:rsidP="00394B80">
                                  <w:pPr>
                                    <w:jc w:val="right"/>
                                    <w:rPr>
                                      <w:rFonts w:ascii="Times New Roman" w:hAnsi="Times New Roman" w:cs="Times New Roman"/>
                                      <w:sz w:val="18"/>
                                      <w:szCs w:val="18"/>
                                    </w:rPr>
                                  </w:pPr>
                                  <w:r w:rsidRPr="00394B80">
                                    <w:rPr>
                                      <w:rFonts w:ascii="Times New Roman" w:hAnsi="Times New Roman" w:cs="Times New Roman"/>
                                      <w:sz w:val="18"/>
                                      <w:szCs w:val="18"/>
                                    </w:rPr>
                                    <w:t>Numerical</w:t>
                                  </w:r>
                                </w:p>
                                <w:p w14:paraId="55D28216" w14:textId="61D3B3F1" w:rsidR="00FE45C7" w:rsidRPr="00394B80" w:rsidRDefault="00FE45C7" w:rsidP="00394B80">
                                  <w:pPr>
                                    <w:jc w:val="right"/>
                                    <w:rPr>
                                      <w:rFonts w:ascii="Times New Roman" w:hAnsi="Times New Roman" w:cs="Times New Roman"/>
                                      <w:sz w:val="18"/>
                                      <w:szCs w:val="18"/>
                                    </w:rPr>
                                  </w:pPr>
                                  <w:r w:rsidRPr="00394B80">
                                    <w:rPr>
                                      <w:rFonts w:ascii="Times New Roman" w:hAnsi="Times New Roman" w:cs="Times New Roman"/>
                                      <w:sz w:val="18"/>
                                      <w:szCs w:val="18"/>
                                    </w:rPr>
                                    <w:t xml:space="preserve"> simulation</w:t>
                                  </w:r>
                                </w:p>
                              </w:tc>
                              <w:tc>
                                <w:tcPr>
                                  <w:tcW w:w="556" w:type="dxa"/>
                                  <w:vAlign w:val="center"/>
                                </w:tcPr>
                                <w:p w14:paraId="3E5F10FF" w14:textId="41F81BE0" w:rsidR="00FE45C7" w:rsidRPr="00394B80" w:rsidRDefault="00FE45C7">
                                  <w:pPr>
                                    <w:jc w:val="center"/>
                                    <w:rPr>
                                      <w:rFonts w:ascii="Times New Roman" w:hAnsi="Times New Roman" w:cs="Times New Roman"/>
                                      <w:sz w:val="18"/>
                                      <w:szCs w:val="18"/>
                                    </w:rPr>
                                  </w:pPr>
                                  <m:oMathPara>
                                    <m:oMath>
                                      <m:r>
                                        <w:rPr>
                                          <w:rFonts w:ascii="Cambria Math" w:hAnsi="Cambria Math" w:cs="Times New Roman"/>
                                          <w:sz w:val="18"/>
                                          <w:szCs w:val="18"/>
                                        </w:rPr>
                                        <m:t>θ</m:t>
                                      </m:r>
                                    </m:oMath>
                                  </m:oMathPara>
                                </w:p>
                                <w:p w14:paraId="07D576C3" w14:textId="2197247A" w:rsidR="00FE45C7" w:rsidRPr="00394B80" w:rsidRDefault="001C5BBF" w:rsidP="00394B80">
                                  <w:pPr>
                                    <w:jc w:val="center"/>
                                    <w:rPr>
                                      <w:rFonts w:ascii="Times New Roman" w:hAnsi="Times New Roman"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1385" w:type="dxa"/>
                                  <w:vAlign w:val="center"/>
                                </w:tcPr>
                                <w:p w14:paraId="16F907AA" w14:textId="4791840C" w:rsidR="00FE45C7" w:rsidRPr="00394B80" w:rsidRDefault="001C5BBF">
                                  <w:pPr>
                                    <w:jc w:val="center"/>
                                    <w:rPr>
                                      <w:rFonts w:ascii="Times New Roman" w:hAnsi="Times New Roman" w:cs="Times New Roman"/>
                                      <w:sz w:val="18"/>
                                      <w:szCs w:val="18"/>
                                      <w:lang w:val="en-US"/>
                                    </w:rPr>
                                  </w:pPr>
                                  <m:oMathPara>
                                    <m:oMath>
                                      <m:sSub>
                                        <m:sSubPr>
                                          <m:ctrlPr>
                                            <w:rPr>
                                              <w:rFonts w:ascii="Cambria Math" w:hAnsi="Cambria Math" w:cs="Times New Roman"/>
                                              <w:i/>
                                              <w:sz w:val="18"/>
                                              <w:szCs w:val="18"/>
                                              <w:lang w:val="en-US"/>
                                            </w:rPr>
                                          </m:ctrlPr>
                                        </m:sSubPr>
                                        <m:e>
                                          <m:acc>
                                            <m:accPr>
                                              <m:chr m:val="̇"/>
                                              <m:ctrlPr>
                                                <w:rPr>
                                                  <w:rFonts w:ascii="Cambria Math" w:hAnsi="Cambria Math" w:cs="Times New Roman"/>
                                                  <w:i/>
                                                  <w:sz w:val="18"/>
                                                  <w:szCs w:val="18"/>
                                                  <w:lang w:val="en-US"/>
                                                </w:rPr>
                                              </m:ctrlPr>
                                            </m:accPr>
                                            <m:e>
                                              <m:r>
                                                <w:rPr>
                                                  <w:rFonts w:ascii="Cambria Math" w:hAnsi="Cambria Math" w:cs="Times New Roman"/>
                                                  <w:sz w:val="18"/>
                                                  <w:szCs w:val="18"/>
                                                  <w:lang w:val="en-US"/>
                                                </w:rPr>
                                                <m:t>m</m:t>
                                              </m:r>
                                            </m:e>
                                          </m:acc>
                                        </m:e>
                                        <m:sub>
                                          <m:r>
                                            <w:rPr>
                                              <w:rFonts w:ascii="Cambria Math" w:hAnsi="Cambria Math" w:cs="Times New Roman"/>
                                              <w:sz w:val="18"/>
                                              <w:szCs w:val="18"/>
                                              <w:lang w:val="en-US"/>
                                            </w:rPr>
                                            <m:t>is0</m:t>
                                          </m:r>
                                        </m:sub>
                                      </m:sSub>
                                    </m:oMath>
                                  </m:oMathPara>
                                </w:p>
                                <w:p w14:paraId="2339D87B" w14:textId="1D4FBC57"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lang w:val="en-US"/>
                                    </w:rPr>
                                    <w:t>[</w:t>
                                  </w:r>
                                  <m:oMath>
                                    <m:r>
                                      <w:rPr>
                                        <w:rFonts w:ascii="Cambria Math" w:hAnsi="Cambria Math" w:cs="Times New Roman"/>
                                        <w:sz w:val="18"/>
                                        <w:szCs w:val="18"/>
                                        <w:lang w:val="en-US"/>
                                      </w:rPr>
                                      <m:t>×</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10</m:t>
                                        </m:r>
                                      </m:e>
                                      <m:sup>
                                        <m:r>
                                          <w:rPr>
                                            <w:rFonts w:ascii="Cambria Math" w:hAnsi="Cambria Math" w:cs="Times New Roman"/>
                                            <w:sz w:val="18"/>
                                            <w:szCs w:val="18"/>
                                            <w:lang w:val="en-US"/>
                                          </w:rPr>
                                          <m:t>-9</m:t>
                                        </m:r>
                                      </m:sup>
                                    </m:sSup>
                                    <m:r>
                                      <w:rPr>
                                        <w:rFonts w:ascii="Cambria Math" w:hAnsi="Cambria Math" w:cs="Times New Roman"/>
                                        <w:sz w:val="18"/>
                                        <w:szCs w:val="18"/>
                                        <w:lang w:val="en-US"/>
                                      </w:rPr>
                                      <m:t xml:space="preserve"> kg/s</m:t>
                                    </m:r>
                                  </m:oMath>
                                  <w:r w:rsidRPr="00394B80">
                                    <w:rPr>
                                      <w:rFonts w:ascii="Times New Roman" w:hAnsi="Times New Roman" w:cs="Times New Roman"/>
                                      <w:sz w:val="18"/>
                                      <w:szCs w:val="18"/>
                                      <w:lang w:val="en-US"/>
                                    </w:rPr>
                                    <w:t>]</w:t>
                                  </w:r>
                                </w:p>
                              </w:tc>
                            </w:tr>
                            <w:tr w:rsidR="00FE45C7" w14:paraId="4E89F717" w14:textId="77777777" w:rsidTr="00394B80">
                              <w:trPr>
                                <w:trHeight w:val="283"/>
                              </w:trPr>
                              <w:tc>
                                <w:tcPr>
                                  <w:tcW w:w="1304" w:type="dxa"/>
                                  <w:vAlign w:val="center"/>
                                </w:tcPr>
                                <w:p w14:paraId="19FD60CF" w14:textId="0C980913" w:rsidR="00FE45C7" w:rsidRPr="00394B80" w:rsidRDefault="00FE45C7" w:rsidP="00017BCB">
                                  <w:pPr>
                                    <w:ind w:right="90"/>
                                    <w:jc w:val="right"/>
                                    <w:rPr>
                                      <w:rFonts w:ascii="Times New Roman" w:hAnsi="Times New Roman" w:cs="Times New Roman"/>
                                      <w:sz w:val="18"/>
                                      <w:szCs w:val="18"/>
                                    </w:rPr>
                                  </w:pPr>
                                </w:p>
                              </w:tc>
                              <w:tc>
                                <w:tcPr>
                                  <w:tcW w:w="556" w:type="dxa"/>
                                  <w:vAlign w:val="center"/>
                                </w:tcPr>
                                <w:p w14:paraId="2877ADA8" w14:textId="08FEE91A"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10</w:t>
                                  </w:r>
                                </w:p>
                              </w:tc>
                              <w:tc>
                                <w:tcPr>
                                  <w:tcW w:w="1385" w:type="dxa"/>
                                  <w:vAlign w:val="center"/>
                                </w:tcPr>
                                <w:p w14:paraId="124DD250" w14:textId="4161B319"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1.56</w:t>
                                  </w:r>
                                </w:p>
                              </w:tc>
                            </w:tr>
                            <w:tr w:rsidR="00FE45C7" w14:paraId="1820AC64" w14:textId="77777777" w:rsidTr="00394B80">
                              <w:trPr>
                                <w:trHeight w:val="283"/>
                              </w:trPr>
                              <w:tc>
                                <w:tcPr>
                                  <w:tcW w:w="1304" w:type="dxa"/>
                                  <w:vAlign w:val="center"/>
                                </w:tcPr>
                                <w:p w14:paraId="1DD917C2" w14:textId="77777777" w:rsidR="00FE45C7" w:rsidRPr="00394B80" w:rsidRDefault="00FE45C7" w:rsidP="00394B80">
                                  <w:pPr>
                                    <w:jc w:val="right"/>
                                    <w:rPr>
                                      <w:rFonts w:ascii="Times New Roman" w:hAnsi="Times New Roman" w:cs="Times New Roman"/>
                                      <w:sz w:val="18"/>
                                      <w:szCs w:val="18"/>
                                    </w:rPr>
                                  </w:pPr>
                                </w:p>
                              </w:tc>
                              <w:tc>
                                <w:tcPr>
                                  <w:tcW w:w="556" w:type="dxa"/>
                                  <w:vAlign w:val="center"/>
                                </w:tcPr>
                                <w:p w14:paraId="2C711E42" w14:textId="547DF9BA"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50</w:t>
                                  </w:r>
                                </w:p>
                              </w:tc>
                              <w:tc>
                                <w:tcPr>
                                  <w:tcW w:w="1385" w:type="dxa"/>
                                  <w:vAlign w:val="center"/>
                                </w:tcPr>
                                <w:p w14:paraId="0AA286F9" w14:textId="3B54B689"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1.75</w:t>
                                  </w:r>
                                </w:p>
                              </w:tc>
                            </w:tr>
                            <w:tr w:rsidR="00FE45C7" w14:paraId="2D7E7AAA" w14:textId="77777777" w:rsidTr="00394B80">
                              <w:trPr>
                                <w:trHeight w:val="283"/>
                              </w:trPr>
                              <w:tc>
                                <w:tcPr>
                                  <w:tcW w:w="1304" w:type="dxa"/>
                                  <w:vAlign w:val="center"/>
                                </w:tcPr>
                                <w:p w14:paraId="38823911" w14:textId="77777777" w:rsidR="00FE45C7" w:rsidRPr="00394B80" w:rsidRDefault="00FE45C7" w:rsidP="00394B80">
                                  <w:pPr>
                                    <w:jc w:val="right"/>
                                    <w:rPr>
                                      <w:rFonts w:ascii="Times New Roman" w:hAnsi="Times New Roman" w:cs="Times New Roman"/>
                                      <w:sz w:val="18"/>
                                      <w:szCs w:val="18"/>
                                    </w:rPr>
                                  </w:pPr>
                                </w:p>
                              </w:tc>
                              <w:tc>
                                <w:tcPr>
                                  <w:tcW w:w="556" w:type="dxa"/>
                                  <w:vAlign w:val="center"/>
                                </w:tcPr>
                                <w:p w14:paraId="76D4189D" w14:textId="53C71B91"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90</w:t>
                                  </w:r>
                                </w:p>
                              </w:tc>
                              <w:tc>
                                <w:tcPr>
                                  <w:tcW w:w="1385" w:type="dxa"/>
                                  <w:vAlign w:val="center"/>
                                </w:tcPr>
                                <w:p w14:paraId="41C13E43" w14:textId="2919E88E"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2.30</w:t>
                                  </w:r>
                                </w:p>
                              </w:tc>
                            </w:tr>
                            <w:tr w:rsidR="00FE45C7" w14:paraId="003A9570" w14:textId="77777777" w:rsidTr="00394B80">
                              <w:trPr>
                                <w:trHeight w:val="283"/>
                              </w:trPr>
                              <w:tc>
                                <w:tcPr>
                                  <w:tcW w:w="1304" w:type="dxa"/>
                                  <w:vAlign w:val="center"/>
                                </w:tcPr>
                                <w:p w14:paraId="68349BEE" w14:textId="4882DEF7" w:rsidR="00FE45C7" w:rsidRPr="00394B80" w:rsidRDefault="00FE45C7" w:rsidP="00394B80">
                                  <w:pPr>
                                    <w:jc w:val="right"/>
                                    <w:rPr>
                                      <w:rFonts w:ascii="Times New Roman" w:hAnsi="Times New Roman" w:cs="Times New Roman"/>
                                      <w:sz w:val="18"/>
                                      <w:szCs w:val="18"/>
                                    </w:rPr>
                                  </w:pPr>
                                </w:p>
                              </w:tc>
                              <w:tc>
                                <w:tcPr>
                                  <w:tcW w:w="556" w:type="dxa"/>
                                  <w:vAlign w:val="center"/>
                                </w:tcPr>
                                <w:p w14:paraId="454EE0F0" w14:textId="44885025"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130</w:t>
                                  </w:r>
                                </w:p>
                              </w:tc>
                              <w:tc>
                                <w:tcPr>
                                  <w:tcW w:w="1385" w:type="dxa"/>
                                  <w:vAlign w:val="center"/>
                                </w:tcPr>
                                <w:p w14:paraId="7E182B1B" w14:textId="375A4359"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3.83</w:t>
                                  </w:r>
                                </w:p>
                              </w:tc>
                            </w:tr>
                            <w:tr w:rsidR="00FE45C7" w14:paraId="6BE8A33A" w14:textId="77777777" w:rsidTr="00394B80">
                              <w:trPr>
                                <w:trHeight w:val="283"/>
                              </w:trPr>
                              <w:tc>
                                <w:tcPr>
                                  <w:tcW w:w="1304" w:type="dxa"/>
                                  <w:vAlign w:val="center"/>
                                </w:tcPr>
                                <w:p w14:paraId="622AE028" w14:textId="7ABD1998" w:rsidR="00FE45C7" w:rsidRPr="00394B80" w:rsidRDefault="00FE45C7" w:rsidP="00394B80">
                                  <w:pPr>
                                    <w:jc w:val="right"/>
                                    <w:rPr>
                                      <w:rFonts w:ascii="Times New Roman" w:hAnsi="Times New Roman" w:cs="Times New Roman"/>
                                      <w:sz w:val="18"/>
                                      <w:szCs w:val="18"/>
                                    </w:rPr>
                                  </w:pPr>
                                </w:p>
                              </w:tc>
                              <w:tc>
                                <w:tcPr>
                                  <w:tcW w:w="556" w:type="dxa"/>
                                  <w:vAlign w:val="center"/>
                                </w:tcPr>
                                <w:p w14:paraId="21E658BE" w14:textId="7C97D887"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170</w:t>
                                  </w:r>
                                </w:p>
                              </w:tc>
                              <w:tc>
                                <w:tcPr>
                                  <w:tcW w:w="1385" w:type="dxa"/>
                                  <w:vAlign w:val="center"/>
                                </w:tcPr>
                                <w:p w14:paraId="1CE72E51" w14:textId="3A86A51C"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19.51</w:t>
                                  </w:r>
                                </w:p>
                              </w:tc>
                            </w:tr>
                          </w:tbl>
                          <w:p w14:paraId="6BB893F1" w14:textId="77777777" w:rsidR="00FE45C7" w:rsidRDefault="00FE45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861A" id="Text Box 114" o:spid="_x0000_s1070" type="#_x0000_t202" style="position:absolute;left:0;text-align:left;margin-left:265.4pt;margin-top:46.15pt;width:167.15pt;height:10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" filled="f" stroked="f" strokeweight=".5pt">
                <v:textbox>
                  <w:txbxContent>
                    <w:tbl>
                      <w:tblPr>
                        <w:tblStyle w:val="TableGrid"/>
                        <w:tblW w:w="3245"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556"/>
                        <w:gridCol w:w="1385"/>
                      </w:tblGrid>
                      <w:tr w:rsidR="00FE45C7" w14:paraId="7D329EA7" w14:textId="77777777" w:rsidTr="00394B80">
                        <w:trPr>
                          <w:trHeight w:val="283"/>
                        </w:trPr>
                        <w:tc>
                          <w:tcPr>
                            <w:tcW w:w="1304" w:type="dxa"/>
                            <w:vAlign w:val="center"/>
                          </w:tcPr>
                          <w:p w14:paraId="11AB1519" w14:textId="27B11F33" w:rsidR="00FE45C7" w:rsidRPr="00394B80" w:rsidRDefault="00FE45C7" w:rsidP="00394B80">
                            <w:pPr>
                              <w:jc w:val="right"/>
                              <w:rPr>
                                <w:rFonts w:ascii="Times New Roman" w:hAnsi="Times New Roman" w:cs="Times New Roman"/>
                                <w:sz w:val="18"/>
                                <w:szCs w:val="18"/>
                              </w:rPr>
                            </w:pPr>
                            <w:r w:rsidRPr="00394B80">
                              <w:rPr>
                                <w:rFonts w:ascii="Times New Roman" w:hAnsi="Times New Roman" w:cs="Times New Roman"/>
                                <w:sz w:val="18"/>
                                <w:szCs w:val="18"/>
                              </w:rPr>
                              <w:t>Numerical</w:t>
                            </w:r>
                          </w:p>
                          <w:p w14:paraId="55D28216" w14:textId="61D3B3F1" w:rsidR="00FE45C7" w:rsidRPr="00394B80" w:rsidRDefault="00FE45C7" w:rsidP="00394B80">
                            <w:pPr>
                              <w:jc w:val="right"/>
                              <w:rPr>
                                <w:rFonts w:ascii="Times New Roman" w:hAnsi="Times New Roman" w:cs="Times New Roman"/>
                                <w:sz w:val="18"/>
                                <w:szCs w:val="18"/>
                              </w:rPr>
                            </w:pPr>
                            <w:r w:rsidRPr="00394B80">
                              <w:rPr>
                                <w:rFonts w:ascii="Times New Roman" w:hAnsi="Times New Roman" w:cs="Times New Roman"/>
                                <w:sz w:val="18"/>
                                <w:szCs w:val="18"/>
                              </w:rPr>
                              <w:t xml:space="preserve"> simulation</w:t>
                            </w:r>
                          </w:p>
                        </w:tc>
                        <w:tc>
                          <w:tcPr>
                            <w:tcW w:w="556" w:type="dxa"/>
                            <w:vAlign w:val="center"/>
                          </w:tcPr>
                          <w:p w14:paraId="3E5F10FF" w14:textId="41F81BE0" w:rsidR="00FE45C7" w:rsidRPr="00394B80" w:rsidRDefault="00FE45C7">
                            <w:pPr>
                              <w:jc w:val="center"/>
                              <w:rPr>
                                <w:rFonts w:ascii="Times New Roman" w:hAnsi="Times New Roman" w:cs="Times New Roman"/>
                                <w:sz w:val="18"/>
                                <w:szCs w:val="18"/>
                              </w:rPr>
                            </w:pPr>
                            <m:oMathPara>
                              <m:oMath>
                                <m:r>
                                  <w:rPr>
                                    <w:rFonts w:ascii="Cambria Math" w:hAnsi="Cambria Math" w:cs="Times New Roman"/>
                                    <w:sz w:val="18"/>
                                    <w:szCs w:val="18"/>
                                  </w:rPr>
                                  <m:t>θ</m:t>
                                </m:r>
                              </m:oMath>
                            </m:oMathPara>
                          </w:p>
                          <w:p w14:paraId="07D576C3" w14:textId="2197247A" w:rsidR="00FE45C7" w:rsidRPr="00394B80" w:rsidRDefault="001C5BBF" w:rsidP="00394B80">
                            <w:pPr>
                              <w:jc w:val="center"/>
                              <w:rPr>
                                <w:rFonts w:ascii="Times New Roman" w:hAnsi="Times New Roman" w:cs="Times New Roman"/>
                                <w:sz w:val="18"/>
                                <w:szCs w:val="18"/>
                              </w:rPr>
                            </w:pPr>
                            <m:oMathPara>
                              <m:oMath>
                                <m:d>
                                  <m:dPr>
                                    <m:begChr m:val="["/>
                                    <m:endChr m:val="]"/>
                                    <m:ctrlPr>
                                      <w:rPr>
                                        <w:rFonts w:ascii="Cambria Math" w:hAnsi="Cambria Math" w:cs="Times New Roman"/>
                                        <w:i/>
                                        <w:sz w:val="18"/>
                                        <w:szCs w:val="18"/>
                                      </w:rPr>
                                    </m:ctrlPr>
                                  </m:dPr>
                                  <m:e>
                                    <m:r>
                                      <w:rPr>
                                        <w:rFonts w:ascii="Cambria Math" w:hAnsi="Cambria Math" w:cs="Times New Roman"/>
                                        <w:sz w:val="18"/>
                                        <w:szCs w:val="18"/>
                                      </w:rPr>
                                      <m:t>°</m:t>
                                    </m:r>
                                  </m:e>
                                </m:d>
                              </m:oMath>
                            </m:oMathPara>
                          </w:p>
                        </w:tc>
                        <w:tc>
                          <w:tcPr>
                            <w:tcW w:w="1385" w:type="dxa"/>
                            <w:vAlign w:val="center"/>
                          </w:tcPr>
                          <w:p w14:paraId="16F907AA" w14:textId="4791840C" w:rsidR="00FE45C7" w:rsidRPr="00394B80" w:rsidRDefault="001C5BBF">
                            <w:pPr>
                              <w:jc w:val="center"/>
                              <w:rPr>
                                <w:rFonts w:ascii="Times New Roman" w:hAnsi="Times New Roman" w:cs="Times New Roman"/>
                                <w:sz w:val="18"/>
                                <w:szCs w:val="18"/>
                                <w:lang w:val="en-US"/>
                              </w:rPr>
                            </w:pPr>
                            <m:oMathPara>
                              <m:oMath>
                                <m:sSub>
                                  <m:sSubPr>
                                    <m:ctrlPr>
                                      <w:rPr>
                                        <w:rFonts w:ascii="Cambria Math" w:hAnsi="Cambria Math" w:cs="Times New Roman"/>
                                        <w:i/>
                                        <w:sz w:val="18"/>
                                        <w:szCs w:val="18"/>
                                        <w:lang w:val="en-US"/>
                                      </w:rPr>
                                    </m:ctrlPr>
                                  </m:sSubPr>
                                  <m:e>
                                    <m:acc>
                                      <m:accPr>
                                        <m:chr m:val="̇"/>
                                        <m:ctrlPr>
                                          <w:rPr>
                                            <w:rFonts w:ascii="Cambria Math" w:hAnsi="Cambria Math" w:cs="Times New Roman"/>
                                            <w:i/>
                                            <w:sz w:val="18"/>
                                            <w:szCs w:val="18"/>
                                            <w:lang w:val="en-US"/>
                                          </w:rPr>
                                        </m:ctrlPr>
                                      </m:accPr>
                                      <m:e>
                                        <m:r>
                                          <w:rPr>
                                            <w:rFonts w:ascii="Cambria Math" w:hAnsi="Cambria Math" w:cs="Times New Roman"/>
                                            <w:sz w:val="18"/>
                                            <w:szCs w:val="18"/>
                                            <w:lang w:val="en-US"/>
                                          </w:rPr>
                                          <m:t>m</m:t>
                                        </m:r>
                                      </m:e>
                                    </m:acc>
                                  </m:e>
                                  <m:sub>
                                    <m:r>
                                      <w:rPr>
                                        <w:rFonts w:ascii="Cambria Math" w:hAnsi="Cambria Math" w:cs="Times New Roman"/>
                                        <w:sz w:val="18"/>
                                        <w:szCs w:val="18"/>
                                        <w:lang w:val="en-US"/>
                                      </w:rPr>
                                      <m:t>is0</m:t>
                                    </m:r>
                                  </m:sub>
                                </m:sSub>
                              </m:oMath>
                            </m:oMathPara>
                          </w:p>
                          <w:p w14:paraId="2339D87B" w14:textId="1D4FBC57"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lang w:val="en-US"/>
                              </w:rPr>
                              <w:t>[</w:t>
                            </w:r>
                            <m:oMath>
                              <m:r>
                                <w:rPr>
                                  <w:rFonts w:ascii="Cambria Math" w:hAnsi="Cambria Math" w:cs="Times New Roman"/>
                                  <w:sz w:val="18"/>
                                  <w:szCs w:val="18"/>
                                  <w:lang w:val="en-US"/>
                                </w:rPr>
                                <m:t>×</m:t>
                              </m:r>
                              <m:sSup>
                                <m:sSupPr>
                                  <m:ctrlPr>
                                    <w:rPr>
                                      <w:rFonts w:ascii="Cambria Math" w:hAnsi="Cambria Math" w:cs="Times New Roman"/>
                                      <w:i/>
                                      <w:sz w:val="18"/>
                                      <w:szCs w:val="18"/>
                                      <w:lang w:val="en-US"/>
                                    </w:rPr>
                                  </m:ctrlPr>
                                </m:sSupPr>
                                <m:e>
                                  <m:r>
                                    <w:rPr>
                                      <w:rFonts w:ascii="Cambria Math" w:hAnsi="Cambria Math" w:cs="Times New Roman"/>
                                      <w:sz w:val="18"/>
                                      <w:szCs w:val="18"/>
                                      <w:lang w:val="en-US"/>
                                    </w:rPr>
                                    <m:t>10</m:t>
                                  </m:r>
                                </m:e>
                                <m:sup>
                                  <m:r>
                                    <w:rPr>
                                      <w:rFonts w:ascii="Cambria Math" w:hAnsi="Cambria Math" w:cs="Times New Roman"/>
                                      <w:sz w:val="18"/>
                                      <w:szCs w:val="18"/>
                                      <w:lang w:val="en-US"/>
                                    </w:rPr>
                                    <m:t>-9</m:t>
                                  </m:r>
                                </m:sup>
                              </m:sSup>
                              <m:r>
                                <w:rPr>
                                  <w:rFonts w:ascii="Cambria Math" w:hAnsi="Cambria Math" w:cs="Times New Roman"/>
                                  <w:sz w:val="18"/>
                                  <w:szCs w:val="18"/>
                                  <w:lang w:val="en-US"/>
                                </w:rPr>
                                <m:t xml:space="preserve"> kg/s</m:t>
                              </m:r>
                            </m:oMath>
                            <w:r w:rsidRPr="00394B80">
                              <w:rPr>
                                <w:rFonts w:ascii="Times New Roman" w:hAnsi="Times New Roman" w:cs="Times New Roman"/>
                                <w:sz w:val="18"/>
                                <w:szCs w:val="18"/>
                                <w:lang w:val="en-US"/>
                              </w:rPr>
                              <w:t>]</w:t>
                            </w:r>
                          </w:p>
                        </w:tc>
                      </w:tr>
                      <w:tr w:rsidR="00FE45C7" w14:paraId="4E89F717" w14:textId="77777777" w:rsidTr="00394B80">
                        <w:trPr>
                          <w:trHeight w:val="283"/>
                        </w:trPr>
                        <w:tc>
                          <w:tcPr>
                            <w:tcW w:w="1304" w:type="dxa"/>
                            <w:vAlign w:val="center"/>
                          </w:tcPr>
                          <w:p w14:paraId="19FD60CF" w14:textId="0C980913" w:rsidR="00FE45C7" w:rsidRPr="00394B80" w:rsidRDefault="00FE45C7" w:rsidP="00017BCB">
                            <w:pPr>
                              <w:ind w:right="90"/>
                              <w:jc w:val="right"/>
                              <w:rPr>
                                <w:rFonts w:ascii="Times New Roman" w:hAnsi="Times New Roman" w:cs="Times New Roman"/>
                                <w:sz w:val="18"/>
                                <w:szCs w:val="18"/>
                              </w:rPr>
                            </w:pPr>
                          </w:p>
                        </w:tc>
                        <w:tc>
                          <w:tcPr>
                            <w:tcW w:w="556" w:type="dxa"/>
                            <w:vAlign w:val="center"/>
                          </w:tcPr>
                          <w:p w14:paraId="2877ADA8" w14:textId="08FEE91A"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10</w:t>
                            </w:r>
                          </w:p>
                        </w:tc>
                        <w:tc>
                          <w:tcPr>
                            <w:tcW w:w="1385" w:type="dxa"/>
                            <w:vAlign w:val="center"/>
                          </w:tcPr>
                          <w:p w14:paraId="124DD250" w14:textId="4161B319"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1.56</w:t>
                            </w:r>
                          </w:p>
                        </w:tc>
                      </w:tr>
                      <w:tr w:rsidR="00FE45C7" w14:paraId="1820AC64" w14:textId="77777777" w:rsidTr="00394B80">
                        <w:trPr>
                          <w:trHeight w:val="283"/>
                        </w:trPr>
                        <w:tc>
                          <w:tcPr>
                            <w:tcW w:w="1304" w:type="dxa"/>
                            <w:vAlign w:val="center"/>
                          </w:tcPr>
                          <w:p w14:paraId="1DD917C2" w14:textId="77777777" w:rsidR="00FE45C7" w:rsidRPr="00394B80" w:rsidRDefault="00FE45C7" w:rsidP="00394B80">
                            <w:pPr>
                              <w:jc w:val="right"/>
                              <w:rPr>
                                <w:rFonts w:ascii="Times New Roman" w:hAnsi="Times New Roman" w:cs="Times New Roman"/>
                                <w:sz w:val="18"/>
                                <w:szCs w:val="18"/>
                              </w:rPr>
                            </w:pPr>
                          </w:p>
                        </w:tc>
                        <w:tc>
                          <w:tcPr>
                            <w:tcW w:w="556" w:type="dxa"/>
                            <w:vAlign w:val="center"/>
                          </w:tcPr>
                          <w:p w14:paraId="2C711E42" w14:textId="547DF9BA"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50</w:t>
                            </w:r>
                          </w:p>
                        </w:tc>
                        <w:tc>
                          <w:tcPr>
                            <w:tcW w:w="1385" w:type="dxa"/>
                            <w:vAlign w:val="center"/>
                          </w:tcPr>
                          <w:p w14:paraId="0AA286F9" w14:textId="3B54B689"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1.75</w:t>
                            </w:r>
                          </w:p>
                        </w:tc>
                      </w:tr>
                      <w:tr w:rsidR="00FE45C7" w14:paraId="2D7E7AAA" w14:textId="77777777" w:rsidTr="00394B80">
                        <w:trPr>
                          <w:trHeight w:val="283"/>
                        </w:trPr>
                        <w:tc>
                          <w:tcPr>
                            <w:tcW w:w="1304" w:type="dxa"/>
                            <w:vAlign w:val="center"/>
                          </w:tcPr>
                          <w:p w14:paraId="38823911" w14:textId="77777777" w:rsidR="00FE45C7" w:rsidRPr="00394B80" w:rsidRDefault="00FE45C7" w:rsidP="00394B80">
                            <w:pPr>
                              <w:jc w:val="right"/>
                              <w:rPr>
                                <w:rFonts w:ascii="Times New Roman" w:hAnsi="Times New Roman" w:cs="Times New Roman"/>
                                <w:sz w:val="18"/>
                                <w:szCs w:val="18"/>
                              </w:rPr>
                            </w:pPr>
                          </w:p>
                        </w:tc>
                        <w:tc>
                          <w:tcPr>
                            <w:tcW w:w="556" w:type="dxa"/>
                            <w:vAlign w:val="center"/>
                          </w:tcPr>
                          <w:p w14:paraId="76D4189D" w14:textId="53C71B91"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90</w:t>
                            </w:r>
                          </w:p>
                        </w:tc>
                        <w:tc>
                          <w:tcPr>
                            <w:tcW w:w="1385" w:type="dxa"/>
                            <w:vAlign w:val="center"/>
                          </w:tcPr>
                          <w:p w14:paraId="41C13E43" w14:textId="2919E88E"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2.30</w:t>
                            </w:r>
                          </w:p>
                        </w:tc>
                      </w:tr>
                      <w:tr w:rsidR="00FE45C7" w14:paraId="003A9570" w14:textId="77777777" w:rsidTr="00394B80">
                        <w:trPr>
                          <w:trHeight w:val="283"/>
                        </w:trPr>
                        <w:tc>
                          <w:tcPr>
                            <w:tcW w:w="1304" w:type="dxa"/>
                            <w:vAlign w:val="center"/>
                          </w:tcPr>
                          <w:p w14:paraId="68349BEE" w14:textId="4882DEF7" w:rsidR="00FE45C7" w:rsidRPr="00394B80" w:rsidRDefault="00FE45C7" w:rsidP="00394B80">
                            <w:pPr>
                              <w:jc w:val="right"/>
                              <w:rPr>
                                <w:rFonts w:ascii="Times New Roman" w:hAnsi="Times New Roman" w:cs="Times New Roman"/>
                                <w:sz w:val="18"/>
                                <w:szCs w:val="18"/>
                              </w:rPr>
                            </w:pPr>
                          </w:p>
                        </w:tc>
                        <w:tc>
                          <w:tcPr>
                            <w:tcW w:w="556" w:type="dxa"/>
                            <w:vAlign w:val="center"/>
                          </w:tcPr>
                          <w:p w14:paraId="454EE0F0" w14:textId="44885025"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130</w:t>
                            </w:r>
                          </w:p>
                        </w:tc>
                        <w:tc>
                          <w:tcPr>
                            <w:tcW w:w="1385" w:type="dxa"/>
                            <w:vAlign w:val="center"/>
                          </w:tcPr>
                          <w:p w14:paraId="7E182B1B" w14:textId="375A4359"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3.83</w:t>
                            </w:r>
                          </w:p>
                        </w:tc>
                      </w:tr>
                      <w:tr w:rsidR="00FE45C7" w14:paraId="6BE8A33A" w14:textId="77777777" w:rsidTr="00394B80">
                        <w:trPr>
                          <w:trHeight w:val="283"/>
                        </w:trPr>
                        <w:tc>
                          <w:tcPr>
                            <w:tcW w:w="1304" w:type="dxa"/>
                            <w:vAlign w:val="center"/>
                          </w:tcPr>
                          <w:p w14:paraId="622AE028" w14:textId="7ABD1998" w:rsidR="00FE45C7" w:rsidRPr="00394B80" w:rsidRDefault="00FE45C7" w:rsidP="00394B80">
                            <w:pPr>
                              <w:jc w:val="right"/>
                              <w:rPr>
                                <w:rFonts w:ascii="Times New Roman" w:hAnsi="Times New Roman" w:cs="Times New Roman"/>
                                <w:sz w:val="18"/>
                                <w:szCs w:val="18"/>
                              </w:rPr>
                            </w:pPr>
                          </w:p>
                        </w:tc>
                        <w:tc>
                          <w:tcPr>
                            <w:tcW w:w="556" w:type="dxa"/>
                            <w:vAlign w:val="center"/>
                          </w:tcPr>
                          <w:p w14:paraId="21E658BE" w14:textId="7C97D887" w:rsidR="00FE45C7" w:rsidRPr="00394B80" w:rsidRDefault="00FE45C7" w:rsidP="00394B80">
                            <w:pPr>
                              <w:jc w:val="center"/>
                              <w:rPr>
                                <w:rFonts w:ascii="Times New Roman" w:hAnsi="Times New Roman" w:cs="Times New Roman"/>
                                <w:sz w:val="18"/>
                                <w:szCs w:val="18"/>
                              </w:rPr>
                            </w:pPr>
                            <w:r w:rsidRPr="00394B80">
                              <w:rPr>
                                <w:rFonts w:ascii="Times New Roman" w:hAnsi="Times New Roman" w:cs="Times New Roman"/>
                                <w:sz w:val="18"/>
                                <w:szCs w:val="18"/>
                              </w:rPr>
                              <w:t>170</w:t>
                            </w:r>
                          </w:p>
                        </w:tc>
                        <w:tc>
                          <w:tcPr>
                            <w:tcW w:w="1385" w:type="dxa"/>
                            <w:vAlign w:val="center"/>
                          </w:tcPr>
                          <w:p w14:paraId="1CE72E51" w14:textId="3A86A51C" w:rsidR="00FE45C7" w:rsidRPr="00394B80" w:rsidRDefault="00FE45C7" w:rsidP="00017BCB">
                            <w:pPr>
                              <w:ind w:rightChars="200" w:right="440"/>
                              <w:jc w:val="right"/>
                              <w:rPr>
                                <w:rFonts w:ascii="Times New Roman" w:hAnsi="Times New Roman" w:cs="Times New Roman"/>
                                <w:sz w:val="18"/>
                                <w:szCs w:val="18"/>
                              </w:rPr>
                            </w:pPr>
                            <w:r w:rsidRPr="00394B80">
                              <w:rPr>
                                <w:rFonts w:ascii="Times New Roman" w:hAnsi="Times New Roman" w:cs="Times New Roman"/>
                                <w:sz w:val="18"/>
                                <w:szCs w:val="18"/>
                              </w:rPr>
                              <w:t>19.51</w:t>
                            </w:r>
                          </w:p>
                        </w:tc>
                      </w:tr>
                    </w:tbl>
                    <w:p w14:paraId="6BB893F1" w14:textId="77777777" w:rsidR="00FE45C7" w:rsidRDefault="00FE45C7"/>
                  </w:txbxContent>
                </v:textbox>
              </v:shape>
            </w:pict>
          </mc:Fallback>
        </mc:AlternateContent>
      </w:r>
      <w:r w:rsidR="002154EA" w:rsidRPr="001C5BBF">
        <w:rPr>
          <w:noProof/>
          <w:lang w:val="en-US"/>
        </w:rPr>
        <mc:AlternateContent>
          <mc:Choice Requires="wps">
            <w:drawing>
              <wp:anchor distT="0" distB="0" distL="114300" distR="114300" simplePos="0" relativeHeight="251640320" behindDoc="0" locked="0" layoutInCell="1" allowOverlap="1" wp14:anchorId="4AC8FD36" wp14:editId="4C344E64">
                <wp:simplePos x="0" y="0"/>
                <wp:positionH relativeFrom="column">
                  <wp:posOffset>-27940</wp:posOffset>
                </wp:positionH>
                <wp:positionV relativeFrom="paragraph">
                  <wp:posOffset>62230</wp:posOffset>
                </wp:positionV>
                <wp:extent cx="371475" cy="2857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4CCDCD40" w14:textId="77777777" w:rsidR="00FE45C7" w:rsidRPr="0091170E" w:rsidRDefault="00FE45C7" w:rsidP="002C1929">
                            <w:pPr>
                              <w:rPr>
                                <w:rFonts w:ascii="Times" w:hAnsi="Times" w:cs="Times"/>
                                <w:sz w:val="24"/>
                                <w:szCs w:val="24"/>
                              </w:rPr>
                            </w:pPr>
                            <w:r w:rsidRPr="0091170E">
                              <w:rPr>
                                <w:rFonts w:ascii="Times" w:hAnsi="Times" w:cs="Times"/>
                                <w:sz w:val="24"/>
                                <w:szCs w:val="24"/>
                              </w:rPr>
                              <w:t>(</w:t>
                            </w:r>
                            <w:r>
                              <w:rPr>
                                <w:rFonts w:ascii="Times" w:hAnsi="Times" w:cs="Times"/>
                                <w:sz w:val="24"/>
                                <w:szCs w:val="24"/>
                              </w:rPr>
                              <w:t>a</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8FD36" id="Text Box 106" o:spid="_x0000_s1071" type="#_x0000_t202" style="position:absolute;left:0;text-align:left;margin-left:-2.2pt;margin-top:4.9pt;width:29.25pt;height:2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" filled="f" stroked="f" strokeweight=".5pt">
                <v:textbox>
                  <w:txbxContent>
                    <w:p w14:paraId="4CCDCD40" w14:textId="77777777" w:rsidR="00FE45C7" w:rsidRPr="0091170E" w:rsidRDefault="00FE45C7" w:rsidP="002C1929">
                      <w:pPr>
                        <w:rPr>
                          <w:rFonts w:ascii="Times" w:hAnsi="Times" w:cs="Times"/>
                          <w:sz w:val="24"/>
                          <w:szCs w:val="24"/>
                        </w:rPr>
                      </w:pPr>
                      <w:r w:rsidRPr="0091170E">
                        <w:rPr>
                          <w:rFonts w:ascii="Times" w:hAnsi="Times" w:cs="Times"/>
                          <w:sz w:val="24"/>
                          <w:szCs w:val="24"/>
                        </w:rPr>
                        <w:t>(</w:t>
                      </w:r>
                      <w:r>
                        <w:rPr>
                          <w:rFonts w:ascii="Times" w:hAnsi="Times" w:cs="Times"/>
                          <w:sz w:val="24"/>
                          <w:szCs w:val="24"/>
                        </w:rPr>
                        <w:t>a</w:t>
                      </w:r>
                      <w:r w:rsidRPr="0091170E">
                        <w:rPr>
                          <w:rFonts w:ascii="Times" w:hAnsi="Times" w:cs="Times"/>
                          <w:sz w:val="24"/>
                          <w:szCs w:val="24"/>
                        </w:rPr>
                        <w:t>)</w:t>
                      </w:r>
                    </w:p>
                  </w:txbxContent>
                </v:textbox>
              </v:shape>
            </w:pict>
          </mc:Fallback>
        </mc:AlternateContent>
      </w:r>
      <w:r w:rsidR="002768EE" w:rsidRPr="001C5BBF">
        <w:rPr>
          <w:lang w:val="en-US"/>
        </w:rPr>
        <w:object w:dxaOrig="15437" w:dyaOrig="11815" w14:anchorId="4874F61E">
          <v:shape id="_x0000_i1086" type="#_x0000_t75" style="width:236.95pt;height:198.5pt" o:ole="">
            <v:imagedata r:id="rId62" o:title="" croptop="5692f" cropbottom="2296f" cropleft="5343f" cropright="7630f"/>
          </v:shape>
          <o:OLEObject Type="Embed" ProgID="Origin95.Graph" ShapeID="_x0000_i1086" DrawAspect="Content" ObjectID="_1738673225" r:id="rId63"/>
        </w:object>
      </w:r>
    </w:p>
    <w:p w14:paraId="2A1A3752" w14:textId="403B5FDD" w:rsidR="002C1929" w:rsidRPr="001C5BBF" w:rsidRDefault="006527AB" w:rsidP="00394B80">
      <w:pPr>
        <w:spacing w:after="0" w:line="480" w:lineRule="auto"/>
        <w:ind w:firstLine="851"/>
        <w:rPr>
          <w:lang w:val="en-US"/>
        </w:rPr>
      </w:pPr>
      <w:r w:rsidRPr="001C5BBF">
        <w:rPr>
          <w:noProof/>
          <w:lang w:val="en-US"/>
        </w:rPr>
        <mc:AlternateContent>
          <mc:Choice Requires="wps">
            <w:drawing>
              <wp:anchor distT="0" distB="0" distL="114300" distR="114300" simplePos="0" relativeHeight="251649536" behindDoc="1" locked="0" layoutInCell="1" allowOverlap="1" wp14:anchorId="560CB64B" wp14:editId="07EF2C74">
                <wp:simplePos x="0" y="0"/>
                <wp:positionH relativeFrom="page">
                  <wp:posOffset>4217670</wp:posOffset>
                </wp:positionH>
                <wp:positionV relativeFrom="margin">
                  <wp:posOffset>2924439</wp:posOffset>
                </wp:positionV>
                <wp:extent cx="2230755" cy="1799590"/>
                <wp:effectExtent l="0" t="0" r="0" b="0"/>
                <wp:wrapNone/>
                <wp:docPr id="113" name="正方形/長方形 5"/>
                <wp:cNvGraphicFramePr/>
                <a:graphic xmlns:a="http://schemas.openxmlformats.org/drawingml/2006/main">
                  <a:graphicData uri="http://schemas.microsoft.com/office/word/2010/wordprocessingShape">
                    <wps:wsp>
                      <wps:cNvSpPr/>
                      <wps:spPr>
                        <a:xfrm>
                          <a:off x="0" y="0"/>
                          <a:ext cx="2230755" cy="1799590"/>
                        </a:xfrm>
                        <a:prstGeom prst="rect">
                          <a:avLst/>
                        </a:prstGeom>
                        <a:gradFill flip="none" rotWithShape="1">
                          <a:gsLst>
                            <a:gs pos="50000">
                              <a:schemeClr val="bg1"/>
                            </a:gs>
                            <a:gs pos="0">
                              <a:schemeClr val="accent1">
                                <a:lumMod val="5000"/>
                                <a:lumOff val="95000"/>
                                <a:alpha val="92000"/>
                              </a:schemeClr>
                            </a:gs>
                            <a:gs pos="99000">
                              <a:schemeClr val="accent1">
                                <a:lumMod val="45000"/>
                                <a:lumOff val="55000"/>
                                <a:alpha val="37000"/>
                              </a:schemeClr>
                            </a:gs>
                            <a:gs pos="0">
                              <a:schemeClr val="accent1">
                                <a:lumMod val="45000"/>
                                <a:lumOff val="55000"/>
                                <a:alpha val="40000"/>
                              </a:scheme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27681" id="正方形/長方形 5" o:spid="_x0000_s1026" style="position:absolute;margin-left:332.1pt;margin-top:230.25pt;width:175.65pt;height:141.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" fillcolor="#f6f8fc [180]" stroked="f" strokeweight="1pt">
                <v:fill opacity="24248f" color2="#abbfe4 [1460]" o:opacity2="60293f" rotate="t" angle="270" colors="0 #f6f8fc;0 #abc0e4;.5 white;64881f #abc0e4" focus="100%" type="gradient"/>
                <w10:wrap anchorx="page" anchory="margin"/>
              </v:rect>
            </w:pict>
          </mc:Fallback>
        </mc:AlternateContent>
      </w:r>
      <w:r w:rsidR="002154EA" w:rsidRPr="001C5BBF">
        <w:rPr>
          <w:noProof/>
          <w:lang w:val="en-US"/>
        </w:rPr>
        <mc:AlternateContent>
          <mc:Choice Requires="wps">
            <w:drawing>
              <wp:anchor distT="0" distB="0" distL="114300" distR="114300" simplePos="0" relativeHeight="251646464" behindDoc="0" locked="0" layoutInCell="1" allowOverlap="1" wp14:anchorId="55A45FB8" wp14:editId="4598B925">
                <wp:simplePos x="0" y="0"/>
                <wp:positionH relativeFrom="column">
                  <wp:posOffset>2796982</wp:posOffset>
                </wp:positionH>
                <wp:positionV relativeFrom="paragraph">
                  <wp:posOffset>171064</wp:posOffset>
                </wp:positionV>
                <wp:extent cx="371475" cy="285750"/>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7EE56C4E" w14:textId="77777777" w:rsidR="00FE45C7" w:rsidRPr="0091170E" w:rsidRDefault="00FE45C7" w:rsidP="002C1929">
                            <w:pPr>
                              <w:rPr>
                                <w:rFonts w:ascii="Times" w:hAnsi="Times" w:cs="Times"/>
                                <w:sz w:val="24"/>
                                <w:szCs w:val="24"/>
                              </w:rPr>
                            </w:pPr>
                            <w:r w:rsidRPr="0091170E">
                              <w:rPr>
                                <w:rFonts w:ascii="Times" w:hAnsi="Times" w:cs="Times"/>
                                <w:sz w:val="24"/>
                                <w:szCs w:val="24"/>
                              </w:rPr>
                              <w:t>(</w:t>
                            </w:r>
                            <w:r>
                              <w:rPr>
                                <w:rFonts w:ascii="Times" w:hAnsi="Times" w:cs="Times"/>
                                <w:sz w:val="24"/>
                                <w:szCs w:val="24"/>
                              </w:rPr>
                              <w:t>c</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45FB8" id="Text Box 111" o:spid="_x0000_s1072" type="#_x0000_t202" style="position:absolute;left:0;text-align:left;margin-left:220.25pt;margin-top:13.45pt;width:29.2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tWGgIAADM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" filled="f" stroked="f" strokeweight=".5pt">
                <v:textbox>
                  <w:txbxContent>
                    <w:p w14:paraId="7EE56C4E" w14:textId="77777777" w:rsidR="00FE45C7" w:rsidRPr="0091170E" w:rsidRDefault="00FE45C7" w:rsidP="002C1929">
                      <w:pPr>
                        <w:rPr>
                          <w:rFonts w:ascii="Times" w:hAnsi="Times" w:cs="Times"/>
                          <w:sz w:val="24"/>
                          <w:szCs w:val="24"/>
                        </w:rPr>
                      </w:pPr>
                      <w:r w:rsidRPr="0091170E">
                        <w:rPr>
                          <w:rFonts w:ascii="Times" w:hAnsi="Times" w:cs="Times"/>
                          <w:sz w:val="24"/>
                          <w:szCs w:val="24"/>
                        </w:rPr>
                        <w:t>(</w:t>
                      </w:r>
                      <w:r>
                        <w:rPr>
                          <w:rFonts w:ascii="Times" w:hAnsi="Times" w:cs="Times"/>
                          <w:sz w:val="24"/>
                          <w:szCs w:val="24"/>
                        </w:rPr>
                        <w:t>c</w:t>
                      </w:r>
                      <w:r w:rsidRPr="0091170E">
                        <w:rPr>
                          <w:rFonts w:ascii="Times" w:hAnsi="Times" w:cs="Times"/>
                          <w:sz w:val="24"/>
                          <w:szCs w:val="24"/>
                        </w:rPr>
                        <w:t>)</w:t>
                      </w:r>
                    </w:p>
                  </w:txbxContent>
                </v:textbox>
              </v:shape>
            </w:pict>
          </mc:Fallback>
        </mc:AlternateContent>
      </w:r>
      <w:r w:rsidR="002C1929" w:rsidRPr="001C5BBF">
        <w:rPr>
          <w:rFonts w:ascii="Times New Roman" w:hAnsi="Times New Roman" w:cs="Times New Roman"/>
          <w:noProof/>
          <w:sz w:val="24"/>
          <w:szCs w:val="24"/>
          <w:lang w:val="en-US"/>
        </w:rPr>
        <mc:AlternateContent>
          <mc:Choice Requires="wps">
            <w:drawing>
              <wp:anchor distT="0" distB="0" distL="114300" distR="114300" simplePos="0" relativeHeight="251637248" behindDoc="0" locked="0" layoutInCell="1" allowOverlap="1" wp14:anchorId="69CCFB0C" wp14:editId="19FFD20C">
                <wp:simplePos x="0" y="0"/>
                <wp:positionH relativeFrom="column">
                  <wp:posOffset>243840</wp:posOffset>
                </wp:positionH>
                <wp:positionV relativeFrom="paragraph">
                  <wp:posOffset>658411</wp:posOffset>
                </wp:positionV>
                <wp:extent cx="545919" cy="388376"/>
                <wp:effectExtent l="0" t="0" r="0" b="0"/>
                <wp:wrapNone/>
                <wp:docPr id="107" name="TextBox 15"/>
                <wp:cNvGraphicFramePr/>
                <a:graphic xmlns:a="http://schemas.openxmlformats.org/drawingml/2006/main">
                  <a:graphicData uri="http://schemas.microsoft.com/office/word/2010/wordprocessingShape">
                    <wps:wsp>
                      <wps:cNvSpPr txBox="1"/>
                      <wps:spPr>
                        <a:xfrm>
                          <a:off x="0" y="0"/>
                          <a:ext cx="545919" cy="388376"/>
                        </a:xfrm>
                        <a:prstGeom prst="rect">
                          <a:avLst/>
                        </a:prstGeom>
                        <a:noFill/>
                      </wps:spPr>
                      <wps:txbx>
                        <w:txbxContent>
                          <w:p w14:paraId="0E47FC73" w14:textId="77777777" w:rsidR="00FE45C7" w:rsidRPr="001C1649" w:rsidRDefault="001C5BBF" w:rsidP="002C1929">
                            <w:pPr>
                              <w:rPr>
                                <w:rFonts w:ascii="Cambria Math" w:hAnsi="+mn-cs" w:hint="eastAsia"/>
                                <w:i/>
                                <w:iCs/>
                                <w:color w:val="000000" w:themeColor="text1"/>
                                <w:kern w:val="24"/>
                                <w:sz w:val="20"/>
                                <w:szCs w:val="20"/>
                                <w:lang w:val="en-US"/>
                              </w:rPr>
                            </w:pPr>
                            <m:oMathPara>
                              <m:oMathParaPr>
                                <m:jc m:val="centerGroup"/>
                              </m:oMathParaPr>
                              <m:oMath>
                                <m:f>
                                  <m:fPr>
                                    <m:ctrlPr>
                                      <w:rPr>
                                        <w:rFonts w:ascii="Cambria Math" w:hAnsi="Cambria Math"/>
                                        <w:i/>
                                        <w:iCs/>
                                        <w:color w:val="000000" w:themeColor="text1"/>
                                        <w:kern w:val="24"/>
                                        <w:sz w:val="20"/>
                                        <w:szCs w:val="20"/>
                                        <w:lang w:val="en-US"/>
                                      </w:rPr>
                                    </m:ctrlPr>
                                  </m:fPr>
                                  <m:num>
                                    <m:sSub>
                                      <m:sSubPr>
                                        <m:ctrlPr>
                                          <w:rPr>
                                            <w:rFonts w:ascii="Cambria Math" w:hAnsi="Cambria Math"/>
                                            <w:i/>
                                            <w:iCs/>
                                            <w:color w:val="000000" w:themeColor="text1"/>
                                            <w:kern w:val="24"/>
                                            <w:sz w:val="20"/>
                                            <w:szCs w:val="20"/>
                                            <w:lang w:val="en-US"/>
                                          </w:rPr>
                                        </m:ctrlPr>
                                      </m:sSubPr>
                                      <m:e>
                                        <m:acc>
                                          <m:accPr>
                                            <m:chr m:val="̇"/>
                                            <m:ctrlPr>
                                              <w:rPr>
                                                <w:rFonts w:ascii="Cambria Math" w:hAnsi="Cambria Math"/>
                                                <w:i/>
                                                <w:iCs/>
                                                <w:color w:val="000000" w:themeColor="text1"/>
                                                <w:kern w:val="24"/>
                                                <w:sz w:val="20"/>
                                                <w:szCs w:val="20"/>
                                                <w:lang w:val="en-US"/>
                                              </w:rPr>
                                            </m:ctrlPr>
                                          </m:accPr>
                                          <m:e>
                                            <m:r>
                                              <w:rPr>
                                                <w:rFonts w:ascii="Cambria Math" w:hAnsi="Cambria Math"/>
                                                <w:color w:val="000000" w:themeColor="text1"/>
                                                <w:kern w:val="24"/>
                                                <w:sz w:val="20"/>
                                                <w:szCs w:val="20"/>
                                                <w:lang w:val="en-US"/>
                                              </w:rPr>
                                              <m:t>m</m:t>
                                            </m:r>
                                          </m:e>
                                        </m:acc>
                                      </m:e>
                                      <m:sub>
                                        <m:r>
                                          <w:rPr>
                                            <w:rFonts w:ascii="Cambria Math" w:hAnsi="Cambria Math"/>
                                            <w:color w:val="000000" w:themeColor="text1"/>
                                            <w:kern w:val="24"/>
                                            <w:sz w:val="20"/>
                                            <w:szCs w:val="20"/>
                                            <w:lang w:val="en-US"/>
                                          </w:rPr>
                                          <m:t>o,num</m:t>
                                        </m:r>
                                      </m:sub>
                                    </m:sSub>
                                  </m:num>
                                  <m:den>
                                    <m:sSub>
                                      <m:sSubPr>
                                        <m:ctrlPr>
                                          <w:rPr>
                                            <w:rFonts w:ascii="Cambria Math" w:hAnsi="Cambria Math"/>
                                            <w:i/>
                                            <w:iCs/>
                                            <w:color w:val="000000" w:themeColor="text1"/>
                                            <w:kern w:val="24"/>
                                            <w:sz w:val="20"/>
                                            <w:szCs w:val="20"/>
                                            <w:lang w:val="en-US"/>
                                          </w:rPr>
                                        </m:ctrlPr>
                                      </m:sSubPr>
                                      <m:e>
                                        <m:acc>
                                          <m:accPr>
                                            <m:chr m:val="̇"/>
                                            <m:ctrlPr>
                                              <w:rPr>
                                                <w:rFonts w:ascii="Cambria Math" w:hAnsi="Cambria Math"/>
                                                <w:i/>
                                                <w:iCs/>
                                                <w:color w:val="000000" w:themeColor="text1"/>
                                                <w:kern w:val="24"/>
                                                <w:sz w:val="20"/>
                                                <w:szCs w:val="20"/>
                                                <w:lang w:val="en-US"/>
                                              </w:rPr>
                                            </m:ctrlPr>
                                          </m:accPr>
                                          <m:e>
                                            <m:r>
                                              <w:rPr>
                                                <w:rFonts w:ascii="Cambria Math" w:hAnsi="Cambria Math"/>
                                                <w:color w:val="000000" w:themeColor="text1"/>
                                                <w:kern w:val="24"/>
                                                <w:sz w:val="20"/>
                                                <w:szCs w:val="20"/>
                                                <w:lang w:val="en-US"/>
                                              </w:rPr>
                                              <m:t>m</m:t>
                                            </m:r>
                                          </m:e>
                                        </m:acc>
                                      </m:e>
                                      <m:sub>
                                        <m:r>
                                          <w:rPr>
                                            <w:rFonts w:ascii="Cambria Math" w:hAnsi="Cambria Math"/>
                                            <w:color w:val="000000" w:themeColor="text1"/>
                                            <w:kern w:val="24"/>
                                            <w:sz w:val="20"/>
                                            <w:szCs w:val="20"/>
                                            <w:lang w:val="en-US"/>
                                          </w:rPr>
                                          <m:t>0,th</m:t>
                                        </m:r>
                                      </m:sub>
                                    </m:sSub>
                                  </m:den>
                                </m:f>
                              </m:oMath>
                            </m:oMathPara>
                          </w:p>
                        </w:txbxContent>
                      </wps:txbx>
                      <wps:bodyPr wrap="none" lIns="0" tIns="0" rIns="0" bIns="0" rtlCol="0">
                        <a:spAutoFit/>
                      </wps:bodyPr>
                    </wps:wsp>
                  </a:graphicData>
                </a:graphic>
              </wp:anchor>
            </w:drawing>
          </mc:Choice>
          <mc:Fallback>
            <w:pict>
              <v:shape w14:anchorId="69CCFB0C" id="TextBox 15" o:spid="_x0000_s1073" type="#_x0000_t202" style="position:absolute;left:0;text-align:left;margin-left:19.2pt;margin-top:51.85pt;width:43pt;height:30.6pt;z-index:25163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" filled="f" stroked="f">
                <v:textbox style="mso-fit-shape-to-text:t" inset="0,0,0,0">
                  <w:txbxContent>
                    <w:p w14:paraId="0E47FC73" w14:textId="77777777" w:rsidR="00FE45C7" w:rsidRPr="001C1649" w:rsidRDefault="001C5BBF" w:rsidP="002C1929">
                      <w:pPr>
                        <w:rPr>
                          <w:rFonts w:ascii="Cambria Math" w:hAnsi="+mn-cs" w:hint="eastAsia"/>
                          <w:i/>
                          <w:iCs/>
                          <w:color w:val="000000" w:themeColor="text1"/>
                          <w:kern w:val="24"/>
                          <w:sz w:val="20"/>
                          <w:szCs w:val="20"/>
                          <w:lang w:val="en-US"/>
                        </w:rPr>
                      </w:pPr>
                      <m:oMathPara>
                        <m:oMathParaPr>
                          <m:jc m:val="centerGroup"/>
                        </m:oMathParaPr>
                        <m:oMath>
                          <m:f>
                            <m:fPr>
                              <m:ctrlPr>
                                <w:rPr>
                                  <w:rFonts w:ascii="Cambria Math" w:hAnsi="Cambria Math"/>
                                  <w:i/>
                                  <w:iCs/>
                                  <w:color w:val="000000" w:themeColor="text1"/>
                                  <w:kern w:val="24"/>
                                  <w:sz w:val="20"/>
                                  <w:szCs w:val="20"/>
                                  <w:lang w:val="en-US"/>
                                </w:rPr>
                              </m:ctrlPr>
                            </m:fPr>
                            <m:num>
                              <m:sSub>
                                <m:sSubPr>
                                  <m:ctrlPr>
                                    <w:rPr>
                                      <w:rFonts w:ascii="Cambria Math" w:hAnsi="Cambria Math"/>
                                      <w:i/>
                                      <w:iCs/>
                                      <w:color w:val="000000" w:themeColor="text1"/>
                                      <w:kern w:val="24"/>
                                      <w:sz w:val="20"/>
                                      <w:szCs w:val="20"/>
                                      <w:lang w:val="en-US"/>
                                    </w:rPr>
                                  </m:ctrlPr>
                                </m:sSubPr>
                                <m:e>
                                  <m:acc>
                                    <m:accPr>
                                      <m:chr m:val="̇"/>
                                      <m:ctrlPr>
                                        <w:rPr>
                                          <w:rFonts w:ascii="Cambria Math" w:hAnsi="Cambria Math"/>
                                          <w:i/>
                                          <w:iCs/>
                                          <w:color w:val="000000" w:themeColor="text1"/>
                                          <w:kern w:val="24"/>
                                          <w:sz w:val="20"/>
                                          <w:szCs w:val="20"/>
                                          <w:lang w:val="en-US"/>
                                        </w:rPr>
                                      </m:ctrlPr>
                                    </m:accPr>
                                    <m:e>
                                      <m:r>
                                        <w:rPr>
                                          <w:rFonts w:ascii="Cambria Math" w:hAnsi="Cambria Math"/>
                                          <w:color w:val="000000" w:themeColor="text1"/>
                                          <w:kern w:val="24"/>
                                          <w:sz w:val="20"/>
                                          <w:szCs w:val="20"/>
                                          <w:lang w:val="en-US"/>
                                        </w:rPr>
                                        <m:t>m</m:t>
                                      </m:r>
                                    </m:e>
                                  </m:acc>
                                </m:e>
                                <m:sub>
                                  <m:r>
                                    <w:rPr>
                                      <w:rFonts w:ascii="Cambria Math" w:hAnsi="Cambria Math"/>
                                      <w:color w:val="000000" w:themeColor="text1"/>
                                      <w:kern w:val="24"/>
                                      <w:sz w:val="20"/>
                                      <w:szCs w:val="20"/>
                                      <w:lang w:val="en-US"/>
                                    </w:rPr>
                                    <m:t>o,num</m:t>
                                  </m:r>
                                </m:sub>
                              </m:sSub>
                            </m:num>
                            <m:den>
                              <m:sSub>
                                <m:sSubPr>
                                  <m:ctrlPr>
                                    <w:rPr>
                                      <w:rFonts w:ascii="Cambria Math" w:hAnsi="Cambria Math"/>
                                      <w:i/>
                                      <w:iCs/>
                                      <w:color w:val="000000" w:themeColor="text1"/>
                                      <w:kern w:val="24"/>
                                      <w:sz w:val="20"/>
                                      <w:szCs w:val="20"/>
                                      <w:lang w:val="en-US"/>
                                    </w:rPr>
                                  </m:ctrlPr>
                                </m:sSubPr>
                                <m:e>
                                  <m:acc>
                                    <m:accPr>
                                      <m:chr m:val="̇"/>
                                      <m:ctrlPr>
                                        <w:rPr>
                                          <w:rFonts w:ascii="Cambria Math" w:hAnsi="Cambria Math"/>
                                          <w:i/>
                                          <w:iCs/>
                                          <w:color w:val="000000" w:themeColor="text1"/>
                                          <w:kern w:val="24"/>
                                          <w:sz w:val="20"/>
                                          <w:szCs w:val="20"/>
                                          <w:lang w:val="en-US"/>
                                        </w:rPr>
                                      </m:ctrlPr>
                                    </m:accPr>
                                    <m:e>
                                      <m:r>
                                        <w:rPr>
                                          <w:rFonts w:ascii="Cambria Math" w:hAnsi="Cambria Math"/>
                                          <w:color w:val="000000" w:themeColor="text1"/>
                                          <w:kern w:val="24"/>
                                          <w:sz w:val="20"/>
                                          <w:szCs w:val="20"/>
                                          <w:lang w:val="en-US"/>
                                        </w:rPr>
                                        <m:t>m</m:t>
                                      </m:r>
                                    </m:e>
                                  </m:acc>
                                </m:e>
                                <m:sub>
                                  <m:r>
                                    <w:rPr>
                                      <w:rFonts w:ascii="Cambria Math" w:hAnsi="Cambria Math"/>
                                      <w:color w:val="000000" w:themeColor="text1"/>
                                      <w:kern w:val="24"/>
                                      <w:sz w:val="20"/>
                                      <w:szCs w:val="20"/>
                                      <w:lang w:val="en-US"/>
                                    </w:rPr>
                                    <m:t>0,th</m:t>
                                  </m:r>
                                </m:sub>
                              </m:sSub>
                            </m:den>
                          </m:f>
                        </m:oMath>
                      </m:oMathPara>
                    </w:p>
                  </w:txbxContent>
                </v:textbox>
              </v:shape>
            </w:pict>
          </mc:Fallback>
        </mc:AlternateContent>
      </w:r>
      <w:r w:rsidR="002C1929" w:rsidRPr="001C5BBF">
        <w:rPr>
          <w:noProof/>
          <w:lang w:val="en-US"/>
        </w:rPr>
        <mc:AlternateContent>
          <mc:Choice Requires="wps">
            <w:drawing>
              <wp:anchor distT="0" distB="0" distL="114300" distR="114300" simplePos="0" relativeHeight="251643392" behindDoc="0" locked="0" layoutInCell="1" allowOverlap="1" wp14:anchorId="4A41E091" wp14:editId="0629E5F0">
                <wp:simplePos x="0" y="0"/>
                <wp:positionH relativeFrom="column">
                  <wp:posOffset>53735</wp:posOffset>
                </wp:positionH>
                <wp:positionV relativeFrom="paragraph">
                  <wp:posOffset>185983</wp:posOffset>
                </wp:positionV>
                <wp:extent cx="371475" cy="28575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7AAC8657" w14:textId="77777777" w:rsidR="00FE45C7" w:rsidRPr="0091170E" w:rsidRDefault="00FE45C7" w:rsidP="002C1929">
                            <w:pPr>
                              <w:rPr>
                                <w:rFonts w:ascii="Times" w:hAnsi="Times" w:cs="Times"/>
                                <w:sz w:val="24"/>
                                <w:szCs w:val="24"/>
                              </w:rPr>
                            </w:pPr>
                            <w:r w:rsidRPr="0091170E">
                              <w:rPr>
                                <w:rFonts w:ascii="Times" w:hAnsi="Times" w:cs="Times"/>
                                <w:sz w:val="24"/>
                                <w:szCs w:val="24"/>
                              </w:rPr>
                              <w:t>(</w:t>
                            </w:r>
                            <w:r>
                              <w:rPr>
                                <w:rFonts w:ascii="Times" w:hAnsi="Times" w:cs="Times"/>
                                <w:sz w:val="24"/>
                                <w:szCs w:val="24"/>
                              </w:rPr>
                              <w:t>b</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E091" id="Text Box 108" o:spid="_x0000_s1074" type="#_x0000_t202" style="position:absolute;left:0;text-align:left;margin-left:4.25pt;margin-top:14.65pt;width:29.25pt;height:2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UnGg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" filled="f" stroked="f" strokeweight=".5pt">
                <v:textbox>
                  <w:txbxContent>
                    <w:p w14:paraId="7AAC8657" w14:textId="77777777" w:rsidR="00FE45C7" w:rsidRPr="0091170E" w:rsidRDefault="00FE45C7" w:rsidP="002C1929">
                      <w:pPr>
                        <w:rPr>
                          <w:rFonts w:ascii="Times" w:hAnsi="Times" w:cs="Times"/>
                          <w:sz w:val="24"/>
                          <w:szCs w:val="24"/>
                        </w:rPr>
                      </w:pPr>
                      <w:r w:rsidRPr="0091170E">
                        <w:rPr>
                          <w:rFonts w:ascii="Times" w:hAnsi="Times" w:cs="Times"/>
                          <w:sz w:val="24"/>
                          <w:szCs w:val="24"/>
                        </w:rPr>
                        <w:t>(</w:t>
                      </w:r>
                      <w:r>
                        <w:rPr>
                          <w:rFonts w:ascii="Times" w:hAnsi="Times" w:cs="Times"/>
                          <w:sz w:val="24"/>
                          <w:szCs w:val="24"/>
                        </w:rPr>
                        <w:t>b</w:t>
                      </w:r>
                      <w:r w:rsidRPr="0091170E">
                        <w:rPr>
                          <w:rFonts w:ascii="Times" w:hAnsi="Times" w:cs="Times"/>
                          <w:sz w:val="24"/>
                          <w:szCs w:val="24"/>
                        </w:rPr>
                        <w:t>)</w:t>
                      </w:r>
                    </w:p>
                  </w:txbxContent>
                </v:textbox>
              </v:shape>
            </w:pict>
          </mc:Fallback>
        </mc:AlternateContent>
      </w:r>
      <w:r w:rsidR="002C1929" w:rsidRPr="001C5BBF">
        <w:rPr>
          <w:rFonts w:ascii="Times New Roman" w:hAnsi="Times New Roman" w:cs="Times New Roman"/>
          <w:noProof/>
          <w:sz w:val="24"/>
          <w:szCs w:val="24"/>
          <w:lang w:val="en-US"/>
        </w:rPr>
        <mc:AlternateContent>
          <mc:Choice Requires="wps">
            <w:drawing>
              <wp:anchor distT="0" distB="0" distL="114300" distR="114300" simplePos="0" relativeHeight="251631104" behindDoc="0" locked="0" layoutInCell="1" allowOverlap="1" wp14:anchorId="5ECBD60C" wp14:editId="1066D7EC">
                <wp:simplePos x="0" y="0"/>
                <wp:positionH relativeFrom="column">
                  <wp:posOffset>1721112</wp:posOffset>
                </wp:positionH>
                <wp:positionV relativeFrom="paragraph">
                  <wp:posOffset>2205779</wp:posOffset>
                </wp:positionV>
                <wp:extent cx="617861" cy="184666"/>
                <wp:effectExtent l="0" t="0" r="0" b="0"/>
                <wp:wrapNone/>
                <wp:docPr id="110" name="TextBox 16"/>
                <wp:cNvGraphicFramePr/>
                <a:graphic xmlns:a="http://schemas.openxmlformats.org/drawingml/2006/main">
                  <a:graphicData uri="http://schemas.microsoft.com/office/word/2010/wordprocessingShape">
                    <wps:wsp>
                      <wps:cNvSpPr txBox="1"/>
                      <wps:spPr>
                        <a:xfrm rot="21044323">
                          <a:off x="0" y="0"/>
                          <a:ext cx="617861" cy="184666"/>
                        </a:xfrm>
                        <a:prstGeom prst="rect">
                          <a:avLst/>
                        </a:prstGeom>
                        <a:noFill/>
                      </wps:spPr>
                      <wps:txbx>
                        <w:txbxContent>
                          <w:p w14:paraId="797487E0" w14:textId="77777777" w:rsidR="00FE45C7" w:rsidRPr="001C1649" w:rsidRDefault="00FE45C7" w:rsidP="002C1929">
                            <w:pPr>
                              <w:rPr>
                                <w:rFonts w:ascii="Cambria Math" w:hAnsi="Cambria Math"/>
                                <w:i/>
                                <w:iCs/>
                                <w:color w:val="000000" w:themeColor="text1"/>
                                <w:kern w:val="24"/>
                                <w:sz w:val="20"/>
                                <w:szCs w:val="20"/>
                                <w:lang w:val="en-US"/>
                              </w:rPr>
                            </w:pPr>
                            <m:oMathPara>
                              <m:oMathParaPr>
                                <m:jc m:val="centerGroup"/>
                              </m:oMathParaPr>
                              <m:oMath>
                                <m:r>
                                  <w:rPr>
                                    <w:rFonts w:ascii="Cambria Math" w:hAnsi="Cambria Math"/>
                                    <w:color w:val="000000" w:themeColor="text1"/>
                                    <w:kern w:val="24"/>
                                    <w:sz w:val="20"/>
                                    <w:szCs w:val="20"/>
                                    <w:lang w:val="en-US"/>
                                  </w:rPr>
                                  <m:t>1+cos</m:t>
                                </m:r>
                                <m:r>
                                  <w:rPr>
                                    <w:rFonts w:ascii="Cambria Math" w:eastAsia="Cambria Math" w:hAnsi="Cambria Math"/>
                                    <w:color w:val="000000" w:themeColor="text1"/>
                                    <w:kern w:val="24"/>
                                    <w:sz w:val="20"/>
                                    <w:szCs w:val="20"/>
                                    <w:lang w:val="en-US"/>
                                  </w:rPr>
                                  <m:t>θ</m:t>
                                </m:r>
                              </m:oMath>
                            </m:oMathPara>
                          </w:p>
                        </w:txbxContent>
                      </wps:txbx>
                      <wps:bodyPr wrap="none" lIns="0" tIns="0" rIns="0" bIns="0" rtlCol="0">
                        <a:spAutoFit/>
                      </wps:bodyPr>
                    </wps:wsp>
                  </a:graphicData>
                </a:graphic>
              </wp:anchor>
            </w:drawing>
          </mc:Choice>
          <mc:Fallback>
            <w:pict>
              <v:shape w14:anchorId="5ECBD60C" id="TextBox 16" o:spid="_x0000_s1075" type="#_x0000_t202" style="position:absolute;left:0;text-align:left;margin-left:135.5pt;margin-top:173.7pt;width:48.65pt;height:14.55pt;rotation:-606947fd;z-index:251631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" filled="f" stroked="f">
                <v:textbox style="mso-fit-shape-to-text:t" inset="0,0,0,0">
                  <w:txbxContent>
                    <w:p w14:paraId="797487E0" w14:textId="77777777" w:rsidR="00FE45C7" w:rsidRPr="001C1649" w:rsidRDefault="00FE45C7" w:rsidP="002C1929">
                      <w:pPr>
                        <w:rPr>
                          <w:rFonts w:ascii="Cambria Math" w:hAnsi="Cambria Math"/>
                          <w:i/>
                          <w:iCs/>
                          <w:color w:val="000000" w:themeColor="text1"/>
                          <w:kern w:val="24"/>
                          <w:sz w:val="20"/>
                          <w:szCs w:val="20"/>
                          <w:lang w:val="en-US"/>
                        </w:rPr>
                      </w:pPr>
                      <m:oMathPara>
                        <m:oMathParaPr>
                          <m:jc m:val="centerGroup"/>
                        </m:oMathParaPr>
                        <m:oMath>
                          <m:r>
                            <w:rPr>
                              <w:rFonts w:ascii="Cambria Math" w:hAnsi="Cambria Math"/>
                              <w:color w:val="000000" w:themeColor="text1"/>
                              <w:kern w:val="24"/>
                              <w:sz w:val="20"/>
                              <w:szCs w:val="20"/>
                              <w:lang w:val="en-US"/>
                            </w:rPr>
                            <m:t>1+cos</m:t>
                          </m:r>
                          <m:r>
                            <w:rPr>
                              <w:rFonts w:ascii="Cambria Math" w:eastAsia="Cambria Math" w:hAnsi="Cambria Math"/>
                              <w:color w:val="000000" w:themeColor="text1"/>
                              <w:kern w:val="24"/>
                              <w:sz w:val="20"/>
                              <w:szCs w:val="20"/>
                              <w:lang w:val="en-US"/>
                            </w:rPr>
                            <m:t>θ</m:t>
                          </m:r>
                        </m:oMath>
                      </m:oMathPara>
                    </w:p>
                  </w:txbxContent>
                </v:textbox>
              </v:shape>
            </w:pict>
          </mc:Fallback>
        </mc:AlternateContent>
      </w:r>
      <w:r w:rsidR="002C1929" w:rsidRPr="001C5BBF">
        <w:rPr>
          <w:rFonts w:ascii="Times New Roman" w:hAnsi="Times New Roman" w:cs="Times New Roman"/>
          <w:noProof/>
          <w:sz w:val="24"/>
          <w:szCs w:val="24"/>
          <w:lang w:val="en-US"/>
        </w:rPr>
        <mc:AlternateContent>
          <mc:Choice Requires="wps">
            <w:drawing>
              <wp:anchor distT="0" distB="0" distL="114300" distR="114300" simplePos="0" relativeHeight="251634176" behindDoc="0" locked="0" layoutInCell="1" allowOverlap="1" wp14:anchorId="29DAF0F4" wp14:editId="547620E5">
                <wp:simplePos x="0" y="0"/>
                <wp:positionH relativeFrom="column">
                  <wp:posOffset>423593</wp:posOffset>
                </wp:positionH>
                <wp:positionV relativeFrom="paragraph">
                  <wp:posOffset>1663604</wp:posOffset>
                </wp:positionV>
                <wp:extent cx="440890" cy="184666"/>
                <wp:effectExtent l="0" t="0" r="0" b="0"/>
                <wp:wrapNone/>
                <wp:docPr id="109" name="TextBox 21"/>
                <wp:cNvGraphicFramePr/>
                <a:graphic xmlns:a="http://schemas.openxmlformats.org/drawingml/2006/main">
                  <a:graphicData uri="http://schemas.microsoft.com/office/word/2010/wordprocessingShape">
                    <wps:wsp>
                      <wps:cNvSpPr txBox="1"/>
                      <wps:spPr>
                        <a:xfrm>
                          <a:off x="0" y="0"/>
                          <a:ext cx="440890" cy="184666"/>
                        </a:xfrm>
                        <a:prstGeom prst="rect">
                          <a:avLst/>
                        </a:prstGeom>
                        <a:noFill/>
                      </wps:spPr>
                      <wps:txbx>
                        <w:txbxContent>
                          <w:p w14:paraId="47AAAB25" w14:textId="77777777" w:rsidR="00FE45C7" w:rsidRPr="005070FA" w:rsidRDefault="001C5BBF" w:rsidP="002C1929">
                            <w:pPr>
                              <w:rPr>
                                <w:rFonts w:ascii="Arial" w:hAnsi="Arial" w:cs="Arial"/>
                                <w:i/>
                                <w:iCs/>
                                <w:color w:val="000000" w:themeColor="text1"/>
                                <w:kern w:val="24"/>
                                <w:sz w:val="20"/>
                                <w:szCs w:val="20"/>
                                <w:lang w:val="en-US"/>
                              </w:rPr>
                            </w:pPr>
                            <m:oMathPara>
                              <m:oMathParaPr>
                                <m:jc m:val="centerGroup"/>
                              </m:oMathParaPr>
                              <m:oMath>
                                <m:sSub>
                                  <m:sSubPr>
                                    <m:ctrlPr>
                                      <w:rPr>
                                        <w:rFonts w:ascii="Cambria Math" w:hAnsi="Cambria Math" w:cs="Arial"/>
                                        <w:i/>
                                        <w:iCs/>
                                        <w:color w:val="000000" w:themeColor="text1"/>
                                        <w:kern w:val="24"/>
                                        <w:sz w:val="20"/>
                                        <w:szCs w:val="20"/>
                                        <w:lang w:val="en-US"/>
                                      </w:rPr>
                                    </m:ctrlPr>
                                  </m:sSubPr>
                                  <m:e>
                                    <m:r>
                                      <w:rPr>
                                        <w:rFonts w:ascii="Cambria Math" w:hAnsi="Cambria Math" w:cs="Arial"/>
                                        <w:color w:val="000000" w:themeColor="text1"/>
                                        <w:kern w:val="24"/>
                                        <w:sz w:val="20"/>
                                        <w:szCs w:val="20"/>
                                        <w:lang w:val="en-US"/>
                                      </w:rPr>
                                      <m:t>d</m:t>
                                    </m:r>
                                  </m:e>
                                  <m:sub>
                                    <m:r>
                                      <w:rPr>
                                        <w:rFonts w:ascii="Cambria Math" w:hAnsi="Cambria Math" w:cs="Arial"/>
                                        <w:color w:val="000000" w:themeColor="text1"/>
                                        <w:kern w:val="24"/>
                                        <w:sz w:val="20"/>
                                        <w:szCs w:val="20"/>
                                        <w:lang w:val="en-US"/>
                                      </w:rPr>
                                      <m:t>s</m:t>
                                    </m:r>
                                  </m:sub>
                                </m:sSub>
                                <m:r>
                                  <w:rPr>
                                    <w:rFonts w:ascii="Cambria Math" w:hAnsi="Cambria Math" w:cs="Arial"/>
                                    <w:color w:val="000000" w:themeColor="text1"/>
                                    <w:kern w:val="24"/>
                                    <w:sz w:val="20"/>
                                    <w:szCs w:val="20"/>
                                    <w:lang w:val="en-US"/>
                                  </w:rPr>
                                  <m:t>/</m:t>
                                </m:r>
                                <m:sSub>
                                  <m:sSubPr>
                                    <m:ctrlPr>
                                      <w:rPr>
                                        <w:rFonts w:ascii="Cambria Math" w:hAnsi="Cambria Math" w:cs="Arial"/>
                                        <w:i/>
                                        <w:iCs/>
                                        <w:color w:val="000000" w:themeColor="text1"/>
                                        <w:kern w:val="24"/>
                                        <w:sz w:val="20"/>
                                        <w:szCs w:val="20"/>
                                        <w:lang w:val="en-US"/>
                                      </w:rPr>
                                    </m:ctrlPr>
                                  </m:sSubPr>
                                  <m:e>
                                    <m:r>
                                      <w:rPr>
                                        <w:rFonts w:ascii="Cambria Math" w:hAnsi="Cambria Math" w:cs="Arial"/>
                                        <w:color w:val="000000" w:themeColor="text1"/>
                                        <w:kern w:val="24"/>
                                        <w:sz w:val="20"/>
                                        <w:szCs w:val="20"/>
                                        <w:lang w:val="en-US"/>
                                      </w:rPr>
                                      <m:t>R</m:t>
                                    </m:r>
                                  </m:e>
                                  <m:sub>
                                    <m:r>
                                      <w:rPr>
                                        <w:rFonts w:ascii="Cambria Math" w:hAnsi="Cambria Math" w:cs="Arial"/>
                                        <w:color w:val="000000" w:themeColor="text1"/>
                                        <w:kern w:val="24"/>
                                        <w:sz w:val="20"/>
                                        <w:szCs w:val="20"/>
                                        <w:lang w:val="en-US"/>
                                      </w:rPr>
                                      <m:t>d</m:t>
                                    </m:r>
                                  </m:sub>
                                </m:sSub>
                              </m:oMath>
                            </m:oMathPara>
                          </w:p>
                        </w:txbxContent>
                      </wps:txbx>
                      <wps:bodyPr wrap="none" lIns="0" tIns="0" rIns="0" bIns="0" rtlCol="0">
                        <a:spAutoFit/>
                      </wps:bodyPr>
                    </wps:wsp>
                  </a:graphicData>
                </a:graphic>
              </wp:anchor>
            </w:drawing>
          </mc:Choice>
          <mc:Fallback>
            <w:pict>
              <v:shape w14:anchorId="29DAF0F4" id="TextBox 21" o:spid="_x0000_s1076" type="#_x0000_t202" style="position:absolute;left:0;text-align:left;margin-left:33.35pt;margin-top:131pt;width:34.7pt;height:14.55pt;z-index:25163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" filled="f" stroked="f">
                <v:textbox style="mso-fit-shape-to-text:t" inset="0,0,0,0">
                  <w:txbxContent>
                    <w:p w14:paraId="47AAAB25" w14:textId="77777777" w:rsidR="00FE45C7" w:rsidRPr="005070FA" w:rsidRDefault="001C5BBF" w:rsidP="002C1929">
                      <w:pPr>
                        <w:rPr>
                          <w:rFonts w:ascii="Arial" w:hAnsi="Arial" w:cs="Arial"/>
                          <w:i/>
                          <w:iCs/>
                          <w:color w:val="000000" w:themeColor="text1"/>
                          <w:kern w:val="24"/>
                          <w:sz w:val="20"/>
                          <w:szCs w:val="20"/>
                          <w:lang w:val="en-US"/>
                        </w:rPr>
                      </w:pPr>
                      <m:oMathPara>
                        <m:oMathParaPr>
                          <m:jc m:val="centerGroup"/>
                        </m:oMathParaPr>
                        <m:oMath>
                          <m:sSub>
                            <m:sSubPr>
                              <m:ctrlPr>
                                <w:rPr>
                                  <w:rFonts w:ascii="Cambria Math" w:hAnsi="Cambria Math" w:cs="Arial"/>
                                  <w:i/>
                                  <w:iCs/>
                                  <w:color w:val="000000" w:themeColor="text1"/>
                                  <w:kern w:val="24"/>
                                  <w:sz w:val="20"/>
                                  <w:szCs w:val="20"/>
                                  <w:lang w:val="en-US"/>
                                </w:rPr>
                              </m:ctrlPr>
                            </m:sSubPr>
                            <m:e>
                              <m:r>
                                <w:rPr>
                                  <w:rFonts w:ascii="Cambria Math" w:hAnsi="Cambria Math" w:cs="Arial"/>
                                  <w:color w:val="000000" w:themeColor="text1"/>
                                  <w:kern w:val="24"/>
                                  <w:sz w:val="20"/>
                                  <w:szCs w:val="20"/>
                                  <w:lang w:val="en-US"/>
                                </w:rPr>
                                <m:t>d</m:t>
                              </m:r>
                            </m:e>
                            <m:sub>
                              <m:r>
                                <w:rPr>
                                  <w:rFonts w:ascii="Cambria Math" w:hAnsi="Cambria Math" w:cs="Arial"/>
                                  <w:color w:val="000000" w:themeColor="text1"/>
                                  <w:kern w:val="24"/>
                                  <w:sz w:val="20"/>
                                  <w:szCs w:val="20"/>
                                  <w:lang w:val="en-US"/>
                                </w:rPr>
                                <m:t>s</m:t>
                              </m:r>
                            </m:sub>
                          </m:sSub>
                          <m:r>
                            <w:rPr>
                              <w:rFonts w:ascii="Cambria Math" w:hAnsi="Cambria Math" w:cs="Arial"/>
                              <w:color w:val="000000" w:themeColor="text1"/>
                              <w:kern w:val="24"/>
                              <w:sz w:val="20"/>
                              <w:szCs w:val="20"/>
                              <w:lang w:val="en-US"/>
                            </w:rPr>
                            <m:t>/</m:t>
                          </m:r>
                          <m:sSub>
                            <m:sSubPr>
                              <m:ctrlPr>
                                <w:rPr>
                                  <w:rFonts w:ascii="Cambria Math" w:hAnsi="Cambria Math" w:cs="Arial"/>
                                  <w:i/>
                                  <w:iCs/>
                                  <w:color w:val="000000" w:themeColor="text1"/>
                                  <w:kern w:val="24"/>
                                  <w:sz w:val="20"/>
                                  <w:szCs w:val="20"/>
                                  <w:lang w:val="en-US"/>
                                </w:rPr>
                              </m:ctrlPr>
                            </m:sSubPr>
                            <m:e>
                              <m:r>
                                <w:rPr>
                                  <w:rFonts w:ascii="Cambria Math" w:hAnsi="Cambria Math" w:cs="Arial"/>
                                  <w:color w:val="000000" w:themeColor="text1"/>
                                  <w:kern w:val="24"/>
                                  <w:sz w:val="20"/>
                                  <w:szCs w:val="20"/>
                                  <w:lang w:val="en-US"/>
                                </w:rPr>
                                <m:t>R</m:t>
                              </m:r>
                            </m:e>
                            <m:sub>
                              <m:r>
                                <w:rPr>
                                  <w:rFonts w:ascii="Cambria Math" w:hAnsi="Cambria Math" w:cs="Arial"/>
                                  <w:color w:val="000000" w:themeColor="text1"/>
                                  <w:kern w:val="24"/>
                                  <w:sz w:val="20"/>
                                  <w:szCs w:val="20"/>
                                  <w:lang w:val="en-US"/>
                                </w:rPr>
                                <m:t>d</m:t>
                              </m:r>
                            </m:sub>
                          </m:sSub>
                        </m:oMath>
                      </m:oMathPara>
                    </w:p>
                  </w:txbxContent>
                </v:textbox>
              </v:shape>
            </w:pict>
          </mc:Fallback>
        </mc:AlternateContent>
      </w:r>
      <w:r w:rsidR="002C1929" w:rsidRPr="001C5BBF">
        <w:rPr>
          <w:noProof/>
          <w:lang w:val="en-US"/>
        </w:rPr>
        <w:drawing>
          <wp:inline distT="0" distB="0" distL="0" distR="0" wp14:anchorId="34BCE00A" wp14:editId="52D8D8D1">
            <wp:extent cx="2363638" cy="2378841"/>
            <wp:effectExtent l="0" t="0" r="0" b="2540"/>
            <wp:docPr id="112" name="Picture 10" descr="Chart, surface chart&#10;&#10;Description automatically generated">
              <a:extLst xmlns:a="http://schemas.openxmlformats.org/drawingml/2006/main">
                <a:ext uri="{FF2B5EF4-FFF2-40B4-BE49-F238E27FC236}">
                  <a16:creationId xmlns:a16="http://schemas.microsoft.com/office/drawing/2014/main" id="{9C73FE4F-D14A-1A14-6CC8-7E1AB3221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Chart, surface chart&#10;&#10;Description automatically generated">
                      <a:extLst>
                        <a:ext uri="{FF2B5EF4-FFF2-40B4-BE49-F238E27FC236}">
                          <a16:creationId xmlns:a16="http://schemas.microsoft.com/office/drawing/2014/main" id="{9C73FE4F-D14A-1A14-6CC8-7E1AB3221AF6}"/>
                        </a:ext>
                      </a:extLst>
                    </pic:cNvPr>
                    <pic:cNvPicPr>
                      <a:picLocks noChangeAspect="1"/>
                    </pic:cNvPicPr>
                  </pic:nvPicPr>
                  <pic:blipFill>
                    <a:blip r:embed="rId64"/>
                    <a:stretch>
                      <a:fillRect/>
                    </a:stretch>
                  </pic:blipFill>
                  <pic:spPr>
                    <a:xfrm>
                      <a:off x="0" y="0"/>
                      <a:ext cx="2366094" cy="2381313"/>
                    </a:xfrm>
                    <a:prstGeom prst="rect">
                      <a:avLst/>
                    </a:prstGeom>
                  </pic:spPr>
                </pic:pic>
              </a:graphicData>
            </a:graphic>
          </wp:inline>
        </w:drawing>
      </w:r>
      <w:r w:rsidR="00BE3EE3" w:rsidRPr="001C5BBF">
        <w:rPr>
          <w:lang w:val="en-US"/>
        </w:rPr>
        <w:object w:dxaOrig="15437" w:dyaOrig="11815" w14:anchorId="4A12C2F3">
          <v:shape id="_x0000_i1087" type="#_x0000_t75" style="width:214.55pt;height:173.1pt" o:ole="">
            <v:imagedata r:id="rId65" o:title="" croptop="6415f" cropbottom="2024f" cropleft="3757f" cropright="7533f"/>
          </v:shape>
          <o:OLEObject Type="Embed" ProgID="Origin95.Graph" ShapeID="_x0000_i1087" DrawAspect="Content" ObjectID="_1738673226" r:id="rId66"/>
        </w:object>
      </w:r>
    </w:p>
    <w:p w14:paraId="0482E797" w14:textId="3CAD04D8" w:rsidR="000C0129" w:rsidRPr="001C5BBF" w:rsidRDefault="00046AAC" w:rsidP="004F1D84">
      <w:pPr>
        <w:spacing w:after="0" w:line="480" w:lineRule="auto"/>
        <w:jc w:val="both"/>
        <w:rPr>
          <w:rFonts w:ascii="Times New Roman" w:hAnsi="Times New Roman" w:cs="Times New Roman"/>
          <w:i/>
          <w:iCs/>
          <w:sz w:val="24"/>
          <w:szCs w:val="24"/>
          <w:lang w:val="en-US"/>
        </w:rPr>
      </w:pPr>
      <w:r w:rsidRPr="001C5BBF">
        <w:rPr>
          <w:rFonts w:ascii="Times New Roman" w:hAnsi="Times New Roman" w:cs="Times New Roman"/>
          <w:b/>
          <w:bCs/>
          <w:sz w:val="24"/>
          <w:szCs w:val="24"/>
          <w:lang w:val="en-US"/>
        </w:rPr>
        <w:t>F</w:t>
      </w:r>
      <w:r w:rsidR="00611CF5" w:rsidRPr="001C5BBF">
        <w:rPr>
          <w:rFonts w:ascii="Times New Roman" w:hAnsi="Times New Roman" w:cs="Times New Roman"/>
          <w:b/>
          <w:bCs/>
          <w:sz w:val="24"/>
          <w:szCs w:val="24"/>
          <w:lang w:val="en-US"/>
        </w:rPr>
        <w:t>IG</w:t>
      </w:r>
      <w:r w:rsidRPr="001C5BBF">
        <w:rPr>
          <w:rFonts w:ascii="Times New Roman" w:hAnsi="Times New Roman" w:cs="Times New Roman"/>
          <w:b/>
          <w:bCs/>
          <w:sz w:val="24"/>
          <w:szCs w:val="24"/>
          <w:lang w:val="en-US"/>
        </w:rPr>
        <w:t xml:space="preserve">. </w:t>
      </w:r>
      <w:r w:rsidR="0016417D" w:rsidRPr="001C5BBF">
        <w:rPr>
          <w:rFonts w:ascii="Times New Roman" w:hAnsi="Times New Roman" w:cs="Times New Roman"/>
          <w:b/>
          <w:bCs/>
          <w:sz w:val="24"/>
          <w:szCs w:val="24"/>
          <w:lang w:val="en-US"/>
        </w:rPr>
        <w:t>7</w:t>
      </w:r>
      <w:r w:rsidRPr="001C5BBF">
        <w:rPr>
          <w:rFonts w:ascii="Times New Roman" w:hAnsi="Times New Roman" w:cs="Times New Roman"/>
          <w:b/>
          <w:bCs/>
          <w:sz w:val="24"/>
          <w:szCs w:val="24"/>
          <w:lang w:val="en-US"/>
        </w:rPr>
        <w:t>.</w:t>
      </w:r>
      <w:r w:rsidRPr="001C5BBF">
        <w:rPr>
          <w:rFonts w:ascii="Times New Roman" w:hAnsi="Times New Roman" w:cs="Times New Roman"/>
          <w:sz w:val="24"/>
          <w:szCs w:val="24"/>
          <w:lang w:val="en-US"/>
        </w:rPr>
        <w:t xml:space="preserve"> </w:t>
      </w:r>
      <w:r w:rsidR="00965836" w:rsidRPr="001C5BBF">
        <w:rPr>
          <w:rFonts w:ascii="Times New Roman" w:hAnsi="Times New Roman" w:cs="Times New Roman"/>
          <w:sz w:val="24"/>
          <w:szCs w:val="24"/>
          <w:lang w:val="en-US"/>
        </w:rPr>
        <w:t>E</w:t>
      </w:r>
      <w:r w:rsidRPr="001C5BBF">
        <w:rPr>
          <w:rFonts w:ascii="Times New Roman" w:hAnsi="Times New Roman" w:cs="Times New Roman"/>
          <w:sz w:val="24"/>
          <w:szCs w:val="24"/>
          <w:lang w:val="en-US"/>
        </w:rPr>
        <w:t xml:space="preserve">ffect of </w:t>
      </w:r>
      <w:r w:rsidR="00DB3084" w:rsidRPr="001C5BBF">
        <w:rPr>
          <w:rFonts w:ascii="Times New Roman" w:hAnsi="Times New Roman" w:cs="Times New Roman"/>
          <w:sz w:val="24"/>
          <w:szCs w:val="24"/>
          <w:lang w:val="en-US"/>
        </w:rPr>
        <w:t xml:space="preserve">the </w:t>
      </w:r>
      <w:r w:rsidRPr="001C5BBF">
        <w:rPr>
          <w:rFonts w:ascii="Times New Roman" w:hAnsi="Times New Roman" w:cs="Times New Roman"/>
          <w:sz w:val="24"/>
          <w:szCs w:val="24"/>
          <w:lang w:val="en-US"/>
        </w:rPr>
        <w:t>contact angle</w:t>
      </w:r>
      <w:r w:rsidR="009C7057" w:rsidRPr="001C5BBF">
        <w:rPr>
          <w:rFonts w:ascii="Times New Roman" w:hAnsi="Times New Roman" w:cs="Times New Roman"/>
          <w:sz w:val="24"/>
          <w:szCs w:val="24"/>
          <w:lang w:val="en-US"/>
        </w:rPr>
        <w:t xml:space="preserve"> </w:t>
      </w:r>
      <w:r w:rsidRPr="001C5BBF">
        <w:rPr>
          <w:rFonts w:ascii="Times New Roman" w:hAnsi="Times New Roman" w:cs="Times New Roman"/>
          <w:sz w:val="24"/>
          <w:szCs w:val="24"/>
          <w:lang w:val="en-US"/>
        </w:rPr>
        <w:t>and</w:t>
      </w:r>
      <w:r w:rsidR="00CE13DC" w:rsidRPr="001C5BBF">
        <w:rPr>
          <w:rFonts w:ascii="Times New Roman" w:hAnsi="Times New Roman" w:cs="Times New Roman"/>
          <w:sz w:val="24"/>
          <w:szCs w:val="24"/>
          <w:lang w:val="en-US"/>
        </w:rPr>
        <w:t xml:space="preserve"> </w:t>
      </w:r>
      <w:r w:rsidR="009C7057" w:rsidRPr="001C5BBF">
        <w:rPr>
          <w:rFonts w:ascii="Times New Roman" w:hAnsi="Times New Roman" w:cs="Times New Roman"/>
          <w:sz w:val="24"/>
          <w:szCs w:val="24"/>
          <w:lang w:val="en-US"/>
        </w:rPr>
        <w:t xml:space="preserve">dimensionless separation distance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oMath>
      <w:r w:rsidR="009C7057" w:rsidRPr="001C5BBF" w:rsidDel="009C7057">
        <w:rPr>
          <w:rFonts w:ascii="Times New Roman" w:hAnsi="Times New Roman" w:cs="Times New Roman"/>
          <w:sz w:val="24"/>
          <w:szCs w:val="24"/>
          <w:lang w:val="en-US"/>
        </w:rPr>
        <w:t xml:space="preserve"> </w:t>
      </w:r>
      <w:r w:rsidR="0001644B" w:rsidRPr="001C5BBF">
        <w:rPr>
          <w:rFonts w:ascii="Times New Roman" w:hAnsi="Times New Roman" w:cs="Times New Roman"/>
          <w:sz w:val="24"/>
          <w:szCs w:val="24"/>
          <w:lang w:val="en-US"/>
        </w:rPr>
        <w:t xml:space="preserve">on (a) </w:t>
      </w:r>
      <w:r w:rsidR="00965836" w:rsidRPr="001C5BBF">
        <w:rPr>
          <w:rFonts w:ascii="Times New Roman" w:hAnsi="Times New Roman" w:cs="Times New Roman"/>
          <w:sz w:val="24"/>
          <w:szCs w:val="24"/>
          <w:lang w:val="en-US"/>
        </w:rPr>
        <w:t xml:space="preserve">the </w:t>
      </w:r>
      <w:r w:rsidR="0001644B" w:rsidRPr="001C5BBF">
        <w:rPr>
          <w:rFonts w:ascii="Times New Roman" w:hAnsi="Times New Roman" w:cs="Times New Roman"/>
          <w:sz w:val="24"/>
          <w:szCs w:val="24"/>
          <w:lang w:val="en-US"/>
        </w:rPr>
        <w:t xml:space="preserve">evaporation rate </w:t>
      </w:r>
      <w:r w:rsidR="007942DE" w:rsidRPr="001C5BBF">
        <w:rPr>
          <w:rFonts w:ascii="Times New Roman" w:hAnsi="Times New Roman" w:cs="Times New Roman"/>
          <w:sz w:val="24"/>
          <w:szCs w:val="24"/>
          <w:lang w:val="en-US"/>
        </w:rPr>
        <w:t xml:space="preserve">of </w:t>
      </w:r>
      <w:r w:rsidR="00965836" w:rsidRPr="001C5BBF">
        <w:rPr>
          <w:rFonts w:ascii="Times New Roman" w:hAnsi="Times New Roman" w:cs="Times New Roman"/>
          <w:sz w:val="24"/>
          <w:szCs w:val="24"/>
          <w:lang w:val="en-US"/>
        </w:rPr>
        <w:t xml:space="preserve">the </w:t>
      </w:r>
      <w:r w:rsidR="00C12BC1" w:rsidRPr="001C5BBF">
        <w:rPr>
          <w:rFonts w:ascii="Times New Roman" w:hAnsi="Times New Roman" w:cs="Times New Roman"/>
          <w:sz w:val="24"/>
          <w:szCs w:val="24"/>
          <w:lang w:val="en-US"/>
        </w:rPr>
        <w:t>reference</w:t>
      </w:r>
      <w:r w:rsidR="007942DE" w:rsidRPr="001C5BBF">
        <w:rPr>
          <w:rFonts w:ascii="Times New Roman" w:hAnsi="Times New Roman" w:cs="Times New Roman"/>
          <w:sz w:val="24"/>
          <w:szCs w:val="24"/>
          <w:lang w:val="en-US"/>
        </w:rPr>
        <w:t xml:space="preserve"> droplet </w:t>
      </w:r>
      <w:r w:rsidR="004E7A1A" w:rsidRPr="001C5BBF">
        <w:rPr>
          <w:rFonts w:ascii="Times New Roman" w:hAnsi="Times New Roman" w:cs="Times New Roman"/>
          <w:sz w:val="24"/>
          <w:szCs w:val="24"/>
          <w:lang w:val="en-US"/>
        </w:rPr>
        <w:t>normalized by</w:t>
      </w:r>
      <w:r w:rsidR="007942DE" w:rsidRPr="001C5BBF">
        <w:rPr>
          <w:rFonts w:ascii="Times New Roman" w:hAnsi="Times New Roman" w:cs="Times New Roman"/>
          <w:sz w:val="24"/>
          <w:szCs w:val="24"/>
          <w:lang w:val="en-US"/>
        </w:rPr>
        <w:t xml:space="preserve"> </w:t>
      </w:r>
      <w:r w:rsidR="00965836" w:rsidRPr="001C5BBF">
        <w:rPr>
          <w:rFonts w:ascii="Times New Roman" w:hAnsi="Times New Roman" w:cs="Times New Roman"/>
          <w:sz w:val="24"/>
          <w:szCs w:val="24"/>
          <w:lang w:val="en-US"/>
        </w:rPr>
        <w:t xml:space="preserve">the </w:t>
      </w:r>
      <w:r w:rsidR="004E7A1A" w:rsidRPr="001C5BBF">
        <w:rPr>
          <w:rFonts w:ascii="Times New Roman" w:hAnsi="Times New Roman" w:cs="Times New Roman"/>
          <w:sz w:val="24"/>
          <w:szCs w:val="24"/>
          <w:lang w:val="en-US"/>
        </w:rPr>
        <w:t xml:space="preserve">evaporation rate of the </w:t>
      </w:r>
      <w:r w:rsidR="003C0C13" w:rsidRPr="001C5BBF">
        <w:rPr>
          <w:rFonts w:ascii="Times New Roman" w:hAnsi="Times New Roman" w:cs="Times New Roman"/>
          <w:sz w:val="24"/>
          <w:szCs w:val="24"/>
          <w:lang w:val="en-US"/>
        </w:rPr>
        <w:t xml:space="preserve">isolated </w:t>
      </w:r>
      <w:r w:rsidR="00965836" w:rsidRPr="001C5BBF">
        <w:rPr>
          <w:rFonts w:ascii="Times New Roman" w:hAnsi="Times New Roman" w:cs="Times New Roman"/>
          <w:sz w:val="24"/>
          <w:szCs w:val="24"/>
          <w:lang w:val="en-US"/>
        </w:rPr>
        <w:t>droplet</w:t>
      </w:r>
      <w:r w:rsidR="009A33A5" w:rsidRPr="001C5BBF">
        <w:rPr>
          <w:rFonts w:ascii="Times New Roman" w:hAnsi="Times New Roman" w:cs="Times New Roman"/>
          <w:sz w:val="24"/>
          <w:szCs w:val="24"/>
          <w:lang w:val="en-US"/>
        </w:rPr>
        <w:t xml:space="preserv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0</m:t>
                </m:r>
              </m:sub>
            </m:sSub>
          </m:num>
          <m:den>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is0</m:t>
                </m:r>
              </m:sub>
            </m:sSub>
          </m:den>
        </m:f>
      </m:oMath>
      <w:r w:rsidR="007942DE" w:rsidRPr="001C5BBF">
        <w:rPr>
          <w:rFonts w:ascii="Times New Roman" w:hAnsi="Times New Roman" w:cs="Times New Roman"/>
          <w:sz w:val="24"/>
          <w:szCs w:val="24"/>
          <w:lang w:val="en-US"/>
        </w:rPr>
        <w:t xml:space="preserve">, (b) </w:t>
      </w:r>
      <w:r w:rsidR="00965836" w:rsidRPr="001C5BBF">
        <w:rPr>
          <w:rFonts w:ascii="Times New Roman" w:hAnsi="Times New Roman" w:cs="Times New Roman"/>
          <w:sz w:val="24"/>
          <w:szCs w:val="24"/>
          <w:lang w:val="en-US"/>
        </w:rPr>
        <w:t xml:space="preserve">the </w:t>
      </w:r>
      <w:r w:rsidR="007942DE" w:rsidRPr="001C5BBF">
        <w:rPr>
          <w:rFonts w:ascii="Times New Roman" w:hAnsi="Times New Roman" w:cs="Times New Roman"/>
          <w:sz w:val="24"/>
          <w:szCs w:val="24"/>
          <w:lang w:val="en-US"/>
        </w:rPr>
        <w:t xml:space="preserve">evaporation rate of </w:t>
      </w:r>
      <w:r w:rsidR="00965836" w:rsidRPr="001C5BBF">
        <w:rPr>
          <w:rFonts w:ascii="Times New Roman" w:hAnsi="Times New Roman" w:cs="Times New Roman"/>
          <w:sz w:val="24"/>
          <w:szCs w:val="24"/>
          <w:lang w:val="en-US"/>
        </w:rPr>
        <w:t xml:space="preserve">the </w:t>
      </w:r>
      <w:r w:rsidR="004437B8" w:rsidRPr="001C5BBF">
        <w:rPr>
          <w:rFonts w:ascii="Times New Roman" w:hAnsi="Times New Roman" w:cs="Times New Roman"/>
          <w:sz w:val="24"/>
          <w:szCs w:val="24"/>
          <w:lang w:val="en-US"/>
        </w:rPr>
        <w:t>reference droplet</w:t>
      </w:r>
      <w:r w:rsidR="00C12BC1" w:rsidRPr="001C5BBF">
        <w:rPr>
          <w:rFonts w:ascii="Times New Roman" w:hAnsi="Times New Roman" w:cs="Times New Roman"/>
          <w:sz w:val="24"/>
          <w:szCs w:val="24"/>
          <w:lang w:val="en-US"/>
        </w:rPr>
        <w:t xml:space="preserve"> </w:t>
      </w:r>
      <w:r w:rsidR="004E7A1A" w:rsidRPr="001C5BBF">
        <w:rPr>
          <w:rFonts w:ascii="Times New Roman" w:hAnsi="Times New Roman" w:cs="Times New Roman"/>
          <w:sz w:val="24"/>
          <w:szCs w:val="24"/>
          <w:lang w:val="en-US"/>
        </w:rPr>
        <w:t>normalized by</w:t>
      </w:r>
      <w:r w:rsidR="00C12BC1" w:rsidRPr="001C5BBF">
        <w:rPr>
          <w:rFonts w:ascii="Times New Roman" w:hAnsi="Times New Roman" w:cs="Times New Roman"/>
          <w:sz w:val="24"/>
          <w:szCs w:val="24"/>
          <w:lang w:val="en-US"/>
        </w:rPr>
        <w:t xml:space="preserve"> </w:t>
      </w:r>
      <w:r w:rsidR="00965836" w:rsidRPr="001C5BBF">
        <w:rPr>
          <w:rFonts w:ascii="Times New Roman" w:hAnsi="Times New Roman" w:cs="Times New Roman"/>
          <w:sz w:val="24"/>
          <w:szCs w:val="24"/>
          <w:lang w:val="en-US"/>
        </w:rPr>
        <w:t xml:space="preserve">the </w:t>
      </w:r>
      <w:r w:rsidR="00C12BC1" w:rsidRPr="001C5BBF">
        <w:rPr>
          <w:rFonts w:ascii="Times New Roman" w:hAnsi="Times New Roman" w:cs="Times New Roman"/>
          <w:sz w:val="24"/>
          <w:szCs w:val="24"/>
          <w:lang w:val="en-US"/>
        </w:rPr>
        <w:t xml:space="preserve">prediction </w:t>
      </w:r>
      <w:r w:rsidR="004E7A1A" w:rsidRPr="001C5BBF">
        <w:rPr>
          <w:rFonts w:ascii="Times New Roman" w:hAnsi="Times New Roman" w:cs="Times New Roman"/>
          <w:sz w:val="24"/>
          <w:szCs w:val="24"/>
          <w:lang w:val="en-US"/>
        </w:rPr>
        <w:t>of</w:t>
      </w:r>
      <w:r w:rsidR="00C12BC1" w:rsidRPr="001C5BBF">
        <w:rPr>
          <w:rFonts w:ascii="Times New Roman" w:hAnsi="Times New Roman" w:cs="Times New Roman"/>
          <w:sz w:val="24"/>
          <w:szCs w:val="24"/>
          <w:lang w:val="en-US"/>
        </w:rPr>
        <w:t xml:space="preserve"> </w:t>
      </w:r>
      <w:r w:rsidR="007942DE" w:rsidRPr="001C5BBF">
        <w:rPr>
          <w:rFonts w:ascii="Times New Roman" w:hAnsi="Times New Roman" w:cs="Times New Roman"/>
          <w:sz w:val="24"/>
          <w:szCs w:val="24"/>
          <w:lang w:val="en-US"/>
        </w:rPr>
        <w:t>Eq. (3)</w:t>
      </w:r>
      <w:r w:rsidR="00130D88" w:rsidRPr="001C5BBF">
        <w:rPr>
          <w:rFonts w:ascii="Times New Roman" w:hAnsi="Times New Roman" w:cs="Times New Roman"/>
          <w:sz w:val="24"/>
          <w:szCs w:val="24"/>
          <w:lang w:val="en-US"/>
        </w:rPr>
        <w:t xml:space="preserve"> </w:t>
      </w:r>
      <m:oMath>
        <m:f>
          <m:fPr>
            <m:type m:val="lin"/>
            <m:ctrlPr>
              <w:rPr>
                <w:rFonts w:ascii="Cambria Math" w:hAnsi="Cambria Math"/>
                <w:i/>
                <w:iCs/>
                <w:kern w:val="24"/>
                <w:sz w:val="24"/>
                <w:szCs w:val="24"/>
                <w:lang w:val="en-US"/>
              </w:rPr>
            </m:ctrlPr>
          </m:fPr>
          <m:num>
            <m:sSub>
              <m:sSubPr>
                <m:ctrlPr>
                  <w:rPr>
                    <w:rFonts w:ascii="Cambria Math" w:hAnsi="Cambria Math"/>
                    <w:i/>
                    <w:iCs/>
                    <w:kern w:val="24"/>
                    <w:sz w:val="24"/>
                    <w:szCs w:val="24"/>
                    <w:lang w:val="en-US"/>
                  </w:rPr>
                </m:ctrlPr>
              </m:sSubPr>
              <m:e>
                <m:acc>
                  <m:accPr>
                    <m:chr m:val="̇"/>
                    <m:ctrlPr>
                      <w:rPr>
                        <w:rFonts w:ascii="Cambria Math" w:hAnsi="Cambria Math"/>
                        <w:i/>
                        <w:iCs/>
                        <w:kern w:val="24"/>
                        <w:sz w:val="24"/>
                        <w:szCs w:val="24"/>
                        <w:lang w:val="en-US"/>
                      </w:rPr>
                    </m:ctrlPr>
                  </m:accPr>
                  <m:e>
                    <m:r>
                      <w:rPr>
                        <w:rFonts w:ascii="Cambria Math" w:hAnsi="Cambria Math"/>
                        <w:kern w:val="24"/>
                        <w:sz w:val="24"/>
                        <w:szCs w:val="24"/>
                        <w:lang w:val="en-US"/>
                      </w:rPr>
                      <m:t>m</m:t>
                    </m:r>
                  </m:e>
                </m:acc>
              </m:e>
              <m:sub>
                <m:r>
                  <w:rPr>
                    <w:rFonts w:ascii="Cambria Math" w:hAnsi="Cambria Math"/>
                    <w:kern w:val="24"/>
                    <w:sz w:val="24"/>
                    <w:szCs w:val="24"/>
                    <w:lang w:val="en-US"/>
                  </w:rPr>
                  <m:t>0,num</m:t>
                </m:r>
              </m:sub>
            </m:sSub>
          </m:num>
          <m:den>
            <m:sSub>
              <m:sSubPr>
                <m:ctrlPr>
                  <w:rPr>
                    <w:rFonts w:ascii="Cambria Math" w:hAnsi="Cambria Math"/>
                    <w:i/>
                    <w:iCs/>
                    <w:kern w:val="24"/>
                    <w:sz w:val="24"/>
                    <w:szCs w:val="24"/>
                    <w:lang w:val="en-US"/>
                  </w:rPr>
                </m:ctrlPr>
              </m:sSubPr>
              <m:e>
                <m:acc>
                  <m:accPr>
                    <m:chr m:val="̇"/>
                    <m:ctrlPr>
                      <w:rPr>
                        <w:rFonts w:ascii="Cambria Math" w:hAnsi="Cambria Math"/>
                        <w:i/>
                        <w:iCs/>
                        <w:kern w:val="24"/>
                        <w:sz w:val="24"/>
                        <w:szCs w:val="24"/>
                        <w:lang w:val="en-US"/>
                      </w:rPr>
                    </m:ctrlPr>
                  </m:accPr>
                  <m:e>
                    <m:r>
                      <w:rPr>
                        <w:rFonts w:ascii="Cambria Math" w:hAnsi="Cambria Math"/>
                        <w:kern w:val="24"/>
                        <w:sz w:val="24"/>
                        <w:szCs w:val="24"/>
                        <w:lang w:val="en-US"/>
                      </w:rPr>
                      <m:t>m</m:t>
                    </m:r>
                  </m:e>
                </m:acc>
              </m:e>
              <m:sub>
                <m:r>
                  <w:rPr>
                    <w:rFonts w:ascii="Cambria Math" w:hAnsi="Cambria Math"/>
                    <w:kern w:val="24"/>
                    <w:sz w:val="24"/>
                    <w:szCs w:val="24"/>
                    <w:lang w:val="en-US"/>
                  </w:rPr>
                  <m:t>0,th</m:t>
                </m:r>
              </m:sub>
            </m:sSub>
          </m:den>
        </m:f>
      </m:oMath>
      <w:r w:rsidR="007942DE" w:rsidRPr="001C5BBF">
        <w:rPr>
          <w:rFonts w:ascii="Times New Roman" w:hAnsi="Times New Roman" w:cs="Times New Roman"/>
          <w:sz w:val="24"/>
          <w:szCs w:val="24"/>
          <w:lang w:val="en-US"/>
        </w:rPr>
        <w:t xml:space="preserve">, and (c) </w:t>
      </w:r>
      <w:r w:rsidR="00613D7F" w:rsidRPr="001C5BBF">
        <w:rPr>
          <w:rFonts w:ascii="Times New Roman" w:hAnsi="Times New Roman" w:cs="Times New Roman"/>
          <w:sz w:val="24"/>
          <w:szCs w:val="24"/>
          <w:lang w:val="en-US"/>
        </w:rPr>
        <w:t xml:space="preserve">the </w:t>
      </w:r>
      <w:r w:rsidR="007942DE" w:rsidRPr="001C5BBF">
        <w:rPr>
          <w:rFonts w:ascii="Times New Roman" w:hAnsi="Times New Roman" w:cs="Times New Roman"/>
          <w:sz w:val="24"/>
          <w:szCs w:val="24"/>
          <w:lang w:val="en-US"/>
        </w:rPr>
        <w:t xml:space="preserve">contact angle function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θ</m:t>
            </m:r>
          </m:e>
        </m:d>
      </m:oMath>
      <w:r w:rsidR="007942DE" w:rsidRPr="001C5BBF">
        <w:rPr>
          <w:rFonts w:ascii="Times New Roman" w:hAnsi="Times New Roman" w:cs="Times New Roman"/>
          <w:sz w:val="24"/>
          <w:szCs w:val="24"/>
          <w:lang w:val="en-US"/>
        </w:rPr>
        <w:t>.</w:t>
      </w:r>
    </w:p>
    <w:p w14:paraId="507EFD54" w14:textId="3AC2A5D6" w:rsidR="008C096B" w:rsidRPr="001C5BBF" w:rsidRDefault="001E4E94">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To </w:t>
      </w:r>
      <w:r w:rsidR="00C638FC" w:rsidRPr="001C5BBF">
        <w:rPr>
          <w:rFonts w:ascii="Times New Roman" w:hAnsi="Times New Roman" w:cs="Times New Roman"/>
          <w:sz w:val="24"/>
          <w:szCs w:val="24"/>
          <w:lang w:val="en-US"/>
        </w:rPr>
        <w:t>obtain</w:t>
      </w:r>
      <w:r w:rsidRPr="001C5BBF">
        <w:rPr>
          <w:rFonts w:ascii="Times New Roman" w:hAnsi="Times New Roman" w:cs="Times New Roman"/>
          <w:sz w:val="24"/>
          <w:szCs w:val="24"/>
          <w:lang w:val="en-US"/>
        </w:rPr>
        <w:t xml:space="preserve"> </w:t>
      </w:r>
      <m:oMath>
        <m:r>
          <w:rPr>
            <w:rFonts w:ascii="Cambria Math" w:hAnsi="Cambria Math" w:cs="Times New Roman"/>
            <w:sz w:val="24"/>
            <w:szCs w:val="24"/>
            <w:lang w:val="en-US"/>
          </w:rPr>
          <m:t>f(θ)</m:t>
        </m:r>
      </m:oMath>
      <w:r w:rsidRPr="001C5BBF">
        <w:rPr>
          <w:rFonts w:ascii="Times New Roman" w:hAnsi="Times New Roman" w:cs="Times New Roman"/>
          <w:sz w:val="24"/>
          <w:szCs w:val="24"/>
          <w:lang w:val="en-US"/>
        </w:rPr>
        <w:t>, we plotted</w:t>
      </w:r>
      <w:r w:rsidR="00406166" w:rsidRPr="001C5BBF">
        <w:rPr>
          <w:rFonts w:ascii="Times New Roman" w:hAnsi="Times New Roman" w:cs="Times New Roman"/>
          <w:sz w:val="24"/>
          <w:szCs w:val="24"/>
          <w:lang w:val="en-US"/>
        </w:rPr>
        <w:t xml:space="preserve"> </w:t>
      </w:r>
      <w:r w:rsidR="00406166" w:rsidRPr="001C5BBF">
        <w:rPr>
          <w:rFonts w:ascii="Times New Roman" w:hAnsi="Times New Roman" w:cs="Times New Roman"/>
          <w:iCs/>
          <w:kern w:val="24"/>
          <w:sz w:val="24"/>
          <w:szCs w:val="24"/>
          <w:lang w:val="en-US"/>
        </w:rPr>
        <w:t xml:space="preserve">the </w:t>
      </w:r>
      <w:r w:rsidR="00406166" w:rsidRPr="001C5BBF">
        <w:rPr>
          <w:rFonts w:ascii="Times New Roman" w:hAnsi="Times New Roman" w:cs="Times New Roman"/>
          <w:sz w:val="24"/>
          <w:szCs w:val="24"/>
          <w:lang w:val="en-US"/>
        </w:rPr>
        <w:t>numerically determined evaporation rate of the reference droplet normalized by Eq. (3)</w:t>
      </w:r>
      <w:r w:rsidR="00406166" w:rsidRPr="001C5BBF">
        <w:rPr>
          <w:rFonts w:ascii="Times New Roman" w:hAnsi="Times New Roman" w:cs="Times New Roman"/>
          <w:iCs/>
          <w:kern w:val="24"/>
          <w:sz w:val="24"/>
          <w:szCs w:val="24"/>
          <w:lang w:val="en-US"/>
        </w:rPr>
        <w:t>,</w:t>
      </w:r>
      <w:r w:rsidR="00406166" w:rsidRPr="001C5BBF">
        <w:rPr>
          <w:rFonts w:ascii="Times New Roman" w:hAnsi="Times New Roman" w:cs="Times New Roman"/>
          <w:sz w:val="24"/>
          <w:szCs w:val="24"/>
          <w:lang w:val="en-US"/>
        </w:rPr>
        <w:t xml:space="preserve"> </w:t>
      </w:r>
      <m:oMath>
        <m:f>
          <m:fPr>
            <m:type m:val="lin"/>
            <m:ctrlPr>
              <w:rPr>
                <w:rFonts w:ascii="Cambria Math" w:hAnsi="Cambria Math"/>
                <w:i/>
                <w:iCs/>
                <w:kern w:val="24"/>
                <w:sz w:val="24"/>
                <w:szCs w:val="24"/>
                <w:lang w:val="en-US"/>
              </w:rPr>
            </m:ctrlPr>
          </m:fPr>
          <m:num>
            <m:sSub>
              <m:sSubPr>
                <m:ctrlPr>
                  <w:rPr>
                    <w:rFonts w:ascii="Cambria Math" w:hAnsi="Cambria Math"/>
                    <w:i/>
                    <w:iCs/>
                    <w:kern w:val="24"/>
                    <w:sz w:val="24"/>
                    <w:szCs w:val="24"/>
                    <w:lang w:val="en-US"/>
                  </w:rPr>
                </m:ctrlPr>
              </m:sSubPr>
              <m:e>
                <m:acc>
                  <m:accPr>
                    <m:chr m:val="̇"/>
                    <m:ctrlPr>
                      <w:rPr>
                        <w:rFonts w:ascii="Cambria Math" w:hAnsi="Cambria Math"/>
                        <w:i/>
                        <w:iCs/>
                        <w:kern w:val="24"/>
                        <w:sz w:val="24"/>
                        <w:szCs w:val="24"/>
                        <w:lang w:val="en-US"/>
                      </w:rPr>
                    </m:ctrlPr>
                  </m:accPr>
                  <m:e>
                    <m:r>
                      <w:rPr>
                        <w:rFonts w:ascii="Cambria Math" w:hAnsi="Cambria Math"/>
                        <w:kern w:val="24"/>
                        <w:sz w:val="24"/>
                        <w:szCs w:val="24"/>
                        <w:lang w:val="en-US"/>
                      </w:rPr>
                      <m:t>m</m:t>
                    </m:r>
                  </m:e>
                </m:acc>
              </m:e>
              <m:sub>
                <m:r>
                  <w:rPr>
                    <w:rFonts w:ascii="Cambria Math" w:hAnsi="Cambria Math"/>
                    <w:kern w:val="24"/>
                    <w:sz w:val="24"/>
                    <w:szCs w:val="24"/>
                    <w:lang w:val="en-US"/>
                  </w:rPr>
                  <m:t>0,num</m:t>
                </m:r>
              </m:sub>
            </m:sSub>
          </m:num>
          <m:den>
            <m:sSub>
              <m:sSubPr>
                <m:ctrlPr>
                  <w:rPr>
                    <w:rFonts w:ascii="Cambria Math" w:hAnsi="Cambria Math"/>
                    <w:i/>
                    <w:iCs/>
                    <w:kern w:val="24"/>
                    <w:sz w:val="24"/>
                    <w:szCs w:val="24"/>
                    <w:lang w:val="en-US"/>
                  </w:rPr>
                </m:ctrlPr>
              </m:sSubPr>
              <m:e>
                <m:acc>
                  <m:accPr>
                    <m:chr m:val="̇"/>
                    <m:ctrlPr>
                      <w:rPr>
                        <w:rFonts w:ascii="Cambria Math" w:hAnsi="Cambria Math"/>
                        <w:i/>
                        <w:iCs/>
                        <w:kern w:val="24"/>
                        <w:sz w:val="24"/>
                        <w:szCs w:val="24"/>
                        <w:lang w:val="en-US"/>
                      </w:rPr>
                    </m:ctrlPr>
                  </m:accPr>
                  <m:e>
                    <m:r>
                      <w:rPr>
                        <w:rFonts w:ascii="Cambria Math" w:hAnsi="Cambria Math"/>
                        <w:kern w:val="24"/>
                        <w:sz w:val="24"/>
                        <w:szCs w:val="24"/>
                        <w:lang w:val="en-US"/>
                      </w:rPr>
                      <m:t>m</m:t>
                    </m:r>
                  </m:e>
                </m:acc>
              </m:e>
              <m:sub>
                <m:r>
                  <w:rPr>
                    <w:rFonts w:ascii="Cambria Math" w:hAnsi="Cambria Math"/>
                    <w:kern w:val="24"/>
                    <w:sz w:val="24"/>
                    <w:szCs w:val="24"/>
                    <w:lang w:val="en-US"/>
                  </w:rPr>
                  <m:t>0,th</m:t>
                </m:r>
              </m:sub>
            </m:sSub>
          </m:den>
        </m:f>
      </m:oMath>
      <w:r w:rsidR="00406166" w:rsidRPr="001C5BBF">
        <w:rPr>
          <w:rFonts w:ascii="Times New Roman" w:hAnsi="Times New Roman" w:cs="Times New Roman"/>
          <w:sz w:val="24"/>
          <w:szCs w:val="24"/>
          <w:lang w:val="en-US"/>
        </w:rPr>
        <w:t xml:space="preserve">, against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oMath>
      <w:r w:rsidR="00406166" w:rsidRPr="001C5BBF">
        <w:rPr>
          <w:rFonts w:ascii="Times New Roman" w:hAnsi="Times New Roman" w:cs="Times New Roman"/>
          <w:sz w:val="24"/>
          <w:szCs w:val="24"/>
          <w:lang w:val="en-US"/>
        </w:rPr>
        <w:t xml:space="preserve"> and </w:t>
      </w:r>
      <m:oMath>
        <m:r>
          <w:rPr>
            <w:rFonts w:ascii="Cambria Math" w:hAnsi="Cambria Math" w:cs="Times New Roman"/>
            <w:sz w:val="24"/>
            <w:szCs w:val="24"/>
            <w:lang w:val="en-US"/>
          </w:rPr>
          <m:t>1+cosθ</m:t>
        </m:r>
      </m:oMath>
      <w:r w:rsidR="004E7A1A" w:rsidRPr="001C5BBF">
        <w:rPr>
          <w:rFonts w:ascii="Times New Roman" w:hAnsi="Times New Roman" w:cs="Times New Roman"/>
          <w:sz w:val="24"/>
          <w:szCs w:val="24"/>
          <w:lang w:val="en-US"/>
        </w:rPr>
        <w:t>,</w:t>
      </w:r>
      <w:r w:rsidR="00C638FC" w:rsidRPr="001C5BBF">
        <w:rPr>
          <w:rFonts w:ascii="Times New Roman" w:hAnsi="Times New Roman" w:cs="Times New Roman"/>
          <w:sz w:val="24"/>
          <w:szCs w:val="24"/>
          <w:lang w:val="en-US"/>
        </w:rPr>
        <w:t xml:space="preserve"> </w:t>
      </w:r>
      <w:r w:rsidR="004E7A1A" w:rsidRPr="001C5BBF">
        <w:rPr>
          <w:rFonts w:ascii="Times New Roman" w:hAnsi="Times New Roman" w:cs="Times New Roman"/>
          <w:sz w:val="24"/>
          <w:szCs w:val="24"/>
          <w:lang w:val="en-US"/>
        </w:rPr>
        <w:t xml:space="preserve">as shown </w:t>
      </w:r>
      <w:r w:rsidR="00C638FC" w:rsidRPr="001C5BBF">
        <w:rPr>
          <w:rFonts w:ascii="Times New Roman" w:hAnsi="Times New Roman" w:cs="Times New Roman"/>
          <w:sz w:val="24"/>
          <w:szCs w:val="24"/>
          <w:lang w:val="en-US"/>
        </w:rPr>
        <w:t xml:space="preserve">in Fig. </w:t>
      </w:r>
      <w:r w:rsidR="0016417D" w:rsidRPr="001C5BBF">
        <w:rPr>
          <w:rFonts w:ascii="Times New Roman" w:hAnsi="Times New Roman" w:cs="Times New Roman"/>
          <w:sz w:val="24"/>
          <w:szCs w:val="24"/>
          <w:lang w:val="en-US"/>
        </w:rPr>
        <w:t>7</w:t>
      </w:r>
      <w:r w:rsidR="00C638FC" w:rsidRPr="001C5BBF">
        <w:rPr>
          <w:rFonts w:ascii="Times New Roman" w:hAnsi="Times New Roman" w:cs="Times New Roman"/>
          <w:sz w:val="24"/>
          <w:szCs w:val="24"/>
          <w:lang w:val="en-US"/>
        </w:rPr>
        <w:t xml:space="preserve">(b). </w:t>
      </w:r>
      <w:r w:rsidR="007873D1" w:rsidRPr="001C5BBF">
        <w:rPr>
          <w:rFonts w:ascii="Times New Roman" w:hAnsi="Times New Roman" w:cs="Times New Roman"/>
          <w:sz w:val="24"/>
          <w:szCs w:val="24"/>
          <w:lang w:val="en-US"/>
        </w:rPr>
        <w:t xml:space="preserve">Similar to Fig. </w:t>
      </w:r>
      <w:r w:rsidR="0016417D" w:rsidRPr="001C5BBF">
        <w:rPr>
          <w:rFonts w:ascii="Times New Roman" w:hAnsi="Times New Roman" w:cs="Times New Roman"/>
          <w:sz w:val="24"/>
          <w:szCs w:val="24"/>
          <w:lang w:val="en-US"/>
        </w:rPr>
        <w:t>7</w:t>
      </w:r>
      <w:r w:rsidR="007873D1" w:rsidRPr="001C5BBF">
        <w:rPr>
          <w:rFonts w:ascii="Times New Roman" w:hAnsi="Times New Roman" w:cs="Times New Roman"/>
          <w:sz w:val="24"/>
          <w:szCs w:val="24"/>
          <w:lang w:val="en-US"/>
        </w:rPr>
        <w:t>(a)</w:t>
      </w:r>
      <w:r w:rsidR="00A76417" w:rsidRPr="001C5BBF">
        <w:rPr>
          <w:rFonts w:ascii="Times New Roman" w:hAnsi="Times New Roman" w:cs="Times New Roman"/>
          <w:sz w:val="24"/>
          <w:szCs w:val="24"/>
          <w:lang w:val="en-US"/>
        </w:rPr>
        <w:t xml:space="preserve">, </w:t>
      </w:r>
      <w:r w:rsidR="004E7A1A" w:rsidRPr="001C5BBF">
        <w:rPr>
          <w:rFonts w:ascii="Times New Roman" w:hAnsi="Times New Roman" w:cs="Times New Roman"/>
          <w:sz w:val="24"/>
          <w:szCs w:val="24"/>
          <w:lang w:val="en-US"/>
        </w:rPr>
        <w:t>a</w:t>
      </w:r>
      <w:r w:rsidR="007873D1" w:rsidRPr="001C5BBF">
        <w:rPr>
          <w:rFonts w:ascii="Times New Roman" w:hAnsi="Times New Roman" w:cs="Times New Roman"/>
          <w:sz w:val="24"/>
          <w:szCs w:val="24"/>
          <w:lang w:val="en-US"/>
        </w:rPr>
        <w:t xml:space="preserve"> decrease </w:t>
      </w:r>
      <w:r w:rsidR="004E7A1A" w:rsidRPr="001C5BBF">
        <w:rPr>
          <w:rFonts w:ascii="Times New Roman" w:hAnsi="Times New Roman" w:cs="Times New Roman"/>
          <w:sz w:val="24"/>
          <w:szCs w:val="24"/>
          <w:lang w:val="en-US"/>
        </w:rPr>
        <w:t>in</w:t>
      </w:r>
      <w:r w:rsidR="007873D1" w:rsidRPr="001C5BBF">
        <w:rPr>
          <w:rFonts w:ascii="Times New Roman" w:hAnsi="Times New Roman" w:cs="Times New Roman"/>
          <w:sz w:val="24"/>
          <w:szCs w:val="24"/>
          <w:lang w:val="en-US"/>
        </w:rPr>
        <w:t xml:space="preserve"> the separation distance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oMath>
      <w:r w:rsidR="00A76417" w:rsidRPr="001C5BBF">
        <w:rPr>
          <w:rFonts w:ascii="Times New Roman" w:hAnsi="Times New Roman" w:cs="Times New Roman"/>
          <w:sz w:val="24"/>
          <w:szCs w:val="24"/>
          <w:lang w:val="en-US"/>
        </w:rPr>
        <w:t xml:space="preserve"> and</w:t>
      </w:r>
      <w:r w:rsidR="007873D1" w:rsidRPr="001C5BBF">
        <w:rPr>
          <w:rFonts w:ascii="Times New Roman" w:hAnsi="Times New Roman" w:cs="Times New Roman"/>
          <w:sz w:val="24"/>
          <w:szCs w:val="24"/>
          <w:lang w:val="en-US"/>
        </w:rPr>
        <w:t xml:space="preserve"> </w:t>
      </w:r>
      <w:r w:rsidR="009F0C0C" w:rsidRPr="001C5BBF">
        <w:rPr>
          <w:rFonts w:ascii="Times New Roman" w:hAnsi="Times New Roman" w:cs="Times New Roman"/>
          <w:sz w:val="24"/>
          <w:szCs w:val="24"/>
          <w:lang w:val="en-US"/>
        </w:rPr>
        <w:t xml:space="preserve">an </w:t>
      </w:r>
      <w:r w:rsidR="000B132F" w:rsidRPr="001C5BBF">
        <w:rPr>
          <w:rFonts w:ascii="Times New Roman" w:hAnsi="Times New Roman" w:cs="Times New Roman"/>
          <w:sz w:val="24"/>
          <w:szCs w:val="24"/>
          <w:lang w:val="en-US"/>
        </w:rPr>
        <w:t xml:space="preserve">increase </w:t>
      </w:r>
      <w:r w:rsidR="009F0C0C" w:rsidRPr="001C5BBF">
        <w:rPr>
          <w:rFonts w:ascii="Times New Roman" w:hAnsi="Times New Roman" w:cs="Times New Roman"/>
          <w:sz w:val="24"/>
          <w:szCs w:val="24"/>
          <w:lang w:val="en-US"/>
        </w:rPr>
        <w:t>in</w:t>
      </w:r>
      <w:r w:rsidR="000B132F" w:rsidRPr="001C5BBF">
        <w:rPr>
          <w:rFonts w:ascii="Times New Roman" w:hAnsi="Times New Roman" w:cs="Times New Roman"/>
          <w:sz w:val="24"/>
          <w:szCs w:val="24"/>
          <w:lang w:val="en-US"/>
        </w:rPr>
        <w:t xml:space="preserve"> </w:t>
      </w:r>
      <w:r w:rsidR="007873D1" w:rsidRPr="001C5BBF">
        <w:rPr>
          <w:rFonts w:ascii="Times New Roman" w:hAnsi="Times New Roman" w:cs="Times New Roman"/>
          <w:sz w:val="24"/>
          <w:szCs w:val="24"/>
          <w:lang w:val="en-US"/>
        </w:rPr>
        <w:t>the contact angle term</w:t>
      </w:r>
      <w:r w:rsidR="00A76417" w:rsidRPr="001C5BBF">
        <w:rPr>
          <w:rFonts w:ascii="Times New Roman" w:hAnsi="Times New Roman" w:cs="Times New Roman"/>
          <w:sz w:val="24"/>
          <w:szCs w:val="24"/>
          <w:lang w:val="en-US"/>
        </w:rPr>
        <w:t xml:space="preserve"> </w:t>
      </w:r>
      <m:oMath>
        <m:r>
          <w:rPr>
            <w:rFonts w:ascii="Cambria Math" w:hAnsi="Cambria Math" w:cs="Times New Roman"/>
            <w:sz w:val="24"/>
            <w:szCs w:val="24"/>
            <w:lang w:val="en-US"/>
          </w:rPr>
          <m:t>1+cosθ</m:t>
        </m:r>
      </m:oMath>
      <w:r w:rsidR="00A76417" w:rsidRPr="001C5BBF">
        <w:rPr>
          <w:rFonts w:ascii="Times New Roman" w:hAnsi="Times New Roman" w:cs="Times New Roman"/>
          <w:sz w:val="24"/>
          <w:szCs w:val="24"/>
          <w:lang w:val="en-US"/>
        </w:rPr>
        <w:t xml:space="preserve"> </w:t>
      </w:r>
      <w:r w:rsidR="00924C4F" w:rsidRPr="001C5BBF">
        <w:rPr>
          <w:rFonts w:ascii="Times New Roman" w:hAnsi="Times New Roman" w:cs="Times New Roman"/>
          <w:sz w:val="24"/>
          <w:szCs w:val="24"/>
          <w:lang w:val="en-US"/>
        </w:rPr>
        <w:t>caused</w:t>
      </w:r>
      <w:r w:rsidR="009E3B6B" w:rsidRPr="001C5BBF">
        <w:rPr>
          <w:rFonts w:ascii="Times New Roman" w:hAnsi="Times New Roman" w:cs="Times New Roman"/>
          <w:sz w:val="24"/>
          <w:szCs w:val="24"/>
          <w:lang w:val="en-US"/>
        </w:rPr>
        <w:t xml:space="preserve"> </w:t>
      </w:r>
      <w:r w:rsidR="00924C4F" w:rsidRPr="001C5BBF">
        <w:rPr>
          <w:rFonts w:ascii="Times New Roman" w:hAnsi="Times New Roman" w:cs="Times New Roman"/>
          <w:sz w:val="24"/>
          <w:szCs w:val="24"/>
          <w:lang w:val="en-US"/>
        </w:rPr>
        <w:t>a</w:t>
      </w:r>
      <w:r w:rsidR="00A76417" w:rsidRPr="001C5BBF">
        <w:rPr>
          <w:rFonts w:ascii="Times New Roman" w:hAnsi="Times New Roman" w:cs="Times New Roman"/>
          <w:sz w:val="24"/>
          <w:szCs w:val="24"/>
          <w:lang w:val="en-US"/>
        </w:rPr>
        <w:t xml:space="preserve"> </w:t>
      </w:r>
      <w:r w:rsidR="007873D1" w:rsidRPr="001C5BBF">
        <w:rPr>
          <w:rFonts w:ascii="Times New Roman" w:hAnsi="Times New Roman" w:cs="Times New Roman"/>
          <w:sz w:val="24"/>
          <w:szCs w:val="24"/>
          <w:lang w:val="en-US"/>
        </w:rPr>
        <w:t xml:space="preserve">reduction </w:t>
      </w:r>
      <w:r w:rsidR="00924C4F" w:rsidRPr="001C5BBF">
        <w:rPr>
          <w:rFonts w:ascii="Times New Roman" w:hAnsi="Times New Roman" w:cs="Times New Roman"/>
          <w:sz w:val="24"/>
          <w:szCs w:val="24"/>
          <w:lang w:val="en-US"/>
        </w:rPr>
        <w:t>in</w:t>
      </w:r>
      <w:r w:rsidR="00A76417" w:rsidRPr="001C5BBF">
        <w:rPr>
          <w:rFonts w:ascii="Times New Roman" w:hAnsi="Times New Roman" w:cs="Times New Roman"/>
          <w:sz w:val="24"/>
          <w:szCs w:val="24"/>
          <w:lang w:val="en-US"/>
        </w:rPr>
        <w:t xml:space="preserve"> </w:t>
      </w:r>
      <m:oMath>
        <m:f>
          <m:fPr>
            <m:type m:val="lin"/>
            <m:ctrlPr>
              <w:rPr>
                <w:rFonts w:ascii="Cambria Math" w:hAnsi="Cambria Math"/>
                <w:i/>
                <w:iCs/>
                <w:kern w:val="24"/>
                <w:sz w:val="24"/>
                <w:szCs w:val="24"/>
                <w:lang w:val="en-US"/>
              </w:rPr>
            </m:ctrlPr>
          </m:fPr>
          <m:num>
            <m:sSub>
              <m:sSubPr>
                <m:ctrlPr>
                  <w:rPr>
                    <w:rFonts w:ascii="Cambria Math" w:hAnsi="Cambria Math"/>
                    <w:i/>
                    <w:iCs/>
                    <w:kern w:val="24"/>
                    <w:sz w:val="24"/>
                    <w:szCs w:val="24"/>
                    <w:lang w:val="en-US"/>
                  </w:rPr>
                </m:ctrlPr>
              </m:sSubPr>
              <m:e>
                <m:acc>
                  <m:accPr>
                    <m:chr m:val="̇"/>
                    <m:ctrlPr>
                      <w:rPr>
                        <w:rFonts w:ascii="Cambria Math" w:hAnsi="Cambria Math"/>
                        <w:i/>
                        <w:iCs/>
                        <w:kern w:val="24"/>
                        <w:sz w:val="24"/>
                        <w:szCs w:val="24"/>
                        <w:lang w:val="en-US"/>
                      </w:rPr>
                    </m:ctrlPr>
                  </m:accPr>
                  <m:e>
                    <m:r>
                      <w:rPr>
                        <w:rFonts w:ascii="Cambria Math" w:hAnsi="Cambria Math"/>
                        <w:kern w:val="24"/>
                        <w:sz w:val="24"/>
                        <w:szCs w:val="24"/>
                        <w:lang w:val="en-US"/>
                      </w:rPr>
                      <m:t>m</m:t>
                    </m:r>
                  </m:e>
                </m:acc>
              </m:e>
              <m:sub>
                <m:r>
                  <w:rPr>
                    <w:rFonts w:ascii="Cambria Math" w:hAnsi="Cambria Math"/>
                    <w:kern w:val="24"/>
                    <w:sz w:val="24"/>
                    <w:szCs w:val="24"/>
                    <w:lang w:val="en-US"/>
                  </w:rPr>
                  <m:t>0,num</m:t>
                </m:r>
              </m:sub>
            </m:sSub>
          </m:num>
          <m:den>
            <m:sSub>
              <m:sSubPr>
                <m:ctrlPr>
                  <w:rPr>
                    <w:rFonts w:ascii="Cambria Math" w:hAnsi="Cambria Math"/>
                    <w:i/>
                    <w:iCs/>
                    <w:kern w:val="24"/>
                    <w:sz w:val="24"/>
                    <w:szCs w:val="24"/>
                    <w:lang w:val="en-US"/>
                  </w:rPr>
                </m:ctrlPr>
              </m:sSubPr>
              <m:e>
                <m:acc>
                  <m:accPr>
                    <m:chr m:val="̇"/>
                    <m:ctrlPr>
                      <w:rPr>
                        <w:rFonts w:ascii="Cambria Math" w:hAnsi="Cambria Math"/>
                        <w:i/>
                        <w:iCs/>
                        <w:kern w:val="24"/>
                        <w:sz w:val="24"/>
                        <w:szCs w:val="24"/>
                        <w:lang w:val="en-US"/>
                      </w:rPr>
                    </m:ctrlPr>
                  </m:accPr>
                  <m:e>
                    <m:r>
                      <w:rPr>
                        <w:rFonts w:ascii="Cambria Math" w:hAnsi="Cambria Math"/>
                        <w:kern w:val="24"/>
                        <w:sz w:val="24"/>
                        <w:szCs w:val="24"/>
                        <w:lang w:val="en-US"/>
                      </w:rPr>
                      <m:t>m</m:t>
                    </m:r>
                  </m:e>
                </m:acc>
              </m:e>
              <m:sub>
                <m:r>
                  <w:rPr>
                    <w:rFonts w:ascii="Cambria Math" w:hAnsi="Cambria Math"/>
                    <w:kern w:val="24"/>
                    <w:sz w:val="24"/>
                    <w:szCs w:val="24"/>
                    <w:lang w:val="en-US"/>
                  </w:rPr>
                  <m:t>0,th</m:t>
                </m:r>
              </m:sub>
            </m:sSub>
          </m:den>
        </m:f>
      </m:oMath>
      <w:r w:rsidR="007873D1" w:rsidRPr="001C5BBF">
        <w:rPr>
          <w:rFonts w:ascii="Times New Roman" w:hAnsi="Times New Roman" w:cs="Times New Roman"/>
          <w:sz w:val="24"/>
          <w:szCs w:val="24"/>
          <w:lang w:val="en-US"/>
        </w:rPr>
        <w:t>.</w:t>
      </w:r>
      <w:r w:rsidR="004E6B2A" w:rsidRPr="001C5BBF">
        <w:rPr>
          <w:rFonts w:ascii="Times New Roman" w:hAnsi="Times New Roman" w:cs="Times New Roman"/>
          <w:sz w:val="24"/>
          <w:szCs w:val="24"/>
          <w:lang w:val="en-US"/>
        </w:rPr>
        <w:t xml:space="preserve"> </w:t>
      </w:r>
      <w:r w:rsidR="009F0C0C" w:rsidRPr="001C5BBF">
        <w:rPr>
          <w:rFonts w:ascii="Times New Roman" w:hAnsi="Times New Roman" w:cs="Times New Roman"/>
          <w:sz w:val="24"/>
          <w:szCs w:val="24"/>
          <w:lang w:val="en-US"/>
        </w:rPr>
        <w:t>Through</w:t>
      </w:r>
      <w:r w:rsidR="007873D1" w:rsidRPr="001C5BBF">
        <w:rPr>
          <w:rFonts w:ascii="Times New Roman" w:hAnsi="Times New Roman" w:cs="Times New Roman"/>
          <w:sz w:val="24"/>
          <w:szCs w:val="24"/>
          <w:lang w:val="en-US"/>
        </w:rPr>
        <w:t xml:space="preserve"> MATLAB</w:t>
      </w:r>
      <w:r w:rsidR="007873D1" w:rsidRPr="001C5BBF">
        <w:rPr>
          <w:rFonts w:ascii="Times New Roman" w:hAnsi="Times New Roman" w:cs="Times New Roman"/>
          <w:sz w:val="24"/>
          <w:szCs w:val="24"/>
          <w:lang w:val="en-US"/>
        </w:rPr>
        <w:fldChar w:fldCharType="begin" w:fldLock="1"/>
      </w:r>
      <w:r w:rsidR="006116AA" w:rsidRPr="001C5BBF">
        <w:rPr>
          <w:rFonts w:ascii="Times New Roman" w:hAnsi="Times New Roman" w:cs="Times New Roman"/>
          <w:sz w:val="24"/>
          <w:szCs w:val="24"/>
          <w:lang w:val="en-US"/>
        </w:rPr>
        <w:instrText>ADDIN CSL_CITATION {"citationItems":[{"id":"ITEM-1","itemData":{"id":"ITEM-1","issued":{"date-parts":[["0"]]},"title":"MATLAB and Statistics Toolbox Release 2012b, The MathWorks, Inc., Natick, Massachusetts, United States.","type":"article"},"uris":["http://www.mendeley.com/documents/?uuid=fc7f5ed9-f83a-417e-bb9f-70ce0f4047db"]}],"mendeley":{"formattedCitation":"&lt;sup&gt;41&lt;/sup&gt;","plainTextFormattedCitation":"41","previouslyFormattedCitation":"&lt;sup&gt;41&lt;/sup&gt;"},"properties":{"noteIndex":0},"schema":"https://github.com/citation-style-language/schema/raw/master/csl-citation.json"}</w:instrText>
      </w:r>
      <w:r w:rsidR="007873D1" w:rsidRPr="001C5BBF">
        <w:rPr>
          <w:rFonts w:ascii="Times New Roman" w:hAnsi="Times New Roman" w:cs="Times New Roman"/>
          <w:sz w:val="24"/>
          <w:szCs w:val="24"/>
          <w:lang w:val="en-US"/>
        </w:rPr>
        <w:fldChar w:fldCharType="separate"/>
      </w:r>
      <w:r w:rsidR="006116AA" w:rsidRPr="001C5BBF">
        <w:rPr>
          <w:rFonts w:ascii="Times New Roman" w:hAnsi="Times New Roman" w:cs="Times New Roman"/>
          <w:noProof/>
          <w:sz w:val="24"/>
          <w:szCs w:val="24"/>
          <w:vertAlign w:val="superscript"/>
          <w:lang w:val="en-US"/>
        </w:rPr>
        <w:t>41</w:t>
      </w:r>
      <w:r w:rsidR="007873D1" w:rsidRPr="001C5BBF">
        <w:rPr>
          <w:rFonts w:ascii="Times New Roman" w:hAnsi="Times New Roman" w:cs="Times New Roman"/>
          <w:sz w:val="24"/>
          <w:szCs w:val="24"/>
          <w:lang w:val="en-US"/>
        </w:rPr>
        <w:fldChar w:fldCharType="end"/>
      </w:r>
      <w:r w:rsidR="007873D1" w:rsidRPr="001C5BBF">
        <w:rPr>
          <w:rFonts w:ascii="Times New Roman" w:hAnsi="Times New Roman" w:cs="Times New Roman"/>
          <w:sz w:val="24"/>
          <w:szCs w:val="24"/>
          <w:lang w:val="en-US"/>
        </w:rPr>
        <w:t xml:space="preserve"> analysis, </w:t>
      </w:r>
      <m:oMath>
        <m:r>
          <w:rPr>
            <w:rFonts w:ascii="Cambria Math" w:hAnsi="Cambria Math" w:cs="Times New Roman"/>
            <w:sz w:val="24"/>
            <w:szCs w:val="24"/>
            <w:lang w:val="en-US"/>
          </w:rPr>
          <m:t>f(θ)</m:t>
        </m:r>
      </m:oMath>
      <w:r w:rsidRPr="001C5BBF">
        <w:rPr>
          <w:rFonts w:ascii="Times New Roman" w:hAnsi="Times New Roman" w:cs="Times New Roman"/>
          <w:sz w:val="24"/>
          <w:szCs w:val="24"/>
          <w:lang w:val="en-US"/>
        </w:rPr>
        <w:t xml:space="preserve"> was </w:t>
      </w:r>
      <w:r w:rsidR="007873D1" w:rsidRPr="001C5BBF">
        <w:rPr>
          <w:rFonts w:ascii="Times New Roman" w:hAnsi="Times New Roman" w:cs="Times New Roman"/>
          <w:sz w:val="24"/>
          <w:szCs w:val="24"/>
          <w:lang w:val="en-US"/>
        </w:rPr>
        <w:t>obtain</w:t>
      </w:r>
      <w:r w:rsidRPr="001C5BBF">
        <w:rPr>
          <w:rFonts w:ascii="Times New Roman" w:hAnsi="Times New Roman" w:cs="Times New Roman"/>
          <w:sz w:val="24"/>
          <w:szCs w:val="24"/>
          <w:lang w:val="en-US"/>
        </w:rPr>
        <w:t>ed</w:t>
      </w:r>
      <w:r w:rsidR="00C80598" w:rsidRPr="001C5BBF">
        <w:rPr>
          <w:rFonts w:ascii="Times New Roman" w:hAnsi="Times New Roman" w:cs="Times New Roman"/>
          <w:sz w:val="24"/>
          <w:szCs w:val="24"/>
          <w:lang w:val="en-US"/>
        </w:rPr>
        <w:t xml:space="preserve"> by fitting </w:t>
      </w:r>
      <w:r w:rsidR="00E212C5" w:rsidRPr="001C5BBF">
        <w:rPr>
          <w:rFonts w:ascii="Times New Roman" w:hAnsi="Times New Roman" w:cs="Times New Roman"/>
          <w:sz w:val="24"/>
          <w:szCs w:val="24"/>
          <w:lang w:val="en-US"/>
        </w:rPr>
        <w:t xml:space="preserve">the </w:t>
      </w:r>
      <w:r w:rsidR="00C42A83" w:rsidRPr="001C5BBF">
        <w:rPr>
          <w:rFonts w:ascii="Times New Roman" w:hAnsi="Times New Roman" w:cs="Times New Roman"/>
          <w:sz w:val="24"/>
          <w:szCs w:val="24"/>
          <w:lang w:val="en-US"/>
        </w:rPr>
        <w:t xml:space="preserve">dataset in Fig. 7 with </w:t>
      </w:r>
      <w:r w:rsidR="00C80598" w:rsidRPr="001C5BBF">
        <w:rPr>
          <w:rFonts w:ascii="Times New Roman" w:hAnsi="Times New Roman" w:cs="Times New Roman"/>
          <w:sz w:val="24"/>
          <w:szCs w:val="24"/>
          <w:lang w:val="en-US"/>
        </w:rPr>
        <w:t>a quadratic function as</w:t>
      </w:r>
      <w:r w:rsidR="001C160F" w:rsidRPr="001C5BBF">
        <w:rPr>
          <w:rFonts w:ascii="Times New Roman" w:hAnsi="Times New Roman" w:cs="Times New Roman"/>
          <w:sz w:val="24"/>
          <w:szCs w:val="24"/>
          <w:lang w:val="en-US"/>
        </w:rPr>
        <w:t xml:space="preserve"> follows</w:t>
      </w:r>
      <w:r w:rsidR="00C80598" w:rsidRPr="001C5BBF">
        <w:rPr>
          <w:rFonts w:ascii="Times New Roman" w:hAnsi="Times New Roman" w:cs="Times New Roman"/>
          <w:sz w:val="24"/>
          <w:szCs w:val="24"/>
          <w:lang w:val="en-US"/>
        </w:rPr>
        <w:t>:</w:t>
      </w:r>
    </w:p>
    <w:tbl>
      <w:tblPr>
        <w:tblStyle w:val="TableGrid"/>
        <w:tblW w:w="0" w:type="auto"/>
        <w:tblLook w:val="04A0" w:firstRow="1" w:lastRow="0" w:firstColumn="1" w:lastColumn="0" w:noHBand="0" w:noVBand="1"/>
      </w:tblPr>
      <w:tblGrid>
        <w:gridCol w:w="8217"/>
        <w:gridCol w:w="799"/>
      </w:tblGrid>
      <w:tr w:rsidR="00F152FB" w:rsidRPr="001C5BBF" w14:paraId="19ECDD99" w14:textId="77777777" w:rsidTr="00E7557D">
        <w:trPr>
          <w:trHeight w:val="850"/>
        </w:trPr>
        <w:tc>
          <w:tcPr>
            <w:tcW w:w="8217" w:type="dxa"/>
            <w:tcBorders>
              <w:top w:val="nil"/>
              <w:left w:val="nil"/>
              <w:bottom w:val="nil"/>
              <w:right w:val="nil"/>
            </w:tcBorders>
            <w:vAlign w:val="center"/>
          </w:tcPr>
          <w:p w14:paraId="51333576" w14:textId="63E53481" w:rsidR="00BD37E7" w:rsidRPr="001C5BBF" w:rsidRDefault="00BD37E7" w:rsidP="00C638FC">
            <w:pPr>
              <w:spacing w:line="480" w:lineRule="auto"/>
              <w:jc w:val="center"/>
              <w:rPr>
                <w:rFonts w:ascii="Times New Roman" w:hAnsi="Times New Roman" w:cs="Times New Roman"/>
                <w:sz w:val="24"/>
                <w:szCs w:val="24"/>
                <w:lang w:val="en-US" w:eastAsia="ja-JP"/>
              </w:rPr>
            </w:pP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θ</m:t>
                  </m:r>
                </m:e>
              </m:d>
              <m:r>
                <w:rPr>
                  <w:rFonts w:ascii="Cambria Math" w:hAnsi="Cambria Math" w:cs="Times New Roman"/>
                  <w:sz w:val="24"/>
                  <w:szCs w:val="24"/>
                  <w:lang w:val="en-US"/>
                </w:rPr>
                <m:t>=a+bx+c</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lang w:val="en-US"/>
                    </w:rPr>
                    <m:t>2</m:t>
                  </m:r>
                </m:sup>
              </m:sSup>
              <m:r>
                <w:rPr>
                  <w:rFonts w:ascii="Cambria Math" w:hAnsi="Cambria Math" w:cs="Times New Roman"/>
                  <w:sz w:val="24"/>
                  <w:szCs w:val="24"/>
                  <w:lang w:val="en-US"/>
                </w:rPr>
                <m:t>,</m:t>
              </m:r>
            </m:oMath>
            <w:r w:rsidR="00C638FC" w:rsidRPr="001C5BBF">
              <w:rPr>
                <w:rFonts w:ascii="Times New Roman" w:hAnsi="Times New Roman" w:cs="Times New Roman" w:hint="eastAsia"/>
                <w:sz w:val="24"/>
                <w:szCs w:val="24"/>
                <w:lang w:val="en-US" w:eastAsia="ja-JP"/>
              </w:rPr>
              <w:t xml:space="preserve"> </w:t>
            </w:r>
            <w:r w:rsidR="00C638FC" w:rsidRPr="001C5BBF">
              <w:rPr>
                <w:rFonts w:ascii="Times New Roman" w:hAnsi="Times New Roman" w:cs="Times New Roman"/>
                <w:sz w:val="24"/>
                <w:szCs w:val="24"/>
                <w:lang w:val="en-US" w:eastAsia="ja-JP"/>
              </w:rPr>
              <w:t xml:space="preserve">where </w:t>
            </w:r>
            <m:oMath>
              <m:r>
                <w:rPr>
                  <w:rFonts w:ascii="Cambria Math" w:hAnsi="Cambria Math" w:cs="Times New Roman"/>
                  <w:sz w:val="24"/>
                  <w:szCs w:val="24"/>
                  <w:lang w:val="en-US"/>
                </w:rPr>
                <m:t>x=ln</m:t>
              </m:r>
              <m:d>
                <m:dPr>
                  <m:begChr m:val="["/>
                  <m:endChr m:val="]"/>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d>
                    <m:dPr>
                      <m:ctrlPr>
                        <w:rPr>
                          <w:rFonts w:ascii="Cambria Math" w:hAnsi="Cambria Math" w:cs="Times New Roman"/>
                          <w:i/>
                          <w:sz w:val="24"/>
                          <w:szCs w:val="24"/>
                          <w:lang w:val="en-US"/>
                        </w:rPr>
                      </m:ctrlPr>
                    </m:dPr>
                    <m:e>
                      <m:r>
                        <w:rPr>
                          <w:rFonts w:ascii="Cambria Math" w:hAnsi="Cambria Math" w:cs="Times New Roman"/>
                          <w:sz w:val="24"/>
                          <w:szCs w:val="24"/>
                          <w:lang w:val="en-US"/>
                        </w:rPr>
                        <m:t>1+cosθ</m:t>
                      </m:r>
                    </m:e>
                  </m:d>
                </m:e>
              </m:d>
              <m:r>
                <w:rPr>
                  <w:rFonts w:ascii="Cambria Math" w:hAnsi="Cambria Math" w:cs="Times New Roman"/>
                  <w:sz w:val="24"/>
                  <w:szCs w:val="24"/>
                  <w:lang w:val="en-US"/>
                </w:rPr>
                <m:t>.</m:t>
              </m:r>
            </m:oMath>
          </w:p>
        </w:tc>
        <w:tc>
          <w:tcPr>
            <w:tcW w:w="799" w:type="dxa"/>
            <w:tcBorders>
              <w:top w:val="nil"/>
              <w:left w:val="nil"/>
              <w:bottom w:val="nil"/>
              <w:right w:val="nil"/>
            </w:tcBorders>
            <w:vAlign w:val="center"/>
          </w:tcPr>
          <w:p w14:paraId="3496D818" w14:textId="114CF492" w:rsidR="00BD37E7" w:rsidRPr="001C5BBF" w:rsidRDefault="00BD37E7" w:rsidP="00E7557D">
            <w:pPr>
              <w:spacing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(7)</w:t>
            </w:r>
          </w:p>
        </w:tc>
      </w:tr>
    </w:tbl>
    <w:p w14:paraId="791AE822" w14:textId="3682CA05" w:rsidR="00B504FE" w:rsidRPr="001C5BBF" w:rsidRDefault="005F1E24" w:rsidP="00B504FE">
      <w:pPr>
        <w:spacing w:after="0" w:line="480" w:lineRule="auto"/>
        <w:jc w:val="both"/>
        <w:rPr>
          <w:rFonts w:ascii="Times New Roman" w:eastAsia="Yu Mincho" w:hAnsi="Times New Roman" w:cs="Times New Roman"/>
          <w:sz w:val="24"/>
          <w:szCs w:val="24"/>
          <w:lang w:val="en-US"/>
        </w:rPr>
      </w:pPr>
      <w:r w:rsidRPr="001C5BBF">
        <w:rPr>
          <w:rFonts w:ascii="Times New Roman" w:eastAsia="Yu Mincho" w:hAnsi="Times New Roman" w:cs="Times New Roman"/>
          <w:sz w:val="24"/>
          <w:szCs w:val="24"/>
          <w:lang w:val="en-US"/>
        </w:rPr>
        <w:t xml:space="preserve">Table III </w:t>
      </w:r>
      <w:r w:rsidR="00E212C5" w:rsidRPr="001C5BBF">
        <w:rPr>
          <w:rFonts w:ascii="Times New Roman" w:eastAsia="Yu Mincho" w:hAnsi="Times New Roman" w:cs="Times New Roman"/>
          <w:sz w:val="24"/>
          <w:szCs w:val="24"/>
          <w:lang w:val="en-US"/>
        </w:rPr>
        <w:t>presents</w:t>
      </w:r>
      <w:r w:rsidRPr="001C5BBF">
        <w:rPr>
          <w:rFonts w:ascii="Times New Roman" w:eastAsia="Yu Mincho" w:hAnsi="Times New Roman" w:cs="Times New Roman"/>
          <w:sz w:val="24"/>
          <w:szCs w:val="24"/>
          <w:lang w:val="en-US"/>
        </w:rPr>
        <w:t xml:space="preserve"> </w:t>
      </w:r>
      <w:r w:rsidR="00E212C5" w:rsidRPr="001C5BBF">
        <w:rPr>
          <w:rFonts w:ascii="Times New Roman" w:eastAsia="Yu Mincho" w:hAnsi="Times New Roman" w:cs="Times New Roman"/>
          <w:sz w:val="24"/>
          <w:szCs w:val="24"/>
          <w:lang w:val="en-US"/>
        </w:rPr>
        <w:t xml:space="preserve">the values of </w:t>
      </w:r>
      <w:r w:rsidRPr="001C5BBF">
        <w:rPr>
          <w:rFonts w:ascii="Times New Roman" w:eastAsia="Yu Mincho" w:hAnsi="Times New Roman" w:cs="Times New Roman"/>
          <w:sz w:val="24"/>
          <w:szCs w:val="24"/>
          <w:lang w:val="en-US"/>
        </w:rPr>
        <w:t xml:space="preserve">coefficients a, b, and c in Eq. (7) for different numbers of adjacent droplets </w:t>
      </w:r>
      <m:oMath>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n</m:t>
            </m:r>
          </m:e>
          <m:sub>
            <m:r>
              <w:rPr>
                <w:rFonts w:ascii="Cambria Math" w:eastAsia="Yu Mincho" w:hAnsi="Cambria Math" w:cs="Times New Roman"/>
                <w:sz w:val="24"/>
                <w:szCs w:val="24"/>
                <w:lang w:val="en-US"/>
              </w:rPr>
              <m:t>d</m:t>
            </m:r>
          </m:sub>
        </m:sSub>
      </m:oMath>
      <w:r w:rsidR="00E212C5" w:rsidRPr="001C5BBF">
        <w:rPr>
          <w:rFonts w:ascii="Times New Roman" w:eastAsia="Yu Mincho" w:hAnsi="Times New Roman" w:cs="Times New Roman"/>
          <w:iCs/>
          <w:sz w:val="24"/>
          <w:szCs w:val="24"/>
          <w:lang w:val="en-US"/>
        </w:rPr>
        <w:t>,</w:t>
      </w:r>
      <w:r w:rsidRPr="001C5BBF">
        <w:rPr>
          <w:rFonts w:ascii="Times New Roman" w:eastAsia="Yu Mincho" w:hAnsi="Times New Roman" w:cs="Times New Roman"/>
          <w:iCs/>
          <w:sz w:val="24"/>
          <w:szCs w:val="24"/>
          <w:lang w:val="en-US"/>
        </w:rPr>
        <w:t xml:space="preserve"> and</w:t>
      </w:r>
      <w:r w:rsidR="00E212C5" w:rsidRPr="001C5BBF">
        <w:rPr>
          <w:rFonts w:ascii="Times New Roman" w:eastAsia="Yu Mincho" w:hAnsi="Times New Roman" w:cs="Times New Roman"/>
          <w:iCs/>
          <w:sz w:val="24"/>
          <w:szCs w:val="24"/>
          <w:lang w:val="en-US"/>
        </w:rPr>
        <w:t xml:space="preserve"> the values</w:t>
      </w:r>
      <w:r w:rsidRPr="001C5BBF">
        <w:rPr>
          <w:rFonts w:ascii="Times New Roman" w:eastAsia="Yu Mincho" w:hAnsi="Times New Roman" w:cs="Times New Roman"/>
          <w:iCs/>
          <w:sz w:val="24"/>
          <w:szCs w:val="24"/>
          <w:lang w:val="en-US"/>
        </w:rPr>
        <w:t xml:space="preserve"> are valid for the contact angle</w:t>
      </w:r>
      <w:r w:rsidR="00E212C5" w:rsidRPr="001C5BBF">
        <w:rPr>
          <w:rFonts w:ascii="Times New Roman" w:eastAsia="Yu Mincho" w:hAnsi="Times New Roman" w:cs="Times New Roman"/>
          <w:iCs/>
          <w:sz w:val="24"/>
          <w:szCs w:val="24"/>
          <w:lang w:val="en-US"/>
        </w:rPr>
        <w:t xml:space="preserve"> range</w:t>
      </w:r>
      <w:r w:rsidRPr="001C5BBF">
        <w:rPr>
          <w:rFonts w:ascii="Times New Roman" w:eastAsia="Yu Mincho" w:hAnsi="Times New Roman" w:cs="Times New Roman"/>
          <w:iCs/>
          <w:sz w:val="24"/>
          <w:szCs w:val="24"/>
          <w:lang w:val="en-US"/>
        </w:rPr>
        <w:t xml:space="preserve"> </w:t>
      </w:r>
      <m:oMath>
        <m:r>
          <w:rPr>
            <w:rFonts w:ascii="Cambria Math" w:eastAsia="Yu Mincho" w:hAnsi="Cambria Math" w:cs="Times New Roman"/>
            <w:sz w:val="24"/>
            <w:szCs w:val="24"/>
            <w:lang w:val="en-US"/>
          </w:rPr>
          <m:t>θ=</m:t>
        </m:r>
        <m:sSup>
          <m:sSupPr>
            <m:ctrlPr>
              <w:rPr>
                <w:rFonts w:ascii="Cambria Math" w:eastAsia="Yu Mincho" w:hAnsi="Cambria Math" w:cs="Times New Roman"/>
                <w:iCs/>
                <w:sz w:val="24"/>
                <w:szCs w:val="24"/>
                <w:lang w:val="en-US"/>
              </w:rPr>
            </m:ctrlPr>
          </m:sSupPr>
          <m:e>
            <m:r>
              <w:rPr>
                <w:rFonts w:ascii="Cambria Math" w:eastAsia="Yu Mincho" w:hAnsi="Cambria Math" w:cs="Times New Roman"/>
                <w:sz w:val="24"/>
                <w:szCs w:val="24"/>
                <w:lang w:val="en-US"/>
              </w:rPr>
              <m:t>10</m:t>
            </m:r>
          </m:e>
          <m:sup>
            <m:r>
              <w:rPr>
                <w:rFonts w:ascii="Cambria Math" w:eastAsia="Yu Mincho" w:hAnsi="Cambria Math" w:cs="Times New Roman"/>
                <w:sz w:val="24"/>
                <w:szCs w:val="24"/>
                <w:lang w:val="en-US"/>
              </w:rPr>
              <m:t>°</m:t>
            </m:r>
          </m:sup>
        </m:sSup>
        <m:r>
          <m:rPr>
            <m:sty m:val="p"/>
          </m:rPr>
          <w:rPr>
            <w:rFonts w:ascii="Cambria Math" w:eastAsia="Yu Mincho" w:hAnsi="Cambria Math" w:cs="Times New Roman"/>
            <w:sz w:val="24"/>
            <w:szCs w:val="24"/>
            <w:lang w:val="en-US"/>
          </w:rPr>
          <m:t>–</m:t>
        </m:r>
        <m:sSup>
          <m:sSupPr>
            <m:ctrlPr>
              <w:rPr>
                <w:rFonts w:ascii="Cambria Math" w:eastAsia="Yu Mincho" w:hAnsi="Cambria Math" w:cs="Times New Roman"/>
                <w:iCs/>
                <w:sz w:val="24"/>
                <w:szCs w:val="24"/>
                <w:lang w:val="en-US"/>
              </w:rPr>
            </m:ctrlPr>
          </m:sSupPr>
          <m:e>
            <m:r>
              <w:rPr>
                <w:rFonts w:ascii="Cambria Math" w:eastAsia="Yu Mincho" w:hAnsi="Cambria Math" w:cs="Times New Roman"/>
                <w:sz w:val="24"/>
                <w:szCs w:val="24"/>
                <w:lang w:val="en-US"/>
              </w:rPr>
              <m:t>170</m:t>
            </m:r>
          </m:e>
          <m:sup>
            <m:r>
              <w:rPr>
                <w:rFonts w:ascii="Cambria Math" w:eastAsia="Yu Mincho" w:hAnsi="Cambria Math" w:cs="Times New Roman"/>
                <w:sz w:val="24"/>
                <w:szCs w:val="24"/>
                <w:lang w:val="en-US"/>
              </w:rPr>
              <m:t>°</m:t>
            </m:r>
          </m:sup>
        </m:sSup>
        <m:r>
          <w:rPr>
            <w:rFonts w:ascii="Cambria Math" w:eastAsia="Yu Mincho" w:hAnsi="Cambria Math" w:cs="Times New Roman"/>
            <w:sz w:val="24"/>
            <w:szCs w:val="24"/>
            <w:lang w:val="en-US"/>
          </w:rPr>
          <m:t xml:space="preserve"> </m:t>
        </m:r>
      </m:oMath>
      <w:r w:rsidRPr="001C5BBF">
        <w:rPr>
          <w:rFonts w:ascii="Times New Roman" w:eastAsia="Yu Mincho" w:hAnsi="Times New Roman" w:cs="Times New Roman"/>
          <w:iCs/>
          <w:sz w:val="24"/>
          <w:szCs w:val="24"/>
          <w:lang w:val="en-US"/>
        </w:rPr>
        <w:t xml:space="preserve">and </w:t>
      </w:r>
      <w:r w:rsidR="00E212C5" w:rsidRPr="001C5BBF">
        <w:rPr>
          <w:rFonts w:ascii="Times New Roman" w:eastAsia="Yu Mincho" w:hAnsi="Times New Roman" w:cs="Times New Roman"/>
          <w:iCs/>
          <w:sz w:val="24"/>
          <w:szCs w:val="24"/>
          <w:lang w:val="en-US"/>
        </w:rPr>
        <w:t xml:space="preserve">for the </w:t>
      </w:r>
      <w:r w:rsidRPr="001C5BBF">
        <w:rPr>
          <w:rFonts w:ascii="Times New Roman" w:eastAsia="Yu Mincho" w:hAnsi="Times New Roman" w:cs="Times New Roman"/>
          <w:iCs/>
          <w:sz w:val="24"/>
          <w:szCs w:val="24"/>
          <w:lang w:val="en-US"/>
        </w:rPr>
        <w:t>separation distance</w:t>
      </w:r>
      <w:r w:rsidR="00E212C5" w:rsidRPr="001C5BBF">
        <w:rPr>
          <w:rFonts w:ascii="Times New Roman" w:eastAsia="Yu Mincho" w:hAnsi="Times New Roman" w:cs="Times New Roman"/>
          <w:iCs/>
          <w:sz w:val="24"/>
          <w:szCs w:val="24"/>
          <w:lang w:val="en-US"/>
        </w:rPr>
        <w:t xml:space="preserve"> range</w:t>
      </w:r>
      <w:r w:rsidRPr="001C5BBF">
        <w:rPr>
          <w:rFonts w:ascii="Times New Roman" w:eastAsia="Yu Mincho" w:hAnsi="Times New Roman" w:cs="Times New Roman"/>
          <w:iCs/>
          <w:sz w:val="24"/>
          <w:szCs w:val="24"/>
          <w:lang w:val="en-US"/>
        </w:rPr>
        <w:t xml:space="preserve"> </w:t>
      </w:r>
      <m:oMath>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d</m:t>
            </m:r>
          </m:e>
          <m:sub>
            <m:r>
              <w:rPr>
                <w:rFonts w:ascii="Cambria Math" w:eastAsia="Yu Mincho" w:hAnsi="Cambria Math" w:cs="Times New Roman"/>
                <w:sz w:val="24"/>
                <w:szCs w:val="24"/>
                <w:lang w:val="en-US"/>
              </w:rPr>
              <m:t>s</m:t>
            </m:r>
          </m:sub>
        </m:sSub>
        <m:r>
          <w:rPr>
            <w:rFonts w:ascii="Cambria Math" w:eastAsia="Yu Mincho" w:hAnsi="Cambria Math" w:cs="Times New Roman"/>
            <w:sz w:val="24"/>
            <w:szCs w:val="24"/>
            <w:lang w:val="en-US"/>
          </w:rPr>
          <m:t>=</m:t>
        </m:r>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R</m:t>
            </m:r>
          </m:e>
          <m:sub>
            <m:r>
              <w:rPr>
                <w:rFonts w:ascii="Cambria Math" w:eastAsia="Yu Mincho" w:hAnsi="Cambria Math" w:cs="Times New Roman"/>
                <w:sz w:val="24"/>
                <w:szCs w:val="24"/>
                <w:lang w:val="en-US"/>
              </w:rPr>
              <m:t>d</m:t>
            </m:r>
          </m:sub>
        </m:sSub>
        <m:r>
          <m:rPr>
            <m:sty m:val="p"/>
          </m:rPr>
          <w:rPr>
            <w:rFonts w:ascii="Cambria Math" w:eastAsia="Yu Mincho" w:hAnsi="Cambria Math" w:cs="Times New Roman"/>
            <w:sz w:val="24"/>
            <w:szCs w:val="24"/>
            <w:lang w:val="en-US"/>
          </w:rPr>
          <m:t>–</m:t>
        </m:r>
        <m:r>
          <w:rPr>
            <w:rFonts w:ascii="Cambria Math" w:eastAsia="Yu Mincho" w:hAnsi="Cambria Math" w:cs="Times New Roman"/>
            <w:sz w:val="24"/>
            <w:szCs w:val="24"/>
            <w:lang w:val="en-US"/>
          </w:rPr>
          <m:t>80</m:t>
        </m:r>
        <m:sSub>
          <m:sSubPr>
            <m:ctrlPr>
              <w:rPr>
                <w:rFonts w:ascii="Cambria Math" w:eastAsia="Yu Mincho" w:hAnsi="Cambria Math" w:cs="Times New Roman"/>
                <w:i/>
                <w:iCs/>
                <w:sz w:val="24"/>
                <w:szCs w:val="24"/>
                <w:lang w:val="en-US"/>
              </w:rPr>
            </m:ctrlPr>
          </m:sSubPr>
          <m:e>
            <m:r>
              <w:rPr>
                <w:rFonts w:ascii="Cambria Math" w:eastAsia="Yu Mincho" w:hAnsi="Cambria Math" w:cs="Times New Roman"/>
                <w:sz w:val="24"/>
                <w:szCs w:val="24"/>
                <w:lang w:val="en-US"/>
              </w:rPr>
              <m:t>R</m:t>
            </m:r>
          </m:e>
          <m:sub>
            <m:r>
              <w:rPr>
                <w:rFonts w:ascii="Cambria Math" w:eastAsia="Yu Mincho" w:hAnsi="Cambria Math" w:cs="Times New Roman"/>
                <w:sz w:val="24"/>
                <w:szCs w:val="24"/>
                <w:lang w:val="en-US"/>
              </w:rPr>
              <m:t>d</m:t>
            </m:r>
          </m:sub>
        </m:sSub>
      </m:oMath>
      <w:r w:rsidRPr="001C5BBF">
        <w:rPr>
          <w:rFonts w:ascii="Times New Roman" w:eastAsia="Yu Mincho" w:hAnsi="Times New Roman" w:cs="Times New Roman"/>
          <w:iCs/>
          <w:sz w:val="24"/>
          <w:szCs w:val="24"/>
          <w:lang w:val="en-US"/>
        </w:rPr>
        <w:t xml:space="preserve">. </w:t>
      </w:r>
      <w:r w:rsidR="00B504FE" w:rsidRPr="001C5BBF">
        <w:rPr>
          <w:rFonts w:ascii="Times New Roman" w:hAnsi="Times New Roman" w:cs="Times New Roman"/>
          <w:sz w:val="24"/>
          <w:szCs w:val="24"/>
          <w:lang w:val="en-US"/>
        </w:rPr>
        <w:t xml:space="preserve">In Fig. 7(c),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θ</m:t>
            </m:r>
          </m:e>
        </m:d>
      </m:oMath>
      <w:r w:rsidR="00B504FE" w:rsidRPr="001C5BBF">
        <w:rPr>
          <w:rFonts w:ascii="Times New Roman" w:hAnsi="Times New Roman" w:cs="Times New Roman"/>
          <w:sz w:val="24"/>
          <w:szCs w:val="24"/>
          <w:lang w:val="en-US"/>
        </w:rPr>
        <w:t xml:space="preserve"> is plotted as a function of the contact angle and separation distance. For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θ</m:t>
            </m:r>
          </m:e>
        </m:d>
      </m:oMath>
      <w:r w:rsidR="00B504FE" w:rsidRPr="001C5BBF">
        <w:rPr>
          <w:rFonts w:ascii="Times New Roman" w:hAnsi="Times New Roman" w:cs="Times New Roman"/>
          <w:sz w:val="24"/>
          <w:szCs w:val="24"/>
          <w:lang w:val="en-US"/>
        </w:rPr>
        <w:t xml:space="preserve"> = 1, Wray </w:t>
      </w:r>
      <w:r w:rsidR="00B504FE" w:rsidRPr="001C5BBF">
        <w:rPr>
          <w:rFonts w:ascii="Times New Roman" w:hAnsi="Times New Roman" w:cs="Times New Roman"/>
          <w:i/>
          <w:iCs/>
          <w:sz w:val="24"/>
          <w:szCs w:val="24"/>
          <w:lang w:val="en-US"/>
        </w:rPr>
        <w:t>et al.</w:t>
      </w:r>
      <w:r w:rsidR="00B504FE" w:rsidRPr="001C5BBF">
        <w:rPr>
          <w:rFonts w:ascii="Times New Roman" w:hAnsi="Times New Roman" w:cs="Times New Roman"/>
          <w:sz w:val="24"/>
          <w:szCs w:val="24"/>
          <w:lang w:val="en-US"/>
        </w:rPr>
        <w:t>’s model</w:t>
      </w:r>
      <w:r w:rsidR="00D4700A" w:rsidRPr="001C5BBF">
        <w:rPr>
          <w:rFonts w:ascii="Times New Roman" w:hAnsi="Times New Roman" w:cs="Times New Roman"/>
          <w:sz w:val="24"/>
          <w:szCs w:val="24"/>
          <w:lang w:val="en-US"/>
        </w:rPr>
        <w:fldChar w:fldCharType="begin" w:fldLock="1"/>
      </w:r>
      <w:r w:rsidR="00D4700A"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D4700A" w:rsidRPr="001C5BBF">
        <w:rPr>
          <w:rFonts w:ascii="Times New Roman" w:hAnsi="Times New Roman" w:cs="Times New Roman"/>
          <w:sz w:val="24"/>
          <w:szCs w:val="24"/>
          <w:lang w:val="en-US"/>
        </w:rPr>
        <w:fldChar w:fldCharType="separate"/>
      </w:r>
      <w:r w:rsidR="00D4700A" w:rsidRPr="001C5BBF">
        <w:rPr>
          <w:rFonts w:ascii="Times New Roman" w:hAnsi="Times New Roman" w:cs="Times New Roman"/>
          <w:noProof/>
          <w:sz w:val="24"/>
          <w:szCs w:val="24"/>
          <w:vertAlign w:val="superscript"/>
          <w:lang w:val="en-US"/>
        </w:rPr>
        <w:t>27</w:t>
      </w:r>
      <w:r w:rsidR="00D4700A" w:rsidRPr="001C5BBF">
        <w:rPr>
          <w:rFonts w:ascii="Times New Roman" w:hAnsi="Times New Roman" w:cs="Times New Roman"/>
          <w:sz w:val="24"/>
          <w:szCs w:val="24"/>
          <w:lang w:val="en-US"/>
        </w:rPr>
        <w:fldChar w:fldCharType="end"/>
      </w:r>
      <w:r w:rsidR="00B504FE" w:rsidRPr="001C5BBF">
        <w:rPr>
          <w:rFonts w:ascii="Times New Roman" w:hAnsi="Times New Roman" w:cs="Times New Roman"/>
          <w:sz w:val="24"/>
          <w:szCs w:val="24"/>
          <w:lang w:val="en-US"/>
        </w:rPr>
        <w:t xml:space="preserve"> coincides with the present model for the hydrophilic cases. However, </w:t>
      </w:r>
      <m:oMath>
        <m:r>
          <w:rPr>
            <w:rFonts w:ascii="Cambria Math" w:hAnsi="Cambria Math" w:cs="Times New Roman"/>
            <w:sz w:val="24"/>
            <w:szCs w:val="24"/>
            <w:lang w:val="en-US"/>
          </w:rPr>
          <m:t>f</m:t>
        </m:r>
        <m:d>
          <m:dPr>
            <m:ctrlPr>
              <w:rPr>
                <w:rFonts w:ascii="Cambria Math" w:hAnsi="Cambria Math" w:cs="Times New Roman"/>
                <w:i/>
                <w:sz w:val="24"/>
                <w:szCs w:val="24"/>
                <w:lang w:val="en-US"/>
              </w:rPr>
            </m:ctrlPr>
          </m:dPr>
          <m:e>
            <m:r>
              <w:rPr>
                <w:rFonts w:ascii="Cambria Math" w:hAnsi="Cambria Math" w:cs="Times New Roman"/>
                <w:sz w:val="24"/>
                <w:szCs w:val="24"/>
                <w:lang w:val="en-US"/>
              </w:rPr>
              <m:t>θ</m:t>
            </m:r>
          </m:e>
        </m:d>
      </m:oMath>
      <w:r w:rsidR="00B504FE" w:rsidRPr="001C5BBF">
        <w:rPr>
          <w:rFonts w:ascii="Times New Roman" w:hAnsi="Times New Roman" w:cs="Times New Roman"/>
          <w:sz w:val="24"/>
          <w:szCs w:val="24"/>
          <w:lang w:val="en-US"/>
        </w:rPr>
        <w:t xml:space="preserve"> apparently decreases </w:t>
      </w:r>
      <w:r w:rsidR="00D4700A" w:rsidRPr="001C5BBF">
        <w:rPr>
          <w:rFonts w:ascii="Times New Roman" w:hAnsi="Times New Roman" w:cs="Times New Roman"/>
          <w:sz w:val="24"/>
          <w:szCs w:val="24"/>
          <w:lang w:val="en-US"/>
        </w:rPr>
        <w:t xml:space="preserve">in </w:t>
      </w:r>
      <w:r w:rsidR="00B504FE" w:rsidRPr="001C5BBF">
        <w:rPr>
          <w:rFonts w:ascii="Times New Roman" w:hAnsi="Times New Roman" w:cs="Times New Roman"/>
          <w:sz w:val="24"/>
          <w:szCs w:val="24"/>
          <w:lang w:val="en-US"/>
        </w:rPr>
        <w:t>the hydrophobic cases, which should be considered in the prediction of the evaporation rate of a droplet in array</w:t>
      </w:r>
      <w:r w:rsidR="00E212C5" w:rsidRPr="001C5BBF">
        <w:rPr>
          <w:rFonts w:ascii="Times New Roman" w:hAnsi="Times New Roman" w:cs="Times New Roman"/>
          <w:sz w:val="24"/>
          <w:szCs w:val="24"/>
          <w:lang w:val="en-US"/>
        </w:rPr>
        <w:t>s</w:t>
      </w:r>
      <w:r w:rsidR="00B504FE" w:rsidRPr="001C5BBF" w:rsidDel="007E727D">
        <w:rPr>
          <w:rFonts w:ascii="Times New Roman" w:hAnsi="Times New Roman" w:cs="Times New Roman"/>
          <w:sz w:val="24"/>
          <w:szCs w:val="24"/>
          <w:lang w:val="en-US"/>
        </w:rPr>
        <w:t xml:space="preserve"> </w:t>
      </w:r>
      <w:r w:rsidR="00B504FE" w:rsidRPr="001C5BBF">
        <w:rPr>
          <w:rFonts w:ascii="Times New Roman" w:hAnsi="Times New Roman" w:cs="Times New Roman"/>
          <w:sz w:val="24"/>
          <w:szCs w:val="24"/>
          <w:lang w:val="en-US"/>
        </w:rPr>
        <w:t>on hydrophobic surfaces.</w:t>
      </w:r>
    </w:p>
    <w:p w14:paraId="18CE2352" w14:textId="77777777" w:rsidR="005F1E24" w:rsidRPr="001C5BBF" w:rsidRDefault="005F1E24" w:rsidP="005F1E24">
      <w:pPr>
        <w:rPr>
          <w:rFonts w:ascii="Times New Roman" w:eastAsia="Yu Mincho" w:hAnsi="Times New Roman" w:cs="Times New Roman"/>
          <w:sz w:val="24"/>
          <w:szCs w:val="24"/>
          <w:lang w:val="en-US" w:eastAsia="ja-JP"/>
        </w:rPr>
      </w:pPr>
      <w:r w:rsidRPr="001C5BBF">
        <w:rPr>
          <w:rFonts w:ascii="Times New Roman" w:eastAsia="Yu Mincho" w:hAnsi="Times New Roman" w:cs="Times New Roman"/>
          <w:b/>
          <w:bCs/>
          <w:sz w:val="24"/>
          <w:szCs w:val="24"/>
          <w:lang w:val="en-US" w:eastAsia="ja-JP"/>
        </w:rPr>
        <w:t>TABLE III.</w:t>
      </w:r>
      <w:r w:rsidRPr="001C5BBF">
        <w:rPr>
          <w:rFonts w:ascii="Times New Roman" w:eastAsia="Yu Mincho" w:hAnsi="Times New Roman" w:cs="Times New Roman"/>
          <w:sz w:val="24"/>
          <w:szCs w:val="24"/>
          <w:lang w:val="en-US" w:eastAsia="ja-JP"/>
        </w:rPr>
        <w:t xml:space="preserve"> Model coefficients for different numbers of adjacent droplets.</w:t>
      </w:r>
    </w:p>
    <w:tbl>
      <w:tblPr>
        <w:tblStyle w:val="TableGrid"/>
        <w:tblW w:w="0" w:type="auto"/>
        <w:tblBorders>
          <w:top w:val="double" w:sz="4" w:space="0" w:color="auto"/>
          <w:left w:val="none" w:sz="0" w:space="0" w:color="auto"/>
          <w:bottom w:val="double" w:sz="4" w:space="0" w:color="auto"/>
          <w:right w:val="none" w:sz="0" w:space="0" w:color="auto"/>
          <w:insideH w:val="dotted" w:sz="4" w:space="0" w:color="A5A5A5"/>
          <w:insideV w:val="dotted" w:sz="4" w:space="0" w:color="A5A5A5"/>
        </w:tblBorders>
        <w:tblLook w:val="04A0" w:firstRow="1" w:lastRow="0" w:firstColumn="1" w:lastColumn="0" w:noHBand="0" w:noVBand="1"/>
      </w:tblPr>
      <w:tblGrid>
        <w:gridCol w:w="1984"/>
        <w:gridCol w:w="1247"/>
        <w:gridCol w:w="1247"/>
        <w:gridCol w:w="1247"/>
      </w:tblGrid>
      <w:tr w:rsidR="00F152FB" w:rsidRPr="001C5BBF" w14:paraId="0A30321D" w14:textId="77777777" w:rsidTr="005F1E24">
        <w:trPr>
          <w:trHeight w:val="454"/>
        </w:trPr>
        <w:tc>
          <w:tcPr>
            <w:tcW w:w="1984" w:type="dxa"/>
            <w:vMerge w:val="restart"/>
            <w:vAlign w:val="center"/>
          </w:tcPr>
          <w:p w14:paraId="372DD23D"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Number of adjacent droplets</w:t>
            </w:r>
          </w:p>
          <w:p w14:paraId="73E732A4" w14:textId="77777777" w:rsidR="005F1E24" w:rsidRPr="001C5BBF" w:rsidRDefault="001C5BBF" w:rsidP="005F1E24">
            <w:pPr>
              <w:jc w:val="center"/>
              <w:rPr>
                <w:rFonts w:ascii="Times New Roman" w:eastAsia="Yu Mincho" w:hAnsi="Times New Roman" w:cs="Times New Roman"/>
                <w:sz w:val="24"/>
                <w:szCs w:val="24"/>
                <w:lang w:val="en-US" w:eastAsia="ja-JP"/>
              </w:rPr>
            </w:pPr>
            <m:oMathPara>
              <m:oMath>
                <m:sSub>
                  <m:sSubPr>
                    <m:ctrlPr>
                      <w:rPr>
                        <w:rFonts w:ascii="Cambria Math" w:eastAsia="Yu Mincho" w:hAnsi="Cambria Math" w:cs="Times New Roman"/>
                        <w:i/>
                        <w:sz w:val="24"/>
                        <w:szCs w:val="24"/>
                        <w:lang w:val="en-US" w:eastAsia="ja-JP"/>
                      </w:rPr>
                    </m:ctrlPr>
                  </m:sSubPr>
                  <m:e>
                    <m:r>
                      <w:rPr>
                        <w:rFonts w:ascii="Cambria Math" w:eastAsia="Yu Mincho" w:hAnsi="Cambria Math" w:cs="Times New Roman"/>
                        <w:sz w:val="24"/>
                        <w:szCs w:val="24"/>
                        <w:lang w:val="en-US" w:eastAsia="ja-JP"/>
                      </w:rPr>
                      <m:t>n</m:t>
                    </m:r>
                  </m:e>
                  <m:sub>
                    <m:r>
                      <w:rPr>
                        <w:rFonts w:ascii="Cambria Math" w:eastAsia="Yu Mincho" w:hAnsi="Cambria Math" w:cs="Times New Roman"/>
                        <w:sz w:val="24"/>
                        <w:szCs w:val="24"/>
                        <w:lang w:val="en-US" w:eastAsia="ja-JP"/>
                      </w:rPr>
                      <m:t>d</m:t>
                    </m:r>
                  </m:sub>
                </m:sSub>
              </m:oMath>
            </m:oMathPara>
          </w:p>
        </w:tc>
        <w:tc>
          <w:tcPr>
            <w:tcW w:w="3741" w:type="dxa"/>
            <w:gridSpan w:val="3"/>
            <w:vAlign w:val="center"/>
          </w:tcPr>
          <w:p w14:paraId="078EBE89"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 xml:space="preserve">Model coefficients </w:t>
            </w:r>
          </w:p>
        </w:tc>
      </w:tr>
      <w:tr w:rsidR="00F152FB" w:rsidRPr="001C5BBF" w14:paraId="615A3F1E" w14:textId="77777777" w:rsidTr="005F1E24">
        <w:trPr>
          <w:trHeight w:val="454"/>
        </w:trPr>
        <w:tc>
          <w:tcPr>
            <w:tcW w:w="1984" w:type="dxa"/>
            <w:vMerge/>
            <w:tcBorders>
              <w:bottom w:val="single" w:sz="4" w:space="0" w:color="auto"/>
            </w:tcBorders>
          </w:tcPr>
          <w:p w14:paraId="75FF39AE" w14:textId="77777777" w:rsidR="005F1E24" w:rsidRPr="001C5BBF" w:rsidRDefault="005F1E24" w:rsidP="005F1E24">
            <w:pPr>
              <w:rPr>
                <w:rFonts w:ascii="Times New Roman" w:eastAsia="Yu Mincho" w:hAnsi="Times New Roman" w:cs="Times New Roman"/>
                <w:sz w:val="24"/>
                <w:szCs w:val="24"/>
                <w:lang w:val="en-US" w:eastAsia="ja-JP"/>
              </w:rPr>
            </w:pPr>
          </w:p>
        </w:tc>
        <w:tc>
          <w:tcPr>
            <w:tcW w:w="1247" w:type="dxa"/>
            <w:tcBorders>
              <w:bottom w:val="single" w:sz="4" w:space="0" w:color="auto"/>
            </w:tcBorders>
            <w:vAlign w:val="center"/>
          </w:tcPr>
          <w:p w14:paraId="5B54BC6C"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a</w:t>
            </w:r>
          </w:p>
        </w:tc>
        <w:tc>
          <w:tcPr>
            <w:tcW w:w="1247" w:type="dxa"/>
            <w:tcBorders>
              <w:bottom w:val="single" w:sz="4" w:space="0" w:color="auto"/>
            </w:tcBorders>
            <w:vAlign w:val="center"/>
          </w:tcPr>
          <w:p w14:paraId="5CCD70F2"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b</w:t>
            </w:r>
          </w:p>
        </w:tc>
        <w:tc>
          <w:tcPr>
            <w:tcW w:w="1247" w:type="dxa"/>
            <w:tcBorders>
              <w:bottom w:val="single" w:sz="4" w:space="0" w:color="auto"/>
            </w:tcBorders>
            <w:vAlign w:val="center"/>
          </w:tcPr>
          <w:p w14:paraId="5072DB77"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c</w:t>
            </w:r>
          </w:p>
        </w:tc>
      </w:tr>
      <w:tr w:rsidR="00F152FB" w:rsidRPr="001C5BBF" w14:paraId="7B504C6E" w14:textId="77777777" w:rsidTr="005F1E24">
        <w:trPr>
          <w:trHeight w:val="510"/>
        </w:trPr>
        <w:tc>
          <w:tcPr>
            <w:tcW w:w="1984" w:type="dxa"/>
            <w:tcBorders>
              <w:top w:val="single" w:sz="4" w:space="0" w:color="auto"/>
            </w:tcBorders>
            <w:vAlign w:val="center"/>
          </w:tcPr>
          <w:p w14:paraId="5E344866"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1</w:t>
            </w:r>
          </w:p>
        </w:tc>
        <w:tc>
          <w:tcPr>
            <w:tcW w:w="1247" w:type="dxa"/>
            <w:tcBorders>
              <w:top w:val="single" w:sz="4" w:space="0" w:color="auto"/>
            </w:tcBorders>
            <w:vAlign w:val="center"/>
          </w:tcPr>
          <w:p w14:paraId="16CA5D7B"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0.9</w:t>
            </w:r>
          </w:p>
        </w:tc>
        <w:tc>
          <w:tcPr>
            <w:tcW w:w="1247" w:type="dxa"/>
            <w:tcBorders>
              <w:top w:val="single" w:sz="4" w:space="0" w:color="auto"/>
            </w:tcBorders>
            <w:vAlign w:val="center"/>
          </w:tcPr>
          <w:p w14:paraId="6C70E4CA"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0.056</w:t>
            </w:r>
          </w:p>
        </w:tc>
        <w:tc>
          <w:tcPr>
            <w:tcW w:w="1247" w:type="dxa"/>
            <w:tcBorders>
              <w:top w:val="single" w:sz="4" w:space="0" w:color="auto"/>
            </w:tcBorders>
            <w:vAlign w:val="center"/>
          </w:tcPr>
          <w:p w14:paraId="4206008F"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-0.008</w:t>
            </w:r>
          </w:p>
        </w:tc>
      </w:tr>
      <w:tr w:rsidR="00F152FB" w:rsidRPr="001C5BBF" w14:paraId="1976F737" w14:textId="77777777" w:rsidTr="005F1E24">
        <w:trPr>
          <w:trHeight w:val="510"/>
        </w:trPr>
        <w:tc>
          <w:tcPr>
            <w:tcW w:w="1984" w:type="dxa"/>
            <w:vAlign w:val="center"/>
          </w:tcPr>
          <w:p w14:paraId="52911A09"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2</w:t>
            </w:r>
          </w:p>
        </w:tc>
        <w:tc>
          <w:tcPr>
            <w:tcW w:w="1247" w:type="dxa"/>
            <w:vAlign w:val="center"/>
          </w:tcPr>
          <w:p w14:paraId="23A0B1B3"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0.8</w:t>
            </w:r>
          </w:p>
        </w:tc>
        <w:tc>
          <w:tcPr>
            <w:tcW w:w="1247" w:type="dxa"/>
            <w:vAlign w:val="center"/>
          </w:tcPr>
          <w:p w14:paraId="66CDDF1D"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0.116</w:t>
            </w:r>
          </w:p>
        </w:tc>
        <w:tc>
          <w:tcPr>
            <w:tcW w:w="1247" w:type="dxa"/>
            <w:vAlign w:val="center"/>
          </w:tcPr>
          <w:p w14:paraId="02F5597E"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-0.016</w:t>
            </w:r>
          </w:p>
        </w:tc>
      </w:tr>
      <w:tr w:rsidR="00F152FB" w:rsidRPr="001C5BBF" w14:paraId="1D993752" w14:textId="77777777" w:rsidTr="005F1E24">
        <w:trPr>
          <w:trHeight w:val="510"/>
        </w:trPr>
        <w:tc>
          <w:tcPr>
            <w:tcW w:w="1984" w:type="dxa"/>
            <w:vAlign w:val="center"/>
          </w:tcPr>
          <w:p w14:paraId="03F6B48E"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3</w:t>
            </w:r>
          </w:p>
        </w:tc>
        <w:tc>
          <w:tcPr>
            <w:tcW w:w="1247" w:type="dxa"/>
            <w:vAlign w:val="center"/>
          </w:tcPr>
          <w:p w14:paraId="2A795F37"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0.74</w:t>
            </w:r>
          </w:p>
        </w:tc>
        <w:tc>
          <w:tcPr>
            <w:tcW w:w="1247" w:type="dxa"/>
            <w:vAlign w:val="center"/>
          </w:tcPr>
          <w:p w14:paraId="0D467A3B"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0.166</w:t>
            </w:r>
          </w:p>
        </w:tc>
        <w:tc>
          <w:tcPr>
            <w:tcW w:w="1247" w:type="dxa"/>
            <w:vAlign w:val="center"/>
          </w:tcPr>
          <w:p w14:paraId="63CBD437"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-0.022</w:t>
            </w:r>
          </w:p>
        </w:tc>
      </w:tr>
      <w:tr w:rsidR="005F1E24" w:rsidRPr="001C5BBF" w14:paraId="39DED915" w14:textId="77777777" w:rsidTr="005F1E24">
        <w:trPr>
          <w:trHeight w:val="510"/>
        </w:trPr>
        <w:tc>
          <w:tcPr>
            <w:tcW w:w="1984" w:type="dxa"/>
            <w:vAlign w:val="center"/>
          </w:tcPr>
          <w:p w14:paraId="19EC0980"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4</w:t>
            </w:r>
          </w:p>
        </w:tc>
        <w:tc>
          <w:tcPr>
            <w:tcW w:w="1247" w:type="dxa"/>
            <w:vAlign w:val="center"/>
          </w:tcPr>
          <w:p w14:paraId="0F353CA2"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0.7</w:t>
            </w:r>
          </w:p>
        </w:tc>
        <w:tc>
          <w:tcPr>
            <w:tcW w:w="1247" w:type="dxa"/>
            <w:tcBorders>
              <w:bottom w:val="double" w:sz="4" w:space="0" w:color="auto"/>
            </w:tcBorders>
            <w:vAlign w:val="center"/>
          </w:tcPr>
          <w:p w14:paraId="0863D11F"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0.176</w:t>
            </w:r>
          </w:p>
        </w:tc>
        <w:tc>
          <w:tcPr>
            <w:tcW w:w="1247" w:type="dxa"/>
            <w:tcBorders>
              <w:bottom w:val="double" w:sz="4" w:space="0" w:color="auto"/>
            </w:tcBorders>
            <w:vAlign w:val="center"/>
          </w:tcPr>
          <w:p w14:paraId="785A4390" w14:textId="77777777" w:rsidR="005F1E24" w:rsidRPr="001C5BBF" w:rsidRDefault="005F1E24" w:rsidP="005F1E24">
            <w:pPr>
              <w:jc w:val="center"/>
              <w:rPr>
                <w:rFonts w:ascii="Times New Roman" w:eastAsia="Yu Mincho" w:hAnsi="Times New Roman" w:cs="Times New Roman"/>
                <w:sz w:val="24"/>
                <w:szCs w:val="24"/>
                <w:lang w:val="en-US" w:eastAsia="ja-JP"/>
              </w:rPr>
            </w:pPr>
            <w:r w:rsidRPr="001C5BBF">
              <w:rPr>
                <w:rFonts w:ascii="Times New Roman" w:eastAsia="Yu Mincho" w:hAnsi="Times New Roman" w:cs="Times New Roman"/>
                <w:sz w:val="24"/>
                <w:szCs w:val="24"/>
                <w:lang w:val="en-US" w:eastAsia="ja-JP"/>
              </w:rPr>
              <w:t>-0.023</w:t>
            </w:r>
          </w:p>
        </w:tc>
      </w:tr>
    </w:tbl>
    <w:p w14:paraId="353AD884" w14:textId="77777777" w:rsidR="005F1E24" w:rsidRPr="001C5BBF" w:rsidRDefault="005F1E24" w:rsidP="005F1E24">
      <w:pPr>
        <w:spacing w:after="0" w:line="360" w:lineRule="exact"/>
        <w:jc w:val="both"/>
        <w:rPr>
          <w:rFonts w:ascii="Times New Roman" w:eastAsia="DengXian" w:hAnsi="Times New Roman" w:cs="Times New Roman"/>
          <w:i/>
          <w:sz w:val="24"/>
          <w:szCs w:val="24"/>
          <w:lang w:val="en-US" w:eastAsia="zh-CN"/>
        </w:rPr>
      </w:pPr>
    </w:p>
    <w:p w14:paraId="19FF60AE" w14:textId="77777777" w:rsidR="00B504FE" w:rsidRPr="001C5BBF" w:rsidRDefault="00B504FE" w:rsidP="00B504FE">
      <w:pPr>
        <w:spacing w:after="0"/>
        <w:jc w:val="center"/>
        <w:rPr>
          <w:rFonts w:ascii="Yu Mincho" w:eastAsia="DengXian" w:hAnsi="Yu Mincho" w:cs="Arial"/>
          <w:lang w:val="en-US" w:eastAsia="zh-CN"/>
        </w:rPr>
      </w:pPr>
      <w:r w:rsidRPr="001C5BBF">
        <w:rPr>
          <w:rFonts w:ascii="Yu Mincho" w:eastAsia="DengXian" w:hAnsi="Yu Mincho" w:cs="Arial"/>
          <w:lang w:val="en-US" w:eastAsia="zh-CN"/>
        </w:rPr>
        <w:object w:dxaOrig="16352" w:dyaOrig="11372" w14:anchorId="045B2E3A">
          <v:shape id="_x0000_i1088" type="#_x0000_t75" style="width:290.25pt;height:224.6pt" o:ole="">
            <v:imagedata r:id="rId67" o:title="" croptop="3017f" cropbottom="3150f" cropleft="4608f" cropright="7853f"/>
          </v:shape>
          <o:OLEObject Type="Embed" ProgID="Origin95.Graph" ShapeID="_x0000_i1088" DrawAspect="Content" ObjectID="_1738673227" r:id="rId68"/>
        </w:object>
      </w:r>
    </w:p>
    <w:p w14:paraId="45EEB2D8" w14:textId="3DABB6F0" w:rsidR="00B504FE" w:rsidRPr="001C5BBF" w:rsidRDefault="00B504FE" w:rsidP="005F1E24">
      <w:pPr>
        <w:rPr>
          <w:rFonts w:ascii="Times New Roman" w:eastAsia="Yu Mincho" w:hAnsi="Times New Roman" w:cs="Times New Roman"/>
          <w:sz w:val="24"/>
          <w:szCs w:val="24"/>
          <w:lang w:val="en-US"/>
        </w:rPr>
      </w:pPr>
      <w:r w:rsidRPr="001C5BBF">
        <w:rPr>
          <w:rFonts w:ascii="Times New Roman" w:eastAsia="DengXian" w:hAnsi="Times New Roman" w:cs="Times New Roman"/>
          <w:b/>
          <w:bCs/>
          <w:sz w:val="24"/>
          <w:szCs w:val="24"/>
          <w:lang w:val="en-US" w:eastAsia="zh-CN"/>
        </w:rPr>
        <w:t>FIG.</w:t>
      </w:r>
      <w:r w:rsidR="00B713B9" w:rsidRPr="001C5BBF">
        <w:rPr>
          <w:rFonts w:ascii="Times New Roman" w:eastAsia="DengXian" w:hAnsi="Times New Roman" w:cs="Times New Roman"/>
          <w:b/>
          <w:bCs/>
          <w:sz w:val="24"/>
          <w:szCs w:val="24"/>
          <w:lang w:val="en-US" w:eastAsia="zh-CN"/>
        </w:rPr>
        <w:t xml:space="preserve"> </w:t>
      </w:r>
      <w:r w:rsidRPr="001C5BBF">
        <w:rPr>
          <w:rFonts w:ascii="Times New Roman" w:eastAsia="DengXian" w:hAnsi="Times New Roman" w:cs="Times New Roman"/>
          <w:b/>
          <w:bCs/>
          <w:sz w:val="24"/>
          <w:szCs w:val="24"/>
          <w:lang w:val="en-US" w:eastAsia="zh-CN"/>
        </w:rPr>
        <w:t>8.</w:t>
      </w:r>
      <w:r w:rsidRPr="001C5BBF">
        <w:rPr>
          <w:rFonts w:ascii="Times New Roman" w:eastAsia="DengXian" w:hAnsi="Times New Roman" w:cs="Times New Roman"/>
          <w:sz w:val="24"/>
          <w:szCs w:val="24"/>
          <w:lang w:val="en-US" w:eastAsia="zh-CN"/>
        </w:rPr>
        <w:t xml:space="preserve"> </w:t>
      </w:r>
      <w:r w:rsidR="005F1E24" w:rsidRPr="001C5BBF">
        <w:rPr>
          <w:rFonts w:ascii="Times New Roman" w:eastAsia="DengXian" w:hAnsi="Times New Roman" w:cs="Times New Roman"/>
          <w:sz w:val="24"/>
          <w:szCs w:val="24"/>
          <w:lang w:val="en-US" w:eastAsia="zh-CN"/>
        </w:rPr>
        <w:t xml:space="preserve">Model validation for different array configurations. The contact angle of droplets in an array </w:t>
      </w:r>
      <w:r w:rsidR="00E06AA2" w:rsidRPr="001C5BBF">
        <w:rPr>
          <w:rFonts w:ascii="Times New Roman" w:eastAsia="DengXian" w:hAnsi="Times New Roman" w:cs="Times New Roman"/>
          <w:sz w:val="24"/>
          <w:szCs w:val="24"/>
          <w:lang w:val="en-US" w:eastAsia="zh-CN"/>
        </w:rPr>
        <w:t>wa</w:t>
      </w:r>
      <w:r w:rsidR="005F1E24" w:rsidRPr="001C5BBF">
        <w:rPr>
          <w:rFonts w:ascii="Times New Roman" w:eastAsia="DengXian" w:hAnsi="Times New Roman" w:cs="Times New Roman"/>
          <w:sz w:val="24"/>
          <w:szCs w:val="24"/>
          <w:lang w:val="en-US" w:eastAsia="zh-CN"/>
        </w:rPr>
        <w:t xml:space="preserve">s set to  </w:t>
      </w:r>
      <m:oMath>
        <m:r>
          <w:rPr>
            <w:rFonts w:ascii="Cambria Math" w:eastAsia="DengXian" w:hAnsi="Cambria Math" w:cs="Times New Roman"/>
            <w:sz w:val="24"/>
            <w:szCs w:val="24"/>
            <w:lang w:val="en-US" w:eastAsia="zh-CN"/>
          </w:rPr>
          <m:t>θ=</m:t>
        </m:r>
        <m:sSup>
          <m:sSupPr>
            <m:ctrlPr>
              <w:rPr>
                <w:rFonts w:ascii="Cambria Math" w:eastAsia="DengXian" w:hAnsi="Cambria Math" w:cs="Times New Roman"/>
                <w:iCs/>
                <w:sz w:val="24"/>
                <w:szCs w:val="24"/>
                <w:lang w:val="en-US" w:eastAsia="zh-CN"/>
              </w:rPr>
            </m:ctrlPr>
          </m:sSupPr>
          <m:e>
            <m:r>
              <w:rPr>
                <w:rFonts w:ascii="Cambria Math" w:eastAsia="DengXian" w:hAnsi="Cambria Math" w:cs="Times New Roman"/>
                <w:sz w:val="24"/>
                <w:szCs w:val="24"/>
                <w:lang w:val="en-US" w:eastAsia="zh-CN"/>
              </w:rPr>
              <m:t>90</m:t>
            </m:r>
          </m:e>
          <m:sup>
            <m:r>
              <w:rPr>
                <w:rFonts w:ascii="Cambria Math" w:eastAsia="DengXian" w:hAnsi="Cambria Math" w:cs="Times New Roman"/>
                <w:sz w:val="24"/>
                <w:szCs w:val="24"/>
                <w:lang w:val="en-US" w:eastAsia="zh-CN"/>
              </w:rPr>
              <m:t>°</m:t>
            </m:r>
          </m:sup>
        </m:sSup>
      </m:oMath>
      <w:r w:rsidR="005F1E24" w:rsidRPr="001C5BBF">
        <w:rPr>
          <w:rFonts w:ascii="Times New Roman" w:eastAsia="DengXian" w:hAnsi="Times New Roman" w:cs="Times New Roman"/>
          <w:sz w:val="24"/>
          <w:szCs w:val="24"/>
          <w:lang w:val="en-US" w:eastAsia="zh-CN"/>
        </w:rPr>
        <w:t>.</w:t>
      </w:r>
    </w:p>
    <w:p w14:paraId="46E4CB0C" w14:textId="19F27EA3" w:rsidR="00706863" w:rsidRPr="001C5BBF" w:rsidRDefault="008F3936" w:rsidP="003D3DB7">
      <w:pPr>
        <w:spacing w:after="0" w:line="480" w:lineRule="auto"/>
        <w:ind w:firstLine="284"/>
        <w:jc w:val="both"/>
        <w:rPr>
          <w:rFonts w:ascii="Times New Roman" w:eastAsia="Yu Mincho" w:hAnsi="Times New Roman" w:cs="Times New Roman"/>
          <w:sz w:val="24"/>
          <w:szCs w:val="24"/>
          <w:lang w:val="en-US"/>
        </w:rPr>
      </w:pPr>
      <w:r w:rsidRPr="001C5BBF">
        <w:rPr>
          <w:rFonts w:ascii="Times New Roman" w:eastAsia="DengXian" w:hAnsi="Times New Roman" w:cs="Times New Roman"/>
          <w:sz w:val="24"/>
          <w:szCs w:val="24"/>
          <w:shd w:val="clear" w:color="auto" w:fill="FFFFFF"/>
          <w:lang w:val="en-US" w:eastAsia="zh-CN"/>
        </w:rPr>
        <w:t xml:space="preserve">The </w:t>
      </w:r>
      <m:oMath>
        <m:sSub>
          <m:sSubPr>
            <m:ctrlPr>
              <w:rPr>
                <w:rFonts w:ascii="Cambria Math" w:eastAsia="DengXian" w:hAnsi="Cambria Math" w:cs="Times New Roman"/>
                <w:i/>
                <w:sz w:val="24"/>
                <w:szCs w:val="24"/>
                <w:shd w:val="clear" w:color="auto" w:fill="FFFFFF"/>
                <w:lang w:val="en-US" w:eastAsia="zh-CN"/>
              </w:rPr>
            </m:ctrlPr>
          </m:sSubPr>
          <m:e>
            <m:acc>
              <m:accPr>
                <m:chr m:val="̇"/>
                <m:ctrlPr>
                  <w:rPr>
                    <w:rFonts w:ascii="Cambria Math" w:eastAsia="DengXian" w:hAnsi="Cambria Math" w:cs="Times New Roman"/>
                    <w:i/>
                    <w:sz w:val="24"/>
                    <w:szCs w:val="24"/>
                    <w:shd w:val="clear" w:color="auto" w:fill="FFFFFF"/>
                    <w:lang w:val="en-US" w:eastAsia="zh-CN"/>
                  </w:rPr>
                </m:ctrlPr>
              </m:accPr>
              <m:e>
                <m:r>
                  <w:rPr>
                    <w:rFonts w:ascii="Cambria Math" w:eastAsia="DengXian" w:hAnsi="Cambria Math" w:cs="Times New Roman"/>
                    <w:sz w:val="24"/>
                    <w:szCs w:val="24"/>
                    <w:shd w:val="clear" w:color="auto" w:fill="FFFFFF"/>
                    <w:lang w:val="en-US" w:eastAsia="zh-CN"/>
                  </w:rPr>
                  <m:t>m</m:t>
                </m:r>
              </m:e>
            </m:acc>
          </m:e>
          <m:sub>
            <m:r>
              <w:rPr>
                <w:rFonts w:ascii="Cambria Math" w:eastAsia="DengXian" w:hAnsi="Cambria Math" w:cs="Times New Roman"/>
                <w:sz w:val="24"/>
                <w:szCs w:val="24"/>
                <w:shd w:val="clear" w:color="auto" w:fill="FFFFFF"/>
                <w:lang w:val="en-US" w:eastAsia="zh-CN"/>
              </w:rPr>
              <m:t>0</m:t>
            </m:r>
          </m:sub>
        </m:sSub>
      </m:oMath>
      <w:r w:rsidRPr="001C5BBF">
        <w:rPr>
          <w:rFonts w:ascii="Times New Roman" w:eastAsia="DengXian" w:hAnsi="Times New Roman" w:cs="Times New Roman"/>
          <w:sz w:val="24"/>
          <w:szCs w:val="24"/>
          <w:shd w:val="clear" w:color="auto" w:fill="FFFFFF"/>
          <w:lang w:val="en-US" w:eastAsia="zh-CN"/>
        </w:rPr>
        <w:t xml:space="preserve"> </w:t>
      </w:r>
      <w:r w:rsidR="00E06AA2" w:rsidRPr="001C5BBF">
        <w:rPr>
          <w:rFonts w:ascii="Times New Roman" w:eastAsia="DengXian" w:hAnsi="Times New Roman" w:cs="Times New Roman"/>
          <w:sz w:val="24"/>
          <w:szCs w:val="24"/>
          <w:shd w:val="clear" w:color="auto" w:fill="FFFFFF"/>
          <w:lang w:val="en-US" w:eastAsia="zh-CN"/>
        </w:rPr>
        <w:t xml:space="preserve">value </w:t>
      </w:r>
      <w:r w:rsidRPr="001C5BBF">
        <w:rPr>
          <w:rFonts w:ascii="Times New Roman" w:eastAsia="DengXian" w:hAnsi="Times New Roman" w:cs="Times New Roman"/>
          <w:sz w:val="24"/>
          <w:szCs w:val="24"/>
          <w:shd w:val="clear" w:color="auto" w:fill="FFFFFF"/>
          <w:lang w:val="en-US" w:eastAsia="zh-CN"/>
        </w:rPr>
        <w:t>predicted by Eq. (4) was compared with the simulation results in Fig. 8, and a good agreement was found for different array configurations</w:t>
      </w:r>
      <w:r w:rsidR="00E06AA2" w:rsidRPr="001C5BBF">
        <w:rPr>
          <w:rFonts w:ascii="Times New Roman" w:eastAsia="DengXian" w:hAnsi="Times New Roman" w:cs="Times New Roman"/>
          <w:sz w:val="24"/>
          <w:szCs w:val="24"/>
          <w:shd w:val="clear" w:color="auto" w:fill="FFFFFF"/>
          <w:lang w:val="en-US" w:eastAsia="zh-CN"/>
        </w:rPr>
        <w:t xml:space="preserve"> for</w:t>
      </w:r>
      <w:r w:rsidRPr="001C5BBF">
        <w:rPr>
          <w:rFonts w:ascii="Times New Roman" w:eastAsia="DengXian" w:hAnsi="Times New Roman" w:cs="Times New Roman"/>
          <w:sz w:val="24"/>
          <w:szCs w:val="24"/>
          <w:shd w:val="clear" w:color="auto" w:fill="FFFFFF"/>
          <w:lang w:val="en-US" w:eastAsia="zh-CN"/>
        </w:rPr>
        <w:t xml:space="preserve"> </w:t>
      </w:r>
      <m:oMath>
        <m:r>
          <w:rPr>
            <w:rFonts w:ascii="Cambria Math" w:eastAsia="DengXian" w:hAnsi="Cambria Math" w:cs="Times New Roman"/>
            <w:sz w:val="24"/>
            <w:szCs w:val="24"/>
            <w:shd w:val="clear" w:color="auto" w:fill="FFFFFF"/>
            <w:lang w:val="en-US" w:eastAsia="zh-CN"/>
          </w:rPr>
          <m:t>θ=</m:t>
        </m:r>
        <m:sSup>
          <m:sSupPr>
            <m:ctrlPr>
              <w:rPr>
                <w:rFonts w:ascii="Cambria Math" w:eastAsia="DengXian" w:hAnsi="Cambria Math" w:cs="Times New Roman"/>
                <w:iCs/>
                <w:sz w:val="24"/>
                <w:szCs w:val="24"/>
                <w:shd w:val="clear" w:color="auto" w:fill="FFFFFF"/>
                <w:lang w:val="en-US" w:eastAsia="zh-CN"/>
              </w:rPr>
            </m:ctrlPr>
          </m:sSupPr>
          <m:e>
            <m:r>
              <w:rPr>
                <w:rFonts w:ascii="Cambria Math" w:eastAsia="DengXian" w:hAnsi="Cambria Math" w:cs="Times New Roman"/>
                <w:sz w:val="24"/>
                <w:szCs w:val="24"/>
                <w:shd w:val="clear" w:color="auto" w:fill="FFFFFF"/>
                <w:lang w:val="en-US" w:eastAsia="zh-CN"/>
              </w:rPr>
              <m:t>90</m:t>
            </m:r>
          </m:e>
          <m:sup>
            <m:r>
              <w:rPr>
                <w:rFonts w:ascii="Cambria Math" w:eastAsia="DengXian" w:hAnsi="Cambria Math" w:cs="Times New Roman"/>
                <w:sz w:val="24"/>
                <w:szCs w:val="24"/>
                <w:shd w:val="clear" w:color="auto" w:fill="FFFFFF"/>
                <w:lang w:val="en-US" w:eastAsia="zh-CN"/>
              </w:rPr>
              <m:t>°</m:t>
            </m:r>
          </m:sup>
        </m:sSup>
      </m:oMath>
      <w:r w:rsidRPr="001C5BBF">
        <w:rPr>
          <w:rFonts w:ascii="Times New Roman" w:eastAsia="DengXian" w:hAnsi="Times New Roman" w:cs="Times New Roman"/>
          <w:sz w:val="24"/>
          <w:szCs w:val="24"/>
          <w:shd w:val="clear" w:color="auto" w:fill="FFFFFF"/>
          <w:lang w:val="en-US" w:eastAsia="zh-CN"/>
        </w:rPr>
        <w:t>.</w:t>
      </w:r>
      <w:r w:rsidR="00E06AA2" w:rsidRPr="001C5BBF">
        <w:rPr>
          <w:rFonts w:ascii="Times New Roman" w:eastAsia="DengXian" w:hAnsi="Times New Roman" w:cs="Times New Roman"/>
          <w:sz w:val="24"/>
          <w:szCs w:val="24"/>
          <w:shd w:val="clear" w:color="auto" w:fill="FFFFFF"/>
          <w:lang w:val="en-US" w:eastAsia="zh-CN"/>
        </w:rPr>
        <w:t xml:space="preserve"> </w:t>
      </w:r>
      <w:r w:rsidR="00C50330" w:rsidRPr="001C5BBF">
        <w:rPr>
          <w:rFonts w:ascii="Times New Roman" w:hAnsi="Times New Roman" w:cs="Times New Roman"/>
          <w:sz w:val="24"/>
          <w:szCs w:val="24"/>
          <w:lang w:val="en-US"/>
        </w:rPr>
        <w:t xml:space="preserve">To validate the </w:t>
      </w:r>
      <w:r w:rsidR="00A1740D" w:rsidRPr="001C5BBF">
        <w:rPr>
          <w:rFonts w:ascii="Times New Roman" w:hAnsi="Times New Roman" w:cs="Times New Roman"/>
          <w:sz w:val="24"/>
          <w:szCs w:val="24"/>
          <w:lang w:val="en-US"/>
        </w:rPr>
        <w:t xml:space="preserve">present </w:t>
      </w:r>
      <w:r w:rsidR="00C50330" w:rsidRPr="001C5BBF">
        <w:rPr>
          <w:rFonts w:ascii="Times New Roman" w:hAnsi="Times New Roman" w:cs="Times New Roman"/>
          <w:sz w:val="24"/>
          <w:szCs w:val="24"/>
          <w:lang w:val="en-US"/>
        </w:rPr>
        <w:t xml:space="preserve">model, </w:t>
      </w:r>
      <w:r w:rsidR="008732E6" w:rsidRPr="001C5BBF">
        <w:rPr>
          <w:rFonts w:ascii="Times New Roman" w:hAnsi="Times New Roman" w:cs="Times New Roman"/>
          <w:sz w:val="24"/>
          <w:szCs w:val="24"/>
          <w:lang w:val="en-US"/>
        </w:rPr>
        <w:t xml:space="preserve">we performed </w:t>
      </w:r>
      <w:r w:rsidR="00C50330" w:rsidRPr="001C5BBF">
        <w:rPr>
          <w:rFonts w:ascii="Times New Roman" w:hAnsi="Times New Roman" w:cs="Times New Roman"/>
          <w:sz w:val="24"/>
          <w:szCs w:val="24"/>
          <w:lang w:val="en-US"/>
        </w:rPr>
        <w:t xml:space="preserve">experiments </w:t>
      </w:r>
      <w:r w:rsidR="00B46A50" w:rsidRPr="001C5BBF">
        <w:rPr>
          <w:rFonts w:ascii="Times New Roman" w:hAnsi="Times New Roman" w:cs="Times New Roman"/>
          <w:sz w:val="24"/>
          <w:szCs w:val="24"/>
          <w:lang w:val="en-US"/>
        </w:rPr>
        <w:t>involving</w:t>
      </w:r>
      <w:r w:rsidR="00C50330" w:rsidRPr="001C5BBF">
        <w:rPr>
          <w:rFonts w:ascii="Times New Roman" w:hAnsi="Times New Roman" w:cs="Times New Roman"/>
          <w:sz w:val="24"/>
          <w:szCs w:val="24"/>
          <w:lang w:val="en-US"/>
        </w:rPr>
        <w:t xml:space="preserve"> </w:t>
      </w:r>
      <w:r w:rsidR="00A1740D" w:rsidRPr="001C5BBF">
        <w:rPr>
          <w:rFonts w:ascii="Times New Roman" w:hAnsi="Times New Roman" w:cs="Times New Roman"/>
          <w:sz w:val="24"/>
          <w:szCs w:val="24"/>
          <w:lang w:val="en-US"/>
        </w:rPr>
        <w:t xml:space="preserve">evaporation of </w:t>
      </w:r>
      <w:r w:rsidR="00C50330" w:rsidRPr="001C5BBF">
        <w:rPr>
          <w:rFonts w:ascii="Times New Roman" w:hAnsi="Times New Roman" w:cs="Times New Roman"/>
          <w:sz w:val="24"/>
          <w:szCs w:val="24"/>
          <w:lang w:val="en-US"/>
        </w:rPr>
        <w:t>droplet</w:t>
      </w:r>
      <w:r w:rsidR="00A1740D" w:rsidRPr="001C5BBF">
        <w:rPr>
          <w:rFonts w:ascii="Times New Roman" w:hAnsi="Times New Roman" w:cs="Times New Roman"/>
          <w:sz w:val="24"/>
          <w:szCs w:val="24"/>
          <w:lang w:val="en-US"/>
        </w:rPr>
        <w:t>s</w:t>
      </w:r>
      <w:r w:rsidR="00C50330" w:rsidRPr="001C5BBF">
        <w:rPr>
          <w:rFonts w:ascii="Times New Roman" w:hAnsi="Times New Roman" w:cs="Times New Roman"/>
          <w:sz w:val="24"/>
          <w:szCs w:val="24"/>
          <w:lang w:val="en-US"/>
        </w:rPr>
        <w:t xml:space="preserve"> </w:t>
      </w:r>
      <w:r w:rsidR="00A1740D" w:rsidRPr="001C5BBF">
        <w:rPr>
          <w:rFonts w:ascii="Times New Roman" w:hAnsi="Times New Roman" w:cs="Times New Roman"/>
          <w:sz w:val="24"/>
          <w:szCs w:val="24"/>
          <w:lang w:val="en-US"/>
        </w:rPr>
        <w:t xml:space="preserve">in isolation and </w:t>
      </w:r>
      <w:r w:rsidR="00610500" w:rsidRPr="001C5BBF">
        <w:rPr>
          <w:rFonts w:ascii="Times New Roman" w:hAnsi="Times New Roman" w:cs="Times New Roman"/>
          <w:sz w:val="24"/>
          <w:szCs w:val="24"/>
          <w:lang w:val="en-US"/>
        </w:rPr>
        <w:t>in array</w:t>
      </w:r>
      <w:r w:rsidR="00E06AA2" w:rsidRPr="001C5BBF">
        <w:rPr>
          <w:rFonts w:ascii="Times New Roman" w:hAnsi="Times New Roman" w:cs="Times New Roman"/>
          <w:sz w:val="24"/>
          <w:szCs w:val="24"/>
          <w:lang w:val="en-US"/>
        </w:rPr>
        <w:t>s</w:t>
      </w:r>
      <w:r w:rsidR="00C50330" w:rsidRPr="001C5BBF">
        <w:rPr>
          <w:rFonts w:ascii="Times New Roman" w:hAnsi="Times New Roman" w:cs="Times New Roman"/>
          <w:sz w:val="24"/>
          <w:szCs w:val="24"/>
          <w:lang w:val="en-US"/>
        </w:rPr>
        <w:t xml:space="preserve"> </w:t>
      </w:r>
      <w:r w:rsidR="00AA726F" w:rsidRPr="001C5BBF">
        <w:rPr>
          <w:rFonts w:ascii="Times New Roman" w:hAnsi="Times New Roman" w:cs="Times New Roman"/>
          <w:sz w:val="24"/>
          <w:szCs w:val="24"/>
          <w:lang w:val="en-US"/>
        </w:rPr>
        <w:t>on</w:t>
      </w:r>
      <w:r w:rsidR="00C50330" w:rsidRPr="001C5BBF">
        <w:rPr>
          <w:rFonts w:ascii="Times New Roman" w:hAnsi="Times New Roman" w:cs="Times New Roman"/>
          <w:sz w:val="24"/>
          <w:szCs w:val="24"/>
          <w:lang w:val="en-US"/>
        </w:rPr>
        <w:t xml:space="preserve"> flat hydrophilic</w:t>
      </w:r>
      <w:r w:rsidR="00F37EE3" w:rsidRPr="001C5BBF">
        <w:rPr>
          <w:rFonts w:ascii="Times New Roman" w:hAnsi="Times New Roman" w:cs="Times New Roman"/>
          <w:sz w:val="24"/>
          <w:szCs w:val="24"/>
          <w:lang w:val="en-US"/>
        </w:rPr>
        <w:t xml:space="preserve"> and </w:t>
      </w:r>
      <w:r w:rsidR="00C50330" w:rsidRPr="001C5BBF">
        <w:rPr>
          <w:rFonts w:ascii="Times New Roman" w:hAnsi="Times New Roman" w:cs="Times New Roman"/>
          <w:sz w:val="24"/>
          <w:szCs w:val="24"/>
          <w:lang w:val="en-US"/>
        </w:rPr>
        <w:t xml:space="preserve">hydrophobic surfaces under </w:t>
      </w:r>
      <w:r w:rsidR="00B46A50" w:rsidRPr="001C5BBF">
        <w:rPr>
          <w:rFonts w:ascii="Times New Roman" w:hAnsi="Times New Roman" w:cs="Times New Roman"/>
          <w:sz w:val="24"/>
          <w:szCs w:val="24"/>
          <w:lang w:val="en-US"/>
        </w:rPr>
        <w:t>identical</w:t>
      </w:r>
      <w:r w:rsidR="00C50330" w:rsidRPr="001C5BBF">
        <w:rPr>
          <w:rFonts w:ascii="Times New Roman" w:hAnsi="Times New Roman" w:cs="Times New Roman"/>
          <w:sz w:val="24"/>
          <w:szCs w:val="24"/>
          <w:lang w:val="en-US"/>
        </w:rPr>
        <w:t xml:space="preserve"> conditions. </w:t>
      </w:r>
      <w:r w:rsidR="00AC1AD6" w:rsidRPr="001C5BBF">
        <w:rPr>
          <w:rFonts w:ascii="Times New Roman" w:hAnsi="Times New Roman" w:cs="Times New Roman"/>
          <w:sz w:val="24"/>
          <w:szCs w:val="24"/>
          <w:lang w:val="en-US"/>
        </w:rPr>
        <w:t xml:space="preserve">The </w:t>
      </w:r>
      <w:r w:rsidR="000B132F" w:rsidRPr="001C5BBF">
        <w:rPr>
          <w:rFonts w:ascii="Times New Roman" w:hAnsi="Times New Roman" w:cs="Times New Roman"/>
          <w:sz w:val="24"/>
          <w:szCs w:val="24"/>
          <w:lang w:val="en-US"/>
        </w:rPr>
        <w:t xml:space="preserve">time history </w:t>
      </w:r>
      <w:r w:rsidR="008A4917" w:rsidRPr="001C5BBF">
        <w:rPr>
          <w:rFonts w:ascii="Times New Roman" w:hAnsi="Times New Roman" w:cs="Times New Roman"/>
          <w:sz w:val="24"/>
          <w:szCs w:val="24"/>
          <w:lang w:val="en-US"/>
        </w:rPr>
        <w:t>of experimental data</w:t>
      </w:r>
      <w:r w:rsidR="00AC1AD6" w:rsidRPr="001C5BBF">
        <w:rPr>
          <w:rFonts w:ascii="Times New Roman" w:hAnsi="Times New Roman" w:cs="Times New Roman"/>
          <w:sz w:val="24"/>
          <w:szCs w:val="24"/>
          <w:lang w:val="en-US"/>
        </w:rPr>
        <w:t xml:space="preserve"> of the </w:t>
      </w:r>
      <w:r w:rsidR="008A4917" w:rsidRPr="001C5BBF">
        <w:rPr>
          <w:rFonts w:ascii="Times New Roman" w:hAnsi="Times New Roman" w:cs="Times New Roman"/>
          <w:sz w:val="24"/>
          <w:szCs w:val="24"/>
          <w:lang w:val="en-US"/>
        </w:rPr>
        <w:t xml:space="preserve">evaporating </w:t>
      </w:r>
      <w:r w:rsidR="00AC1AD6" w:rsidRPr="001C5BBF">
        <w:rPr>
          <w:rFonts w:ascii="Times New Roman" w:hAnsi="Times New Roman" w:cs="Times New Roman"/>
          <w:sz w:val="24"/>
          <w:szCs w:val="24"/>
          <w:lang w:val="en-US"/>
        </w:rPr>
        <w:t xml:space="preserve">reference droplet </w:t>
      </w:r>
      <w:r w:rsidR="00E81BE3" w:rsidRPr="001C5BBF">
        <w:rPr>
          <w:rFonts w:ascii="Times New Roman" w:hAnsi="Times New Roman" w:cs="Times New Roman"/>
          <w:sz w:val="24"/>
          <w:szCs w:val="24"/>
          <w:lang w:val="en-US"/>
        </w:rPr>
        <w:t>on</w:t>
      </w:r>
      <w:r w:rsidR="00AC1AD6" w:rsidRPr="001C5BBF">
        <w:rPr>
          <w:rFonts w:ascii="Times New Roman" w:hAnsi="Times New Roman" w:cs="Times New Roman"/>
          <w:sz w:val="24"/>
          <w:szCs w:val="24"/>
          <w:lang w:val="en-US"/>
        </w:rPr>
        <w:t xml:space="preserve"> hydrophilic and hydrophobic surfaces is </w:t>
      </w:r>
      <w:r w:rsidR="00E81BE3" w:rsidRPr="001C5BBF">
        <w:rPr>
          <w:rFonts w:ascii="Times New Roman" w:hAnsi="Times New Roman" w:cs="Times New Roman"/>
          <w:sz w:val="24"/>
          <w:szCs w:val="24"/>
          <w:lang w:val="en-US"/>
        </w:rPr>
        <w:t xml:space="preserve">presented </w:t>
      </w:r>
      <w:r w:rsidR="00AC1AD6" w:rsidRPr="001C5BBF">
        <w:rPr>
          <w:rFonts w:ascii="Times New Roman" w:hAnsi="Times New Roman" w:cs="Times New Roman"/>
          <w:sz w:val="24"/>
          <w:szCs w:val="24"/>
          <w:lang w:val="en-US"/>
        </w:rPr>
        <w:t>in Fig</w:t>
      </w:r>
      <w:r w:rsidR="00B66C05" w:rsidRPr="001C5BBF">
        <w:rPr>
          <w:rFonts w:ascii="Times New Roman" w:hAnsi="Times New Roman" w:cs="Times New Roman"/>
          <w:sz w:val="24"/>
          <w:szCs w:val="24"/>
          <w:lang w:val="en-US"/>
        </w:rPr>
        <w:t xml:space="preserve"> </w:t>
      </w:r>
      <w:r w:rsidR="00C31020" w:rsidRPr="001C5BBF">
        <w:rPr>
          <w:rFonts w:ascii="Times New Roman" w:hAnsi="Times New Roman" w:cs="Times New Roman"/>
          <w:sz w:val="24"/>
          <w:szCs w:val="24"/>
          <w:lang w:val="en-US"/>
        </w:rPr>
        <w:t>9</w:t>
      </w:r>
      <w:r w:rsidR="00AC1AD6" w:rsidRPr="001C5BBF">
        <w:rPr>
          <w:rFonts w:ascii="Times New Roman" w:hAnsi="Times New Roman" w:cs="Times New Roman"/>
          <w:sz w:val="24"/>
          <w:szCs w:val="24"/>
          <w:lang w:val="en-US"/>
        </w:rPr>
        <w:t xml:space="preserve">. </w:t>
      </w:r>
      <w:r w:rsidR="008A4917" w:rsidRPr="001C5BBF">
        <w:rPr>
          <w:rFonts w:ascii="Times New Roman" w:hAnsi="Times New Roman" w:cs="Times New Roman"/>
          <w:sz w:val="24"/>
          <w:szCs w:val="24"/>
          <w:lang w:val="en-US"/>
        </w:rPr>
        <w:t>As shown i</w:t>
      </w:r>
      <w:r w:rsidR="00AC1AD6" w:rsidRPr="001C5BBF">
        <w:rPr>
          <w:rFonts w:ascii="Times New Roman" w:hAnsi="Times New Roman" w:cs="Times New Roman"/>
          <w:sz w:val="24"/>
          <w:szCs w:val="24"/>
          <w:lang w:val="en-US"/>
        </w:rPr>
        <w:t>n Fig</w:t>
      </w:r>
      <w:r w:rsidR="00750B7E" w:rsidRPr="001C5BBF">
        <w:rPr>
          <w:rFonts w:ascii="Times New Roman" w:hAnsi="Times New Roman" w:cs="Times New Roman"/>
          <w:sz w:val="24"/>
          <w:szCs w:val="24"/>
          <w:lang w:val="en-US"/>
        </w:rPr>
        <w:t>s</w:t>
      </w:r>
      <w:r w:rsidR="00AC1AD6" w:rsidRPr="001C5BBF">
        <w:rPr>
          <w:rFonts w:ascii="Times New Roman" w:hAnsi="Times New Roman" w:cs="Times New Roman"/>
          <w:sz w:val="24"/>
          <w:szCs w:val="24"/>
          <w:lang w:val="en-US"/>
        </w:rPr>
        <w:t xml:space="preserve">. </w:t>
      </w:r>
      <w:r w:rsidR="005D7F10" w:rsidRPr="001C5BBF">
        <w:rPr>
          <w:rFonts w:ascii="Times New Roman" w:hAnsi="Times New Roman" w:cs="Times New Roman"/>
          <w:sz w:val="24"/>
          <w:szCs w:val="24"/>
          <w:lang w:val="en-US"/>
        </w:rPr>
        <w:t>9</w:t>
      </w:r>
      <w:r w:rsidR="00AC1AD6" w:rsidRPr="001C5BBF">
        <w:rPr>
          <w:rFonts w:ascii="Times New Roman" w:hAnsi="Times New Roman" w:cs="Times New Roman"/>
          <w:sz w:val="24"/>
          <w:szCs w:val="24"/>
          <w:lang w:val="en-US"/>
        </w:rPr>
        <w:t>(a</w:t>
      </w:r>
      <w:r w:rsidR="004E7797" w:rsidRPr="001C5BBF">
        <w:rPr>
          <w:rFonts w:ascii="Times New Roman" w:hAnsi="Times New Roman" w:cs="Times New Roman"/>
          <w:sz w:val="24"/>
          <w:szCs w:val="24"/>
          <w:lang w:val="en-US"/>
        </w:rPr>
        <w:t xml:space="preserve">) and </w:t>
      </w:r>
      <w:r w:rsidR="005D7F10" w:rsidRPr="001C5BBF">
        <w:rPr>
          <w:rFonts w:ascii="Times New Roman" w:hAnsi="Times New Roman" w:cs="Times New Roman"/>
          <w:sz w:val="24"/>
          <w:szCs w:val="24"/>
          <w:lang w:val="en-US"/>
        </w:rPr>
        <w:t>9</w:t>
      </w:r>
      <w:r w:rsidR="004E7797" w:rsidRPr="001C5BBF">
        <w:rPr>
          <w:rFonts w:ascii="Times New Roman" w:hAnsi="Times New Roman" w:cs="Times New Roman"/>
          <w:sz w:val="24"/>
          <w:szCs w:val="24"/>
          <w:lang w:val="en-US"/>
        </w:rPr>
        <w:t>(</w:t>
      </w:r>
      <w:r w:rsidR="00FB4DFF" w:rsidRPr="001C5BBF">
        <w:rPr>
          <w:rFonts w:ascii="Times New Roman" w:hAnsi="Times New Roman" w:cs="Times New Roman"/>
          <w:sz w:val="24"/>
          <w:szCs w:val="24"/>
          <w:lang w:val="en-US"/>
        </w:rPr>
        <w:t>b</w:t>
      </w:r>
      <w:r w:rsidR="00AC1AD6" w:rsidRPr="001C5BBF">
        <w:rPr>
          <w:rFonts w:ascii="Times New Roman" w:hAnsi="Times New Roman" w:cs="Times New Roman"/>
          <w:sz w:val="24"/>
          <w:szCs w:val="24"/>
          <w:lang w:val="en-US"/>
        </w:rPr>
        <w:t xml:space="preserve">), temporal variations of </w:t>
      </w:r>
      <w:r w:rsidR="00B66C05" w:rsidRPr="001C5BBF">
        <w:rPr>
          <w:rFonts w:ascii="Times New Roman" w:hAnsi="Times New Roman" w:cs="Times New Roman"/>
          <w:sz w:val="24"/>
          <w:szCs w:val="24"/>
          <w:lang w:val="en-US"/>
        </w:rPr>
        <w:t xml:space="preserve">the </w:t>
      </w:r>
      <w:r w:rsidR="00AC1AD6" w:rsidRPr="001C5BBF">
        <w:rPr>
          <w:rFonts w:ascii="Times New Roman" w:hAnsi="Times New Roman" w:cs="Times New Roman"/>
          <w:sz w:val="24"/>
          <w:szCs w:val="24"/>
          <w:lang w:val="en-US"/>
        </w:rPr>
        <w:t xml:space="preserve">ambient temperature and relative humidity in the measurement cell </w:t>
      </w:r>
      <w:r w:rsidR="00B63E3C" w:rsidRPr="001C5BBF">
        <w:rPr>
          <w:rFonts w:ascii="Times New Roman" w:hAnsi="Times New Roman" w:cs="Times New Roman"/>
          <w:sz w:val="24"/>
          <w:szCs w:val="24"/>
          <w:lang w:val="en-US"/>
        </w:rPr>
        <w:t>we</w:t>
      </w:r>
      <w:r w:rsidR="00AC1AD6" w:rsidRPr="001C5BBF">
        <w:rPr>
          <w:rFonts w:ascii="Times New Roman" w:hAnsi="Times New Roman" w:cs="Times New Roman"/>
          <w:sz w:val="24"/>
          <w:szCs w:val="24"/>
          <w:lang w:val="en-US"/>
        </w:rPr>
        <w:t>re small</w:t>
      </w:r>
      <w:r w:rsidR="00B66C05" w:rsidRPr="001C5BBF">
        <w:rPr>
          <w:rFonts w:ascii="Times New Roman" w:hAnsi="Times New Roman" w:cs="Times New Roman"/>
          <w:sz w:val="24"/>
          <w:szCs w:val="24"/>
          <w:lang w:val="en-US"/>
        </w:rPr>
        <w:t>,</w:t>
      </w:r>
      <w:r w:rsidR="00AC1AD6" w:rsidRPr="001C5BBF">
        <w:rPr>
          <w:rFonts w:ascii="Times New Roman" w:hAnsi="Times New Roman" w:cs="Times New Roman"/>
          <w:sz w:val="24"/>
          <w:szCs w:val="24"/>
          <w:lang w:val="en-US"/>
        </w:rPr>
        <w:t xml:space="preserve"> in the range</w:t>
      </w:r>
      <w:r w:rsidR="00B66C05" w:rsidRPr="001C5BBF">
        <w:rPr>
          <w:rFonts w:ascii="Times New Roman" w:hAnsi="Times New Roman" w:cs="Times New Roman"/>
          <w:sz w:val="24"/>
          <w:szCs w:val="24"/>
          <w:lang w:val="en-US"/>
        </w:rPr>
        <w:t>s</w:t>
      </w:r>
      <w:r w:rsidR="00AC1AD6" w:rsidRPr="001C5BBF">
        <w:rPr>
          <w:rFonts w:ascii="Times New Roman" w:hAnsi="Times New Roman" w:cs="Times New Roman"/>
          <w:sz w:val="24"/>
          <w:szCs w:val="24"/>
          <w:lang w:val="en-US"/>
        </w:rPr>
        <w:t xml:space="preserve"> </w:t>
      </w:r>
      <w:r w:rsidR="00A06BFA" w:rsidRPr="001C5BBF">
        <w:rPr>
          <w:rFonts w:ascii="Times New Roman" w:hAnsi="Times New Roman" w:cs="Times New Roman"/>
          <w:sz w:val="24"/>
          <w:szCs w:val="24"/>
          <w:lang w:val="en-US"/>
        </w:rPr>
        <w:t>of</w:t>
      </w:r>
      <w:r w:rsidR="00AC1AD6" w:rsidRPr="001C5BBF">
        <w:rPr>
          <w:rFonts w:ascii="Times New Roman" w:hAnsi="Times New Roman" w:cs="Times New Roman"/>
          <w:sz w:val="24"/>
          <w:szCs w:val="24"/>
          <w:lang w:val="en-US"/>
        </w:rPr>
        <w:t xml:space="preserve"> </w:t>
      </w:r>
      <m:oMath>
        <m:r>
          <w:rPr>
            <w:rFonts w:ascii="Cambria Math" w:hAnsi="Cambria Math" w:cs="Times New Roman"/>
            <w:sz w:val="24"/>
            <w:szCs w:val="24"/>
            <w:lang w:val="en-US"/>
          </w:rPr>
          <m:t>T=25±2℃</m:t>
        </m:r>
      </m:oMath>
      <w:r w:rsidR="00AC1AD6" w:rsidRPr="001C5BBF">
        <w:rPr>
          <w:rFonts w:ascii="Times New Roman" w:hAnsi="Times New Roman" w:cs="Times New Roman"/>
          <w:sz w:val="24"/>
          <w:szCs w:val="24"/>
          <w:lang w:val="en-US"/>
        </w:rPr>
        <w:t xml:space="preserve"> and </w:t>
      </w:r>
      <m:oMath>
        <m:r>
          <w:rPr>
            <w:rFonts w:ascii="Cambria Math" w:hAnsi="Cambria Math" w:cs="Times New Roman"/>
            <w:sz w:val="24"/>
            <w:szCs w:val="24"/>
            <w:lang w:val="en-US"/>
          </w:rPr>
          <m:t>RH=40±3%</m:t>
        </m:r>
      </m:oMath>
      <w:r w:rsidR="00AC1AD6" w:rsidRPr="001C5BBF">
        <w:rPr>
          <w:rFonts w:ascii="Times New Roman" w:hAnsi="Times New Roman" w:cs="Times New Roman"/>
          <w:sz w:val="24"/>
          <w:szCs w:val="24"/>
          <w:lang w:val="en-US"/>
        </w:rPr>
        <w:t xml:space="preserve">. This </w:t>
      </w:r>
      <w:r w:rsidR="00B63E3C" w:rsidRPr="001C5BBF">
        <w:rPr>
          <w:rFonts w:ascii="Times New Roman" w:hAnsi="Times New Roman" w:cs="Times New Roman"/>
          <w:sz w:val="24"/>
          <w:szCs w:val="24"/>
          <w:lang w:val="en-US"/>
        </w:rPr>
        <w:t>eliminated</w:t>
      </w:r>
      <w:r w:rsidR="00AC1AD6" w:rsidRPr="001C5BBF">
        <w:rPr>
          <w:rFonts w:ascii="Times New Roman" w:hAnsi="Times New Roman" w:cs="Times New Roman"/>
          <w:sz w:val="24"/>
          <w:szCs w:val="24"/>
          <w:lang w:val="en-US"/>
        </w:rPr>
        <w:t xml:space="preserve"> </w:t>
      </w:r>
      <w:r w:rsidR="00B63E3C" w:rsidRPr="001C5BBF">
        <w:rPr>
          <w:rFonts w:ascii="Times New Roman" w:hAnsi="Times New Roman" w:cs="Times New Roman"/>
          <w:sz w:val="24"/>
          <w:szCs w:val="24"/>
          <w:lang w:val="en-US"/>
        </w:rPr>
        <w:t>the possibility</w:t>
      </w:r>
      <w:r w:rsidR="00AC1AD6" w:rsidRPr="001C5BBF">
        <w:rPr>
          <w:rFonts w:ascii="Times New Roman" w:hAnsi="Times New Roman" w:cs="Times New Roman"/>
          <w:sz w:val="24"/>
          <w:szCs w:val="24"/>
          <w:lang w:val="en-US"/>
        </w:rPr>
        <w:t xml:space="preserve"> of the ambient conditions </w:t>
      </w:r>
      <w:r w:rsidR="00B63E3C" w:rsidRPr="001C5BBF">
        <w:rPr>
          <w:rFonts w:ascii="Times New Roman" w:hAnsi="Times New Roman" w:cs="Times New Roman"/>
          <w:sz w:val="24"/>
          <w:szCs w:val="24"/>
          <w:lang w:val="en-US"/>
        </w:rPr>
        <w:t>influencing</w:t>
      </w:r>
      <w:r w:rsidR="00AC1AD6" w:rsidRPr="001C5BBF">
        <w:rPr>
          <w:rFonts w:ascii="Times New Roman" w:hAnsi="Times New Roman" w:cs="Times New Roman"/>
          <w:sz w:val="24"/>
          <w:szCs w:val="24"/>
          <w:lang w:val="en-US"/>
        </w:rPr>
        <w:t xml:space="preserve"> the experimental results. Fig</w:t>
      </w:r>
      <w:r w:rsidR="00E06AA2" w:rsidRPr="001C5BBF">
        <w:rPr>
          <w:rFonts w:ascii="Times New Roman" w:hAnsi="Times New Roman" w:cs="Times New Roman"/>
          <w:sz w:val="24"/>
          <w:szCs w:val="24"/>
          <w:lang w:val="en-US"/>
        </w:rPr>
        <w:t>ures</w:t>
      </w:r>
      <w:r w:rsidR="00AC1AD6" w:rsidRPr="001C5BBF">
        <w:rPr>
          <w:rFonts w:ascii="Times New Roman" w:hAnsi="Times New Roman" w:cs="Times New Roman"/>
          <w:sz w:val="24"/>
          <w:szCs w:val="24"/>
          <w:lang w:val="en-US"/>
        </w:rPr>
        <w:t xml:space="preserve"> </w:t>
      </w:r>
      <w:r w:rsidR="005D7F10" w:rsidRPr="001C5BBF">
        <w:rPr>
          <w:rFonts w:ascii="Times New Roman" w:hAnsi="Times New Roman" w:cs="Times New Roman"/>
          <w:sz w:val="24"/>
          <w:szCs w:val="24"/>
          <w:lang w:val="en-US"/>
        </w:rPr>
        <w:t>9</w:t>
      </w:r>
      <w:r w:rsidR="00AC1AD6" w:rsidRPr="001C5BBF">
        <w:rPr>
          <w:rFonts w:ascii="Times New Roman" w:hAnsi="Times New Roman" w:cs="Times New Roman"/>
          <w:sz w:val="24"/>
          <w:szCs w:val="24"/>
          <w:lang w:val="en-US"/>
        </w:rPr>
        <w:t>(</w:t>
      </w:r>
      <w:r w:rsidR="00FB4DFF" w:rsidRPr="001C5BBF">
        <w:rPr>
          <w:rFonts w:ascii="Times New Roman" w:hAnsi="Times New Roman" w:cs="Times New Roman"/>
          <w:sz w:val="24"/>
          <w:szCs w:val="24"/>
          <w:lang w:val="en-US"/>
        </w:rPr>
        <w:t>c</w:t>
      </w:r>
      <w:r w:rsidR="00AC1AD6" w:rsidRPr="001C5BBF">
        <w:rPr>
          <w:rFonts w:ascii="Times New Roman" w:hAnsi="Times New Roman" w:cs="Times New Roman"/>
          <w:sz w:val="24"/>
          <w:szCs w:val="24"/>
          <w:lang w:val="en-US"/>
        </w:rPr>
        <w:t xml:space="preserve">) and </w:t>
      </w:r>
      <w:r w:rsidR="005D7F10" w:rsidRPr="001C5BBF">
        <w:rPr>
          <w:rFonts w:ascii="Times New Roman" w:hAnsi="Times New Roman" w:cs="Times New Roman"/>
          <w:sz w:val="24"/>
          <w:szCs w:val="24"/>
          <w:lang w:val="en-US"/>
        </w:rPr>
        <w:t>9</w:t>
      </w:r>
      <w:r w:rsidR="00AC1AD6" w:rsidRPr="001C5BBF">
        <w:rPr>
          <w:rFonts w:ascii="Times New Roman" w:hAnsi="Times New Roman" w:cs="Times New Roman"/>
          <w:sz w:val="24"/>
          <w:szCs w:val="24"/>
          <w:lang w:val="en-US"/>
        </w:rPr>
        <w:t>(</w:t>
      </w:r>
      <w:r w:rsidR="00FB4DFF" w:rsidRPr="001C5BBF">
        <w:rPr>
          <w:rFonts w:ascii="Times New Roman" w:hAnsi="Times New Roman" w:cs="Times New Roman"/>
          <w:sz w:val="24"/>
          <w:szCs w:val="24"/>
          <w:lang w:val="en-US"/>
        </w:rPr>
        <w:t>d</w:t>
      </w:r>
      <w:r w:rsidR="00AC1AD6" w:rsidRPr="001C5BBF">
        <w:rPr>
          <w:rFonts w:ascii="Times New Roman" w:hAnsi="Times New Roman" w:cs="Times New Roman"/>
          <w:sz w:val="24"/>
          <w:szCs w:val="24"/>
          <w:lang w:val="en-US"/>
        </w:rPr>
        <w:t xml:space="preserve">) </w:t>
      </w:r>
      <w:r w:rsidR="00E06AA2" w:rsidRPr="001C5BBF">
        <w:rPr>
          <w:rFonts w:ascii="Times New Roman" w:hAnsi="Times New Roman" w:cs="Times New Roman"/>
          <w:sz w:val="24"/>
          <w:szCs w:val="24"/>
          <w:lang w:val="en-US"/>
        </w:rPr>
        <w:t>show</w:t>
      </w:r>
      <w:r w:rsidR="00AC1AD6" w:rsidRPr="001C5BBF">
        <w:rPr>
          <w:rFonts w:ascii="Times New Roman" w:hAnsi="Times New Roman" w:cs="Times New Roman"/>
          <w:sz w:val="24"/>
          <w:szCs w:val="24"/>
          <w:lang w:val="en-US"/>
        </w:rPr>
        <w:t xml:space="preserve"> that </w:t>
      </w:r>
      <w:r w:rsidR="007D58EA" w:rsidRPr="001C5BBF">
        <w:rPr>
          <w:rFonts w:ascii="Times New Roman" w:hAnsi="Times New Roman" w:cs="Times New Roman"/>
          <w:sz w:val="24"/>
          <w:szCs w:val="24"/>
          <w:lang w:val="en-US"/>
        </w:rPr>
        <w:t>three evaporation modes</w:t>
      </w:r>
      <w:r w:rsidR="00B66C05" w:rsidRPr="001C5BBF">
        <w:rPr>
          <w:rFonts w:ascii="Times New Roman" w:hAnsi="Times New Roman" w:cs="Times New Roman"/>
          <w:sz w:val="24"/>
          <w:szCs w:val="24"/>
          <w:lang w:val="en-US"/>
        </w:rPr>
        <w:t>,</w:t>
      </w:r>
      <w:r w:rsidR="007D58EA" w:rsidRPr="001C5BBF">
        <w:rPr>
          <w:rFonts w:ascii="Times New Roman" w:hAnsi="Times New Roman" w:cs="Times New Roman"/>
          <w:sz w:val="24"/>
          <w:szCs w:val="24"/>
          <w:lang w:val="en-US"/>
        </w:rPr>
        <w:t xml:space="preserve"> </w:t>
      </w:r>
      <w:r w:rsidR="00B66C05" w:rsidRPr="001C5BBF">
        <w:rPr>
          <w:rFonts w:ascii="Times New Roman" w:hAnsi="Times New Roman" w:cs="Times New Roman"/>
          <w:sz w:val="24"/>
          <w:szCs w:val="24"/>
          <w:lang w:val="en-US"/>
        </w:rPr>
        <w:t>namely</w:t>
      </w:r>
      <w:r w:rsidR="00AC1AD6" w:rsidRPr="001C5BBF">
        <w:rPr>
          <w:rFonts w:ascii="Times New Roman" w:hAnsi="Times New Roman" w:cs="Times New Roman"/>
          <w:sz w:val="24"/>
          <w:szCs w:val="24"/>
          <w:lang w:val="en-US"/>
        </w:rPr>
        <w:t xml:space="preserve"> constant contact radius (CCR), constant contact angle (CCA)</w:t>
      </w:r>
      <w:r w:rsidR="00B66C05" w:rsidRPr="001C5BBF">
        <w:rPr>
          <w:rFonts w:ascii="Times New Roman" w:hAnsi="Times New Roman" w:cs="Times New Roman"/>
          <w:sz w:val="24"/>
          <w:szCs w:val="24"/>
          <w:lang w:val="en-US"/>
        </w:rPr>
        <w:t>,</w:t>
      </w:r>
      <w:r w:rsidR="00AC1AD6" w:rsidRPr="001C5BBF">
        <w:rPr>
          <w:rFonts w:ascii="Times New Roman" w:hAnsi="Times New Roman" w:cs="Times New Roman"/>
          <w:sz w:val="24"/>
          <w:szCs w:val="24"/>
          <w:lang w:val="en-US"/>
        </w:rPr>
        <w:t xml:space="preserve"> and mixed mode</w:t>
      </w:r>
      <w:r w:rsidR="00836EF3" w:rsidRPr="001C5BBF">
        <w:rPr>
          <w:rFonts w:ascii="Times New Roman" w:hAnsi="Times New Roman" w:cs="Times New Roman"/>
          <w:sz w:val="24"/>
          <w:szCs w:val="24"/>
          <w:lang w:val="en-US"/>
        </w:rPr>
        <w:t>s</w:t>
      </w:r>
      <w:r w:rsidR="00AC1AD6" w:rsidRPr="001C5BBF">
        <w:rPr>
          <w:rFonts w:ascii="Times New Roman" w:hAnsi="Times New Roman" w:cs="Times New Roman"/>
          <w:sz w:val="24"/>
          <w:szCs w:val="24"/>
          <w:lang w:val="en-US"/>
        </w:rPr>
        <w:t xml:space="preserve">, </w:t>
      </w:r>
      <w:r w:rsidR="007D58EA" w:rsidRPr="001C5BBF">
        <w:rPr>
          <w:rFonts w:ascii="Times New Roman" w:hAnsi="Times New Roman" w:cs="Times New Roman"/>
          <w:sz w:val="24"/>
          <w:szCs w:val="24"/>
          <w:lang w:val="en-US"/>
        </w:rPr>
        <w:t>exist</w:t>
      </w:r>
      <w:r w:rsidR="00B66C05" w:rsidRPr="001C5BBF">
        <w:rPr>
          <w:rFonts w:ascii="Times New Roman" w:hAnsi="Times New Roman" w:cs="Times New Roman"/>
          <w:sz w:val="24"/>
          <w:szCs w:val="24"/>
          <w:lang w:val="en-US"/>
        </w:rPr>
        <w:t>ed</w:t>
      </w:r>
      <w:r w:rsidR="007D58EA" w:rsidRPr="001C5BBF">
        <w:rPr>
          <w:rFonts w:ascii="Times New Roman" w:hAnsi="Times New Roman" w:cs="Times New Roman"/>
          <w:sz w:val="24"/>
          <w:szCs w:val="24"/>
          <w:lang w:val="en-US"/>
        </w:rPr>
        <w:t xml:space="preserve"> for all cases</w:t>
      </w:r>
      <w:r w:rsidR="00AC1AD6" w:rsidRPr="001C5BBF">
        <w:rPr>
          <w:rFonts w:ascii="Times New Roman" w:hAnsi="Times New Roman" w:cs="Times New Roman"/>
          <w:sz w:val="24"/>
          <w:szCs w:val="24"/>
          <w:lang w:val="en-US"/>
        </w:rPr>
        <w:t xml:space="preserve">. </w:t>
      </w:r>
      <w:r w:rsidR="003C0C13" w:rsidRPr="001C5BBF">
        <w:rPr>
          <w:rFonts w:ascii="Times New Roman" w:hAnsi="Times New Roman" w:cs="Times New Roman"/>
          <w:sz w:val="24"/>
          <w:szCs w:val="24"/>
          <w:lang w:val="en-US"/>
        </w:rPr>
        <w:t>For hydrophilic surfaces,</w:t>
      </w:r>
      <w:r w:rsidR="003C0C13" w:rsidRPr="001C5BBF" w:rsidDel="008A4917">
        <w:rPr>
          <w:rFonts w:ascii="Times New Roman" w:hAnsi="Times New Roman" w:cs="Times New Roman"/>
          <w:sz w:val="24"/>
          <w:szCs w:val="24"/>
          <w:lang w:val="en-US"/>
        </w:rPr>
        <w:t xml:space="preserve"> </w:t>
      </w:r>
      <w:r w:rsidR="00AC1AD6" w:rsidRPr="001C5BBF">
        <w:rPr>
          <w:rFonts w:ascii="Times New Roman" w:hAnsi="Times New Roman" w:cs="Times New Roman"/>
          <w:sz w:val="24"/>
          <w:szCs w:val="24"/>
          <w:lang w:val="en-US"/>
        </w:rPr>
        <w:t>th</w:t>
      </w:r>
      <w:r w:rsidR="003C0C13" w:rsidRPr="001C5BBF">
        <w:rPr>
          <w:rFonts w:ascii="Times New Roman" w:hAnsi="Times New Roman" w:cs="Times New Roman"/>
          <w:sz w:val="24"/>
          <w:szCs w:val="24"/>
          <w:lang w:val="en-US"/>
        </w:rPr>
        <w:t>e</w:t>
      </w:r>
      <w:r w:rsidR="00AC1AD6" w:rsidRPr="001C5BBF">
        <w:rPr>
          <w:rFonts w:ascii="Times New Roman" w:hAnsi="Times New Roman" w:cs="Times New Roman"/>
          <w:sz w:val="24"/>
          <w:szCs w:val="24"/>
          <w:lang w:val="en-US"/>
        </w:rPr>
        <w:t xml:space="preserve"> evaporation </w:t>
      </w:r>
      <w:r w:rsidR="00CA0DB2" w:rsidRPr="001C5BBF">
        <w:rPr>
          <w:rFonts w:ascii="Times New Roman" w:hAnsi="Times New Roman" w:cs="Times New Roman"/>
          <w:sz w:val="24"/>
          <w:szCs w:val="24"/>
          <w:lang w:val="en-US"/>
        </w:rPr>
        <w:t>of the</w:t>
      </w:r>
      <w:r w:rsidR="00AC1AD6" w:rsidRPr="001C5BBF">
        <w:rPr>
          <w:rFonts w:ascii="Times New Roman" w:hAnsi="Times New Roman" w:cs="Times New Roman"/>
          <w:sz w:val="24"/>
          <w:szCs w:val="24"/>
          <w:lang w:val="en-US"/>
        </w:rPr>
        <w:t xml:space="preserve"> isolat</w:t>
      </w:r>
      <w:r w:rsidR="00CA0DB2" w:rsidRPr="001C5BBF">
        <w:rPr>
          <w:rFonts w:ascii="Times New Roman" w:hAnsi="Times New Roman" w:cs="Times New Roman"/>
          <w:sz w:val="24"/>
          <w:szCs w:val="24"/>
          <w:lang w:val="en-US"/>
        </w:rPr>
        <w:t>ed</w:t>
      </w:r>
      <w:r w:rsidR="00AC1AD6" w:rsidRPr="001C5BBF">
        <w:rPr>
          <w:rFonts w:ascii="Times New Roman" w:hAnsi="Times New Roman" w:cs="Times New Roman"/>
          <w:sz w:val="24"/>
          <w:szCs w:val="24"/>
          <w:lang w:val="en-US"/>
        </w:rPr>
        <w:t xml:space="preserve"> </w:t>
      </w:r>
      <w:r w:rsidR="00CA0DB2" w:rsidRPr="001C5BBF">
        <w:rPr>
          <w:rFonts w:ascii="Times New Roman" w:hAnsi="Times New Roman" w:cs="Times New Roman"/>
          <w:sz w:val="24"/>
          <w:szCs w:val="24"/>
          <w:lang w:val="en-US"/>
        </w:rPr>
        <w:t xml:space="preserve">droplet </w:t>
      </w:r>
      <w:r w:rsidR="003C0C13" w:rsidRPr="001C5BBF">
        <w:rPr>
          <w:rFonts w:ascii="Times New Roman" w:hAnsi="Times New Roman" w:cs="Times New Roman"/>
          <w:sz w:val="24"/>
          <w:szCs w:val="24"/>
          <w:lang w:val="en-US"/>
        </w:rPr>
        <w:t xml:space="preserve">was similar to </w:t>
      </w:r>
      <w:r w:rsidR="00A4403F" w:rsidRPr="001C5BBF">
        <w:rPr>
          <w:rFonts w:ascii="Times New Roman" w:hAnsi="Times New Roman" w:cs="Times New Roman"/>
          <w:sz w:val="24"/>
          <w:szCs w:val="24"/>
          <w:lang w:val="en-US"/>
        </w:rPr>
        <w:t xml:space="preserve">that </w:t>
      </w:r>
      <w:r w:rsidR="00CA0DB2" w:rsidRPr="001C5BBF">
        <w:rPr>
          <w:rFonts w:ascii="Times New Roman" w:hAnsi="Times New Roman" w:cs="Times New Roman"/>
          <w:sz w:val="24"/>
          <w:szCs w:val="24"/>
          <w:lang w:val="en-US"/>
        </w:rPr>
        <w:t>of the reference droplet in</w:t>
      </w:r>
      <w:r w:rsidR="00610500" w:rsidRPr="001C5BBF">
        <w:rPr>
          <w:rFonts w:ascii="Times New Roman" w:hAnsi="Times New Roman" w:cs="Times New Roman"/>
          <w:sz w:val="24"/>
          <w:szCs w:val="24"/>
          <w:lang w:val="en-US"/>
        </w:rPr>
        <w:t xml:space="preserve"> the array</w:t>
      </w:r>
      <w:r w:rsidR="00AC1AD6" w:rsidRPr="001C5BBF">
        <w:rPr>
          <w:rFonts w:ascii="Times New Roman" w:hAnsi="Times New Roman" w:cs="Times New Roman"/>
          <w:sz w:val="24"/>
          <w:szCs w:val="24"/>
          <w:lang w:val="en-US"/>
        </w:rPr>
        <w:t xml:space="preserve">, </w:t>
      </w:r>
      <w:r w:rsidR="00A4403F" w:rsidRPr="001C5BBF">
        <w:rPr>
          <w:rFonts w:ascii="Times New Roman" w:hAnsi="Times New Roman" w:cs="Times New Roman"/>
          <w:sz w:val="24"/>
          <w:szCs w:val="24"/>
          <w:lang w:val="en-US"/>
        </w:rPr>
        <w:t>with</w:t>
      </w:r>
      <w:r w:rsidR="00AC1AD6" w:rsidRPr="001C5BBF">
        <w:rPr>
          <w:rFonts w:ascii="Times New Roman" w:hAnsi="Times New Roman" w:cs="Times New Roman"/>
          <w:sz w:val="24"/>
          <w:szCs w:val="24"/>
          <w:lang w:val="en-US"/>
        </w:rPr>
        <w:t xml:space="preserve"> the CCR mode </w:t>
      </w:r>
      <w:r w:rsidR="00A4403F" w:rsidRPr="001C5BBF">
        <w:rPr>
          <w:rFonts w:ascii="Times New Roman" w:hAnsi="Times New Roman" w:cs="Times New Roman"/>
          <w:sz w:val="24"/>
          <w:szCs w:val="24"/>
          <w:lang w:val="en-US"/>
        </w:rPr>
        <w:t>being</w:t>
      </w:r>
      <w:r w:rsidR="00AC1AD6" w:rsidRPr="001C5BBF">
        <w:rPr>
          <w:rFonts w:ascii="Times New Roman" w:hAnsi="Times New Roman" w:cs="Times New Roman"/>
          <w:sz w:val="24"/>
          <w:szCs w:val="24"/>
          <w:lang w:val="en-US"/>
        </w:rPr>
        <w:t xml:space="preserve"> dominant. However, for droplet evaporation </w:t>
      </w:r>
      <w:r w:rsidR="00E81BE3" w:rsidRPr="001C5BBF">
        <w:rPr>
          <w:rFonts w:ascii="Times New Roman" w:hAnsi="Times New Roman" w:cs="Times New Roman"/>
          <w:sz w:val="24"/>
          <w:szCs w:val="24"/>
          <w:lang w:val="en-US"/>
        </w:rPr>
        <w:t>on</w:t>
      </w:r>
      <w:r w:rsidR="00AC1AD6" w:rsidRPr="001C5BBF">
        <w:rPr>
          <w:rFonts w:ascii="Times New Roman" w:hAnsi="Times New Roman" w:cs="Times New Roman"/>
          <w:sz w:val="24"/>
          <w:szCs w:val="24"/>
          <w:lang w:val="en-US"/>
        </w:rPr>
        <w:t xml:space="preserve"> hydrophobic surfaces, the contribution</w:t>
      </w:r>
      <w:r w:rsidR="00984870" w:rsidRPr="001C5BBF">
        <w:rPr>
          <w:rFonts w:ascii="Times New Roman" w:hAnsi="Times New Roman" w:cs="Times New Roman"/>
          <w:sz w:val="24"/>
          <w:szCs w:val="24"/>
          <w:lang w:val="en-US"/>
        </w:rPr>
        <w:t>s</w:t>
      </w:r>
      <w:r w:rsidR="00AC1AD6" w:rsidRPr="001C5BBF">
        <w:rPr>
          <w:rFonts w:ascii="Times New Roman" w:hAnsi="Times New Roman" w:cs="Times New Roman"/>
          <w:sz w:val="24"/>
          <w:szCs w:val="24"/>
          <w:lang w:val="en-US"/>
        </w:rPr>
        <w:t xml:space="preserve"> of </w:t>
      </w:r>
      <w:r w:rsidR="00984870" w:rsidRPr="001C5BBF">
        <w:rPr>
          <w:rFonts w:ascii="Times New Roman" w:hAnsi="Times New Roman" w:cs="Times New Roman"/>
          <w:sz w:val="24"/>
          <w:szCs w:val="24"/>
          <w:lang w:val="en-US"/>
        </w:rPr>
        <w:t xml:space="preserve">the </w:t>
      </w:r>
      <w:r w:rsidR="00AC1AD6" w:rsidRPr="001C5BBF">
        <w:rPr>
          <w:rFonts w:ascii="Times New Roman" w:hAnsi="Times New Roman" w:cs="Times New Roman"/>
          <w:sz w:val="24"/>
          <w:szCs w:val="24"/>
          <w:lang w:val="en-US"/>
        </w:rPr>
        <w:t>CCA and mix</w:t>
      </w:r>
      <w:r w:rsidR="00F50A19" w:rsidRPr="001C5BBF">
        <w:rPr>
          <w:rFonts w:ascii="Times New Roman" w:hAnsi="Times New Roman" w:cs="Times New Roman"/>
          <w:sz w:val="24"/>
          <w:szCs w:val="24"/>
          <w:lang w:val="en-US"/>
        </w:rPr>
        <w:t>ed</w:t>
      </w:r>
      <w:r w:rsidR="00AC1AD6" w:rsidRPr="001C5BBF">
        <w:rPr>
          <w:rFonts w:ascii="Times New Roman" w:hAnsi="Times New Roman" w:cs="Times New Roman"/>
          <w:sz w:val="24"/>
          <w:szCs w:val="24"/>
          <w:lang w:val="en-US"/>
        </w:rPr>
        <w:t xml:space="preserve"> modes </w:t>
      </w:r>
      <w:r w:rsidR="00984870" w:rsidRPr="001C5BBF">
        <w:rPr>
          <w:rFonts w:ascii="Times New Roman" w:hAnsi="Times New Roman" w:cs="Times New Roman"/>
          <w:sz w:val="24"/>
          <w:szCs w:val="24"/>
          <w:lang w:val="en-US"/>
        </w:rPr>
        <w:t>were</w:t>
      </w:r>
      <w:r w:rsidR="00AC1AD6" w:rsidRPr="001C5BBF">
        <w:rPr>
          <w:rFonts w:ascii="Times New Roman" w:hAnsi="Times New Roman" w:cs="Times New Roman"/>
          <w:sz w:val="24"/>
          <w:szCs w:val="24"/>
          <w:lang w:val="en-US"/>
        </w:rPr>
        <w:t xml:space="preserve"> significant. Fig</w:t>
      </w:r>
      <w:r w:rsidR="00E06AA2" w:rsidRPr="001C5BBF">
        <w:rPr>
          <w:rFonts w:ascii="Times New Roman" w:hAnsi="Times New Roman" w:cs="Times New Roman"/>
          <w:sz w:val="24"/>
          <w:szCs w:val="24"/>
          <w:lang w:val="en-US"/>
        </w:rPr>
        <w:t>ure</w:t>
      </w:r>
      <w:r w:rsidR="00AC1AD6" w:rsidRPr="001C5BBF">
        <w:rPr>
          <w:rFonts w:ascii="Times New Roman" w:hAnsi="Times New Roman" w:cs="Times New Roman"/>
          <w:sz w:val="24"/>
          <w:szCs w:val="24"/>
          <w:lang w:val="en-US"/>
        </w:rPr>
        <w:t xml:space="preserve"> </w:t>
      </w:r>
      <w:r w:rsidR="005D7F10" w:rsidRPr="001C5BBF">
        <w:rPr>
          <w:rFonts w:ascii="Times New Roman" w:hAnsi="Times New Roman" w:cs="Times New Roman"/>
          <w:sz w:val="24"/>
          <w:szCs w:val="24"/>
          <w:lang w:val="en-US"/>
        </w:rPr>
        <w:t>9</w:t>
      </w:r>
      <w:r w:rsidR="00AC1AD6" w:rsidRPr="001C5BBF">
        <w:rPr>
          <w:rFonts w:ascii="Times New Roman" w:hAnsi="Times New Roman" w:cs="Times New Roman"/>
          <w:sz w:val="24"/>
          <w:szCs w:val="24"/>
          <w:lang w:val="en-US"/>
        </w:rPr>
        <w:t>(</w:t>
      </w:r>
      <w:r w:rsidR="00FB4DFF" w:rsidRPr="001C5BBF">
        <w:rPr>
          <w:rFonts w:ascii="Times New Roman" w:hAnsi="Times New Roman" w:cs="Times New Roman"/>
          <w:sz w:val="24"/>
          <w:szCs w:val="24"/>
          <w:lang w:val="en-US"/>
        </w:rPr>
        <w:t>c</w:t>
      </w:r>
      <w:r w:rsidR="00AC1AD6" w:rsidRPr="001C5BBF">
        <w:rPr>
          <w:rFonts w:ascii="Times New Roman" w:hAnsi="Times New Roman" w:cs="Times New Roman"/>
          <w:sz w:val="24"/>
          <w:szCs w:val="24"/>
          <w:lang w:val="en-US"/>
        </w:rPr>
        <w:t xml:space="preserve">) shows that the CCR </w:t>
      </w:r>
      <w:r w:rsidR="00CA0DB2" w:rsidRPr="001C5BBF">
        <w:rPr>
          <w:rFonts w:ascii="Times New Roman" w:hAnsi="Times New Roman" w:cs="Times New Roman"/>
          <w:sz w:val="24"/>
          <w:szCs w:val="24"/>
          <w:lang w:val="en-US"/>
        </w:rPr>
        <w:t xml:space="preserve">mode's </w:t>
      </w:r>
      <w:r w:rsidR="00AC1AD6" w:rsidRPr="001C5BBF">
        <w:rPr>
          <w:rFonts w:ascii="Times New Roman" w:hAnsi="Times New Roman" w:cs="Times New Roman"/>
          <w:sz w:val="24"/>
          <w:szCs w:val="24"/>
          <w:lang w:val="en-US"/>
        </w:rPr>
        <w:t xml:space="preserve">duration for </w:t>
      </w:r>
      <w:r w:rsidR="00984870" w:rsidRPr="001C5BBF">
        <w:rPr>
          <w:rFonts w:ascii="Times New Roman" w:hAnsi="Times New Roman" w:cs="Times New Roman"/>
          <w:sz w:val="24"/>
          <w:szCs w:val="24"/>
          <w:lang w:val="en-US"/>
        </w:rPr>
        <w:t xml:space="preserve">the </w:t>
      </w:r>
      <w:r w:rsidR="00AC1AD6" w:rsidRPr="001C5BBF">
        <w:rPr>
          <w:rFonts w:ascii="Times New Roman" w:hAnsi="Times New Roman" w:cs="Times New Roman"/>
          <w:sz w:val="24"/>
          <w:szCs w:val="24"/>
          <w:lang w:val="en-US"/>
        </w:rPr>
        <w:t xml:space="preserve">droplet evaporating </w:t>
      </w:r>
      <w:r w:rsidR="00610500" w:rsidRPr="001C5BBF">
        <w:rPr>
          <w:rFonts w:ascii="Times New Roman" w:hAnsi="Times New Roman" w:cs="Times New Roman"/>
          <w:sz w:val="24"/>
          <w:szCs w:val="24"/>
          <w:lang w:val="en-US"/>
        </w:rPr>
        <w:t>in the array</w:t>
      </w:r>
      <w:r w:rsidR="00AC1AD6" w:rsidRPr="001C5BBF">
        <w:rPr>
          <w:rFonts w:ascii="Times New Roman" w:hAnsi="Times New Roman" w:cs="Times New Roman"/>
          <w:sz w:val="24"/>
          <w:szCs w:val="24"/>
          <w:lang w:val="en-US"/>
        </w:rPr>
        <w:t xml:space="preserve"> </w:t>
      </w:r>
      <w:r w:rsidR="00B63E3C" w:rsidRPr="001C5BBF">
        <w:rPr>
          <w:rFonts w:ascii="Times New Roman" w:hAnsi="Times New Roman" w:cs="Times New Roman"/>
          <w:sz w:val="24"/>
          <w:szCs w:val="24"/>
          <w:lang w:val="en-US"/>
        </w:rPr>
        <w:t>wa</w:t>
      </w:r>
      <w:r w:rsidR="003C0C13" w:rsidRPr="001C5BBF">
        <w:rPr>
          <w:rFonts w:ascii="Times New Roman" w:hAnsi="Times New Roman" w:cs="Times New Roman"/>
          <w:sz w:val="24"/>
          <w:szCs w:val="24"/>
          <w:lang w:val="en-US"/>
        </w:rPr>
        <w:t>s longer than that for</w:t>
      </w:r>
      <w:r w:rsidR="00E81BE3" w:rsidRPr="001C5BBF">
        <w:rPr>
          <w:rFonts w:ascii="Times New Roman" w:hAnsi="Times New Roman" w:cs="Times New Roman"/>
          <w:sz w:val="24"/>
          <w:szCs w:val="24"/>
          <w:lang w:val="en-US"/>
        </w:rPr>
        <w:t xml:space="preserve"> </w:t>
      </w:r>
      <w:r w:rsidR="00984870" w:rsidRPr="001C5BBF">
        <w:rPr>
          <w:rFonts w:ascii="Times New Roman" w:hAnsi="Times New Roman" w:cs="Times New Roman"/>
          <w:sz w:val="24"/>
          <w:szCs w:val="24"/>
          <w:lang w:val="en-US"/>
        </w:rPr>
        <w:t xml:space="preserve">the </w:t>
      </w:r>
      <w:r w:rsidR="003C0C13" w:rsidRPr="001C5BBF">
        <w:rPr>
          <w:rFonts w:ascii="Times New Roman" w:hAnsi="Times New Roman" w:cs="Times New Roman"/>
          <w:sz w:val="24"/>
          <w:szCs w:val="24"/>
          <w:lang w:val="en-US"/>
        </w:rPr>
        <w:t xml:space="preserve">isolated </w:t>
      </w:r>
      <w:r w:rsidR="00AC1AD6" w:rsidRPr="001C5BBF">
        <w:rPr>
          <w:rFonts w:ascii="Times New Roman" w:hAnsi="Times New Roman" w:cs="Times New Roman"/>
          <w:sz w:val="24"/>
          <w:szCs w:val="24"/>
          <w:lang w:val="en-US"/>
        </w:rPr>
        <w:t>droplet</w:t>
      </w:r>
      <w:r w:rsidR="002F36CB" w:rsidRPr="001C5BBF">
        <w:rPr>
          <w:rFonts w:ascii="Times New Roman" w:hAnsi="Times New Roman" w:cs="Times New Roman"/>
          <w:sz w:val="24"/>
          <w:szCs w:val="24"/>
          <w:lang w:val="en-US"/>
        </w:rPr>
        <w:t>.</w:t>
      </w:r>
      <w:r w:rsidR="00AC1AD6" w:rsidRPr="001C5BBF">
        <w:rPr>
          <w:rFonts w:ascii="Times New Roman" w:hAnsi="Times New Roman" w:cs="Times New Roman"/>
          <w:sz w:val="24"/>
          <w:szCs w:val="24"/>
          <w:lang w:val="en-US"/>
        </w:rPr>
        <w:t xml:space="preserve"> </w:t>
      </w:r>
      <w:r w:rsidR="00F26EB5" w:rsidRPr="001C5BBF">
        <w:rPr>
          <w:rFonts w:ascii="Times New Roman" w:hAnsi="Times New Roman" w:cs="Times New Roman"/>
          <w:sz w:val="24"/>
          <w:szCs w:val="24"/>
          <w:lang w:val="en-US"/>
        </w:rPr>
        <w:t>H</w:t>
      </w:r>
      <w:r w:rsidR="005A3702" w:rsidRPr="001C5BBF">
        <w:rPr>
          <w:rFonts w:ascii="Times New Roman" w:hAnsi="Times New Roman" w:cs="Times New Roman"/>
          <w:sz w:val="24"/>
          <w:szCs w:val="24"/>
          <w:lang w:val="en-US"/>
        </w:rPr>
        <w:t xml:space="preserve">ydrophobic </w:t>
      </w:r>
      <w:r w:rsidR="00B63E3C" w:rsidRPr="001C5BBF">
        <w:rPr>
          <w:rFonts w:ascii="Times New Roman" w:hAnsi="Times New Roman" w:cs="Times New Roman"/>
          <w:sz w:val="24"/>
          <w:szCs w:val="24"/>
          <w:lang w:val="en-US"/>
        </w:rPr>
        <w:t>surfaces</w:t>
      </w:r>
      <w:r w:rsidR="005A3702" w:rsidRPr="001C5BBF">
        <w:rPr>
          <w:rFonts w:ascii="Times New Roman" w:hAnsi="Times New Roman" w:cs="Times New Roman"/>
          <w:sz w:val="24"/>
          <w:szCs w:val="24"/>
          <w:lang w:val="en-US"/>
        </w:rPr>
        <w:t xml:space="preserve"> </w:t>
      </w:r>
      <w:r w:rsidR="00F26EB5" w:rsidRPr="001C5BBF">
        <w:rPr>
          <w:rFonts w:ascii="Times New Roman" w:hAnsi="Times New Roman" w:cs="Times New Roman"/>
          <w:sz w:val="24"/>
          <w:szCs w:val="24"/>
          <w:lang w:val="en-US"/>
        </w:rPr>
        <w:t>showed a</w:t>
      </w:r>
      <w:r w:rsidR="00E12264" w:rsidRPr="001C5BBF">
        <w:rPr>
          <w:rFonts w:ascii="Times New Roman" w:hAnsi="Times New Roman" w:cs="Times New Roman"/>
          <w:sz w:val="24"/>
          <w:szCs w:val="24"/>
          <w:lang w:val="en-US"/>
        </w:rPr>
        <w:t xml:space="preserve"> </w:t>
      </w:r>
      <w:r w:rsidR="00E81BE3" w:rsidRPr="001C5BBF">
        <w:rPr>
          <w:rFonts w:ascii="Times New Roman" w:hAnsi="Times New Roman" w:cs="Times New Roman"/>
          <w:sz w:val="24"/>
          <w:szCs w:val="24"/>
          <w:lang w:val="en-US"/>
        </w:rPr>
        <w:t xml:space="preserve">longer </w:t>
      </w:r>
      <w:r w:rsidR="00F26EB5" w:rsidRPr="001C5BBF">
        <w:rPr>
          <w:rFonts w:ascii="Times New Roman" w:hAnsi="Times New Roman" w:cs="Times New Roman"/>
          <w:sz w:val="24"/>
          <w:szCs w:val="24"/>
          <w:lang w:val="en-US"/>
        </w:rPr>
        <w:t xml:space="preserve">CCR mode duration </w:t>
      </w:r>
      <w:r w:rsidR="005A3702" w:rsidRPr="001C5BBF">
        <w:rPr>
          <w:rFonts w:ascii="Times New Roman" w:hAnsi="Times New Roman" w:cs="Times New Roman"/>
          <w:sz w:val="24"/>
          <w:szCs w:val="24"/>
          <w:lang w:val="en-US"/>
        </w:rPr>
        <w:t xml:space="preserve">than </w:t>
      </w:r>
      <w:r w:rsidR="00E81BE3" w:rsidRPr="001C5BBF">
        <w:rPr>
          <w:rFonts w:ascii="Times New Roman" w:hAnsi="Times New Roman" w:cs="Times New Roman"/>
          <w:sz w:val="24"/>
          <w:szCs w:val="24"/>
          <w:lang w:val="en-US"/>
        </w:rPr>
        <w:t>hydroph</w:t>
      </w:r>
      <w:r w:rsidR="005A3702" w:rsidRPr="001C5BBF">
        <w:rPr>
          <w:rFonts w:ascii="Times New Roman" w:hAnsi="Times New Roman" w:cs="Times New Roman"/>
          <w:sz w:val="24"/>
          <w:szCs w:val="24"/>
          <w:lang w:val="en-US"/>
        </w:rPr>
        <w:t>ilic</w:t>
      </w:r>
      <w:r w:rsidR="00E81BE3" w:rsidRPr="001C5BBF">
        <w:rPr>
          <w:rFonts w:ascii="Times New Roman" w:hAnsi="Times New Roman" w:cs="Times New Roman"/>
          <w:sz w:val="24"/>
          <w:szCs w:val="24"/>
          <w:lang w:val="en-US"/>
        </w:rPr>
        <w:t xml:space="preserve"> </w:t>
      </w:r>
      <w:r w:rsidR="00B63E3C" w:rsidRPr="001C5BBF">
        <w:rPr>
          <w:rFonts w:ascii="Times New Roman" w:hAnsi="Times New Roman" w:cs="Times New Roman"/>
          <w:sz w:val="24"/>
          <w:szCs w:val="24"/>
          <w:lang w:val="en-US"/>
        </w:rPr>
        <w:t>surfaces</w:t>
      </w:r>
      <w:r w:rsidR="00F26EB5" w:rsidRPr="001C5BBF">
        <w:rPr>
          <w:rFonts w:ascii="Times New Roman" w:hAnsi="Times New Roman" w:cs="Times New Roman"/>
          <w:sz w:val="24"/>
          <w:szCs w:val="24"/>
          <w:lang w:val="en-US"/>
        </w:rPr>
        <w:t>,</w:t>
      </w:r>
      <w:r w:rsidR="00AC1AD6" w:rsidRPr="001C5BBF">
        <w:rPr>
          <w:rFonts w:ascii="Times New Roman" w:hAnsi="Times New Roman" w:cs="Times New Roman"/>
          <w:sz w:val="24"/>
          <w:szCs w:val="24"/>
          <w:lang w:val="en-US"/>
        </w:rPr>
        <w:t xml:space="preserve"> </w:t>
      </w:r>
      <w:r w:rsidR="00E06AA2" w:rsidRPr="001C5BBF">
        <w:rPr>
          <w:rFonts w:ascii="Times New Roman" w:hAnsi="Times New Roman" w:cs="Times New Roman"/>
          <w:sz w:val="24"/>
          <w:szCs w:val="24"/>
          <w:lang w:val="en-US"/>
        </w:rPr>
        <w:t>because of</w:t>
      </w:r>
      <w:r w:rsidR="00B1224D" w:rsidRPr="001C5BBF">
        <w:rPr>
          <w:rFonts w:ascii="Times New Roman" w:hAnsi="Times New Roman" w:cs="Times New Roman"/>
          <w:sz w:val="24"/>
          <w:szCs w:val="24"/>
          <w:lang w:val="en-US"/>
        </w:rPr>
        <w:t xml:space="preserve"> </w:t>
      </w:r>
      <w:r w:rsidR="00BF15BA" w:rsidRPr="001C5BBF">
        <w:rPr>
          <w:rFonts w:ascii="Times New Roman" w:hAnsi="Times New Roman" w:cs="Times New Roman"/>
          <w:sz w:val="24"/>
          <w:szCs w:val="24"/>
          <w:lang w:val="en-US"/>
        </w:rPr>
        <w:t xml:space="preserve">the slower change of </w:t>
      </w:r>
      <w:r w:rsidR="00F26EB5" w:rsidRPr="001C5BBF">
        <w:rPr>
          <w:rFonts w:ascii="Times New Roman" w:hAnsi="Times New Roman" w:cs="Times New Roman"/>
          <w:sz w:val="24"/>
          <w:szCs w:val="24"/>
          <w:lang w:val="en-US"/>
        </w:rPr>
        <w:t xml:space="preserve">the </w:t>
      </w:r>
      <w:r w:rsidR="00BF15BA" w:rsidRPr="001C5BBF">
        <w:rPr>
          <w:rFonts w:ascii="Times New Roman" w:hAnsi="Times New Roman" w:cs="Times New Roman"/>
          <w:sz w:val="24"/>
          <w:szCs w:val="24"/>
          <w:lang w:val="en-US"/>
        </w:rPr>
        <w:t>droplet shape and longer pinning</w:t>
      </w:r>
      <w:r w:rsidR="002F36CB" w:rsidRPr="001C5BBF">
        <w:rPr>
          <w:rFonts w:ascii="Times New Roman" w:hAnsi="Times New Roman" w:cs="Times New Roman"/>
          <w:sz w:val="24"/>
          <w:szCs w:val="24"/>
          <w:lang w:val="en-US"/>
        </w:rPr>
        <w:t xml:space="preserve"> </w:t>
      </w:r>
      <w:r w:rsidR="00E12264" w:rsidRPr="001C5BBF">
        <w:rPr>
          <w:rFonts w:ascii="Times New Roman" w:hAnsi="Times New Roman" w:cs="Times New Roman"/>
          <w:sz w:val="24"/>
          <w:szCs w:val="24"/>
          <w:lang w:val="en-US"/>
        </w:rPr>
        <w:t xml:space="preserve">period </w:t>
      </w:r>
      <w:r w:rsidR="00B63E3C" w:rsidRPr="001C5BBF">
        <w:rPr>
          <w:rFonts w:ascii="Times New Roman" w:hAnsi="Times New Roman" w:cs="Times New Roman"/>
          <w:sz w:val="24"/>
          <w:szCs w:val="24"/>
          <w:lang w:val="en-US"/>
        </w:rPr>
        <w:t>resulting from</w:t>
      </w:r>
      <w:r w:rsidR="002F36CB" w:rsidRPr="001C5BBF">
        <w:rPr>
          <w:rFonts w:ascii="Times New Roman" w:hAnsi="Times New Roman" w:cs="Times New Roman"/>
          <w:sz w:val="24"/>
          <w:szCs w:val="24"/>
          <w:lang w:val="en-US"/>
        </w:rPr>
        <w:t xml:space="preserve"> the </w:t>
      </w:r>
      <w:r w:rsidR="00B63E3C" w:rsidRPr="001C5BBF">
        <w:rPr>
          <w:rFonts w:ascii="Times New Roman" w:hAnsi="Times New Roman" w:cs="Times New Roman"/>
          <w:sz w:val="24"/>
          <w:szCs w:val="24"/>
          <w:lang w:val="en-US"/>
        </w:rPr>
        <w:t>presence</w:t>
      </w:r>
      <w:r w:rsidR="002F36CB" w:rsidRPr="001C5BBF">
        <w:rPr>
          <w:rFonts w:ascii="Times New Roman" w:hAnsi="Times New Roman" w:cs="Times New Roman"/>
          <w:sz w:val="24"/>
          <w:szCs w:val="24"/>
          <w:lang w:val="en-US"/>
        </w:rPr>
        <w:t xml:space="preserve"> of adjacent droplets</w:t>
      </w:r>
      <w:r w:rsidR="00BF15BA" w:rsidRPr="001C5BBF">
        <w:rPr>
          <w:rFonts w:ascii="Times New Roman" w:hAnsi="Times New Roman" w:cs="Times New Roman"/>
          <w:sz w:val="24"/>
          <w:szCs w:val="24"/>
          <w:lang w:val="en-US"/>
        </w:rPr>
        <w:t>.</w:t>
      </w:r>
      <w:r w:rsidR="00AC1AD6" w:rsidRPr="001C5BBF">
        <w:rPr>
          <w:rFonts w:ascii="Times New Roman" w:hAnsi="Times New Roman" w:cs="Times New Roman"/>
          <w:sz w:val="24"/>
          <w:szCs w:val="24"/>
          <w:lang w:val="en-US"/>
        </w:rPr>
        <w:t xml:space="preserve"> </w:t>
      </w:r>
      <w:r w:rsidR="000B41EA" w:rsidRPr="001C5BBF">
        <w:rPr>
          <w:rFonts w:ascii="Times New Roman" w:hAnsi="Times New Roman" w:cs="Times New Roman"/>
          <w:sz w:val="24"/>
          <w:szCs w:val="24"/>
          <w:lang w:val="en-US"/>
        </w:rPr>
        <w:t>S</w:t>
      </w:r>
      <w:r w:rsidR="00AC1AD6" w:rsidRPr="001C5BBF">
        <w:rPr>
          <w:rFonts w:ascii="Times New Roman" w:hAnsi="Times New Roman" w:cs="Times New Roman"/>
          <w:sz w:val="24"/>
          <w:szCs w:val="24"/>
          <w:lang w:val="en-US"/>
        </w:rPr>
        <w:t xml:space="preserve">imilar results </w:t>
      </w:r>
      <w:r w:rsidR="002F36CB" w:rsidRPr="001C5BBF">
        <w:rPr>
          <w:rFonts w:ascii="Times New Roman" w:hAnsi="Times New Roman" w:cs="Times New Roman"/>
          <w:sz w:val="24"/>
          <w:szCs w:val="24"/>
          <w:lang w:val="en-US"/>
        </w:rPr>
        <w:t xml:space="preserve">for the durations of the CCA and mixed modes </w:t>
      </w:r>
      <w:r w:rsidR="00B63E3C" w:rsidRPr="001C5BBF">
        <w:rPr>
          <w:rFonts w:ascii="Times New Roman" w:hAnsi="Times New Roman" w:cs="Times New Roman"/>
          <w:sz w:val="24"/>
          <w:szCs w:val="24"/>
          <w:lang w:val="en-US"/>
        </w:rPr>
        <w:t>a</w:t>
      </w:r>
      <w:r w:rsidR="002F36CB" w:rsidRPr="001C5BBF">
        <w:rPr>
          <w:rFonts w:ascii="Times New Roman" w:hAnsi="Times New Roman" w:cs="Times New Roman"/>
          <w:sz w:val="24"/>
          <w:szCs w:val="24"/>
          <w:lang w:val="en-US"/>
        </w:rPr>
        <w:t xml:space="preserve">re </w:t>
      </w:r>
      <w:r w:rsidR="00E64A0B" w:rsidRPr="001C5BBF">
        <w:rPr>
          <w:rFonts w:ascii="Times New Roman" w:hAnsi="Times New Roman" w:cs="Times New Roman"/>
          <w:sz w:val="24"/>
          <w:szCs w:val="24"/>
          <w:lang w:val="en-US"/>
        </w:rPr>
        <w:t>presented</w:t>
      </w:r>
      <w:r w:rsidR="00AC1AD6" w:rsidRPr="001C5BBF">
        <w:rPr>
          <w:rFonts w:ascii="Times New Roman" w:hAnsi="Times New Roman" w:cs="Times New Roman"/>
          <w:sz w:val="24"/>
          <w:szCs w:val="24"/>
          <w:lang w:val="en-US"/>
        </w:rPr>
        <w:t xml:space="preserve"> in Fig. </w:t>
      </w:r>
      <w:r w:rsidR="005D7F10" w:rsidRPr="001C5BBF">
        <w:rPr>
          <w:rFonts w:ascii="Times New Roman" w:hAnsi="Times New Roman" w:cs="Times New Roman"/>
          <w:sz w:val="24"/>
          <w:szCs w:val="24"/>
          <w:lang w:val="en-US"/>
        </w:rPr>
        <w:t>9</w:t>
      </w:r>
      <w:r w:rsidR="00AC1AD6" w:rsidRPr="001C5BBF">
        <w:rPr>
          <w:rFonts w:ascii="Times New Roman" w:hAnsi="Times New Roman" w:cs="Times New Roman"/>
          <w:sz w:val="24"/>
          <w:szCs w:val="24"/>
          <w:lang w:val="en-US"/>
        </w:rPr>
        <w:t>(</w:t>
      </w:r>
      <w:r w:rsidR="00FB4DFF" w:rsidRPr="001C5BBF">
        <w:rPr>
          <w:rFonts w:ascii="Times New Roman" w:hAnsi="Times New Roman" w:cs="Times New Roman"/>
          <w:sz w:val="24"/>
          <w:szCs w:val="24"/>
          <w:lang w:val="en-US"/>
        </w:rPr>
        <w:t>d</w:t>
      </w:r>
      <w:r w:rsidR="002F36CB" w:rsidRPr="001C5BBF">
        <w:rPr>
          <w:rFonts w:ascii="Times New Roman" w:hAnsi="Times New Roman" w:cs="Times New Roman"/>
          <w:sz w:val="24"/>
          <w:szCs w:val="24"/>
          <w:lang w:val="en-US"/>
        </w:rPr>
        <w:t xml:space="preserve">), </w:t>
      </w:r>
      <w:r w:rsidR="00E64A0B" w:rsidRPr="001C5BBF">
        <w:rPr>
          <w:rFonts w:ascii="Times New Roman" w:hAnsi="Times New Roman" w:cs="Times New Roman"/>
          <w:sz w:val="24"/>
          <w:szCs w:val="24"/>
          <w:lang w:val="en-US"/>
        </w:rPr>
        <w:t xml:space="preserve">and they </w:t>
      </w:r>
      <w:r w:rsidR="002F36CB" w:rsidRPr="001C5BBF">
        <w:rPr>
          <w:rFonts w:ascii="Times New Roman" w:hAnsi="Times New Roman" w:cs="Times New Roman"/>
          <w:sz w:val="24"/>
          <w:szCs w:val="24"/>
          <w:lang w:val="en-US"/>
        </w:rPr>
        <w:t xml:space="preserve">show </w:t>
      </w:r>
      <w:r w:rsidR="00E64A0B" w:rsidRPr="001C5BBF">
        <w:rPr>
          <w:rFonts w:ascii="Times New Roman" w:hAnsi="Times New Roman" w:cs="Times New Roman"/>
          <w:sz w:val="24"/>
          <w:szCs w:val="24"/>
          <w:lang w:val="en-US"/>
        </w:rPr>
        <w:t>longer</w:t>
      </w:r>
      <w:r w:rsidR="00AC1AD6" w:rsidRPr="001C5BBF">
        <w:rPr>
          <w:rFonts w:ascii="Times New Roman" w:hAnsi="Times New Roman" w:cs="Times New Roman"/>
          <w:sz w:val="24"/>
          <w:szCs w:val="24"/>
          <w:lang w:val="en-US"/>
        </w:rPr>
        <w:t xml:space="preserve"> </w:t>
      </w:r>
      <w:r w:rsidR="002F36CB" w:rsidRPr="001C5BBF">
        <w:rPr>
          <w:rFonts w:ascii="Times New Roman" w:hAnsi="Times New Roman" w:cs="Times New Roman"/>
          <w:sz w:val="24"/>
          <w:szCs w:val="24"/>
          <w:lang w:val="en-US"/>
        </w:rPr>
        <w:t>durations of</w:t>
      </w:r>
      <w:r w:rsidR="00AC1AD6" w:rsidRPr="001C5BBF">
        <w:rPr>
          <w:rFonts w:ascii="Times New Roman" w:hAnsi="Times New Roman" w:cs="Times New Roman"/>
          <w:sz w:val="24"/>
          <w:szCs w:val="24"/>
          <w:lang w:val="en-US"/>
        </w:rPr>
        <w:t xml:space="preserve"> </w:t>
      </w:r>
      <w:r w:rsidR="00B63E3C" w:rsidRPr="001C5BBF">
        <w:rPr>
          <w:rFonts w:ascii="Times New Roman" w:hAnsi="Times New Roman" w:cs="Times New Roman"/>
          <w:sz w:val="24"/>
          <w:szCs w:val="24"/>
          <w:lang w:val="en-US"/>
        </w:rPr>
        <w:t xml:space="preserve">these modes for </w:t>
      </w:r>
      <w:r w:rsidR="00AC1AD6" w:rsidRPr="001C5BBF">
        <w:rPr>
          <w:rFonts w:ascii="Times New Roman" w:hAnsi="Times New Roman" w:cs="Times New Roman"/>
          <w:sz w:val="24"/>
          <w:szCs w:val="24"/>
          <w:lang w:val="en-US"/>
        </w:rPr>
        <w:t xml:space="preserve">the </w:t>
      </w:r>
      <w:r w:rsidR="000B41EA" w:rsidRPr="001C5BBF">
        <w:rPr>
          <w:rFonts w:ascii="Times New Roman" w:hAnsi="Times New Roman" w:cs="Times New Roman"/>
          <w:sz w:val="24"/>
          <w:szCs w:val="24"/>
          <w:lang w:val="en-US"/>
        </w:rPr>
        <w:t xml:space="preserve">reference </w:t>
      </w:r>
      <w:r w:rsidR="00AC1AD6" w:rsidRPr="001C5BBF">
        <w:rPr>
          <w:rFonts w:ascii="Times New Roman" w:hAnsi="Times New Roman" w:cs="Times New Roman"/>
          <w:sz w:val="24"/>
          <w:szCs w:val="24"/>
          <w:lang w:val="en-US"/>
        </w:rPr>
        <w:t xml:space="preserve">droplet compared </w:t>
      </w:r>
      <w:r w:rsidR="000B41EA" w:rsidRPr="001C5BBF">
        <w:rPr>
          <w:rFonts w:ascii="Times New Roman" w:hAnsi="Times New Roman" w:cs="Times New Roman"/>
          <w:sz w:val="24"/>
          <w:szCs w:val="24"/>
          <w:lang w:val="en-US"/>
        </w:rPr>
        <w:t>with</w:t>
      </w:r>
      <w:r w:rsidR="00AC1AD6" w:rsidRPr="001C5BBF">
        <w:rPr>
          <w:rFonts w:ascii="Times New Roman" w:hAnsi="Times New Roman" w:cs="Times New Roman"/>
          <w:sz w:val="24"/>
          <w:szCs w:val="24"/>
          <w:lang w:val="en-US"/>
        </w:rPr>
        <w:t xml:space="preserve"> </w:t>
      </w:r>
      <w:r w:rsidR="00480745" w:rsidRPr="001C5BBF">
        <w:rPr>
          <w:rFonts w:ascii="Times New Roman" w:hAnsi="Times New Roman" w:cs="Times New Roman"/>
          <w:sz w:val="24"/>
          <w:szCs w:val="24"/>
          <w:lang w:val="en-US"/>
        </w:rPr>
        <w:t xml:space="preserve">their durations for </w:t>
      </w:r>
      <w:r w:rsidR="002F36CB" w:rsidRPr="001C5BBF">
        <w:rPr>
          <w:rFonts w:ascii="Times New Roman" w:hAnsi="Times New Roman" w:cs="Times New Roman"/>
          <w:sz w:val="24"/>
          <w:szCs w:val="24"/>
          <w:lang w:val="en-US"/>
        </w:rPr>
        <w:t xml:space="preserve">the isolated </w:t>
      </w:r>
      <w:r w:rsidR="000B41EA" w:rsidRPr="001C5BBF">
        <w:rPr>
          <w:rFonts w:ascii="Times New Roman" w:hAnsi="Times New Roman" w:cs="Times New Roman"/>
          <w:sz w:val="24"/>
          <w:szCs w:val="24"/>
          <w:lang w:val="en-US"/>
        </w:rPr>
        <w:t>droplet</w:t>
      </w:r>
      <w:r w:rsidR="00AC1AD6" w:rsidRPr="001C5BBF">
        <w:rPr>
          <w:rFonts w:ascii="Times New Roman" w:hAnsi="Times New Roman" w:cs="Times New Roman"/>
          <w:sz w:val="24"/>
          <w:szCs w:val="24"/>
          <w:lang w:val="en-US"/>
        </w:rPr>
        <w:t>.</w:t>
      </w:r>
      <w:r w:rsidR="004A103D" w:rsidRPr="001C5BBF">
        <w:rPr>
          <w:rFonts w:ascii="Times New Roman" w:hAnsi="Times New Roman" w:cs="Times New Roman"/>
          <w:sz w:val="24"/>
          <w:szCs w:val="24"/>
          <w:lang w:val="en-US"/>
        </w:rPr>
        <w:t xml:space="preserve"> </w:t>
      </w:r>
      <w:r w:rsidR="00E12264" w:rsidRPr="001C5BBF">
        <w:rPr>
          <w:rFonts w:ascii="Times New Roman" w:hAnsi="Times New Roman" w:cs="Times New Roman"/>
          <w:sz w:val="24"/>
          <w:szCs w:val="24"/>
          <w:lang w:val="en-US"/>
        </w:rPr>
        <w:t>Fig</w:t>
      </w:r>
      <w:r w:rsidR="00480745" w:rsidRPr="001C5BBF">
        <w:rPr>
          <w:rFonts w:ascii="Times New Roman" w:hAnsi="Times New Roman" w:cs="Times New Roman"/>
          <w:sz w:val="24"/>
          <w:szCs w:val="24"/>
          <w:lang w:val="en-US"/>
        </w:rPr>
        <w:t>ure</w:t>
      </w:r>
      <w:r w:rsidR="00E12264" w:rsidRPr="001C5BBF">
        <w:rPr>
          <w:rFonts w:ascii="Times New Roman" w:hAnsi="Times New Roman" w:cs="Times New Roman"/>
          <w:sz w:val="24"/>
          <w:szCs w:val="24"/>
          <w:lang w:val="en-US"/>
        </w:rPr>
        <w:t xml:space="preserve"> </w:t>
      </w:r>
      <w:r w:rsidR="005D7F10" w:rsidRPr="001C5BBF">
        <w:rPr>
          <w:rFonts w:ascii="Times New Roman" w:hAnsi="Times New Roman" w:cs="Times New Roman"/>
          <w:sz w:val="24"/>
          <w:szCs w:val="24"/>
          <w:lang w:val="en-US"/>
        </w:rPr>
        <w:t>9</w:t>
      </w:r>
      <w:r w:rsidR="00E12264" w:rsidRPr="001C5BBF">
        <w:rPr>
          <w:rFonts w:ascii="Times New Roman" w:hAnsi="Times New Roman" w:cs="Times New Roman"/>
          <w:sz w:val="24"/>
          <w:szCs w:val="24"/>
          <w:lang w:val="en-US"/>
        </w:rPr>
        <w:t xml:space="preserve">(e) shows the time history of </w:t>
      </w:r>
      <w:r w:rsidR="00B63E3C" w:rsidRPr="001C5BBF">
        <w:rPr>
          <w:rFonts w:ascii="Times New Roman" w:hAnsi="Times New Roman" w:cs="Times New Roman"/>
          <w:sz w:val="24"/>
          <w:szCs w:val="24"/>
          <w:lang w:val="en-US"/>
        </w:rPr>
        <w:t xml:space="preserve">the </w:t>
      </w:r>
      <w:r w:rsidR="00E12264" w:rsidRPr="001C5BBF">
        <w:rPr>
          <w:rFonts w:ascii="Times New Roman" w:hAnsi="Times New Roman" w:cs="Times New Roman"/>
          <w:sz w:val="24"/>
          <w:szCs w:val="24"/>
          <w:lang w:val="en-US"/>
        </w:rPr>
        <w:t>droplet volume</w:t>
      </w:r>
      <w:r w:rsidR="00A80520" w:rsidRPr="001C5BBF">
        <w:rPr>
          <w:rFonts w:ascii="Times New Roman" w:hAnsi="Times New Roman" w:cs="Times New Roman"/>
          <w:sz w:val="24"/>
          <w:szCs w:val="24"/>
          <w:lang w:val="en-US"/>
        </w:rPr>
        <w:t xml:space="preserve"> during evaporation</w:t>
      </w:r>
      <w:r w:rsidR="00E12264" w:rsidRPr="001C5BBF">
        <w:rPr>
          <w:rFonts w:ascii="Times New Roman" w:hAnsi="Times New Roman" w:cs="Times New Roman"/>
          <w:sz w:val="24"/>
          <w:szCs w:val="24"/>
          <w:lang w:val="en-US"/>
        </w:rPr>
        <w:t>.</w:t>
      </w:r>
      <w:r w:rsidR="00F35D45" w:rsidRPr="001C5BBF">
        <w:rPr>
          <w:rFonts w:ascii="Times New Roman" w:hAnsi="Times New Roman" w:cs="Times New Roman"/>
          <w:sz w:val="24"/>
          <w:szCs w:val="24"/>
          <w:lang w:val="en-US"/>
        </w:rPr>
        <w:t xml:space="preserve"> </w:t>
      </w:r>
      <w:bookmarkStart w:id="9" w:name="_Hlk125339857"/>
      <w:r w:rsidR="00435784" w:rsidRPr="001C5BBF">
        <w:rPr>
          <w:rFonts w:ascii="Times New Roman" w:eastAsia="Yu Mincho" w:hAnsi="Times New Roman" w:cs="Times New Roman"/>
          <w:sz w:val="24"/>
          <w:szCs w:val="24"/>
          <w:lang w:val="en-US"/>
        </w:rPr>
        <w:t xml:space="preserve">The reference droplet (closed squares) evaporated more slowly than the isolated droplet (open circles), on the same surface under the same ambient conditions. In particular, the reference droplet on a hydrophobic surface (blue) evaporated much slower than that on a hydrophilic surface (red) </w:t>
      </w:r>
      <w:r w:rsidR="00480745" w:rsidRPr="001C5BBF">
        <w:rPr>
          <w:rFonts w:ascii="Times New Roman" w:eastAsia="Yu Mincho" w:hAnsi="Times New Roman" w:cs="Times New Roman"/>
          <w:sz w:val="24"/>
          <w:szCs w:val="24"/>
          <w:lang w:val="en-US"/>
        </w:rPr>
        <w:t>for</w:t>
      </w:r>
      <w:r w:rsidR="00435784" w:rsidRPr="001C5BBF">
        <w:rPr>
          <w:rFonts w:ascii="Times New Roman" w:eastAsia="Yu Mincho" w:hAnsi="Times New Roman" w:cs="Times New Roman"/>
          <w:sz w:val="24"/>
          <w:szCs w:val="24"/>
          <w:lang w:val="en-US"/>
        </w:rPr>
        <w:t xml:space="preserve"> the same array configuration of  </w:t>
      </w:r>
      <m:oMath>
        <m:sSub>
          <m:sSubPr>
            <m:ctrlPr>
              <w:rPr>
                <w:rFonts w:ascii="Cambria Math" w:eastAsia="Yu Mincho" w:hAnsi="Cambria Math" w:cs="Times New Roman"/>
                <w:i/>
                <w:sz w:val="24"/>
                <w:szCs w:val="24"/>
                <w:lang w:val="en-US"/>
              </w:rPr>
            </m:ctrlPr>
          </m:sSubPr>
          <m:e>
            <m:r>
              <w:rPr>
                <w:rFonts w:ascii="Cambria Math" w:eastAsia="Yu Mincho" w:hAnsi="Cambria Math" w:cs="Times New Roman"/>
                <w:sz w:val="24"/>
                <w:szCs w:val="24"/>
                <w:lang w:val="en-US"/>
              </w:rPr>
              <m:t>n</m:t>
            </m:r>
          </m:e>
          <m:sub>
            <m:r>
              <w:rPr>
                <w:rFonts w:ascii="Cambria Math" w:eastAsia="Yu Mincho" w:hAnsi="Cambria Math" w:cs="Times New Roman"/>
                <w:sz w:val="24"/>
                <w:szCs w:val="24"/>
                <w:lang w:val="en-US"/>
              </w:rPr>
              <m:t>d</m:t>
            </m:r>
          </m:sub>
        </m:sSub>
      </m:oMath>
      <w:r w:rsidR="00435784" w:rsidRPr="001C5BBF">
        <w:rPr>
          <w:rFonts w:ascii="Times New Roman" w:eastAsia="Yu Mincho" w:hAnsi="Times New Roman" w:cs="Times New Roman"/>
          <w:sz w:val="24"/>
          <w:szCs w:val="24"/>
          <w:lang w:val="en-US"/>
        </w:rPr>
        <w:t xml:space="preserve"> = 4 and </w:t>
      </w:r>
      <m:oMath>
        <m:f>
          <m:fPr>
            <m:type m:val="lin"/>
            <m:ctrlPr>
              <w:rPr>
                <w:rFonts w:ascii="Cambria Math" w:eastAsia="Yu Mincho" w:hAnsi="Cambria Math" w:cs="Times New Roman"/>
                <w:i/>
                <w:sz w:val="24"/>
                <w:szCs w:val="24"/>
                <w:lang w:val="en-US"/>
              </w:rPr>
            </m:ctrlPr>
          </m:fPr>
          <m:num>
            <m:sSub>
              <m:sSubPr>
                <m:ctrlPr>
                  <w:rPr>
                    <w:rFonts w:ascii="Cambria Math" w:eastAsia="Yu Mincho" w:hAnsi="Cambria Math" w:cs="Times New Roman"/>
                    <w:i/>
                    <w:sz w:val="24"/>
                    <w:szCs w:val="24"/>
                    <w:lang w:val="en-US"/>
                  </w:rPr>
                </m:ctrlPr>
              </m:sSubPr>
              <m:e>
                <m:r>
                  <w:rPr>
                    <w:rFonts w:ascii="Cambria Math" w:eastAsia="Yu Mincho" w:hAnsi="Cambria Math" w:cs="Times New Roman"/>
                    <w:sz w:val="24"/>
                    <w:szCs w:val="24"/>
                    <w:lang w:val="en-US"/>
                  </w:rPr>
                  <m:t>d</m:t>
                </m:r>
              </m:e>
              <m:sub>
                <m:r>
                  <w:rPr>
                    <w:rFonts w:ascii="Cambria Math" w:eastAsia="Yu Mincho" w:hAnsi="Cambria Math" w:cs="Times New Roman"/>
                    <w:sz w:val="24"/>
                    <w:szCs w:val="24"/>
                    <w:lang w:val="en-US"/>
                  </w:rPr>
                  <m:t>s</m:t>
                </m:r>
              </m:sub>
            </m:sSub>
          </m:num>
          <m:den>
            <m:sSub>
              <m:sSubPr>
                <m:ctrlPr>
                  <w:rPr>
                    <w:rFonts w:ascii="Cambria Math" w:eastAsia="Yu Mincho" w:hAnsi="Cambria Math" w:cs="Times New Roman"/>
                    <w:i/>
                    <w:sz w:val="24"/>
                    <w:szCs w:val="24"/>
                    <w:lang w:val="en-US"/>
                  </w:rPr>
                </m:ctrlPr>
              </m:sSubPr>
              <m:e>
                <m:r>
                  <w:rPr>
                    <w:rFonts w:ascii="Cambria Math" w:eastAsia="Yu Mincho" w:hAnsi="Cambria Math" w:cs="Times New Roman"/>
                    <w:sz w:val="24"/>
                    <w:szCs w:val="24"/>
                    <w:lang w:val="en-US"/>
                  </w:rPr>
                  <m:t>R</m:t>
                </m:r>
              </m:e>
              <m:sub>
                <m:r>
                  <w:rPr>
                    <w:rFonts w:ascii="Cambria Math" w:eastAsia="Yu Mincho" w:hAnsi="Cambria Math" w:cs="Times New Roman"/>
                    <w:sz w:val="24"/>
                    <w:szCs w:val="24"/>
                    <w:lang w:val="en-US"/>
                  </w:rPr>
                  <m:t>d</m:t>
                </m:r>
              </m:sub>
            </m:sSub>
          </m:den>
        </m:f>
        <m:r>
          <w:rPr>
            <w:rFonts w:ascii="Cambria Math" w:eastAsia="Yu Mincho" w:hAnsi="Cambria Math" w:cs="Times New Roman"/>
            <w:sz w:val="24"/>
            <w:szCs w:val="24"/>
            <w:lang w:val="en-US"/>
          </w:rPr>
          <m:t>=10</m:t>
        </m:r>
      </m:oMath>
      <w:r w:rsidR="00435784" w:rsidRPr="001C5BBF">
        <w:rPr>
          <w:rFonts w:ascii="Times New Roman" w:eastAsia="Yu Mincho" w:hAnsi="Times New Roman" w:cs="Times New Roman"/>
          <w:sz w:val="24"/>
          <w:szCs w:val="24"/>
          <w:lang w:val="en-US"/>
        </w:rPr>
        <w:t>.</w:t>
      </w:r>
      <w:bookmarkEnd w:id="9"/>
      <w:r w:rsidR="003D3DB7" w:rsidRPr="001C5BBF">
        <w:rPr>
          <w:rFonts w:ascii="Times New Roman" w:eastAsia="Yu Mincho" w:hAnsi="Times New Roman" w:cs="Times New Roman"/>
          <w:sz w:val="24"/>
          <w:szCs w:val="24"/>
          <w:lang w:val="en-US"/>
        </w:rPr>
        <w:t xml:space="preserve"> This confirmed our earlier </w:t>
      </w:r>
      <w:r w:rsidR="00480745" w:rsidRPr="001C5BBF">
        <w:rPr>
          <w:rFonts w:ascii="Times New Roman" w:eastAsia="Yu Mincho" w:hAnsi="Times New Roman" w:cs="Times New Roman"/>
          <w:sz w:val="24"/>
          <w:szCs w:val="24"/>
          <w:lang w:val="en-US"/>
        </w:rPr>
        <w:t>inference</w:t>
      </w:r>
      <w:r w:rsidR="003D3DB7" w:rsidRPr="001C5BBF">
        <w:rPr>
          <w:rFonts w:ascii="Times New Roman" w:eastAsia="Yu Mincho" w:hAnsi="Times New Roman" w:cs="Times New Roman"/>
          <w:sz w:val="24"/>
          <w:szCs w:val="24"/>
          <w:lang w:val="en-US"/>
        </w:rPr>
        <w:t xml:space="preserve"> from Fig. 7 that the surface wettability should be considered for predicting droplet evaporation in an array.</w:t>
      </w:r>
    </w:p>
    <w:p w14:paraId="3AE8B1A1" w14:textId="0A0F496D" w:rsidR="005B485D" w:rsidRPr="001C5BBF" w:rsidRDefault="00DB75B0" w:rsidP="0008037A">
      <w:pPr>
        <w:spacing w:after="0" w:line="480" w:lineRule="auto"/>
        <w:ind w:firstLine="284"/>
        <w:jc w:val="both"/>
        <w:rPr>
          <w:lang w:val="en-US"/>
        </w:rPr>
      </w:pPr>
      <w:r w:rsidRPr="001C5BBF">
        <w:rPr>
          <w:noProof/>
          <w:lang w:val="en-US"/>
        </w:rPr>
        <mc:AlternateContent>
          <mc:Choice Requires="wps">
            <w:drawing>
              <wp:anchor distT="0" distB="0" distL="114300" distR="114300" simplePos="0" relativeHeight="251609600" behindDoc="0" locked="0" layoutInCell="1" allowOverlap="1" wp14:anchorId="5ABFDDDB" wp14:editId="6402ABC8">
                <wp:simplePos x="0" y="0"/>
                <wp:positionH relativeFrom="column">
                  <wp:posOffset>3314700</wp:posOffset>
                </wp:positionH>
                <wp:positionV relativeFrom="paragraph">
                  <wp:posOffset>1473835</wp:posOffset>
                </wp:positionV>
                <wp:extent cx="37147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08B3050E" w14:textId="5A3646A9"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b</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FDDDB" id="Text Box 21" o:spid="_x0000_s1077" type="#_x0000_t202" style="position:absolute;left:0;text-align:left;margin-left:261pt;margin-top:116.05pt;width:29.2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" filled="f" stroked="f" strokeweight=".5pt">
                <v:textbox>
                  <w:txbxContent>
                    <w:p w14:paraId="08B3050E" w14:textId="5A3646A9"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b</w:t>
                      </w:r>
                      <w:r w:rsidRPr="0091170E">
                        <w:rPr>
                          <w:rFonts w:ascii="Times" w:hAnsi="Times" w:cs="Times"/>
                          <w:sz w:val="24"/>
                          <w:szCs w:val="24"/>
                        </w:rPr>
                        <w:t>)</w:t>
                      </w:r>
                    </w:p>
                  </w:txbxContent>
                </v:textbox>
              </v:shape>
            </w:pict>
          </mc:Fallback>
        </mc:AlternateContent>
      </w:r>
      <w:r w:rsidRPr="001C5BBF">
        <w:rPr>
          <w:noProof/>
          <w:lang w:val="en-US"/>
        </w:rPr>
        <mc:AlternateContent>
          <mc:Choice Requires="wps">
            <w:drawing>
              <wp:anchor distT="0" distB="0" distL="114300" distR="114300" simplePos="0" relativeHeight="251606528" behindDoc="0" locked="0" layoutInCell="1" allowOverlap="1" wp14:anchorId="3FB30F15" wp14:editId="5584FA09">
                <wp:simplePos x="0" y="0"/>
                <wp:positionH relativeFrom="column">
                  <wp:posOffset>572135</wp:posOffset>
                </wp:positionH>
                <wp:positionV relativeFrom="paragraph">
                  <wp:posOffset>1483995</wp:posOffset>
                </wp:positionV>
                <wp:extent cx="371475" cy="2857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373E4E16" w14:textId="25FFDEFF" w:rsidR="00FE45C7" w:rsidRPr="0091170E" w:rsidRDefault="00FE45C7">
                            <w:pPr>
                              <w:rPr>
                                <w:rFonts w:ascii="Times" w:hAnsi="Times" w:cs="Times"/>
                                <w:sz w:val="24"/>
                                <w:szCs w:val="24"/>
                              </w:rPr>
                            </w:pPr>
                            <w:r w:rsidRPr="0091170E">
                              <w:rPr>
                                <w:rFonts w:ascii="Times" w:hAnsi="Times" w:cs="Time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30F15" id="Text Box 17" o:spid="_x0000_s1078" type="#_x0000_t202" style="position:absolute;left:0;text-align:left;margin-left:45.05pt;margin-top:116.85pt;width:29.2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nEGgIAADM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" filled="f" stroked="f" strokeweight=".5pt">
                <v:textbox>
                  <w:txbxContent>
                    <w:p w14:paraId="373E4E16" w14:textId="25FFDEFF" w:rsidR="00FE45C7" w:rsidRPr="0091170E" w:rsidRDefault="00FE45C7">
                      <w:pPr>
                        <w:rPr>
                          <w:rFonts w:ascii="Times" w:hAnsi="Times" w:cs="Times"/>
                          <w:sz w:val="24"/>
                          <w:szCs w:val="24"/>
                        </w:rPr>
                      </w:pPr>
                      <w:r w:rsidRPr="0091170E">
                        <w:rPr>
                          <w:rFonts w:ascii="Times" w:hAnsi="Times" w:cs="Times"/>
                          <w:sz w:val="24"/>
                          <w:szCs w:val="24"/>
                        </w:rPr>
                        <w:t>(a)</w:t>
                      </w:r>
                    </w:p>
                  </w:txbxContent>
                </v:textbox>
              </v:shape>
            </w:pict>
          </mc:Fallback>
        </mc:AlternateContent>
      </w:r>
      <w:r w:rsidR="007D75C0" w:rsidRPr="001C5BBF">
        <w:rPr>
          <w:lang w:val="en-US"/>
        </w:rPr>
        <w:object w:dxaOrig="15437" w:dyaOrig="11815" w14:anchorId="0744ECFA">
          <v:shape id="_x0000_i1089" type="#_x0000_t75" style="width:211.5pt;height:169.55pt" o:ole="">
            <v:imagedata r:id="rId69" o:title="" croptop="5597f" cropbottom="2641f" cropleft="4092f" cropright="7197f"/>
          </v:shape>
          <o:OLEObject Type="Embed" ProgID="Origin95.Graph" ShapeID="_x0000_i1089" DrawAspect="Content" ObjectID="_1738673228" r:id="rId70"/>
        </w:object>
      </w:r>
      <w:r w:rsidR="00D91786" w:rsidRPr="001C5BBF">
        <w:rPr>
          <w:lang w:val="en-US"/>
        </w:rPr>
        <w:object w:dxaOrig="15437" w:dyaOrig="11815" w14:anchorId="4B2C3C5A">
          <v:shape id="_x0000_i1090" type="#_x0000_t75" style="width:213.8pt;height:169.55pt" o:ole="">
            <v:imagedata r:id="rId71" o:title="" croptop="5597f" cropbottom="2673f" cropleft="3466f" cropright="7124f"/>
          </v:shape>
          <o:OLEObject Type="Embed" ProgID="Origin95.Graph" ShapeID="_x0000_i1090" DrawAspect="Content" ObjectID="_1738673229" r:id="rId72"/>
        </w:object>
      </w:r>
    </w:p>
    <w:p w14:paraId="4806181B" w14:textId="1CDD51BF" w:rsidR="005B485D" w:rsidRPr="001C5BBF" w:rsidRDefault="00C45C51" w:rsidP="0008037A">
      <w:pPr>
        <w:spacing w:after="0" w:line="480" w:lineRule="auto"/>
        <w:ind w:firstLine="284"/>
        <w:jc w:val="both"/>
        <w:rPr>
          <w:lang w:val="en-US"/>
        </w:rPr>
      </w:pPr>
      <w:r w:rsidRPr="001C5BBF">
        <w:rPr>
          <w:noProof/>
          <w:lang w:val="en-US"/>
        </w:rPr>
        <mc:AlternateContent>
          <mc:Choice Requires="wps">
            <w:drawing>
              <wp:anchor distT="0" distB="0" distL="114300" distR="114300" simplePos="0" relativeHeight="251612672" behindDoc="0" locked="0" layoutInCell="1" allowOverlap="1" wp14:anchorId="374A1BA3" wp14:editId="69791810">
                <wp:simplePos x="0" y="0"/>
                <wp:positionH relativeFrom="column">
                  <wp:posOffset>556895</wp:posOffset>
                </wp:positionH>
                <wp:positionV relativeFrom="paragraph">
                  <wp:posOffset>1563106</wp:posOffset>
                </wp:positionV>
                <wp:extent cx="371475" cy="285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6F419C34" w14:textId="32A7E3EE"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c</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1BA3" id="Text Box 22" o:spid="_x0000_s1079" type="#_x0000_t202" style="position:absolute;left:0;text-align:left;margin-left:43.85pt;margin-top:123.1pt;width:29.2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" filled="f" stroked="f" strokeweight=".5pt">
                <v:textbox>
                  <w:txbxContent>
                    <w:p w14:paraId="6F419C34" w14:textId="32A7E3EE"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c</w:t>
                      </w:r>
                      <w:r w:rsidRPr="0091170E">
                        <w:rPr>
                          <w:rFonts w:ascii="Times" w:hAnsi="Times" w:cs="Times"/>
                          <w:sz w:val="24"/>
                          <w:szCs w:val="24"/>
                        </w:rPr>
                        <w:t>)</w:t>
                      </w:r>
                    </w:p>
                  </w:txbxContent>
                </v:textbox>
              </v:shape>
            </w:pict>
          </mc:Fallback>
        </mc:AlternateContent>
      </w:r>
      <w:r w:rsidRPr="001C5BBF">
        <w:rPr>
          <w:noProof/>
          <w:lang w:val="en-US"/>
        </w:rPr>
        <mc:AlternateContent>
          <mc:Choice Requires="wps">
            <w:drawing>
              <wp:anchor distT="0" distB="0" distL="114300" distR="114300" simplePos="0" relativeHeight="251615744" behindDoc="0" locked="0" layoutInCell="1" allowOverlap="1" wp14:anchorId="7E857FCC" wp14:editId="659D141F">
                <wp:simplePos x="0" y="0"/>
                <wp:positionH relativeFrom="column">
                  <wp:posOffset>3240034</wp:posOffset>
                </wp:positionH>
                <wp:positionV relativeFrom="paragraph">
                  <wp:posOffset>1525905</wp:posOffset>
                </wp:positionV>
                <wp:extent cx="371475" cy="285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6DDFFC59" w14:textId="3EFF0BE2"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d</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7FCC" id="Text Box 23" o:spid="_x0000_s1080" type="#_x0000_t202" style="position:absolute;left:0;text-align:left;margin-left:255.1pt;margin-top:120.15pt;width:29.2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" filled="f" stroked="f" strokeweight=".5pt">
                <v:textbox>
                  <w:txbxContent>
                    <w:p w14:paraId="6DDFFC59" w14:textId="3EFF0BE2"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d</w:t>
                      </w:r>
                      <w:r w:rsidRPr="0091170E">
                        <w:rPr>
                          <w:rFonts w:ascii="Times" w:hAnsi="Times" w:cs="Times"/>
                          <w:sz w:val="24"/>
                          <w:szCs w:val="24"/>
                        </w:rPr>
                        <w:t>)</w:t>
                      </w:r>
                    </w:p>
                  </w:txbxContent>
                </v:textbox>
              </v:shape>
            </w:pict>
          </mc:Fallback>
        </mc:AlternateContent>
      </w:r>
      <w:r w:rsidR="00AD1922" w:rsidRPr="001C5BBF">
        <w:rPr>
          <w:lang w:val="en-US"/>
        </w:rPr>
        <w:object w:dxaOrig="15437" w:dyaOrig="11815" w14:anchorId="797EC56A">
          <v:shape id="_x0000_i1091" type="#_x0000_t75" style="width:209.15pt;height:169.55pt" o:ole="">
            <v:imagedata r:id="rId73" o:title="" croptop="5126f" cropbottom="2862f" cropleft="4212f" cropright="7197f"/>
          </v:shape>
          <o:OLEObject Type="Embed" ProgID="Origin95.Graph" ShapeID="_x0000_i1091" DrawAspect="Content" ObjectID="_1738673230" r:id="rId74"/>
        </w:object>
      </w:r>
      <w:r w:rsidR="002C3827" w:rsidRPr="001C5BBF">
        <w:rPr>
          <w:lang w:val="en-US"/>
        </w:rPr>
        <w:t xml:space="preserve"> </w:t>
      </w:r>
      <w:r w:rsidR="006E114B" w:rsidRPr="001C5BBF">
        <w:rPr>
          <w:lang w:val="en-US"/>
        </w:rPr>
        <w:object w:dxaOrig="15437" w:dyaOrig="11815" w14:anchorId="5FB157B9">
          <v:shape id="_x0000_i1092" type="#_x0000_t75" style="width:207.65pt;height:169.55pt" o:ole="">
            <v:imagedata r:id="rId75" o:title="" croptop="5692f" cropbottom="2138f" cropleft="4356f" cropright="7317f"/>
          </v:shape>
          <o:OLEObject Type="Embed" ProgID="Origin95.Graph" ShapeID="_x0000_i1092" DrawAspect="Content" ObjectID="_1738673231" r:id="rId76"/>
        </w:object>
      </w:r>
    </w:p>
    <w:p w14:paraId="619D66AB" w14:textId="2436136D" w:rsidR="006E6CEF" w:rsidRPr="001C5BBF" w:rsidRDefault="00AD1922" w:rsidP="00D970A6">
      <w:pPr>
        <w:tabs>
          <w:tab w:val="left" w:pos="5103"/>
        </w:tabs>
        <w:spacing w:after="0" w:line="480" w:lineRule="auto"/>
        <w:ind w:firstLine="284"/>
        <w:rPr>
          <w:lang w:val="en-US"/>
        </w:rPr>
      </w:pPr>
      <w:r w:rsidRPr="001C5BBF">
        <w:rPr>
          <w:noProof/>
        </w:rPr>
        <w:drawing>
          <wp:anchor distT="0" distB="0" distL="114300" distR="114300" simplePos="0" relativeHeight="251723264" behindDoc="0" locked="0" layoutInCell="1" allowOverlap="1" wp14:anchorId="007F7E4E" wp14:editId="00D9E18C">
            <wp:simplePos x="0" y="0"/>
            <wp:positionH relativeFrom="column">
              <wp:posOffset>3614420</wp:posOffset>
            </wp:positionH>
            <wp:positionV relativeFrom="paragraph">
              <wp:posOffset>138430</wp:posOffset>
            </wp:positionV>
            <wp:extent cx="1638935" cy="1651000"/>
            <wp:effectExtent l="0" t="0" r="0" b="6350"/>
            <wp:wrapThrough wrapText="bothSides">
              <wp:wrapPolygon edited="0">
                <wp:start x="251" y="0"/>
                <wp:lineTo x="0" y="249"/>
                <wp:lineTo x="0" y="20935"/>
                <wp:lineTo x="251" y="21434"/>
                <wp:lineTo x="21090" y="21434"/>
                <wp:lineTo x="21341" y="20935"/>
                <wp:lineTo x="21341" y="249"/>
                <wp:lineTo x="21090" y="0"/>
                <wp:lineTo x="251" y="0"/>
              </wp:wrapPolygon>
            </wp:wrapThrough>
            <wp:docPr id="120" name="Picture 12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Diagram, schematic&#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8935" cy="16510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1C5BBF">
        <w:rPr>
          <w:noProof/>
          <w:lang w:val="en-US"/>
        </w:rPr>
        <mc:AlternateContent>
          <mc:Choice Requires="wps">
            <w:drawing>
              <wp:anchor distT="0" distB="0" distL="114300" distR="114300" simplePos="0" relativeHeight="251726336" behindDoc="0" locked="0" layoutInCell="1" allowOverlap="1" wp14:anchorId="1EE8295A" wp14:editId="3A077873">
                <wp:simplePos x="0" y="0"/>
                <wp:positionH relativeFrom="column">
                  <wp:posOffset>3162132</wp:posOffset>
                </wp:positionH>
                <wp:positionV relativeFrom="paragraph">
                  <wp:posOffset>1544631</wp:posOffset>
                </wp:positionV>
                <wp:extent cx="371475" cy="285750"/>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1B676B86" w14:textId="52ACD580" w:rsidR="00FE45C7" w:rsidRPr="0091170E" w:rsidRDefault="00FE45C7" w:rsidP="00AD1922">
                            <w:pPr>
                              <w:rPr>
                                <w:rFonts w:ascii="Times" w:hAnsi="Times" w:cs="Time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295A" id="Text Box 121" o:spid="_x0000_s1081" type="#_x0000_t202" style="position:absolute;left:0;text-align:left;margin-left:249pt;margin-top:121.6pt;width:29.25pt;height:2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" filled="f" stroked="f" strokeweight=".5pt">
                <v:textbox>
                  <w:txbxContent>
                    <w:p w14:paraId="1B676B86" w14:textId="52ACD580" w:rsidR="00FE45C7" w:rsidRPr="0091170E" w:rsidRDefault="00FE45C7" w:rsidP="00AD1922">
                      <w:pPr>
                        <w:rPr>
                          <w:rFonts w:ascii="Times" w:hAnsi="Times" w:cs="Times"/>
                          <w:sz w:val="24"/>
                          <w:szCs w:val="24"/>
                        </w:rPr>
                      </w:pPr>
                    </w:p>
                  </w:txbxContent>
                </v:textbox>
              </v:shape>
            </w:pict>
          </mc:Fallback>
        </mc:AlternateContent>
      </w:r>
      <w:r w:rsidR="0091170E" w:rsidRPr="001C5BBF">
        <w:rPr>
          <w:noProof/>
          <w:lang w:val="en-US"/>
        </w:rPr>
        <mc:AlternateContent>
          <mc:Choice Requires="wps">
            <w:drawing>
              <wp:anchor distT="0" distB="0" distL="114300" distR="114300" simplePos="0" relativeHeight="251618816" behindDoc="0" locked="0" layoutInCell="1" allowOverlap="1" wp14:anchorId="3F589871" wp14:editId="4BA496EA">
                <wp:simplePos x="0" y="0"/>
                <wp:positionH relativeFrom="column">
                  <wp:posOffset>560645</wp:posOffset>
                </wp:positionH>
                <wp:positionV relativeFrom="paragraph">
                  <wp:posOffset>1546860</wp:posOffset>
                </wp:positionV>
                <wp:extent cx="371475" cy="2857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5977B764" w14:textId="11C1C2A9"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e</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89871" id="Text Box 24" o:spid="_x0000_s1082" type="#_x0000_t202" style="position:absolute;left:0;text-align:left;margin-left:44.15pt;margin-top:121.8pt;width:29.2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V6GgIAADM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" filled="f" stroked="f" strokeweight=".5pt">
                <v:textbox>
                  <w:txbxContent>
                    <w:p w14:paraId="5977B764" w14:textId="11C1C2A9" w:rsidR="00FE45C7" w:rsidRPr="0091170E" w:rsidRDefault="00FE45C7" w:rsidP="0091170E">
                      <w:pPr>
                        <w:rPr>
                          <w:rFonts w:ascii="Times" w:hAnsi="Times" w:cs="Times"/>
                          <w:sz w:val="24"/>
                          <w:szCs w:val="24"/>
                        </w:rPr>
                      </w:pPr>
                      <w:r w:rsidRPr="0091170E">
                        <w:rPr>
                          <w:rFonts w:ascii="Times" w:hAnsi="Times" w:cs="Times"/>
                          <w:sz w:val="24"/>
                          <w:szCs w:val="24"/>
                        </w:rPr>
                        <w:t>(</w:t>
                      </w:r>
                      <w:r>
                        <w:rPr>
                          <w:rFonts w:ascii="Times" w:hAnsi="Times" w:cs="Times"/>
                          <w:sz w:val="24"/>
                          <w:szCs w:val="24"/>
                        </w:rPr>
                        <w:t>e</w:t>
                      </w:r>
                      <w:r w:rsidRPr="0091170E">
                        <w:rPr>
                          <w:rFonts w:ascii="Times" w:hAnsi="Times" w:cs="Times"/>
                          <w:sz w:val="24"/>
                          <w:szCs w:val="24"/>
                        </w:rPr>
                        <w:t>)</w:t>
                      </w:r>
                    </w:p>
                  </w:txbxContent>
                </v:textbox>
              </v:shape>
            </w:pict>
          </mc:Fallback>
        </mc:AlternateContent>
      </w:r>
      <w:r w:rsidRPr="001C5BBF">
        <w:rPr>
          <w:lang w:val="en-US"/>
        </w:rPr>
        <w:object w:dxaOrig="15437" w:dyaOrig="11815" w14:anchorId="47CA6F61">
          <v:shape id="_x0000_i1093" type="#_x0000_t75" style="width:209.95pt;height:169.55pt" o:ole="">
            <v:imagedata r:id="rId78" o:title="" croptop="5409f" cropbottom="2579f" cropleft="4356f" cropright="6980f"/>
          </v:shape>
          <o:OLEObject Type="Embed" ProgID="Origin95.Graph" ShapeID="_x0000_i1093" DrawAspect="Content" ObjectID="_1738673232" r:id="rId79"/>
        </w:object>
      </w:r>
      <w:r w:rsidR="00D970A6" w:rsidRPr="001C5BBF">
        <w:rPr>
          <w:lang w:val="en-US"/>
        </w:rPr>
        <w:tab/>
      </w:r>
    </w:p>
    <w:p w14:paraId="0A606FFB" w14:textId="2D8C5EB0" w:rsidR="00026D4E" w:rsidRPr="001C5BBF" w:rsidRDefault="00A96C1A" w:rsidP="00BD36DD">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b/>
          <w:bCs/>
          <w:sz w:val="24"/>
          <w:szCs w:val="24"/>
          <w:lang w:val="en-US"/>
        </w:rPr>
        <w:t>F</w:t>
      </w:r>
      <w:r w:rsidR="00611CF5" w:rsidRPr="001C5BBF">
        <w:rPr>
          <w:rFonts w:ascii="Times New Roman" w:hAnsi="Times New Roman" w:cs="Times New Roman"/>
          <w:b/>
          <w:bCs/>
          <w:sz w:val="24"/>
          <w:szCs w:val="24"/>
          <w:lang w:val="en-US"/>
        </w:rPr>
        <w:t>IG</w:t>
      </w:r>
      <w:r w:rsidRPr="001C5BBF">
        <w:rPr>
          <w:rFonts w:ascii="Times New Roman" w:hAnsi="Times New Roman" w:cs="Times New Roman"/>
          <w:b/>
          <w:bCs/>
          <w:sz w:val="24"/>
          <w:szCs w:val="24"/>
          <w:lang w:val="en-US"/>
        </w:rPr>
        <w:t xml:space="preserve">. </w:t>
      </w:r>
      <w:r w:rsidR="005D7F10" w:rsidRPr="001C5BBF">
        <w:rPr>
          <w:rFonts w:ascii="Times New Roman" w:hAnsi="Times New Roman" w:cs="Times New Roman"/>
          <w:b/>
          <w:bCs/>
          <w:sz w:val="24"/>
          <w:szCs w:val="24"/>
          <w:lang w:val="en-US"/>
        </w:rPr>
        <w:t>9</w:t>
      </w:r>
      <w:r w:rsidRPr="001C5BBF">
        <w:rPr>
          <w:rFonts w:ascii="Times New Roman" w:hAnsi="Times New Roman" w:cs="Times New Roman"/>
          <w:b/>
          <w:bCs/>
          <w:sz w:val="24"/>
          <w:szCs w:val="24"/>
          <w:lang w:val="en-US"/>
        </w:rPr>
        <w:t>.</w:t>
      </w:r>
      <w:r w:rsidRPr="001C5BBF">
        <w:rPr>
          <w:rFonts w:ascii="Times New Roman" w:hAnsi="Times New Roman" w:cs="Times New Roman"/>
          <w:sz w:val="24"/>
          <w:szCs w:val="24"/>
          <w:lang w:val="en-US"/>
        </w:rPr>
        <w:t xml:space="preserve"> </w:t>
      </w:r>
      <w:r w:rsidR="00435784" w:rsidRPr="001C5BBF">
        <w:rPr>
          <w:rFonts w:ascii="Times New Roman" w:hAnsi="Times New Roman" w:cs="Times New Roman"/>
          <w:sz w:val="24"/>
          <w:szCs w:val="24"/>
          <w:lang w:val="en-US"/>
        </w:rPr>
        <w:t>Temporal variations of the measured</w:t>
      </w:r>
      <w:r w:rsidR="00435784" w:rsidRPr="001C5BBF" w:rsidDel="00377941">
        <w:rPr>
          <w:rFonts w:ascii="Times New Roman" w:hAnsi="Times New Roman" w:cs="Times New Roman"/>
          <w:sz w:val="24"/>
          <w:szCs w:val="24"/>
          <w:lang w:val="en-US"/>
        </w:rPr>
        <w:t xml:space="preserve"> </w:t>
      </w:r>
      <w:r w:rsidR="00435784" w:rsidRPr="001C5BBF">
        <w:rPr>
          <w:rFonts w:ascii="Times New Roman" w:hAnsi="Times New Roman" w:cs="Times New Roman"/>
          <w:sz w:val="24"/>
          <w:szCs w:val="24"/>
          <w:lang w:val="en-US"/>
        </w:rPr>
        <w:t>(a) temperature, (b) relative humidity, (c) contact radius, (d) contact angle, and (e) droplet volume during droplet evaporation on hydrophilic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Y</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50</m:t>
            </m:r>
          </m:e>
          <m:sup>
            <m:r>
              <w:rPr>
                <w:rFonts w:ascii="Cambria Math" w:hAnsi="Cambria Math" w:cs="Times New Roman"/>
                <w:sz w:val="24"/>
                <w:szCs w:val="24"/>
                <w:lang w:val="en-US"/>
              </w:rPr>
              <m:t>°</m:t>
            </m:r>
          </m:sup>
        </m:sSup>
      </m:oMath>
      <w:r w:rsidR="00435784" w:rsidRPr="001C5BBF">
        <w:rPr>
          <w:rFonts w:ascii="Times New Roman" w:hAnsi="Times New Roman" w:cs="Times New Roman"/>
          <w:sz w:val="24"/>
          <w:szCs w:val="24"/>
          <w:lang w:val="en-US"/>
        </w:rPr>
        <w:t>, red) and hydrophobic surfaces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Y</m:t>
            </m:r>
          </m:sub>
        </m:sSub>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120</m:t>
            </m:r>
          </m:e>
          <m:sup>
            <m:r>
              <w:rPr>
                <w:rFonts w:ascii="Cambria Math" w:hAnsi="Cambria Math" w:cs="Times New Roman"/>
                <w:sz w:val="24"/>
                <w:szCs w:val="24"/>
                <w:lang w:val="en-US"/>
              </w:rPr>
              <m:t>°</m:t>
            </m:r>
          </m:sup>
        </m:sSup>
      </m:oMath>
      <w:r w:rsidR="00435784" w:rsidRPr="001C5BBF">
        <w:rPr>
          <w:rFonts w:ascii="Times New Roman" w:hAnsi="Times New Roman" w:cs="Times New Roman"/>
          <w:sz w:val="24"/>
          <w:szCs w:val="24"/>
          <w:lang w:val="en-US"/>
        </w:rPr>
        <w:t>, blue) in isolation (open circles) and in array</w:t>
      </w:r>
      <w:r w:rsidR="00630C31" w:rsidRPr="001C5BBF">
        <w:rPr>
          <w:rFonts w:ascii="Times New Roman" w:hAnsi="Times New Roman" w:cs="Times New Roman"/>
          <w:sz w:val="24"/>
          <w:szCs w:val="24"/>
          <w:lang w:val="en-US"/>
        </w:rPr>
        <w:t>s</w:t>
      </w:r>
      <w:r w:rsidR="00435784" w:rsidRPr="001C5BBF">
        <w:rPr>
          <w:rFonts w:ascii="Times New Roman" w:hAnsi="Times New Roman" w:cs="Times New Roman"/>
          <w:sz w:val="24"/>
          <w:szCs w:val="24"/>
          <w:lang w:val="en-US"/>
        </w:rPr>
        <w:t xml:space="preserve"> (closed squares). The configuration of the droplet array </w:t>
      </w:r>
      <w:r w:rsidR="00630C31" w:rsidRPr="001C5BBF">
        <w:rPr>
          <w:rFonts w:ascii="Times New Roman" w:hAnsi="Times New Roman" w:cs="Times New Roman"/>
          <w:sz w:val="24"/>
          <w:szCs w:val="24"/>
          <w:lang w:val="en-US"/>
        </w:rPr>
        <w:t>wa</w:t>
      </w:r>
      <w:r w:rsidR="00435784" w:rsidRPr="001C5BBF">
        <w:rPr>
          <w:rFonts w:ascii="Times New Roman" w:hAnsi="Times New Roman" w:cs="Times New Roman"/>
          <w:sz w:val="24"/>
          <w:szCs w:val="24"/>
          <w:lang w:val="en-US"/>
        </w:rPr>
        <w:t xml:space="preserve">s set to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435784" w:rsidRPr="001C5BBF">
        <w:rPr>
          <w:rFonts w:ascii="Times New Roman" w:hAnsi="Times New Roman" w:cs="Times New Roman"/>
          <w:sz w:val="24"/>
          <w:szCs w:val="24"/>
          <w:lang w:val="en-US"/>
        </w:rPr>
        <w:t xml:space="preserve"> = 4 and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r>
          <w:rPr>
            <w:rFonts w:ascii="Cambria Math" w:hAnsi="Cambria Math" w:cs="Times New Roman"/>
            <w:sz w:val="24"/>
            <w:szCs w:val="24"/>
            <w:lang w:val="en-US"/>
          </w:rPr>
          <m:t>=10</m:t>
        </m:r>
      </m:oMath>
      <w:r w:rsidR="00435784" w:rsidRPr="001C5BBF">
        <w:rPr>
          <w:rFonts w:ascii="Times New Roman" w:hAnsi="Times New Roman" w:cs="Times New Roman"/>
          <w:sz w:val="24"/>
          <w:szCs w:val="24"/>
          <w:lang w:val="en-US"/>
        </w:rPr>
        <w:t xml:space="preserve">. Markers in the subfigures are consistent, and their labels correspond to the legend in Fig. </w:t>
      </w:r>
      <w:r w:rsidR="00232FD6" w:rsidRPr="001C5BBF">
        <w:rPr>
          <w:rFonts w:ascii="Times New Roman" w:hAnsi="Times New Roman" w:cs="Times New Roman"/>
          <w:sz w:val="24"/>
          <w:szCs w:val="24"/>
          <w:lang w:val="en-US"/>
        </w:rPr>
        <w:t>9</w:t>
      </w:r>
      <w:r w:rsidR="00435784" w:rsidRPr="001C5BBF">
        <w:rPr>
          <w:rFonts w:ascii="Times New Roman" w:hAnsi="Times New Roman" w:cs="Times New Roman"/>
          <w:sz w:val="24"/>
          <w:szCs w:val="24"/>
          <w:lang w:val="en-US"/>
        </w:rPr>
        <w:t>(e).</w:t>
      </w:r>
    </w:p>
    <w:p w14:paraId="08D81782" w14:textId="08E5E4C2" w:rsidR="00435784" w:rsidRPr="001C5BBF" w:rsidRDefault="001141C8" w:rsidP="00435784">
      <w:pPr>
        <w:spacing w:after="0" w:line="480" w:lineRule="auto"/>
        <w:ind w:firstLine="284"/>
        <w:jc w:val="both"/>
        <w:rPr>
          <w:rFonts w:ascii="Times New Roman" w:eastAsia="Yu Mincho" w:hAnsi="Times New Roman" w:cs="Times New Roman"/>
          <w:iCs/>
          <w:sz w:val="24"/>
          <w:szCs w:val="24"/>
        </w:rPr>
      </w:pPr>
      <w:r w:rsidRPr="001C5BBF">
        <w:rPr>
          <w:rFonts w:ascii="Times New Roman" w:eastAsia="Yu Mincho" w:hAnsi="Times New Roman" w:cs="Times New Roman"/>
          <w:sz w:val="24"/>
          <w:szCs w:val="24"/>
        </w:rPr>
        <w:t>I</w:t>
      </w:r>
      <w:r w:rsidR="00435784" w:rsidRPr="001C5BBF">
        <w:rPr>
          <w:rFonts w:ascii="Times New Roman" w:eastAsia="Yu Mincho" w:hAnsi="Times New Roman" w:cs="Times New Roman"/>
          <w:sz w:val="24"/>
          <w:szCs w:val="24"/>
        </w:rPr>
        <w:t>n the CCA and CCR modes of evaporation</w:t>
      </w:r>
      <w:r w:rsidRPr="001C5BBF">
        <w:rPr>
          <w:rFonts w:ascii="Times New Roman" w:eastAsia="Yu Mincho" w:hAnsi="Times New Roman" w:cs="Times New Roman"/>
          <w:sz w:val="24"/>
          <w:szCs w:val="24"/>
        </w:rPr>
        <w:t>,</w:t>
      </w:r>
      <w:r w:rsidRPr="001C5BBF">
        <w:rPr>
          <w:rFonts w:ascii="Cambria Math" w:eastAsia="Yu Mincho" w:hAnsi="Cambria Math" w:cs="Times New Roman"/>
          <w:i/>
          <w:sz w:val="24"/>
          <w:szCs w:val="24"/>
        </w:rPr>
        <w:t xml:space="preserve"> </w:t>
      </w:r>
      <m:oMath>
        <m:sSub>
          <m:sSubPr>
            <m:ctrlPr>
              <w:rPr>
                <w:rFonts w:ascii="Cambria Math" w:eastAsia="Yu Mincho" w:hAnsi="Cambria Math" w:cs="Times New Roman"/>
                <w:i/>
                <w:sz w:val="24"/>
                <w:szCs w:val="24"/>
              </w:rPr>
            </m:ctrlPr>
          </m:sSubPr>
          <m:e>
            <m:r>
              <w:rPr>
                <w:rFonts w:ascii="Cambria Math" w:eastAsia="Yu Mincho" w:hAnsi="Cambria Math" w:cs="Times New Roman"/>
                <w:sz w:val="24"/>
                <w:szCs w:val="24"/>
              </w:rPr>
              <m:t>R</m:t>
            </m:r>
          </m:e>
          <m:sub>
            <m:r>
              <w:rPr>
                <w:rFonts w:ascii="Cambria Math" w:eastAsia="Yu Mincho" w:hAnsi="Cambria Math" w:cs="Times New Roman"/>
                <w:sz w:val="24"/>
                <w:szCs w:val="24"/>
              </w:rPr>
              <m:t>d</m:t>
            </m:r>
          </m:sub>
        </m:sSub>
      </m:oMath>
      <w:r w:rsidRPr="001C5BBF">
        <w:rPr>
          <w:rFonts w:ascii="Times New Roman" w:eastAsia="Yu Mincho" w:hAnsi="Times New Roman" w:cs="Times New Roman"/>
          <w:sz w:val="24"/>
          <w:szCs w:val="24"/>
        </w:rPr>
        <w:t xml:space="preserve"> and </w:t>
      </w:r>
      <m:oMath>
        <m:r>
          <w:rPr>
            <w:rFonts w:ascii="Cambria Math" w:eastAsia="Yu Mincho" w:hAnsi="Cambria Math" w:cs="Times New Roman"/>
            <w:sz w:val="24"/>
            <w:szCs w:val="24"/>
          </w:rPr>
          <m:t>θ</m:t>
        </m:r>
      </m:oMath>
      <w:r w:rsidRPr="001C5BBF">
        <w:rPr>
          <w:rFonts w:ascii="Times New Roman" w:eastAsia="Yu Mincho" w:hAnsi="Times New Roman" w:cs="Times New Roman"/>
          <w:sz w:val="24"/>
          <w:szCs w:val="24"/>
        </w:rPr>
        <w:t xml:space="preserve"> was reduced from initial values</w:t>
      </w:r>
      <w:r w:rsidR="00435784" w:rsidRPr="001C5BBF">
        <w:rPr>
          <w:rFonts w:ascii="Times New Roman" w:eastAsia="Yu Mincho" w:hAnsi="Times New Roman" w:cs="Times New Roman"/>
          <w:sz w:val="24"/>
          <w:szCs w:val="24"/>
        </w:rPr>
        <w:t xml:space="preserve"> (see Figs. </w:t>
      </w:r>
      <w:r w:rsidR="00232FD6" w:rsidRPr="001C5BBF">
        <w:rPr>
          <w:rFonts w:ascii="Times New Roman" w:eastAsia="Yu Mincho" w:hAnsi="Times New Roman" w:cs="Times New Roman"/>
          <w:sz w:val="24"/>
          <w:szCs w:val="24"/>
        </w:rPr>
        <w:t>9</w:t>
      </w:r>
      <w:r w:rsidR="00435784" w:rsidRPr="001C5BBF">
        <w:rPr>
          <w:rFonts w:ascii="Times New Roman" w:eastAsia="Yu Mincho" w:hAnsi="Times New Roman" w:cs="Times New Roman"/>
          <w:sz w:val="24"/>
          <w:szCs w:val="24"/>
        </w:rPr>
        <w:t>(c</w:t>
      </w:r>
      <w:r w:rsidRPr="001C5BBF">
        <w:rPr>
          <w:rFonts w:ascii="Times New Roman" w:eastAsia="Yu Mincho" w:hAnsi="Times New Roman" w:cs="Times New Roman"/>
          <w:sz w:val="24"/>
          <w:szCs w:val="24"/>
        </w:rPr>
        <w:t>)</w:t>
      </w:r>
      <w:r w:rsidR="00435784" w:rsidRPr="001C5BBF">
        <w:rPr>
          <w:rFonts w:ascii="Times New Roman" w:eastAsia="Yu Mincho" w:hAnsi="Times New Roman" w:cs="Times New Roman"/>
          <w:sz w:val="24"/>
          <w:szCs w:val="24"/>
        </w:rPr>
        <w:t xml:space="preserve"> and </w:t>
      </w:r>
      <w:r w:rsidRPr="001C5BBF">
        <w:rPr>
          <w:rFonts w:ascii="Times New Roman" w:eastAsia="Yu Mincho" w:hAnsi="Times New Roman" w:cs="Times New Roman"/>
          <w:sz w:val="24"/>
          <w:szCs w:val="24"/>
        </w:rPr>
        <w:t>(</w:t>
      </w:r>
      <w:r w:rsidR="00435784" w:rsidRPr="001C5BBF">
        <w:rPr>
          <w:rFonts w:ascii="Times New Roman" w:eastAsia="Yu Mincho" w:hAnsi="Times New Roman" w:cs="Times New Roman"/>
          <w:sz w:val="24"/>
          <w:szCs w:val="24"/>
        </w:rPr>
        <w:t>d)). Th</w:t>
      </w:r>
      <w:r w:rsidRPr="001C5BBF">
        <w:rPr>
          <w:rFonts w:ascii="Times New Roman" w:eastAsia="Yu Mincho" w:hAnsi="Times New Roman" w:cs="Times New Roman"/>
          <w:sz w:val="24"/>
          <w:szCs w:val="24"/>
        </w:rPr>
        <w:t>is</w:t>
      </w:r>
      <w:r w:rsidR="00435784" w:rsidRPr="001C5BBF">
        <w:rPr>
          <w:rFonts w:ascii="Times New Roman" w:eastAsia="Yu Mincho" w:hAnsi="Times New Roman" w:cs="Times New Roman"/>
          <w:sz w:val="24"/>
          <w:szCs w:val="24"/>
        </w:rPr>
        <w:t xml:space="preserve"> decrease </w:t>
      </w:r>
      <w:r w:rsidRPr="001C5BBF">
        <w:rPr>
          <w:rFonts w:ascii="Times New Roman" w:eastAsia="Yu Mincho" w:hAnsi="Times New Roman" w:cs="Times New Roman"/>
          <w:sz w:val="24"/>
          <w:szCs w:val="24"/>
        </w:rPr>
        <w:t>cause</w:t>
      </w:r>
      <w:r w:rsidR="00D4700A" w:rsidRPr="001C5BBF">
        <w:rPr>
          <w:rFonts w:ascii="Times New Roman" w:eastAsia="Yu Mincho" w:hAnsi="Times New Roman" w:cs="Times New Roman"/>
          <w:sz w:val="24"/>
          <w:szCs w:val="24"/>
        </w:rPr>
        <w:t>d</w:t>
      </w:r>
      <w:r w:rsidR="00435784" w:rsidRPr="001C5BBF">
        <w:rPr>
          <w:rFonts w:ascii="Times New Roman" w:eastAsia="Yu Mincho" w:hAnsi="Times New Roman" w:cs="Times New Roman"/>
          <w:sz w:val="24"/>
          <w:szCs w:val="24"/>
        </w:rPr>
        <w:t xml:space="preserve"> </w:t>
      </w:r>
      <m:oMath>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d</m:t>
            </m:r>
          </m:e>
          <m:sub>
            <m:r>
              <w:rPr>
                <w:rFonts w:ascii="Cambria Math" w:eastAsia="Yu Mincho" w:hAnsi="Cambria Math" w:cs="Times New Roman"/>
                <w:sz w:val="24"/>
                <w:szCs w:val="24"/>
              </w:rPr>
              <m:t>s</m:t>
            </m:r>
          </m:sub>
        </m:sSub>
        <m:r>
          <w:rPr>
            <w:rFonts w:ascii="Cambria Math" w:eastAsia="Yu Mincho" w:hAnsi="Cambria Math" w:cs="Times New Roman"/>
            <w:sz w:val="24"/>
            <w:szCs w:val="24"/>
          </w:rPr>
          <m:t>/</m:t>
        </m:r>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R</m:t>
            </m:r>
          </m:e>
          <m:sub>
            <m:r>
              <w:rPr>
                <w:rFonts w:ascii="Cambria Math" w:eastAsia="Yu Mincho" w:hAnsi="Cambria Math" w:cs="Times New Roman"/>
                <w:sz w:val="24"/>
                <w:szCs w:val="24"/>
              </w:rPr>
              <m:t>d</m:t>
            </m:r>
          </m:sub>
        </m:sSub>
      </m:oMath>
      <w:r w:rsidRPr="001C5BBF">
        <w:rPr>
          <w:rFonts w:ascii="Times New Roman" w:eastAsia="Yu Mincho" w:hAnsi="Times New Roman" w:cs="Times New Roman"/>
          <w:iCs/>
          <w:sz w:val="24"/>
          <w:szCs w:val="24"/>
        </w:rPr>
        <w:t xml:space="preserve"> to increase</w:t>
      </w:r>
      <w:r w:rsidR="00435784" w:rsidRPr="001C5BBF">
        <w:rPr>
          <w:rFonts w:ascii="Times New Roman" w:eastAsia="Yu Mincho" w:hAnsi="Times New Roman" w:cs="Times New Roman"/>
          <w:iCs/>
          <w:sz w:val="24"/>
          <w:szCs w:val="24"/>
        </w:rPr>
        <w:t xml:space="preserve"> and </w:t>
      </w:r>
      <w:r w:rsidR="00435784" w:rsidRPr="001C5BBF">
        <w:rPr>
          <w:rFonts w:ascii="Times New Roman" w:eastAsia="Yu Mincho" w:hAnsi="Times New Roman" w:cs="Times New Roman"/>
          <w:i/>
          <w:sz w:val="24"/>
          <w:szCs w:val="24"/>
        </w:rPr>
        <w:t>f(θ)</w:t>
      </w:r>
      <w:r w:rsidR="00435784" w:rsidRPr="001C5BBF">
        <w:rPr>
          <w:rFonts w:ascii="Times New Roman" w:eastAsia="Yu Mincho" w:hAnsi="Times New Roman" w:cs="Times New Roman"/>
          <w:iCs/>
          <w:sz w:val="24"/>
          <w:szCs w:val="24"/>
        </w:rPr>
        <w:t xml:space="preserve"> to be equal to 1. This significantly affect</w:t>
      </w:r>
      <w:r w:rsidRPr="001C5BBF">
        <w:rPr>
          <w:rFonts w:ascii="Times New Roman" w:eastAsia="Yu Mincho" w:hAnsi="Times New Roman" w:cs="Times New Roman"/>
          <w:iCs/>
          <w:sz w:val="24"/>
          <w:szCs w:val="24"/>
        </w:rPr>
        <w:t xml:space="preserve">ed </w:t>
      </w:r>
      <m:oMath>
        <m:sSub>
          <m:sSubPr>
            <m:ctrlPr>
              <w:rPr>
                <w:rFonts w:ascii="Cambria Math" w:eastAsia="Yu Mincho" w:hAnsi="Cambria Math" w:cs="Times New Roman"/>
                <w:i/>
                <w:sz w:val="24"/>
                <w:szCs w:val="24"/>
                <w:lang w:val="en-US"/>
              </w:rPr>
            </m:ctrlPr>
          </m:sSubPr>
          <m:e>
            <m:acc>
              <m:accPr>
                <m:chr m:val="̇"/>
                <m:ctrlPr>
                  <w:rPr>
                    <w:rFonts w:ascii="Cambria Math" w:eastAsia="Yu Mincho" w:hAnsi="Cambria Math" w:cs="Times New Roman"/>
                    <w:i/>
                    <w:sz w:val="24"/>
                    <w:szCs w:val="24"/>
                    <w:lang w:val="en-US"/>
                  </w:rPr>
                </m:ctrlPr>
              </m:accPr>
              <m:e>
                <m:r>
                  <w:rPr>
                    <w:rFonts w:ascii="Cambria Math" w:eastAsia="Yu Mincho" w:hAnsi="Cambria Math" w:cs="Times New Roman"/>
                    <w:sz w:val="24"/>
                    <w:szCs w:val="24"/>
                    <w:lang w:val="en-US"/>
                  </w:rPr>
                  <m:t>m</m:t>
                </m:r>
              </m:e>
            </m:acc>
          </m:e>
          <m:sub>
            <m:r>
              <w:rPr>
                <w:rFonts w:ascii="Cambria Math" w:eastAsia="Yu Mincho" w:hAnsi="Cambria Math" w:cs="Times New Roman"/>
                <w:sz w:val="24"/>
                <w:szCs w:val="24"/>
                <w:lang w:val="en-US"/>
              </w:rPr>
              <m:t>0</m:t>
            </m:r>
          </m:sub>
        </m:sSub>
      </m:oMath>
      <w:r w:rsidRPr="001C5BBF">
        <w:rPr>
          <w:rFonts w:ascii="Times New Roman" w:eastAsia="Yu Mincho" w:hAnsi="Times New Roman" w:cs="Times New Roman"/>
          <w:sz w:val="24"/>
          <w:szCs w:val="24"/>
          <w:lang w:val="en-US"/>
        </w:rPr>
        <w:t>,</w:t>
      </w:r>
      <w:r w:rsidR="00435784" w:rsidRPr="001C5BBF">
        <w:rPr>
          <w:rFonts w:ascii="Times New Roman" w:eastAsia="Yu Mincho" w:hAnsi="Times New Roman" w:cs="Times New Roman"/>
          <w:sz w:val="24"/>
          <w:szCs w:val="24"/>
          <w:lang w:val="en-US"/>
        </w:rPr>
        <w:t xml:space="preserve"> </w:t>
      </w:r>
      <w:r w:rsidR="00435784" w:rsidRPr="001C5BBF">
        <w:rPr>
          <w:rFonts w:ascii="Times New Roman" w:eastAsia="Yu Mincho" w:hAnsi="Times New Roman" w:cs="Times New Roman"/>
          <w:iCs/>
          <w:sz w:val="24"/>
          <w:szCs w:val="24"/>
        </w:rPr>
        <w:t>as shown in Fig.</w:t>
      </w:r>
      <w:r w:rsidRPr="001C5BBF">
        <w:rPr>
          <w:rFonts w:ascii="Times New Roman" w:eastAsia="Yu Mincho" w:hAnsi="Times New Roman" w:cs="Times New Roman"/>
          <w:iCs/>
          <w:sz w:val="24"/>
          <w:szCs w:val="24"/>
        </w:rPr>
        <w:t xml:space="preserve"> </w:t>
      </w:r>
      <w:r w:rsidR="00435784" w:rsidRPr="001C5BBF">
        <w:rPr>
          <w:rFonts w:ascii="Times New Roman" w:eastAsia="Yu Mincho" w:hAnsi="Times New Roman" w:cs="Times New Roman"/>
          <w:iCs/>
          <w:sz w:val="24"/>
          <w:szCs w:val="24"/>
        </w:rPr>
        <w:t>7</w:t>
      </w:r>
      <w:r w:rsidRPr="001C5BBF">
        <w:rPr>
          <w:rFonts w:ascii="Times New Roman" w:eastAsia="Yu Mincho" w:hAnsi="Times New Roman" w:cs="Times New Roman"/>
          <w:iCs/>
          <w:sz w:val="24"/>
          <w:szCs w:val="24"/>
        </w:rPr>
        <w:t>,</w:t>
      </w:r>
      <w:r w:rsidR="00435784" w:rsidRPr="001C5BBF">
        <w:rPr>
          <w:rFonts w:ascii="Times New Roman" w:eastAsia="Yu Mincho" w:hAnsi="Times New Roman" w:cs="Times New Roman"/>
          <w:iCs/>
          <w:sz w:val="24"/>
          <w:szCs w:val="24"/>
        </w:rPr>
        <w:t xml:space="preserve"> and was therefore considered in</w:t>
      </w:r>
      <w:r w:rsidRPr="001C5BBF">
        <w:rPr>
          <w:rFonts w:ascii="Times New Roman" w:eastAsia="Yu Mincho" w:hAnsi="Times New Roman" w:cs="Times New Roman"/>
          <w:iCs/>
          <w:sz w:val="24"/>
          <w:szCs w:val="24"/>
        </w:rPr>
        <w:t xml:space="preserve"> the</w:t>
      </w:r>
      <w:r w:rsidR="00435784" w:rsidRPr="001C5BBF">
        <w:rPr>
          <w:rFonts w:ascii="Times New Roman" w:eastAsia="Yu Mincho" w:hAnsi="Times New Roman" w:cs="Times New Roman"/>
          <w:iCs/>
          <w:sz w:val="24"/>
          <w:szCs w:val="24"/>
        </w:rPr>
        <w:t xml:space="preserve"> theoretical prediction</w:t>
      </w:r>
      <w:r w:rsidRPr="001C5BBF">
        <w:rPr>
          <w:rFonts w:ascii="Times New Roman" w:eastAsia="Yu Mincho" w:hAnsi="Times New Roman" w:cs="Times New Roman"/>
          <w:iCs/>
          <w:sz w:val="24"/>
          <w:szCs w:val="24"/>
        </w:rPr>
        <w:t xml:space="preserve"> based on </w:t>
      </w:r>
      <w:r w:rsidR="00435784" w:rsidRPr="001C5BBF">
        <w:rPr>
          <w:rFonts w:ascii="Times New Roman" w:eastAsia="Yu Mincho" w:hAnsi="Times New Roman" w:cs="Times New Roman"/>
          <w:iCs/>
          <w:sz w:val="24"/>
          <w:szCs w:val="24"/>
        </w:rPr>
        <w:t xml:space="preserve">Eq. (4). The time-dependent </w:t>
      </w:r>
      <w:r w:rsidR="00435784" w:rsidRPr="001C5BBF">
        <w:rPr>
          <w:rFonts w:ascii="Times New Roman" w:eastAsia="Yu Mincho" w:hAnsi="Times New Roman" w:cs="Times New Roman"/>
          <w:i/>
          <w:sz w:val="24"/>
          <w:szCs w:val="24"/>
        </w:rPr>
        <w:t>f(θ)</w:t>
      </w:r>
      <w:r w:rsidR="00435784" w:rsidRPr="001C5BBF">
        <w:rPr>
          <w:rFonts w:ascii="Times New Roman" w:eastAsia="Yu Mincho" w:hAnsi="Times New Roman" w:cs="Times New Roman"/>
          <w:iCs/>
          <w:sz w:val="24"/>
          <w:szCs w:val="24"/>
        </w:rPr>
        <w:t xml:space="preserve"> and </w:t>
      </w:r>
      <m:oMath>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d</m:t>
            </m:r>
          </m:e>
          <m:sub>
            <m:r>
              <w:rPr>
                <w:rFonts w:ascii="Cambria Math" w:eastAsia="Yu Mincho" w:hAnsi="Cambria Math" w:cs="Times New Roman"/>
                <w:sz w:val="24"/>
                <w:szCs w:val="24"/>
              </w:rPr>
              <m:t>s</m:t>
            </m:r>
          </m:sub>
        </m:sSub>
        <m:r>
          <w:rPr>
            <w:rFonts w:ascii="Cambria Math" w:eastAsia="Yu Mincho" w:hAnsi="Cambria Math" w:cs="Times New Roman"/>
            <w:sz w:val="24"/>
            <w:szCs w:val="24"/>
          </w:rPr>
          <m:t>/</m:t>
        </m:r>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R</m:t>
            </m:r>
          </m:e>
          <m:sub>
            <m:r>
              <w:rPr>
                <w:rFonts w:ascii="Cambria Math" w:eastAsia="Yu Mincho" w:hAnsi="Cambria Math" w:cs="Times New Roman"/>
                <w:sz w:val="24"/>
                <w:szCs w:val="24"/>
              </w:rPr>
              <m:t>d</m:t>
            </m:r>
          </m:sub>
        </m:sSub>
      </m:oMath>
      <w:r w:rsidR="00435784" w:rsidRPr="001C5BBF">
        <w:rPr>
          <w:rFonts w:ascii="Times New Roman" w:eastAsia="Yu Mincho" w:hAnsi="Times New Roman" w:cs="Times New Roman"/>
          <w:iCs/>
          <w:sz w:val="24"/>
          <w:szCs w:val="24"/>
        </w:rPr>
        <w:t xml:space="preserve"> were calculated from temporal data of </w:t>
      </w:r>
      <m:oMath>
        <m:sSub>
          <m:sSubPr>
            <m:ctrlPr>
              <w:rPr>
                <w:rFonts w:ascii="Cambria Math" w:eastAsia="Yu Mincho" w:hAnsi="Cambria Math" w:cs="Times New Roman"/>
                <w:i/>
                <w:sz w:val="24"/>
                <w:szCs w:val="24"/>
              </w:rPr>
            </m:ctrlPr>
          </m:sSubPr>
          <m:e>
            <m:r>
              <w:rPr>
                <w:rFonts w:ascii="Cambria Math" w:eastAsia="Yu Mincho" w:hAnsi="Cambria Math" w:cs="Times New Roman"/>
                <w:sz w:val="24"/>
                <w:szCs w:val="24"/>
              </w:rPr>
              <m:t>R</m:t>
            </m:r>
          </m:e>
          <m:sub>
            <m:r>
              <w:rPr>
                <w:rFonts w:ascii="Cambria Math" w:eastAsia="Yu Mincho" w:hAnsi="Cambria Math" w:cs="Times New Roman"/>
                <w:sz w:val="24"/>
                <w:szCs w:val="24"/>
              </w:rPr>
              <m:t>d</m:t>
            </m:r>
          </m:sub>
        </m:sSub>
      </m:oMath>
      <w:r w:rsidR="00435784" w:rsidRPr="001C5BBF">
        <w:rPr>
          <w:rFonts w:ascii="Times New Roman" w:eastAsia="Yu Mincho" w:hAnsi="Times New Roman" w:cs="Times New Roman"/>
          <w:sz w:val="24"/>
          <w:szCs w:val="24"/>
        </w:rPr>
        <w:t xml:space="preserve"> and </w:t>
      </w:r>
      <m:oMath>
        <m:r>
          <w:rPr>
            <w:rFonts w:ascii="Cambria Math" w:eastAsia="Yu Mincho" w:hAnsi="Cambria Math" w:cs="Times New Roman"/>
            <w:sz w:val="24"/>
            <w:szCs w:val="24"/>
          </w:rPr>
          <m:t>θ</m:t>
        </m:r>
      </m:oMath>
      <w:r w:rsidRPr="001C5BBF">
        <w:rPr>
          <w:rFonts w:ascii="Times New Roman" w:eastAsia="Yu Mincho" w:hAnsi="Times New Roman" w:cs="Times New Roman"/>
          <w:sz w:val="24"/>
          <w:szCs w:val="24"/>
        </w:rPr>
        <w:t>,</w:t>
      </w:r>
      <w:r w:rsidR="00435784" w:rsidRPr="001C5BBF">
        <w:rPr>
          <w:rFonts w:ascii="Times New Roman" w:eastAsia="Yu Mincho" w:hAnsi="Times New Roman" w:cs="Times New Roman"/>
          <w:sz w:val="24"/>
          <w:szCs w:val="24"/>
        </w:rPr>
        <w:t xml:space="preserve"> and</w:t>
      </w:r>
      <w:r w:rsidRPr="001C5BBF">
        <w:rPr>
          <w:rFonts w:ascii="Times New Roman" w:eastAsia="Yu Mincho" w:hAnsi="Times New Roman" w:cs="Times New Roman"/>
          <w:sz w:val="24"/>
          <w:szCs w:val="24"/>
        </w:rPr>
        <w:t xml:space="preserve"> they are</w:t>
      </w:r>
      <w:r w:rsidR="00435784" w:rsidRPr="001C5BBF">
        <w:rPr>
          <w:rFonts w:ascii="Times New Roman" w:eastAsia="Yu Mincho" w:hAnsi="Times New Roman" w:cs="Times New Roman"/>
          <w:sz w:val="24"/>
          <w:szCs w:val="24"/>
        </w:rPr>
        <w:t xml:space="preserve"> presented </w:t>
      </w:r>
      <w:r w:rsidR="00435784" w:rsidRPr="001C5BBF">
        <w:rPr>
          <w:rFonts w:ascii="Times New Roman" w:eastAsia="Yu Mincho" w:hAnsi="Times New Roman" w:cs="Times New Roman"/>
          <w:iCs/>
          <w:sz w:val="24"/>
          <w:szCs w:val="24"/>
        </w:rPr>
        <w:t>in Fig. 10 for reference droplets evaporating on hydrophilic and hydrophobic surfaces. Fig</w:t>
      </w:r>
      <w:r w:rsidRPr="001C5BBF">
        <w:rPr>
          <w:rFonts w:ascii="Times New Roman" w:eastAsia="Yu Mincho" w:hAnsi="Times New Roman" w:cs="Times New Roman"/>
          <w:iCs/>
          <w:sz w:val="24"/>
          <w:szCs w:val="24"/>
        </w:rPr>
        <w:t>ure</w:t>
      </w:r>
      <w:r w:rsidR="00435784" w:rsidRPr="001C5BBF">
        <w:rPr>
          <w:rFonts w:ascii="Times New Roman" w:eastAsia="Yu Mincho" w:hAnsi="Times New Roman" w:cs="Times New Roman"/>
          <w:iCs/>
          <w:sz w:val="24"/>
          <w:szCs w:val="24"/>
        </w:rPr>
        <w:t xml:space="preserve"> 10(a) shows that </w:t>
      </w:r>
      <w:r w:rsidR="00435784" w:rsidRPr="001C5BBF">
        <w:rPr>
          <w:rFonts w:ascii="Times New Roman" w:eastAsia="Yu Mincho" w:hAnsi="Times New Roman" w:cs="Times New Roman"/>
          <w:i/>
          <w:sz w:val="24"/>
          <w:szCs w:val="24"/>
        </w:rPr>
        <w:t>f(θ)</w:t>
      </w:r>
      <w:r w:rsidR="00435784" w:rsidRPr="001C5BBF">
        <w:rPr>
          <w:rFonts w:ascii="Times New Roman" w:eastAsia="Yu Mincho" w:hAnsi="Times New Roman" w:cs="Times New Roman"/>
          <w:iCs/>
          <w:sz w:val="24"/>
          <w:szCs w:val="24"/>
        </w:rPr>
        <w:t xml:space="preserve"> approache</w:t>
      </w:r>
      <w:r w:rsidRPr="001C5BBF">
        <w:rPr>
          <w:rFonts w:ascii="Times New Roman" w:eastAsia="Yu Mincho" w:hAnsi="Times New Roman" w:cs="Times New Roman"/>
          <w:iCs/>
          <w:sz w:val="24"/>
          <w:szCs w:val="24"/>
        </w:rPr>
        <w:t>d</w:t>
      </w:r>
      <w:r w:rsidR="00435784" w:rsidRPr="001C5BBF">
        <w:rPr>
          <w:rFonts w:ascii="Times New Roman" w:eastAsia="Yu Mincho" w:hAnsi="Times New Roman" w:cs="Times New Roman"/>
          <w:iCs/>
          <w:sz w:val="24"/>
          <w:szCs w:val="24"/>
        </w:rPr>
        <w:t xml:space="preserve"> one</w:t>
      </w:r>
      <w:r w:rsidRPr="001C5BBF">
        <w:rPr>
          <w:rFonts w:ascii="Times New Roman" w:eastAsia="Yu Mincho" w:hAnsi="Times New Roman" w:cs="Times New Roman"/>
          <w:iCs/>
          <w:sz w:val="24"/>
          <w:szCs w:val="24"/>
        </w:rPr>
        <w:t xml:space="preserve"> for both the hydrophilic (red) and hydrophobic (blue) surfaces </w:t>
      </w:r>
      <w:r w:rsidR="00435784" w:rsidRPr="001C5BBF">
        <w:rPr>
          <w:rFonts w:ascii="Times New Roman" w:eastAsia="Yu Mincho" w:hAnsi="Times New Roman" w:cs="Times New Roman"/>
          <w:iCs/>
          <w:sz w:val="24"/>
          <w:szCs w:val="24"/>
        </w:rPr>
        <w:t>as the evaporation progresse</w:t>
      </w:r>
      <w:r w:rsidRPr="001C5BBF">
        <w:rPr>
          <w:rFonts w:ascii="Times New Roman" w:eastAsia="Yu Mincho" w:hAnsi="Times New Roman" w:cs="Times New Roman"/>
          <w:iCs/>
          <w:sz w:val="24"/>
          <w:szCs w:val="24"/>
        </w:rPr>
        <w:t>d</w:t>
      </w:r>
      <w:r w:rsidR="00435784" w:rsidRPr="001C5BBF">
        <w:rPr>
          <w:rFonts w:ascii="Times New Roman" w:eastAsia="Yu Mincho" w:hAnsi="Times New Roman" w:cs="Times New Roman"/>
          <w:iCs/>
          <w:sz w:val="24"/>
          <w:szCs w:val="24"/>
        </w:rPr>
        <w:t xml:space="preserve"> </w:t>
      </w:r>
      <w:r w:rsidRPr="001C5BBF">
        <w:rPr>
          <w:rFonts w:ascii="Times New Roman" w:eastAsia="Yu Mincho" w:hAnsi="Times New Roman" w:cs="Times New Roman"/>
          <w:iCs/>
          <w:sz w:val="24"/>
          <w:szCs w:val="24"/>
        </w:rPr>
        <w:t xml:space="preserve">because of </w:t>
      </w:r>
      <w:r w:rsidR="00435784" w:rsidRPr="001C5BBF">
        <w:rPr>
          <w:rFonts w:ascii="Times New Roman" w:eastAsia="Yu Mincho" w:hAnsi="Times New Roman" w:cs="Times New Roman"/>
          <w:iCs/>
          <w:sz w:val="24"/>
          <w:szCs w:val="24"/>
        </w:rPr>
        <w:t xml:space="preserve">decrease in </w:t>
      </w:r>
      <m:oMath>
        <m:r>
          <w:rPr>
            <w:rFonts w:ascii="Cambria Math" w:eastAsia="Yu Mincho" w:hAnsi="Cambria Math" w:cs="Times New Roman"/>
            <w:sz w:val="24"/>
            <w:szCs w:val="24"/>
          </w:rPr>
          <m:t>θ</m:t>
        </m:r>
      </m:oMath>
      <w:r w:rsidR="00D837B5" w:rsidRPr="001C5BBF">
        <w:rPr>
          <w:rFonts w:ascii="Times New Roman" w:eastAsia="Yu Mincho" w:hAnsi="Times New Roman" w:cs="Times New Roman"/>
          <w:sz w:val="24"/>
          <w:szCs w:val="24"/>
        </w:rPr>
        <w:t>,</w:t>
      </w:r>
      <w:r w:rsidR="00435784" w:rsidRPr="001C5BBF">
        <w:rPr>
          <w:rFonts w:ascii="Times New Roman" w:eastAsia="Yu Mincho" w:hAnsi="Times New Roman" w:cs="Times New Roman"/>
          <w:iCs/>
          <w:sz w:val="24"/>
          <w:szCs w:val="24"/>
        </w:rPr>
        <w:t xml:space="preserve"> as shown in Fig. </w:t>
      </w:r>
      <w:r w:rsidR="00232FD6" w:rsidRPr="001C5BBF">
        <w:rPr>
          <w:rFonts w:ascii="Times New Roman" w:eastAsia="Yu Mincho" w:hAnsi="Times New Roman" w:cs="Times New Roman"/>
          <w:iCs/>
          <w:sz w:val="24"/>
          <w:szCs w:val="24"/>
        </w:rPr>
        <w:t>9</w:t>
      </w:r>
      <w:r w:rsidR="00435784" w:rsidRPr="001C5BBF">
        <w:rPr>
          <w:rFonts w:ascii="Times New Roman" w:eastAsia="Yu Mincho" w:hAnsi="Times New Roman" w:cs="Times New Roman"/>
          <w:iCs/>
          <w:sz w:val="24"/>
          <w:szCs w:val="24"/>
        </w:rPr>
        <w:t xml:space="preserve">(d). However, </w:t>
      </w:r>
      <w:r w:rsidR="00435784" w:rsidRPr="001C5BBF">
        <w:rPr>
          <w:rFonts w:ascii="Times New Roman" w:eastAsia="Yu Mincho" w:hAnsi="Times New Roman" w:cs="Times New Roman"/>
          <w:i/>
          <w:sz w:val="24"/>
          <w:szCs w:val="24"/>
        </w:rPr>
        <w:t>f(θ)</w:t>
      </w:r>
      <w:r w:rsidR="00435784" w:rsidRPr="001C5BBF">
        <w:rPr>
          <w:rFonts w:ascii="Times New Roman" w:eastAsia="Yu Mincho" w:hAnsi="Times New Roman" w:cs="Times New Roman"/>
          <w:iCs/>
          <w:sz w:val="24"/>
          <w:szCs w:val="24"/>
        </w:rPr>
        <w:t xml:space="preserve"> </w:t>
      </w:r>
      <w:r w:rsidR="002B5E7C" w:rsidRPr="001C5BBF">
        <w:rPr>
          <w:rFonts w:ascii="Times New Roman" w:eastAsia="Yu Mincho" w:hAnsi="Times New Roman" w:cs="Times New Roman"/>
          <w:iCs/>
          <w:sz w:val="24"/>
          <w:szCs w:val="24"/>
        </w:rPr>
        <w:t>wa</w:t>
      </w:r>
      <w:r w:rsidR="00435784" w:rsidRPr="001C5BBF">
        <w:rPr>
          <w:rFonts w:ascii="Times New Roman" w:eastAsia="Yu Mincho" w:hAnsi="Times New Roman" w:cs="Times New Roman"/>
          <w:iCs/>
          <w:sz w:val="24"/>
          <w:szCs w:val="24"/>
        </w:rPr>
        <w:t>s much lower for the hydrophobic surface at the onset of evaporation</w:t>
      </w:r>
      <w:r w:rsidR="002B5E7C" w:rsidRPr="001C5BBF">
        <w:rPr>
          <w:rFonts w:ascii="Times New Roman" w:eastAsia="Yu Mincho" w:hAnsi="Times New Roman" w:cs="Times New Roman"/>
          <w:iCs/>
          <w:sz w:val="24"/>
          <w:szCs w:val="24"/>
        </w:rPr>
        <w:t xml:space="preserve"> compared with </w:t>
      </w:r>
      <w:r w:rsidR="002B5E7C" w:rsidRPr="001C5BBF">
        <w:rPr>
          <w:rFonts w:ascii="Times New Roman" w:eastAsia="Yu Mincho" w:hAnsi="Times New Roman" w:cs="Times New Roman"/>
          <w:i/>
          <w:sz w:val="24"/>
          <w:szCs w:val="24"/>
        </w:rPr>
        <w:t>f(θ)</w:t>
      </w:r>
      <w:r w:rsidR="002B5E7C" w:rsidRPr="001C5BBF">
        <w:rPr>
          <w:rFonts w:ascii="Times New Roman" w:eastAsia="Yu Mincho" w:hAnsi="Times New Roman" w:cs="Times New Roman"/>
          <w:iCs/>
          <w:sz w:val="24"/>
          <w:szCs w:val="24"/>
        </w:rPr>
        <w:t xml:space="preserve"> </w:t>
      </w:r>
      <w:r w:rsidR="00435784" w:rsidRPr="001C5BBF">
        <w:rPr>
          <w:rFonts w:ascii="Times New Roman" w:eastAsia="Yu Mincho" w:hAnsi="Times New Roman" w:cs="Times New Roman"/>
          <w:iCs/>
          <w:sz w:val="24"/>
          <w:szCs w:val="24"/>
        </w:rPr>
        <w:t>for the hydrophilic surface. As time progresse</w:t>
      </w:r>
      <w:r w:rsidR="002B5E7C" w:rsidRPr="001C5BBF">
        <w:rPr>
          <w:rFonts w:ascii="Times New Roman" w:eastAsia="Yu Mincho" w:hAnsi="Times New Roman" w:cs="Times New Roman"/>
          <w:iCs/>
          <w:sz w:val="24"/>
          <w:szCs w:val="24"/>
        </w:rPr>
        <w:t>d</w:t>
      </w:r>
      <w:r w:rsidR="00435784" w:rsidRPr="001C5BBF">
        <w:rPr>
          <w:rFonts w:ascii="Times New Roman" w:eastAsia="Yu Mincho" w:hAnsi="Times New Roman" w:cs="Times New Roman"/>
          <w:iCs/>
          <w:sz w:val="24"/>
          <w:szCs w:val="24"/>
        </w:rPr>
        <w:t xml:space="preserve">, </w:t>
      </w:r>
      <m:oMath>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d</m:t>
            </m:r>
          </m:e>
          <m:sub>
            <m:r>
              <w:rPr>
                <w:rFonts w:ascii="Cambria Math" w:eastAsia="Yu Mincho" w:hAnsi="Cambria Math" w:cs="Times New Roman"/>
                <w:sz w:val="24"/>
                <w:szCs w:val="24"/>
              </w:rPr>
              <m:t>s</m:t>
            </m:r>
          </m:sub>
        </m:sSub>
        <m:r>
          <w:rPr>
            <w:rFonts w:ascii="Cambria Math" w:eastAsia="Yu Mincho" w:hAnsi="Cambria Math" w:cs="Times New Roman"/>
            <w:sz w:val="24"/>
            <w:szCs w:val="24"/>
          </w:rPr>
          <m:t>/</m:t>
        </m:r>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R</m:t>
            </m:r>
          </m:e>
          <m:sub>
            <m:r>
              <w:rPr>
                <w:rFonts w:ascii="Cambria Math" w:eastAsia="Yu Mincho" w:hAnsi="Cambria Math" w:cs="Times New Roman"/>
                <w:sz w:val="24"/>
                <w:szCs w:val="24"/>
              </w:rPr>
              <m:t>d</m:t>
            </m:r>
          </m:sub>
        </m:sSub>
      </m:oMath>
      <w:r w:rsidR="00435784" w:rsidRPr="001C5BBF">
        <w:rPr>
          <w:rFonts w:ascii="Times New Roman" w:eastAsia="Yu Mincho" w:hAnsi="Times New Roman" w:cs="Times New Roman"/>
          <w:iCs/>
          <w:sz w:val="24"/>
          <w:szCs w:val="24"/>
        </w:rPr>
        <w:t xml:space="preserve"> increase</w:t>
      </w:r>
      <w:r w:rsidR="002B5E7C" w:rsidRPr="001C5BBF">
        <w:rPr>
          <w:rFonts w:ascii="Times New Roman" w:eastAsia="Yu Mincho" w:hAnsi="Times New Roman" w:cs="Times New Roman"/>
          <w:iCs/>
          <w:sz w:val="24"/>
          <w:szCs w:val="24"/>
        </w:rPr>
        <w:t>d</w:t>
      </w:r>
      <w:r w:rsidR="00435784" w:rsidRPr="001C5BBF">
        <w:rPr>
          <w:rFonts w:ascii="Times New Roman" w:eastAsia="Yu Mincho" w:hAnsi="Times New Roman" w:cs="Times New Roman"/>
          <w:iCs/>
          <w:sz w:val="24"/>
          <w:szCs w:val="24"/>
        </w:rPr>
        <w:t xml:space="preserve"> on both the hydrophilic and hydrophobic surfaces as the </w:t>
      </w:r>
      <m:oMath>
        <m:sSub>
          <m:sSubPr>
            <m:ctrlPr>
              <w:rPr>
                <w:rFonts w:ascii="Cambria Math" w:eastAsia="Yu Mincho" w:hAnsi="Cambria Math" w:cs="Times New Roman"/>
                <w:i/>
                <w:iCs/>
                <w:sz w:val="24"/>
                <w:szCs w:val="24"/>
              </w:rPr>
            </m:ctrlPr>
          </m:sSubPr>
          <m:e>
            <m:r>
              <w:rPr>
                <w:rFonts w:ascii="Cambria Math" w:eastAsia="Yu Mincho" w:hAnsi="Cambria Math" w:cs="Times New Roman"/>
                <w:sz w:val="24"/>
                <w:szCs w:val="24"/>
              </w:rPr>
              <m:t>R</m:t>
            </m:r>
          </m:e>
          <m:sub>
            <m:r>
              <w:rPr>
                <w:rFonts w:ascii="Cambria Math" w:eastAsia="Yu Mincho" w:hAnsi="Cambria Math" w:cs="Times New Roman"/>
                <w:sz w:val="24"/>
                <w:szCs w:val="24"/>
              </w:rPr>
              <m:t>d</m:t>
            </m:r>
          </m:sub>
        </m:sSub>
      </m:oMath>
      <w:r w:rsidR="00435784" w:rsidRPr="001C5BBF">
        <w:rPr>
          <w:rFonts w:ascii="Times New Roman" w:eastAsia="Yu Mincho" w:hAnsi="Times New Roman" w:cs="Times New Roman"/>
          <w:iCs/>
          <w:sz w:val="24"/>
          <w:szCs w:val="24"/>
        </w:rPr>
        <w:t xml:space="preserve"> of reference droplet decrease</w:t>
      </w:r>
      <w:r w:rsidR="002B5E7C" w:rsidRPr="001C5BBF">
        <w:rPr>
          <w:rFonts w:ascii="Times New Roman" w:eastAsia="Yu Mincho" w:hAnsi="Times New Roman" w:cs="Times New Roman"/>
          <w:iCs/>
          <w:sz w:val="24"/>
          <w:szCs w:val="24"/>
        </w:rPr>
        <w:t>d</w:t>
      </w:r>
      <w:r w:rsidR="00435784" w:rsidRPr="001C5BBF">
        <w:rPr>
          <w:rFonts w:ascii="Times New Roman" w:eastAsia="Yu Mincho" w:hAnsi="Times New Roman" w:cs="Times New Roman"/>
          <w:iCs/>
          <w:sz w:val="24"/>
          <w:szCs w:val="24"/>
        </w:rPr>
        <w:t xml:space="preserve"> during its evaporation in CCA mode. These findings are consistent with the data shown in Fig. 7. </w:t>
      </w:r>
    </w:p>
    <w:p w14:paraId="53B713BB" w14:textId="77777777" w:rsidR="00435784" w:rsidRPr="001C5BBF" w:rsidRDefault="00435784" w:rsidP="00435784">
      <w:pPr>
        <w:spacing w:after="0"/>
        <w:jc w:val="center"/>
        <w:rPr>
          <w:rFonts w:ascii="Yu Mincho" w:eastAsia="DengXian" w:hAnsi="Yu Mincho" w:cs="Arial"/>
          <w:lang w:val="en-US" w:eastAsia="zh-CN"/>
        </w:rPr>
      </w:pPr>
      <w:r w:rsidRPr="001C5BBF">
        <w:rPr>
          <w:rFonts w:ascii="Yu Mincho" w:eastAsia="DengXian" w:hAnsi="Yu Mincho" w:cs="Arial"/>
          <w:lang w:val="en-US" w:eastAsia="zh-CN"/>
        </w:rPr>
        <w:object w:dxaOrig="15437" w:dyaOrig="11815" w14:anchorId="5112F07C">
          <v:shape id="_x0000_i1094" type="#_x0000_t75" style="width:206.1pt;height:169.55pt" o:ole="">
            <v:imagedata r:id="rId80" o:title="" croptop="5629f" cropbottom="2453f" cropleft="5560f" cropright="6811f"/>
          </v:shape>
          <o:OLEObject Type="Embed" ProgID="Origin95.Graph" ShapeID="_x0000_i1094" DrawAspect="Content" ObjectID="_1738673233" r:id="rId81"/>
        </w:object>
      </w:r>
      <w:r w:rsidRPr="001C5BBF">
        <w:rPr>
          <w:rFonts w:ascii="Yu Mincho" w:eastAsia="DengXian" w:hAnsi="Yu Mincho" w:cs="Arial"/>
          <w:lang w:val="en-US" w:eastAsia="zh-CN"/>
        </w:rPr>
        <w:object w:dxaOrig="15437" w:dyaOrig="11815" w14:anchorId="5EA0A3C1">
          <v:shape id="_x0000_i1095" type="#_x0000_t75" style="width:206.85pt;height:169.55pt" o:ole="">
            <v:imagedata r:id="rId82" o:title="" croptop="5346f" cropbottom="2736f" cropleft="5151f" cropright="6811f"/>
          </v:shape>
          <o:OLEObject Type="Embed" ProgID="Origin95.Graph" ShapeID="_x0000_i1095" DrawAspect="Content" ObjectID="_1738673234" r:id="rId83"/>
        </w:object>
      </w:r>
    </w:p>
    <w:p w14:paraId="317CC700" w14:textId="77777777" w:rsidR="00435784" w:rsidRPr="001C5BBF" w:rsidRDefault="00435784" w:rsidP="00435784">
      <w:pPr>
        <w:numPr>
          <w:ilvl w:val="0"/>
          <w:numId w:val="22"/>
        </w:numPr>
        <w:ind w:left="6237" w:hanging="4110"/>
        <w:contextualSpacing/>
        <w:rPr>
          <w:rFonts w:ascii="Times New Roman" w:eastAsia="Yu Mincho" w:hAnsi="Times New Roman" w:cs="Times New Roman"/>
          <w:sz w:val="24"/>
          <w:szCs w:val="24"/>
          <w:lang w:val="en-US"/>
        </w:rPr>
      </w:pPr>
      <w:r w:rsidRPr="001C5BBF">
        <w:rPr>
          <w:rFonts w:ascii="Times New Roman" w:eastAsia="Yu Mincho" w:hAnsi="Times New Roman" w:cs="Times New Roman"/>
          <w:sz w:val="24"/>
          <w:szCs w:val="24"/>
          <w:lang w:val="en-US"/>
        </w:rPr>
        <w:t>(b)</w:t>
      </w:r>
    </w:p>
    <w:p w14:paraId="1AEB0B37" w14:textId="710F2D90" w:rsidR="00435784" w:rsidRPr="001C5BBF" w:rsidRDefault="00435784" w:rsidP="00435784">
      <w:pPr>
        <w:spacing w:line="480" w:lineRule="auto"/>
        <w:jc w:val="both"/>
        <w:rPr>
          <w:rFonts w:ascii="Times New Roman" w:eastAsia="Yu Mincho" w:hAnsi="Times New Roman" w:cs="Times New Roman"/>
          <w:iCs/>
          <w:sz w:val="24"/>
          <w:szCs w:val="24"/>
          <w:shd w:val="clear" w:color="auto" w:fill="FFFFFF"/>
          <w:lang w:val="en-US" w:eastAsia="zh-CN"/>
        </w:rPr>
      </w:pPr>
      <w:r w:rsidRPr="001C5BBF">
        <w:rPr>
          <w:rFonts w:ascii="Times New Roman" w:eastAsia="Yu Mincho" w:hAnsi="Times New Roman" w:cs="Times New Roman"/>
          <w:b/>
          <w:bCs/>
          <w:sz w:val="24"/>
          <w:szCs w:val="24"/>
          <w:lang w:val="en-US" w:eastAsia="zh-CN"/>
        </w:rPr>
        <w:t>FIG. 10.</w:t>
      </w:r>
      <w:r w:rsidRPr="001C5BBF">
        <w:rPr>
          <w:rFonts w:ascii="Times New Roman" w:eastAsia="Yu Mincho" w:hAnsi="Times New Roman" w:cs="Times New Roman"/>
          <w:sz w:val="24"/>
          <w:szCs w:val="24"/>
          <w:lang w:val="en-US" w:eastAsia="zh-CN"/>
        </w:rPr>
        <w:t xml:space="preserve"> Temporal evolution of (a) </w:t>
      </w:r>
      <m:oMath>
        <m:r>
          <w:rPr>
            <w:rFonts w:ascii="Cambria Math" w:eastAsia="Yu Mincho" w:hAnsi="Cambria Math" w:cs="Times New Roman"/>
            <w:sz w:val="24"/>
            <w:szCs w:val="24"/>
            <w:lang w:val="en-US" w:eastAsia="zh-CN"/>
          </w:rPr>
          <m:t>f(θ)</m:t>
        </m:r>
      </m:oMath>
      <w:r w:rsidRPr="001C5BBF">
        <w:rPr>
          <w:rFonts w:ascii="Times New Roman" w:eastAsia="Yu Mincho" w:hAnsi="Times New Roman" w:cs="Times New Roman"/>
          <w:sz w:val="24"/>
          <w:szCs w:val="24"/>
          <w:lang w:val="en-US" w:eastAsia="zh-CN"/>
        </w:rPr>
        <w:t xml:space="preserve"> and (b) </w:t>
      </w:r>
      <m:oMath>
        <m:sSub>
          <m:sSubPr>
            <m:ctrlPr>
              <w:rPr>
                <w:rFonts w:ascii="Cambria Math" w:eastAsia="DengXian" w:hAnsi="Cambria Math" w:cs="Times New Roman"/>
                <w:i/>
                <w:iCs/>
                <w:sz w:val="24"/>
                <w:szCs w:val="24"/>
                <w:shd w:val="clear" w:color="auto" w:fill="FFFFFF"/>
                <w:lang w:val="en-US" w:eastAsia="zh-CN"/>
              </w:rPr>
            </m:ctrlPr>
          </m:sSubPr>
          <m:e>
            <m:r>
              <w:rPr>
                <w:rFonts w:ascii="Cambria Math" w:eastAsia="DengXian" w:hAnsi="Cambria Math" w:cs="Times New Roman"/>
                <w:sz w:val="24"/>
                <w:szCs w:val="24"/>
                <w:shd w:val="clear" w:color="auto" w:fill="FFFFFF"/>
                <w:lang w:val="en-US" w:eastAsia="zh-CN"/>
              </w:rPr>
              <m:t>d</m:t>
            </m:r>
          </m:e>
          <m:sub>
            <m:r>
              <w:rPr>
                <w:rFonts w:ascii="Cambria Math" w:eastAsia="DengXian" w:hAnsi="Cambria Math" w:cs="Times New Roman"/>
                <w:sz w:val="24"/>
                <w:szCs w:val="24"/>
                <w:shd w:val="clear" w:color="auto" w:fill="FFFFFF"/>
                <w:lang w:val="en-US" w:eastAsia="zh-CN"/>
              </w:rPr>
              <m:t>s</m:t>
            </m:r>
          </m:sub>
        </m:sSub>
        <m:r>
          <w:rPr>
            <w:rFonts w:ascii="Cambria Math" w:eastAsia="DengXian" w:hAnsi="Cambria Math" w:cs="Times New Roman"/>
            <w:sz w:val="24"/>
            <w:szCs w:val="24"/>
            <w:shd w:val="clear" w:color="auto" w:fill="FFFFFF"/>
            <w:lang w:val="en-US" w:eastAsia="zh-CN"/>
          </w:rPr>
          <m:t>/</m:t>
        </m:r>
        <m:sSub>
          <m:sSubPr>
            <m:ctrlPr>
              <w:rPr>
                <w:rFonts w:ascii="Cambria Math" w:eastAsia="DengXian" w:hAnsi="Cambria Math" w:cs="Times New Roman"/>
                <w:i/>
                <w:iCs/>
                <w:sz w:val="24"/>
                <w:szCs w:val="24"/>
                <w:shd w:val="clear" w:color="auto" w:fill="FFFFFF"/>
                <w:lang w:val="en-US" w:eastAsia="zh-CN"/>
              </w:rPr>
            </m:ctrlPr>
          </m:sSubPr>
          <m:e>
            <m:r>
              <w:rPr>
                <w:rFonts w:ascii="Cambria Math" w:eastAsia="DengXian" w:hAnsi="Cambria Math" w:cs="Times New Roman"/>
                <w:sz w:val="24"/>
                <w:szCs w:val="24"/>
                <w:shd w:val="clear" w:color="auto" w:fill="FFFFFF"/>
                <w:lang w:val="en-US" w:eastAsia="zh-CN"/>
              </w:rPr>
              <m:t>R</m:t>
            </m:r>
          </m:e>
          <m:sub>
            <m:r>
              <w:rPr>
                <w:rFonts w:ascii="Cambria Math" w:eastAsia="DengXian" w:hAnsi="Cambria Math" w:cs="Times New Roman"/>
                <w:sz w:val="24"/>
                <w:szCs w:val="24"/>
                <w:shd w:val="clear" w:color="auto" w:fill="FFFFFF"/>
                <w:lang w:val="en-US" w:eastAsia="zh-CN"/>
              </w:rPr>
              <m:t>d</m:t>
            </m:r>
          </m:sub>
        </m:sSub>
      </m:oMath>
      <w:r w:rsidRPr="001C5BBF">
        <w:rPr>
          <w:rFonts w:ascii="Times New Roman" w:eastAsia="Yu Mincho" w:hAnsi="Times New Roman" w:cs="Times New Roman"/>
          <w:iCs/>
          <w:sz w:val="24"/>
          <w:szCs w:val="24"/>
          <w:shd w:val="clear" w:color="auto" w:fill="FFFFFF"/>
          <w:lang w:val="en-US" w:eastAsia="zh-CN"/>
        </w:rPr>
        <w:t xml:space="preserve"> during droplet evaporation</w:t>
      </w:r>
      <w:r w:rsidR="002B5E7C" w:rsidRPr="001C5BBF">
        <w:rPr>
          <w:rFonts w:ascii="Times New Roman" w:eastAsia="Yu Mincho" w:hAnsi="Times New Roman" w:cs="Times New Roman"/>
          <w:iCs/>
          <w:sz w:val="24"/>
          <w:szCs w:val="24"/>
          <w:shd w:val="clear" w:color="auto" w:fill="FFFFFF"/>
          <w:lang w:val="en-US" w:eastAsia="zh-CN"/>
        </w:rPr>
        <w:t xml:space="preserve"> in arrays</w:t>
      </w:r>
      <w:r w:rsidRPr="001C5BBF">
        <w:rPr>
          <w:rFonts w:ascii="Times New Roman" w:eastAsia="Yu Mincho" w:hAnsi="Times New Roman" w:cs="Times New Roman"/>
          <w:iCs/>
          <w:sz w:val="24"/>
          <w:szCs w:val="24"/>
          <w:shd w:val="clear" w:color="auto" w:fill="FFFFFF"/>
          <w:lang w:val="en-US" w:eastAsia="zh-CN"/>
        </w:rPr>
        <w:t xml:space="preserve"> on hydrophilic (red) and hydrophobic surfaces (blue). </w:t>
      </w:r>
      <w:r w:rsidRPr="001C5BBF">
        <w:rPr>
          <w:rFonts w:ascii="Times New Roman" w:eastAsia="Yu Mincho" w:hAnsi="Times New Roman" w:cs="Times New Roman"/>
          <w:sz w:val="24"/>
          <w:szCs w:val="24"/>
          <w:lang w:val="en-US" w:eastAsia="zh-CN"/>
        </w:rPr>
        <w:t xml:space="preserve">The configuration of the droplet array </w:t>
      </w:r>
      <w:r w:rsidR="002B5E7C" w:rsidRPr="001C5BBF">
        <w:rPr>
          <w:rFonts w:ascii="Times New Roman" w:eastAsia="Yu Mincho" w:hAnsi="Times New Roman" w:cs="Times New Roman"/>
          <w:sz w:val="24"/>
          <w:szCs w:val="24"/>
          <w:lang w:val="en-US" w:eastAsia="zh-CN"/>
        </w:rPr>
        <w:t>wa</w:t>
      </w:r>
      <w:r w:rsidRPr="001C5BBF">
        <w:rPr>
          <w:rFonts w:ascii="Times New Roman" w:eastAsia="Yu Mincho" w:hAnsi="Times New Roman" w:cs="Times New Roman"/>
          <w:sz w:val="24"/>
          <w:szCs w:val="24"/>
          <w:lang w:val="en-US" w:eastAsia="zh-CN"/>
        </w:rPr>
        <w:t xml:space="preserve">s set to  </w:t>
      </w:r>
      <m:oMath>
        <m:sSub>
          <m:sSubPr>
            <m:ctrlPr>
              <w:rPr>
                <w:rFonts w:ascii="Cambria Math" w:eastAsia="Yu Mincho" w:hAnsi="Cambria Math" w:cs="Times New Roman"/>
                <w:i/>
                <w:sz w:val="24"/>
                <w:szCs w:val="24"/>
                <w:lang w:val="en-US" w:eastAsia="zh-CN"/>
              </w:rPr>
            </m:ctrlPr>
          </m:sSubPr>
          <m:e>
            <m:r>
              <w:rPr>
                <w:rFonts w:ascii="Cambria Math" w:eastAsia="Yu Mincho" w:hAnsi="Cambria Math" w:cs="Times New Roman"/>
                <w:sz w:val="24"/>
                <w:szCs w:val="24"/>
                <w:lang w:val="en-US" w:eastAsia="zh-CN"/>
              </w:rPr>
              <m:t>n</m:t>
            </m:r>
          </m:e>
          <m:sub>
            <m:r>
              <w:rPr>
                <w:rFonts w:ascii="Cambria Math" w:eastAsia="Yu Mincho" w:hAnsi="Cambria Math" w:cs="Times New Roman"/>
                <w:sz w:val="24"/>
                <w:szCs w:val="24"/>
                <w:lang w:val="en-US" w:eastAsia="zh-CN"/>
              </w:rPr>
              <m:t>d</m:t>
            </m:r>
          </m:sub>
        </m:sSub>
      </m:oMath>
      <w:r w:rsidRPr="001C5BBF">
        <w:rPr>
          <w:rFonts w:ascii="Times New Roman" w:eastAsia="Yu Mincho" w:hAnsi="Times New Roman" w:cs="Times New Roman"/>
          <w:sz w:val="24"/>
          <w:szCs w:val="24"/>
          <w:lang w:val="en-US" w:eastAsia="zh-CN"/>
        </w:rPr>
        <w:t xml:space="preserve"> = 4 and </w:t>
      </w:r>
      <m:oMath>
        <m:f>
          <m:fPr>
            <m:type m:val="lin"/>
            <m:ctrlPr>
              <w:rPr>
                <w:rFonts w:ascii="Cambria Math" w:eastAsia="Yu Mincho" w:hAnsi="Cambria Math" w:cs="Times New Roman"/>
                <w:i/>
                <w:sz w:val="24"/>
                <w:szCs w:val="24"/>
                <w:lang w:val="en-US" w:eastAsia="zh-CN"/>
              </w:rPr>
            </m:ctrlPr>
          </m:fPr>
          <m:num>
            <m:sSub>
              <m:sSubPr>
                <m:ctrlPr>
                  <w:rPr>
                    <w:rFonts w:ascii="Cambria Math" w:eastAsia="Yu Mincho" w:hAnsi="Cambria Math" w:cs="Times New Roman"/>
                    <w:i/>
                    <w:sz w:val="24"/>
                    <w:szCs w:val="24"/>
                    <w:lang w:val="en-US" w:eastAsia="zh-CN"/>
                  </w:rPr>
                </m:ctrlPr>
              </m:sSubPr>
              <m:e>
                <m:r>
                  <w:rPr>
                    <w:rFonts w:ascii="Cambria Math" w:eastAsia="Yu Mincho" w:hAnsi="Cambria Math" w:cs="Times New Roman"/>
                    <w:sz w:val="24"/>
                    <w:szCs w:val="24"/>
                    <w:lang w:val="en-US" w:eastAsia="zh-CN"/>
                  </w:rPr>
                  <m:t>d</m:t>
                </m:r>
              </m:e>
              <m:sub>
                <m:r>
                  <w:rPr>
                    <w:rFonts w:ascii="Cambria Math" w:eastAsia="Yu Mincho" w:hAnsi="Cambria Math" w:cs="Times New Roman"/>
                    <w:sz w:val="24"/>
                    <w:szCs w:val="24"/>
                    <w:lang w:val="en-US" w:eastAsia="zh-CN"/>
                  </w:rPr>
                  <m:t>s</m:t>
                </m:r>
              </m:sub>
            </m:sSub>
          </m:num>
          <m:den>
            <m:sSub>
              <m:sSubPr>
                <m:ctrlPr>
                  <w:rPr>
                    <w:rFonts w:ascii="Cambria Math" w:eastAsia="Yu Mincho" w:hAnsi="Cambria Math" w:cs="Times New Roman"/>
                    <w:i/>
                    <w:sz w:val="24"/>
                    <w:szCs w:val="24"/>
                    <w:lang w:val="en-US" w:eastAsia="zh-CN"/>
                  </w:rPr>
                </m:ctrlPr>
              </m:sSubPr>
              <m:e>
                <m:r>
                  <w:rPr>
                    <w:rFonts w:ascii="Cambria Math" w:eastAsia="Yu Mincho" w:hAnsi="Cambria Math" w:cs="Times New Roman"/>
                    <w:sz w:val="24"/>
                    <w:szCs w:val="24"/>
                    <w:lang w:val="en-US" w:eastAsia="zh-CN"/>
                  </w:rPr>
                  <m:t>R</m:t>
                </m:r>
              </m:e>
              <m:sub>
                <m:r>
                  <w:rPr>
                    <w:rFonts w:ascii="Cambria Math" w:eastAsia="Yu Mincho" w:hAnsi="Cambria Math" w:cs="Times New Roman"/>
                    <w:sz w:val="24"/>
                    <w:szCs w:val="24"/>
                    <w:lang w:val="en-US" w:eastAsia="zh-CN"/>
                  </w:rPr>
                  <m:t>d</m:t>
                </m:r>
              </m:sub>
            </m:sSub>
          </m:den>
        </m:f>
        <m:r>
          <w:rPr>
            <w:rFonts w:ascii="Cambria Math" w:eastAsia="Yu Mincho" w:hAnsi="Cambria Math" w:cs="Times New Roman"/>
            <w:sz w:val="24"/>
            <w:szCs w:val="24"/>
            <w:lang w:val="en-US" w:eastAsia="zh-CN"/>
          </w:rPr>
          <m:t>=10</m:t>
        </m:r>
      </m:oMath>
      <w:r w:rsidRPr="001C5BBF">
        <w:rPr>
          <w:rFonts w:ascii="Times New Roman" w:eastAsia="Yu Mincho" w:hAnsi="Times New Roman" w:cs="Times New Roman"/>
          <w:sz w:val="24"/>
          <w:szCs w:val="24"/>
          <w:lang w:val="en-US" w:eastAsia="zh-CN"/>
        </w:rPr>
        <w:t>.</w:t>
      </w:r>
      <w:r w:rsidRPr="001C5BBF">
        <w:rPr>
          <w:rFonts w:ascii="Times New Roman" w:eastAsia="Yu Mincho" w:hAnsi="Times New Roman" w:cs="Times New Roman"/>
          <w:iCs/>
          <w:sz w:val="24"/>
          <w:szCs w:val="24"/>
          <w:shd w:val="clear" w:color="auto" w:fill="FFFFFF"/>
          <w:lang w:val="en-US" w:eastAsia="zh-CN"/>
        </w:rPr>
        <w:t xml:space="preserve"> </w:t>
      </w:r>
    </w:p>
    <w:p w14:paraId="30116929" w14:textId="00C106B9" w:rsidR="00B8376D" w:rsidRPr="001C5BBF" w:rsidRDefault="002664BD" w:rsidP="00CB6A17">
      <w:pPr>
        <w:spacing w:after="0" w:line="480" w:lineRule="auto"/>
        <w:jc w:val="center"/>
        <w:rPr>
          <w:lang w:val="en-US"/>
        </w:rPr>
      </w:pPr>
      <w:r w:rsidRPr="001C5BBF">
        <w:rPr>
          <w:noProof/>
          <w:lang w:val="en-US"/>
        </w:rPr>
        <mc:AlternateContent>
          <mc:Choice Requires="wps">
            <w:drawing>
              <wp:anchor distT="0" distB="0" distL="114300" distR="114300" simplePos="0" relativeHeight="251624960" behindDoc="0" locked="0" layoutInCell="1" allowOverlap="1" wp14:anchorId="0EB47321" wp14:editId="043E5F43">
                <wp:simplePos x="0" y="0"/>
                <wp:positionH relativeFrom="column">
                  <wp:posOffset>3051626</wp:posOffset>
                </wp:positionH>
                <wp:positionV relativeFrom="paragraph">
                  <wp:posOffset>35560</wp:posOffset>
                </wp:positionV>
                <wp:extent cx="371475" cy="285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5ED371CA" w14:textId="70FEB5A8" w:rsidR="00FE45C7" w:rsidRPr="0091170E" w:rsidRDefault="00FE45C7" w:rsidP="009913FB">
                            <w:pPr>
                              <w:rPr>
                                <w:rFonts w:ascii="Times" w:hAnsi="Times" w:cs="Times"/>
                                <w:sz w:val="24"/>
                                <w:szCs w:val="24"/>
                              </w:rPr>
                            </w:pPr>
                            <w:r w:rsidRPr="0091170E">
                              <w:rPr>
                                <w:rFonts w:ascii="Times" w:hAnsi="Times" w:cs="Times"/>
                                <w:sz w:val="24"/>
                                <w:szCs w:val="24"/>
                              </w:rPr>
                              <w:t>(</w:t>
                            </w:r>
                            <w:r>
                              <w:rPr>
                                <w:rFonts w:ascii="Times" w:hAnsi="Times" w:cs="Times"/>
                                <w:sz w:val="24"/>
                                <w:szCs w:val="24"/>
                              </w:rPr>
                              <w:t>b</w:t>
                            </w:r>
                            <w:r w:rsidRPr="0091170E">
                              <w:rPr>
                                <w:rFonts w:ascii="Times" w:hAnsi="Times" w:cs="Time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7321" id="Text Box 3" o:spid="_x0000_s1083" type="#_x0000_t202" style="position:absolute;left:0;text-align:left;margin-left:240.3pt;margin-top:2.8pt;width:29.2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" filled="f" stroked="f" strokeweight=".5pt">
                <v:textbox>
                  <w:txbxContent>
                    <w:p w14:paraId="5ED371CA" w14:textId="70FEB5A8" w:rsidR="00FE45C7" w:rsidRPr="0091170E" w:rsidRDefault="00FE45C7" w:rsidP="009913FB">
                      <w:pPr>
                        <w:rPr>
                          <w:rFonts w:ascii="Times" w:hAnsi="Times" w:cs="Times"/>
                          <w:sz w:val="24"/>
                          <w:szCs w:val="24"/>
                        </w:rPr>
                      </w:pPr>
                      <w:r w:rsidRPr="0091170E">
                        <w:rPr>
                          <w:rFonts w:ascii="Times" w:hAnsi="Times" w:cs="Times"/>
                          <w:sz w:val="24"/>
                          <w:szCs w:val="24"/>
                        </w:rPr>
                        <w:t>(</w:t>
                      </w:r>
                      <w:r>
                        <w:rPr>
                          <w:rFonts w:ascii="Times" w:hAnsi="Times" w:cs="Times"/>
                          <w:sz w:val="24"/>
                          <w:szCs w:val="24"/>
                        </w:rPr>
                        <w:t>b</w:t>
                      </w:r>
                      <w:r w:rsidRPr="0091170E">
                        <w:rPr>
                          <w:rFonts w:ascii="Times" w:hAnsi="Times" w:cs="Times"/>
                          <w:sz w:val="24"/>
                          <w:szCs w:val="24"/>
                        </w:rPr>
                        <w:t>)</w:t>
                      </w:r>
                    </w:p>
                  </w:txbxContent>
                </v:textbox>
              </v:shape>
            </w:pict>
          </mc:Fallback>
        </mc:AlternateContent>
      </w:r>
      <w:r w:rsidRPr="001C5BBF">
        <w:rPr>
          <w:noProof/>
          <w:lang w:val="en-US"/>
        </w:rPr>
        <mc:AlternateContent>
          <mc:Choice Requires="wps">
            <w:drawing>
              <wp:anchor distT="0" distB="0" distL="114300" distR="114300" simplePos="0" relativeHeight="251621888" behindDoc="0" locked="0" layoutInCell="1" allowOverlap="1" wp14:anchorId="261758BB" wp14:editId="67D92F0E">
                <wp:simplePos x="0" y="0"/>
                <wp:positionH relativeFrom="column">
                  <wp:posOffset>456278</wp:posOffset>
                </wp:positionH>
                <wp:positionV relativeFrom="paragraph">
                  <wp:posOffset>28861</wp:posOffset>
                </wp:positionV>
                <wp:extent cx="371475" cy="285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1475" cy="285750"/>
                        </a:xfrm>
                        <a:prstGeom prst="rect">
                          <a:avLst/>
                        </a:prstGeom>
                        <a:noFill/>
                        <a:ln w="6350">
                          <a:noFill/>
                        </a:ln>
                      </wps:spPr>
                      <wps:txbx>
                        <w:txbxContent>
                          <w:p w14:paraId="7F23B2ED" w14:textId="77777777" w:rsidR="00FE45C7" w:rsidRPr="0091170E" w:rsidRDefault="00FE45C7" w:rsidP="009913FB">
                            <w:pPr>
                              <w:rPr>
                                <w:rFonts w:ascii="Times" w:hAnsi="Times" w:cs="Times"/>
                                <w:sz w:val="24"/>
                                <w:szCs w:val="24"/>
                              </w:rPr>
                            </w:pPr>
                            <w:r w:rsidRPr="0091170E">
                              <w:rPr>
                                <w:rFonts w:ascii="Times" w:hAnsi="Times" w:cs="Time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58BB" id="Text Box 2" o:spid="_x0000_s1084" type="#_x0000_t202" style="position:absolute;left:0;text-align:left;margin-left:35.95pt;margin-top:2.25pt;width:29.25pt;height: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sLGg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" filled="f" stroked="f" strokeweight=".5pt">
                <v:textbox>
                  <w:txbxContent>
                    <w:p w14:paraId="7F23B2ED" w14:textId="77777777" w:rsidR="00FE45C7" w:rsidRPr="0091170E" w:rsidRDefault="00FE45C7" w:rsidP="009913FB">
                      <w:pPr>
                        <w:rPr>
                          <w:rFonts w:ascii="Times" w:hAnsi="Times" w:cs="Times"/>
                          <w:sz w:val="24"/>
                          <w:szCs w:val="24"/>
                        </w:rPr>
                      </w:pPr>
                      <w:r w:rsidRPr="0091170E">
                        <w:rPr>
                          <w:rFonts w:ascii="Times" w:hAnsi="Times" w:cs="Times"/>
                          <w:sz w:val="24"/>
                          <w:szCs w:val="24"/>
                        </w:rPr>
                        <w:t>(a)</w:t>
                      </w:r>
                    </w:p>
                  </w:txbxContent>
                </v:textbox>
              </v:shape>
            </w:pict>
          </mc:Fallback>
        </mc:AlternateContent>
      </w:r>
      <w:r w:rsidR="005B7A28" w:rsidRPr="001C5BBF">
        <w:object w:dxaOrig="29666" w:dyaOrig="11309" w14:anchorId="762E5313">
          <v:shape id="_x0000_i1096" type="#_x0000_t75" style="width:447.95pt;height:199.05pt" o:ole="">
            <v:imagedata r:id="rId84" o:title="" croptop="2628f" cropbottom="2595f" cropleft="4183f" cropright="9030f"/>
          </v:shape>
          <o:OLEObject Type="Embed" ProgID="Origin95.Graph" ShapeID="_x0000_i1096" DrawAspect="Content" ObjectID="_1738673235" r:id="rId85"/>
        </w:object>
      </w:r>
    </w:p>
    <w:p w14:paraId="5BB9BA0F" w14:textId="213792E5" w:rsidR="009913FB" w:rsidRPr="001C5BBF" w:rsidRDefault="00062519" w:rsidP="000D110D">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b/>
          <w:bCs/>
          <w:sz w:val="24"/>
          <w:szCs w:val="24"/>
          <w:lang w:val="en-US"/>
        </w:rPr>
        <w:t>F</w:t>
      </w:r>
      <w:r w:rsidR="00611CF5" w:rsidRPr="001C5BBF">
        <w:rPr>
          <w:rFonts w:ascii="Times New Roman" w:hAnsi="Times New Roman" w:cs="Times New Roman"/>
          <w:b/>
          <w:bCs/>
          <w:sz w:val="24"/>
          <w:szCs w:val="24"/>
          <w:lang w:val="en-US"/>
        </w:rPr>
        <w:t>IG</w:t>
      </w:r>
      <w:r w:rsidRPr="001C5BBF">
        <w:rPr>
          <w:rFonts w:ascii="Times New Roman" w:hAnsi="Times New Roman" w:cs="Times New Roman"/>
          <w:b/>
          <w:bCs/>
          <w:sz w:val="24"/>
          <w:szCs w:val="24"/>
          <w:lang w:val="en-US"/>
        </w:rPr>
        <w:t xml:space="preserve">. </w:t>
      </w:r>
      <w:r w:rsidR="005D7F10" w:rsidRPr="001C5BBF">
        <w:rPr>
          <w:rFonts w:ascii="Times New Roman" w:hAnsi="Times New Roman" w:cs="Times New Roman"/>
          <w:b/>
          <w:bCs/>
          <w:sz w:val="24"/>
          <w:szCs w:val="24"/>
          <w:lang w:val="en-US"/>
        </w:rPr>
        <w:t>11</w:t>
      </w:r>
      <w:r w:rsidRPr="001C5BBF">
        <w:rPr>
          <w:rFonts w:ascii="Times New Roman" w:hAnsi="Times New Roman" w:cs="Times New Roman"/>
          <w:b/>
          <w:bCs/>
          <w:sz w:val="24"/>
          <w:szCs w:val="24"/>
          <w:lang w:val="en-US"/>
        </w:rPr>
        <w:t>.</w:t>
      </w:r>
      <w:r w:rsidRPr="001C5BBF">
        <w:rPr>
          <w:rFonts w:ascii="Times New Roman" w:hAnsi="Times New Roman" w:cs="Times New Roman"/>
          <w:sz w:val="24"/>
          <w:szCs w:val="24"/>
          <w:lang w:val="en-US"/>
        </w:rPr>
        <w:t xml:space="preserve"> </w:t>
      </w:r>
      <w:r w:rsidR="002D674D" w:rsidRPr="001C5BBF">
        <w:rPr>
          <w:rFonts w:ascii="Times New Roman" w:hAnsi="Times New Roman" w:cs="Times New Roman"/>
          <w:sz w:val="24"/>
          <w:szCs w:val="24"/>
          <w:lang w:val="en-US"/>
        </w:rPr>
        <w:t>Theoretical</w:t>
      </w:r>
      <w:r w:rsidR="00B344AC" w:rsidRPr="001C5BBF">
        <w:rPr>
          <w:rFonts w:ascii="Times New Roman" w:hAnsi="Times New Roman" w:cs="Times New Roman"/>
          <w:sz w:val="24"/>
          <w:szCs w:val="24"/>
          <w:lang w:val="en-US"/>
        </w:rPr>
        <w:t xml:space="preserve"> and</w:t>
      </w:r>
      <w:r w:rsidR="00CA5BC2" w:rsidRPr="001C5BBF">
        <w:rPr>
          <w:rFonts w:ascii="Times New Roman" w:hAnsi="Times New Roman" w:cs="Times New Roman"/>
          <w:sz w:val="24"/>
          <w:szCs w:val="24"/>
          <w:lang w:val="en-US"/>
        </w:rPr>
        <w:t xml:space="preserve"> experiment</w:t>
      </w:r>
      <w:r w:rsidR="000071B8" w:rsidRPr="001C5BBF">
        <w:rPr>
          <w:rFonts w:ascii="Times New Roman" w:hAnsi="Times New Roman" w:cs="Times New Roman"/>
          <w:sz w:val="24"/>
          <w:szCs w:val="24"/>
          <w:lang w:val="en-US"/>
        </w:rPr>
        <w:t>al evaporation rate</w:t>
      </w:r>
      <w:r w:rsidR="00F84D64" w:rsidRPr="001C5BBF">
        <w:rPr>
          <w:rFonts w:ascii="Times New Roman" w:hAnsi="Times New Roman" w:cs="Times New Roman"/>
          <w:sz w:val="24"/>
          <w:szCs w:val="24"/>
          <w:lang w:val="en-US"/>
        </w:rPr>
        <w:t>s</w:t>
      </w:r>
      <w:r w:rsidR="00CA5BC2" w:rsidRPr="001C5BBF">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eastAsia="ja-JP"/>
                  </w:rPr>
                  <m:t>m</m:t>
                </m:r>
              </m:e>
            </m:acc>
          </m:e>
          <m:sub>
            <m:r>
              <w:rPr>
                <w:rFonts w:ascii="Cambria Math" w:hAnsi="Cambria Math" w:cs="Times New Roman"/>
                <w:sz w:val="24"/>
                <w:szCs w:val="24"/>
                <w:lang w:val="en-US" w:eastAsia="ja-JP"/>
              </w:rPr>
              <m:t>o</m:t>
            </m:r>
          </m:sub>
        </m:sSub>
      </m:oMath>
      <w:r w:rsidR="002D674D" w:rsidRPr="001C5BBF">
        <w:rPr>
          <w:rFonts w:ascii="Times New Roman" w:hAnsi="Times New Roman" w:cs="Times New Roman"/>
          <w:sz w:val="24"/>
          <w:szCs w:val="24"/>
          <w:lang w:val="en-US" w:eastAsia="ja-JP"/>
        </w:rPr>
        <w:t xml:space="preserve"> </w:t>
      </w:r>
      <w:r w:rsidR="00CA5BC2" w:rsidRPr="001C5BBF">
        <w:rPr>
          <w:rFonts w:ascii="Times New Roman" w:hAnsi="Times New Roman" w:cs="Times New Roman"/>
          <w:sz w:val="24"/>
          <w:szCs w:val="24"/>
          <w:lang w:val="en-US"/>
        </w:rPr>
        <w:t>for</w:t>
      </w:r>
      <w:r w:rsidR="001D2141" w:rsidRPr="001C5BBF">
        <w:rPr>
          <w:rFonts w:ascii="Times New Roman" w:hAnsi="Times New Roman" w:cs="Times New Roman"/>
          <w:sz w:val="24"/>
          <w:szCs w:val="24"/>
          <w:lang w:val="en-US"/>
        </w:rPr>
        <w:t xml:space="preserve"> </w:t>
      </w:r>
      <w:r w:rsidR="000071B8" w:rsidRPr="001C5BBF">
        <w:rPr>
          <w:rFonts w:ascii="Times New Roman" w:hAnsi="Times New Roman" w:cs="Times New Roman"/>
          <w:sz w:val="24"/>
          <w:szCs w:val="24"/>
          <w:lang w:val="en-US"/>
        </w:rPr>
        <w:t xml:space="preserve">a </w:t>
      </w:r>
      <w:r w:rsidR="00B27AD3" w:rsidRPr="001C5BBF">
        <w:rPr>
          <w:rFonts w:ascii="Times New Roman" w:hAnsi="Times New Roman" w:cs="Times New Roman"/>
          <w:sz w:val="24"/>
          <w:szCs w:val="24"/>
          <w:lang w:val="en-US"/>
        </w:rPr>
        <w:t xml:space="preserve">reference </w:t>
      </w:r>
      <w:r w:rsidR="00CA5BC2" w:rsidRPr="001C5BBF">
        <w:rPr>
          <w:rFonts w:ascii="Times New Roman" w:hAnsi="Times New Roman" w:cs="Times New Roman"/>
          <w:sz w:val="24"/>
          <w:szCs w:val="24"/>
          <w:lang w:val="en-US"/>
        </w:rPr>
        <w:t xml:space="preserve">droplet </w:t>
      </w:r>
      <w:r w:rsidR="00394B80" w:rsidRPr="001C5BBF">
        <w:rPr>
          <w:rFonts w:ascii="Times New Roman" w:hAnsi="Times New Roman" w:cs="Times New Roman"/>
          <w:sz w:val="24"/>
          <w:szCs w:val="24"/>
          <w:lang w:val="en-US"/>
        </w:rPr>
        <w:t>on</w:t>
      </w:r>
      <w:r w:rsidR="00D1666F" w:rsidRPr="001C5BBF">
        <w:rPr>
          <w:rFonts w:ascii="Times New Roman" w:hAnsi="Times New Roman" w:cs="Times New Roman"/>
          <w:sz w:val="24"/>
          <w:szCs w:val="24"/>
          <w:lang w:val="en-US"/>
        </w:rPr>
        <w:t xml:space="preserve"> (a) </w:t>
      </w:r>
      <w:r w:rsidR="001D2141" w:rsidRPr="001C5BBF">
        <w:rPr>
          <w:rFonts w:ascii="Times New Roman" w:hAnsi="Times New Roman" w:cs="Times New Roman"/>
          <w:sz w:val="24"/>
          <w:szCs w:val="24"/>
          <w:lang w:val="en-US"/>
        </w:rPr>
        <w:t>h</w:t>
      </w:r>
      <w:r w:rsidR="00D1666F" w:rsidRPr="001C5BBF">
        <w:rPr>
          <w:rFonts w:ascii="Times New Roman" w:hAnsi="Times New Roman" w:cs="Times New Roman"/>
          <w:sz w:val="24"/>
          <w:szCs w:val="24"/>
          <w:lang w:val="en-US"/>
        </w:rPr>
        <w:t xml:space="preserve">ydrophilic and (b) </w:t>
      </w:r>
      <w:r w:rsidR="001D2141" w:rsidRPr="001C5BBF">
        <w:rPr>
          <w:rFonts w:ascii="Times New Roman" w:hAnsi="Times New Roman" w:cs="Times New Roman"/>
          <w:sz w:val="24"/>
          <w:szCs w:val="24"/>
          <w:lang w:val="en-US"/>
        </w:rPr>
        <w:t>h</w:t>
      </w:r>
      <w:r w:rsidR="00D1666F" w:rsidRPr="001C5BBF">
        <w:rPr>
          <w:rFonts w:ascii="Times New Roman" w:hAnsi="Times New Roman" w:cs="Times New Roman"/>
          <w:sz w:val="24"/>
          <w:szCs w:val="24"/>
          <w:lang w:val="en-US"/>
        </w:rPr>
        <w:t>ydrophobic surfaces</w:t>
      </w:r>
      <w:r w:rsidR="00F6184A" w:rsidRPr="001C5BBF">
        <w:rPr>
          <w:rFonts w:ascii="Times New Roman" w:hAnsi="Times New Roman" w:cs="Times New Roman"/>
          <w:sz w:val="24"/>
          <w:szCs w:val="24"/>
          <w:lang w:val="en-US"/>
        </w:rPr>
        <w:t xml:space="preserve">. </w:t>
      </w:r>
      <w:r w:rsidR="00780C70" w:rsidRPr="001C5BBF">
        <w:rPr>
          <w:rFonts w:ascii="Times New Roman" w:hAnsi="Times New Roman" w:cs="Times New Roman"/>
          <w:sz w:val="24"/>
          <w:szCs w:val="24"/>
          <w:lang w:val="en-US"/>
        </w:rPr>
        <w:t>The configuration of</w:t>
      </w:r>
      <w:r w:rsidR="002B5E7C" w:rsidRPr="001C5BBF">
        <w:rPr>
          <w:rFonts w:ascii="Times New Roman" w:hAnsi="Times New Roman" w:cs="Times New Roman"/>
          <w:sz w:val="24"/>
          <w:szCs w:val="24"/>
          <w:lang w:val="en-US"/>
        </w:rPr>
        <w:t xml:space="preserve"> the</w:t>
      </w:r>
      <w:r w:rsidR="00780C70" w:rsidRPr="001C5BBF">
        <w:rPr>
          <w:rFonts w:ascii="Times New Roman" w:hAnsi="Times New Roman" w:cs="Times New Roman"/>
          <w:sz w:val="24"/>
          <w:szCs w:val="24"/>
          <w:lang w:val="en-US"/>
        </w:rPr>
        <w:t xml:space="preserve"> droplet array </w:t>
      </w:r>
      <w:r w:rsidR="002B5E7C" w:rsidRPr="001C5BBF">
        <w:rPr>
          <w:rFonts w:ascii="Times New Roman" w:hAnsi="Times New Roman" w:cs="Times New Roman"/>
          <w:sz w:val="24"/>
          <w:szCs w:val="24"/>
          <w:lang w:val="en-US"/>
        </w:rPr>
        <w:t>wa</w:t>
      </w:r>
      <w:r w:rsidR="00780C70" w:rsidRPr="001C5BBF">
        <w:rPr>
          <w:rFonts w:ascii="Times New Roman" w:hAnsi="Times New Roman" w:cs="Times New Roman"/>
          <w:sz w:val="24"/>
          <w:szCs w:val="24"/>
          <w:lang w:val="en-US"/>
        </w:rPr>
        <w:t xml:space="preserve">s set to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d</m:t>
            </m:r>
          </m:sub>
        </m:sSub>
      </m:oMath>
      <w:r w:rsidR="00780C70" w:rsidRPr="001C5BBF">
        <w:rPr>
          <w:rFonts w:ascii="Times New Roman" w:hAnsi="Times New Roman" w:cs="Times New Roman"/>
          <w:sz w:val="24"/>
          <w:szCs w:val="24"/>
          <w:lang w:val="en-US"/>
        </w:rPr>
        <w:t xml:space="preserve"> = 4 and </w:t>
      </w:r>
      <m:oMath>
        <m:f>
          <m:fPr>
            <m:type m:val="lin"/>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d</m:t>
                </m:r>
              </m:sub>
            </m:sSub>
          </m:den>
        </m:f>
        <m:r>
          <w:rPr>
            <w:rFonts w:ascii="Cambria Math" w:hAnsi="Cambria Math" w:cs="Times New Roman"/>
            <w:sz w:val="24"/>
            <w:szCs w:val="24"/>
            <w:lang w:val="en-US"/>
          </w:rPr>
          <m:t>=</m:t>
        </m:r>
      </m:oMath>
      <w:r w:rsidR="00750B7E" w:rsidRPr="001C5BBF">
        <w:rPr>
          <w:rFonts w:ascii="Times New Roman" w:hAnsi="Times New Roman" w:cs="Times New Roman" w:hint="eastAsia"/>
          <w:sz w:val="24"/>
          <w:szCs w:val="24"/>
          <w:lang w:val="en-US" w:eastAsia="ja-JP"/>
        </w:rPr>
        <w:t>1</w:t>
      </w:r>
      <w:r w:rsidR="00750B7E" w:rsidRPr="001C5BBF">
        <w:rPr>
          <w:rFonts w:ascii="Times New Roman" w:hAnsi="Times New Roman" w:cs="Times New Roman"/>
          <w:sz w:val="24"/>
          <w:szCs w:val="24"/>
          <w:lang w:val="en-US" w:eastAsia="ja-JP"/>
        </w:rPr>
        <w:t>0</w:t>
      </w:r>
      <w:r w:rsidR="00780C70" w:rsidRPr="001C5BBF">
        <w:rPr>
          <w:rFonts w:ascii="Times New Roman" w:hAnsi="Times New Roman" w:cs="Times New Roman"/>
          <w:sz w:val="24"/>
          <w:szCs w:val="24"/>
          <w:lang w:val="en-US"/>
        </w:rPr>
        <w:t>.</w:t>
      </w:r>
    </w:p>
    <w:p w14:paraId="56D40850" w14:textId="37370FB1" w:rsidR="000D2D3E" w:rsidRPr="001C5BBF" w:rsidRDefault="00AD388D" w:rsidP="000603B3">
      <w:pPr>
        <w:spacing w:after="0" w:line="480" w:lineRule="auto"/>
        <w:ind w:firstLine="284"/>
        <w:jc w:val="both"/>
        <w:rPr>
          <w:rFonts w:ascii="Times New Roman" w:eastAsia="DengXian" w:hAnsi="Times New Roman" w:cs="Times New Roman"/>
          <w:iCs/>
          <w:sz w:val="24"/>
          <w:szCs w:val="24"/>
          <w:shd w:val="clear" w:color="auto" w:fill="FFFFFF"/>
          <w:lang w:val="en-US" w:eastAsia="zh-CN"/>
        </w:rPr>
      </w:pPr>
      <w:r w:rsidRPr="001C5BBF">
        <w:rPr>
          <w:rFonts w:ascii="Times New Roman" w:eastAsia="Yu Mincho" w:hAnsi="Times New Roman" w:cs="Times New Roman"/>
          <w:sz w:val="24"/>
          <w:szCs w:val="24"/>
          <w:lang w:val="en-US"/>
        </w:rPr>
        <w:t xml:space="preserve">The mass of the reference droplet during evaporation was first calculated from its measured volume </w:t>
      </w:r>
      <w:r w:rsidRPr="001C5BBF">
        <w:rPr>
          <w:rFonts w:ascii="Times New Roman" w:eastAsia="Yu Mincho" w:hAnsi="Times New Roman" w:cs="Times New Roman"/>
          <w:i/>
          <w:iCs/>
          <w:sz w:val="24"/>
          <w:szCs w:val="24"/>
          <w:lang w:val="en-US"/>
        </w:rPr>
        <w:t>V</w:t>
      </w:r>
      <w:r w:rsidRPr="001C5BBF">
        <w:rPr>
          <w:rFonts w:ascii="Times New Roman" w:eastAsia="Yu Mincho" w:hAnsi="Times New Roman" w:cs="Times New Roman"/>
          <w:sz w:val="24"/>
          <w:szCs w:val="24"/>
          <w:lang w:val="en-US"/>
        </w:rPr>
        <w:t xml:space="preserve"> in Fig. 9(e), and the </w:t>
      </w:r>
      <w:r w:rsidR="002B5E7C" w:rsidRPr="001C5BBF">
        <w:rPr>
          <w:rFonts w:ascii="Times New Roman" w:eastAsia="Yu Mincho" w:hAnsi="Times New Roman" w:cs="Times New Roman"/>
          <w:sz w:val="24"/>
          <w:szCs w:val="24"/>
          <w:lang w:val="en-US"/>
        </w:rPr>
        <w:t xml:space="preserve">variation </w:t>
      </w:r>
      <w:r w:rsidRPr="001C5BBF">
        <w:rPr>
          <w:rFonts w:ascii="Times New Roman" w:eastAsia="Yu Mincho" w:hAnsi="Times New Roman" w:cs="Times New Roman"/>
          <w:sz w:val="24"/>
          <w:szCs w:val="24"/>
          <w:lang w:val="en-US"/>
        </w:rPr>
        <w:t xml:space="preserve">of the droplet mass </w:t>
      </w:r>
      <w:r w:rsidR="002B5E7C" w:rsidRPr="001C5BBF">
        <w:rPr>
          <w:rFonts w:ascii="Times New Roman" w:eastAsia="Yu Mincho" w:hAnsi="Times New Roman" w:cs="Times New Roman"/>
          <w:sz w:val="24"/>
          <w:szCs w:val="24"/>
          <w:lang w:val="en-US"/>
        </w:rPr>
        <w:t>with</w:t>
      </w:r>
      <w:r w:rsidRPr="001C5BBF">
        <w:rPr>
          <w:rFonts w:ascii="Times New Roman" w:eastAsia="Yu Mincho" w:hAnsi="Times New Roman" w:cs="Times New Roman"/>
          <w:sz w:val="24"/>
          <w:szCs w:val="24"/>
          <w:lang w:val="en-US"/>
        </w:rPr>
        <w:t xml:space="preserve"> time</w:t>
      </w:r>
      <w:r w:rsidR="002B5E7C" w:rsidRPr="001C5BBF">
        <w:rPr>
          <w:rFonts w:ascii="Times New Roman" w:eastAsia="Yu Mincho" w:hAnsi="Times New Roman" w:cs="Times New Roman"/>
          <w:sz w:val="24"/>
          <w:szCs w:val="24"/>
          <w:lang w:val="en-US"/>
        </w:rPr>
        <w:t xml:space="preserve"> (i.e., gradient)</w:t>
      </w:r>
      <w:r w:rsidRPr="001C5BBF">
        <w:rPr>
          <w:rFonts w:ascii="Times New Roman" w:eastAsia="Yu Mincho" w:hAnsi="Times New Roman" w:cs="Times New Roman"/>
          <w:sz w:val="24"/>
          <w:szCs w:val="24"/>
          <w:lang w:val="en-US"/>
        </w:rPr>
        <w:t xml:space="preserve"> was calculated in MATLAB</w:t>
      </w:r>
      <w:r w:rsidRPr="001C5BBF">
        <w:rPr>
          <w:rFonts w:ascii="Times New Roman" w:eastAsia="Yu Mincho" w:hAnsi="Times New Roman" w:cs="Times New Roman"/>
          <w:sz w:val="24"/>
          <w:szCs w:val="24"/>
          <w:lang w:val="en-US"/>
        </w:rPr>
        <w:fldChar w:fldCharType="begin" w:fldLock="1"/>
      </w:r>
      <w:r w:rsidRPr="001C5BBF">
        <w:rPr>
          <w:rFonts w:ascii="Times New Roman" w:eastAsia="Yu Mincho" w:hAnsi="Times New Roman" w:cs="Times New Roman"/>
          <w:sz w:val="24"/>
          <w:szCs w:val="24"/>
          <w:lang w:val="en-US"/>
        </w:rPr>
        <w:instrText>ADDIN CSL_CITATION {"citationItems":[{"id":"ITEM-1","itemData":{"id":"ITEM-1","issued":{"date-parts":[["0"]]},"title":"MATLAB and Statistics Toolbox Release 2012b, The MathWorks, Inc., Natick, Massachusetts, United States.","type":"article"},"uris":["http://www.mendeley.com/documents/?uuid=fc7f5ed9-f83a-417e-bb9f-70ce0f4047db"]}],"mendeley":{"formattedCitation":"&lt;sup&gt;41&lt;/sup&gt;","plainTextFormattedCitation":"41","previouslyFormattedCitation":"&lt;sup&gt;41&lt;/sup&gt;"},"properties":{"noteIndex":0},"schema":"https://github.com/citation-style-language/schema/raw/master/csl-citation.json"}</w:instrText>
      </w:r>
      <w:r w:rsidRPr="001C5BBF">
        <w:rPr>
          <w:rFonts w:ascii="Times New Roman" w:eastAsia="Yu Mincho" w:hAnsi="Times New Roman" w:cs="Times New Roman"/>
          <w:sz w:val="24"/>
          <w:szCs w:val="24"/>
          <w:lang w:val="en-US"/>
        </w:rPr>
        <w:fldChar w:fldCharType="separate"/>
      </w:r>
      <w:r w:rsidRPr="001C5BBF">
        <w:rPr>
          <w:rFonts w:ascii="Times New Roman" w:eastAsia="Yu Mincho" w:hAnsi="Times New Roman" w:cs="Times New Roman"/>
          <w:noProof/>
          <w:sz w:val="24"/>
          <w:szCs w:val="24"/>
          <w:vertAlign w:val="superscript"/>
          <w:lang w:val="en-US"/>
        </w:rPr>
        <w:t>41</w:t>
      </w:r>
      <w:r w:rsidRPr="001C5BBF">
        <w:rPr>
          <w:rFonts w:ascii="Times New Roman" w:eastAsia="Yu Mincho" w:hAnsi="Times New Roman" w:cs="Times New Roman"/>
          <w:sz w:val="24"/>
          <w:szCs w:val="24"/>
          <w:lang w:val="en-US"/>
        </w:rPr>
        <w:fldChar w:fldCharType="end"/>
      </w:r>
      <w:r w:rsidRPr="001C5BBF">
        <w:rPr>
          <w:rFonts w:ascii="Times New Roman" w:eastAsia="Yu Mincho" w:hAnsi="Times New Roman" w:cs="Times New Roman"/>
          <w:sz w:val="24"/>
          <w:szCs w:val="24"/>
          <w:lang w:val="en-US"/>
        </w:rPr>
        <w:t xml:space="preserve">. Since the calculated gradients </w:t>
      </w:r>
      <w:r w:rsidR="002B5E7C" w:rsidRPr="001C5BBF">
        <w:rPr>
          <w:rFonts w:ascii="Times New Roman" w:eastAsia="Yu Mincho" w:hAnsi="Times New Roman" w:cs="Times New Roman"/>
          <w:sz w:val="24"/>
          <w:szCs w:val="24"/>
          <w:lang w:val="en-US"/>
        </w:rPr>
        <w:t>we</w:t>
      </w:r>
      <w:r w:rsidRPr="001C5BBF">
        <w:rPr>
          <w:rFonts w:ascii="Times New Roman" w:eastAsia="Yu Mincho" w:hAnsi="Times New Roman" w:cs="Times New Roman"/>
          <w:sz w:val="24"/>
          <w:szCs w:val="24"/>
          <w:lang w:val="en-US"/>
        </w:rPr>
        <w:t xml:space="preserve">re nonlinear, the linearized fitting  </w:t>
      </w:r>
      <m:oMath>
        <m:sSub>
          <m:sSubPr>
            <m:ctrlPr>
              <w:rPr>
                <w:rFonts w:ascii="Cambria Math" w:eastAsia="Yu Mincho" w:hAnsi="Cambria Math" w:cs="Times New Roman"/>
                <w:i/>
                <w:sz w:val="24"/>
                <w:szCs w:val="24"/>
                <w:lang w:val="en-US"/>
              </w:rPr>
            </m:ctrlPr>
          </m:sSubPr>
          <m:e>
            <m:acc>
              <m:accPr>
                <m:chr m:val="̇"/>
                <m:ctrlPr>
                  <w:rPr>
                    <w:rFonts w:ascii="Cambria Math" w:eastAsia="Yu Mincho" w:hAnsi="Cambria Math" w:cs="Times New Roman"/>
                    <w:i/>
                    <w:sz w:val="24"/>
                    <w:szCs w:val="24"/>
                    <w:lang w:val="en-US"/>
                  </w:rPr>
                </m:ctrlPr>
              </m:accPr>
              <m:e>
                <m:r>
                  <w:rPr>
                    <w:rFonts w:ascii="Cambria Math" w:eastAsia="Yu Mincho" w:hAnsi="Cambria Math" w:cs="Times New Roman"/>
                    <w:sz w:val="24"/>
                    <w:szCs w:val="24"/>
                    <w:lang w:val="en-US"/>
                  </w:rPr>
                  <m:t>m</m:t>
                </m:r>
              </m:e>
            </m:acc>
          </m:e>
          <m:sub>
            <m:r>
              <w:rPr>
                <w:rFonts w:ascii="Cambria Math" w:eastAsia="Yu Mincho" w:hAnsi="Cambria Math" w:cs="Times New Roman"/>
                <w:sz w:val="24"/>
                <w:szCs w:val="24"/>
                <w:lang w:val="en-US"/>
              </w:rPr>
              <m:t>o</m:t>
            </m:r>
          </m:sub>
        </m:sSub>
        <m:r>
          <w:rPr>
            <w:rFonts w:ascii="Cambria Math" w:eastAsia="Yu Mincho" w:hAnsi="Cambria Math" w:cs="Times New Roman"/>
            <w:sz w:val="24"/>
            <w:szCs w:val="24"/>
            <w:lang w:val="en-US"/>
          </w:rPr>
          <m:t>=p</m:t>
        </m:r>
        <m:d>
          <m:dPr>
            <m:ctrlPr>
              <w:rPr>
                <w:rFonts w:ascii="Cambria Math" w:eastAsia="Yu Mincho" w:hAnsi="Cambria Math" w:cs="Times New Roman"/>
                <w:i/>
                <w:sz w:val="24"/>
                <w:szCs w:val="24"/>
                <w:lang w:val="en-US"/>
              </w:rPr>
            </m:ctrlPr>
          </m:dPr>
          <m:e>
            <m:r>
              <w:rPr>
                <w:rFonts w:ascii="Cambria Math" w:eastAsia="Yu Mincho" w:hAnsi="Cambria Math" w:cs="Times New Roman"/>
                <w:sz w:val="24"/>
                <w:szCs w:val="24"/>
                <w:lang w:val="en-US"/>
              </w:rPr>
              <m:t>Sin(t-π)</m:t>
            </m:r>
          </m:e>
        </m:d>
        <m:r>
          <w:rPr>
            <w:rFonts w:ascii="Cambria Math" w:eastAsia="Yu Mincho" w:hAnsi="Cambria Math" w:cs="Times New Roman"/>
            <w:sz w:val="24"/>
            <w:szCs w:val="24"/>
            <w:lang w:val="en-US"/>
          </w:rPr>
          <m:t>+q</m:t>
        </m:r>
        <m:sSup>
          <m:sSupPr>
            <m:ctrlPr>
              <w:rPr>
                <w:rFonts w:ascii="Cambria Math" w:eastAsia="Yu Mincho" w:hAnsi="Cambria Math" w:cs="Times New Roman"/>
                <w:i/>
                <w:sz w:val="24"/>
                <w:szCs w:val="24"/>
                <w:lang w:val="en-US"/>
              </w:rPr>
            </m:ctrlPr>
          </m:sSupPr>
          <m:e>
            <m:d>
              <m:dPr>
                <m:ctrlPr>
                  <w:rPr>
                    <w:rFonts w:ascii="Cambria Math" w:eastAsia="Yu Mincho" w:hAnsi="Cambria Math" w:cs="Times New Roman"/>
                    <w:i/>
                    <w:sz w:val="24"/>
                    <w:szCs w:val="24"/>
                    <w:lang w:val="en-US"/>
                  </w:rPr>
                </m:ctrlPr>
              </m:dPr>
              <m:e>
                <m:r>
                  <w:rPr>
                    <w:rFonts w:ascii="Cambria Math" w:eastAsia="Yu Mincho" w:hAnsi="Cambria Math" w:cs="Times New Roman"/>
                    <w:sz w:val="24"/>
                    <w:szCs w:val="24"/>
                    <w:lang w:val="en-US"/>
                  </w:rPr>
                  <m:t>t-10</m:t>
                </m:r>
              </m:e>
            </m:d>
          </m:e>
          <m:sup>
            <m:r>
              <w:rPr>
                <w:rFonts w:ascii="Cambria Math" w:eastAsia="Yu Mincho" w:hAnsi="Cambria Math" w:cs="Times New Roman"/>
                <w:sz w:val="24"/>
                <w:szCs w:val="24"/>
                <w:lang w:val="en-US"/>
              </w:rPr>
              <m:t>2</m:t>
            </m:r>
          </m:sup>
        </m:sSup>
        <m:r>
          <w:rPr>
            <w:rFonts w:ascii="Cambria Math" w:eastAsia="Yu Mincho" w:hAnsi="Cambria Math" w:cs="Times New Roman"/>
            <w:sz w:val="24"/>
            <w:szCs w:val="24"/>
            <w:lang w:val="en-US"/>
          </w:rPr>
          <m:t>+0.95r</m:t>
        </m:r>
      </m:oMath>
      <w:r w:rsidRPr="001C5BBF">
        <w:rPr>
          <w:rFonts w:ascii="Times New Roman" w:eastAsia="Yu Mincho" w:hAnsi="Times New Roman" w:cs="Times New Roman"/>
          <w:sz w:val="24"/>
          <w:szCs w:val="24"/>
          <w:lang w:val="en-US"/>
        </w:rPr>
        <w:t xml:space="preserve"> </w:t>
      </w:r>
      <w:r w:rsidR="002B5E7C" w:rsidRPr="001C5BBF">
        <w:rPr>
          <w:rFonts w:ascii="Times New Roman" w:eastAsia="Yu Mincho" w:hAnsi="Times New Roman" w:cs="Times New Roman"/>
          <w:sz w:val="24"/>
          <w:szCs w:val="24"/>
          <w:lang w:val="en-US"/>
        </w:rPr>
        <w:t>wa</w:t>
      </w:r>
      <w:r w:rsidRPr="001C5BBF">
        <w:rPr>
          <w:rFonts w:ascii="Times New Roman" w:eastAsia="Yu Mincho" w:hAnsi="Times New Roman" w:cs="Times New Roman"/>
          <w:sz w:val="24"/>
          <w:szCs w:val="24"/>
          <w:lang w:val="en-US"/>
        </w:rPr>
        <w:t xml:space="preserve">s used to determine </w:t>
      </w:r>
      <m:oMath>
        <m:sSub>
          <m:sSubPr>
            <m:ctrlPr>
              <w:rPr>
                <w:rFonts w:ascii="Cambria Math" w:eastAsia="Yu Mincho" w:hAnsi="Cambria Math" w:cs="Times New Roman"/>
                <w:i/>
                <w:sz w:val="24"/>
                <w:szCs w:val="24"/>
                <w:lang w:val="en-US"/>
              </w:rPr>
            </m:ctrlPr>
          </m:sSubPr>
          <m:e>
            <m:acc>
              <m:accPr>
                <m:chr m:val="̇"/>
                <m:ctrlPr>
                  <w:rPr>
                    <w:rFonts w:ascii="Cambria Math" w:eastAsia="Yu Mincho" w:hAnsi="Cambria Math" w:cs="Times New Roman"/>
                    <w:i/>
                    <w:sz w:val="24"/>
                    <w:szCs w:val="24"/>
                    <w:lang w:val="en-US"/>
                  </w:rPr>
                </m:ctrlPr>
              </m:accPr>
              <m:e>
                <m:r>
                  <w:rPr>
                    <w:rFonts w:ascii="Cambria Math" w:eastAsia="Yu Mincho" w:hAnsi="Cambria Math" w:cs="Times New Roman"/>
                    <w:sz w:val="24"/>
                    <w:szCs w:val="24"/>
                    <w:lang w:val="en-US"/>
                  </w:rPr>
                  <m:t>m</m:t>
                </m:r>
              </m:e>
            </m:acc>
          </m:e>
          <m:sub>
            <m:r>
              <w:rPr>
                <w:rFonts w:ascii="Cambria Math" w:eastAsia="Yu Mincho" w:hAnsi="Cambria Math" w:cs="Times New Roman"/>
                <w:sz w:val="24"/>
                <w:szCs w:val="24"/>
                <w:lang w:val="en-US"/>
              </w:rPr>
              <m:t>o</m:t>
            </m:r>
          </m:sub>
        </m:sSub>
      </m:oMath>
      <w:r w:rsidRPr="001C5BBF">
        <w:rPr>
          <w:rFonts w:ascii="Times New Roman" w:eastAsia="Yu Mincho" w:hAnsi="Times New Roman" w:cs="Times New Roman"/>
          <w:sz w:val="24"/>
          <w:szCs w:val="24"/>
          <w:lang w:val="en-US"/>
        </w:rPr>
        <w:t xml:space="preserve"> from experiments. Here</w:t>
      </w:r>
      <w:r w:rsidR="002B5E7C" w:rsidRPr="001C5BBF">
        <w:rPr>
          <w:rFonts w:ascii="Times New Roman" w:eastAsia="Yu Mincho" w:hAnsi="Times New Roman" w:cs="Times New Roman"/>
          <w:sz w:val="24"/>
          <w:szCs w:val="24"/>
          <w:lang w:val="en-US"/>
        </w:rPr>
        <w:t>,</w:t>
      </w:r>
      <w:r w:rsidRPr="001C5BBF">
        <w:rPr>
          <w:rFonts w:ascii="Times New Roman" w:eastAsia="Yu Mincho" w:hAnsi="Times New Roman" w:cs="Times New Roman"/>
          <w:sz w:val="24"/>
          <w:szCs w:val="24"/>
          <w:lang w:val="en-US"/>
        </w:rPr>
        <w:t xml:space="preserve"> </w:t>
      </w:r>
      <w:r w:rsidRPr="001C5BBF">
        <w:rPr>
          <w:rFonts w:ascii="Times New Roman" w:eastAsia="Yu Mincho" w:hAnsi="Times New Roman" w:cs="Times New Roman"/>
          <w:i/>
          <w:iCs/>
          <w:sz w:val="24"/>
          <w:szCs w:val="24"/>
          <w:lang w:val="en-US"/>
        </w:rPr>
        <w:t>t</w:t>
      </w:r>
      <w:r w:rsidRPr="001C5BBF">
        <w:rPr>
          <w:rFonts w:ascii="Times New Roman" w:eastAsia="Yu Mincho" w:hAnsi="Times New Roman" w:cs="Times New Roman"/>
          <w:sz w:val="24"/>
          <w:szCs w:val="24"/>
          <w:lang w:val="en-US"/>
        </w:rPr>
        <w:t xml:space="preserve"> is</w:t>
      </w:r>
      <w:r w:rsidR="002B5E7C" w:rsidRPr="001C5BBF">
        <w:rPr>
          <w:rFonts w:ascii="Times New Roman" w:eastAsia="Yu Mincho" w:hAnsi="Times New Roman" w:cs="Times New Roman"/>
          <w:sz w:val="24"/>
          <w:szCs w:val="24"/>
          <w:lang w:val="en-US"/>
        </w:rPr>
        <w:t xml:space="preserve"> the</w:t>
      </w:r>
      <w:r w:rsidRPr="001C5BBF">
        <w:rPr>
          <w:rFonts w:ascii="Times New Roman" w:eastAsia="Yu Mincho" w:hAnsi="Times New Roman" w:cs="Times New Roman"/>
          <w:sz w:val="24"/>
          <w:szCs w:val="24"/>
          <w:lang w:val="en-US"/>
        </w:rPr>
        <w:t xml:space="preserve"> time</w:t>
      </w:r>
      <w:r w:rsidR="002B5E7C" w:rsidRPr="001C5BBF">
        <w:rPr>
          <w:rFonts w:ascii="Times New Roman" w:eastAsia="Yu Mincho" w:hAnsi="Times New Roman" w:cs="Times New Roman"/>
          <w:sz w:val="24"/>
          <w:szCs w:val="24"/>
          <w:lang w:val="en-US"/>
        </w:rPr>
        <w:t>,</w:t>
      </w:r>
      <w:r w:rsidRPr="001C5BBF">
        <w:rPr>
          <w:rFonts w:ascii="Times New Roman" w:eastAsia="Yu Mincho" w:hAnsi="Times New Roman" w:cs="Times New Roman"/>
          <w:sz w:val="24"/>
          <w:szCs w:val="24"/>
          <w:lang w:val="en-US"/>
        </w:rPr>
        <w:t xml:space="preserve"> and </w:t>
      </w:r>
      <w:r w:rsidRPr="001C5BBF">
        <w:rPr>
          <w:rFonts w:ascii="Times New Roman" w:eastAsia="Yu Mincho" w:hAnsi="Times New Roman" w:cs="Times New Roman"/>
          <w:i/>
          <w:iCs/>
          <w:sz w:val="24"/>
          <w:szCs w:val="24"/>
          <w:lang w:val="en-US"/>
        </w:rPr>
        <w:t>p</w:t>
      </w:r>
      <w:r w:rsidRPr="001C5BBF">
        <w:rPr>
          <w:rFonts w:ascii="Times New Roman" w:eastAsia="Yu Mincho" w:hAnsi="Times New Roman" w:cs="Times New Roman"/>
          <w:sz w:val="24"/>
          <w:szCs w:val="24"/>
          <w:lang w:val="en-US"/>
        </w:rPr>
        <w:t xml:space="preserve">, </w:t>
      </w:r>
      <w:r w:rsidRPr="001C5BBF">
        <w:rPr>
          <w:rFonts w:ascii="Times New Roman" w:eastAsia="Yu Mincho" w:hAnsi="Times New Roman" w:cs="Times New Roman"/>
          <w:i/>
          <w:iCs/>
          <w:sz w:val="24"/>
          <w:szCs w:val="24"/>
          <w:lang w:val="en-US"/>
        </w:rPr>
        <w:t>q</w:t>
      </w:r>
      <w:r w:rsidR="002B5E7C" w:rsidRPr="001C5BBF">
        <w:rPr>
          <w:rFonts w:ascii="Times New Roman" w:eastAsia="Yu Mincho" w:hAnsi="Times New Roman" w:cs="Times New Roman"/>
          <w:sz w:val="24"/>
          <w:szCs w:val="24"/>
          <w:lang w:val="en-US"/>
        </w:rPr>
        <w:t>,</w:t>
      </w:r>
      <w:r w:rsidRPr="001C5BBF">
        <w:rPr>
          <w:rFonts w:ascii="Times New Roman" w:eastAsia="Yu Mincho" w:hAnsi="Times New Roman" w:cs="Times New Roman"/>
          <w:sz w:val="24"/>
          <w:szCs w:val="24"/>
          <w:lang w:val="en-US"/>
        </w:rPr>
        <w:t xml:space="preserve"> and </w:t>
      </w:r>
      <w:r w:rsidRPr="001C5BBF">
        <w:rPr>
          <w:rFonts w:ascii="Times New Roman" w:eastAsia="Yu Mincho" w:hAnsi="Times New Roman" w:cs="Times New Roman"/>
          <w:i/>
          <w:iCs/>
          <w:sz w:val="24"/>
          <w:szCs w:val="24"/>
          <w:lang w:val="en-US"/>
        </w:rPr>
        <w:t xml:space="preserve">r </w:t>
      </w:r>
      <w:r w:rsidRPr="001C5BBF">
        <w:rPr>
          <w:rFonts w:ascii="Times New Roman" w:eastAsia="Yu Mincho" w:hAnsi="Times New Roman" w:cs="Times New Roman"/>
          <w:sz w:val="24"/>
          <w:szCs w:val="24"/>
          <w:lang w:val="en-US"/>
        </w:rPr>
        <w:t xml:space="preserve">are coefficients determined </w:t>
      </w:r>
      <w:r w:rsidR="002B5E7C" w:rsidRPr="001C5BBF">
        <w:rPr>
          <w:rFonts w:ascii="Times New Roman" w:eastAsia="Yu Mincho" w:hAnsi="Times New Roman" w:cs="Times New Roman"/>
          <w:sz w:val="24"/>
          <w:szCs w:val="24"/>
          <w:lang w:val="en-US"/>
        </w:rPr>
        <w:t>by</w:t>
      </w:r>
      <w:r w:rsidRPr="001C5BBF">
        <w:rPr>
          <w:rFonts w:ascii="Times New Roman" w:eastAsia="Yu Mincho" w:hAnsi="Times New Roman" w:cs="Times New Roman"/>
          <w:sz w:val="24"/>
          <w:szCs w:val="24"/>
          <w:lang w:val="en-US"/>
        </w:rPr>
        <w:t xml:space="preserve"> </w:t>
      </w:r>
      <w:r w:rsidR="002B5E7C" w:rsidRPr="001C5BBF">
        <w:rPr>
          <w:rFonts w:ascii="Times New Roman" w:eastAsia="Yu Mincho" w:hAnsi="Times New Roman" w:cs="Times New Roman"/>
          <w:sz w:val="24"/>
          <w:szCs w:val="24"/>
          <w:lang w:val="en-US"/>
        </w:rPr>
        <w:t>curve-</w:t>
      </w:r>
      <w:r w:rsidRPr="001C5BBF">
        <w:rPr>
          <w:rFonts w:ascii="Times New Roman" w:eastAsia="Yu Mincho" w:hAnsi="Times New Roman" w:cs="Times New Roman"/>
          <w:sz w:val="24"/>
          <w:szCs w:val="24"/>
          <w:lang w:val="en-US"/>
        </w:rPr>
        <w:t xml:space="preserve">fitting </w:t>
      </w:r>
      <w:r w:rsidR="002B5E7C" w:rsidRPr="001C5BBF">
        <w:rPr>
          <w:rFonts w:ascii="Times New Roman" w:eastAsia="Yu Mincho" w:hAnsi="Times New Roman" w:cs="Times New Roman"/>
          <w:sz w:val="24"/>
          <w:szCs w:val="24"/>
          <w:lang w:val="en-US"/>
        </w:rPr>
        <w:t xml:space="preserve">the </w:t>
      </w:r>
      <w:r w:rsidRPr="001C5BBF">
        <w:rPr>
          <w:rFonts w:ascii="Times New Roman" w:eastAsia="Yu Mincho" w:hAnsi="Times New Roman" w:cs="Times New Roman"/>
          <w:sz w:val="24"/>
          <w:szCs w:val="24"/>
          <w:lang w:val="en-US"/>
        </w:rPr>
        <w:t xml:space="preserve">experimental data. </w:t>
      </w:r>
      <w:r w:rsidR="000D2D3E" w:rsidRPr="001C5BBF">
        <w:rPr>
          <w:rFonts w:ascii="Times New Roman" w:hAnsi="Times New Roman" w:cs="Times New Roman"/>
          <w:sz w:val="24"/>
          <w:szCs w:val="24"/>
          <w:lang w:val="en-US"/>
        </w:rPr>
        <w:t xml:space="preserve">A comparison of the experimentally and theoretically obtained </w:t>
      </w:r>
      <m:oMath>
        <m:sSub>
          <m:sSubPr>
            <m:ctrlPr>
              <w:rPr>
                <w:rFonts w:ascii="Cambria Math" w:hAnsi="Cambria Math" w:cs="Times New Roman"/>
                <w:i/>
                <w:sz w:val="24"/>
                <w:szCs w:val="24"/>
                <w:lang w:val="en-US"/>
              </w:rPr>
            </m:ctrlPr>
          </m:sSubPr>
          <m:e>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m</m:t>
                </m:r>
              </m:e>
            </m:acc>
          </m:e>
          <m:sub>
            <m:r>
              <w:rPr>
                <w:rFonts w:ascii="Cambria Math" w:hAnsi="Cambria Math" w:cs="Times New Roman"/>
                <w:sz w:val="24"/>
                <w:szCs w:val="24"/>
                <w:lang w:val="en-US"/>
              </w:rPr>
              <m:t>o</m:t>
            </m:r>
          </m:sub>
        </m:sSub>
      </m:oMath>
      <w:r w:rsidR="000D2D3E" w:rsidRPr="001C5BBF">
        <w:rPr>
          <w:rFonts w:ascii="Times New Roman" w:hAnsi="Times New Roman" w:cs="Times New Roman"/>
          <w:sz w:val="24"/>
          <w:szCs w:val="24"/>
          <w:lang w:val="en-US"/>
        </w:rPr>
        <w:t xml:space="preserve"> values is shown in Fig. </w:t>
      </w:r>
      <w:r w:rsidR="005D7F10" w:rsidRPr="001C5BBF">
        <w:rPr>
          <w:rFonts w:ascii="Times New Roman" w:hAnsi="Times New Roman" w:cs="Times New Roman"/>
          <w:sz w:val="24"/>
          <w:szCs w:val="24"/>
          <w:lang w:val="en-US"/>
        </w:rPr>
        <w:t>11</w:t>
      </w:r>
      <w:r w:rsidR="000D2D3E" w:rsidRPr="001C5BBF">
        <w:rPr>
          <w:rFonts w:ascii="Times New Roman" w:hAnsi="Times New Roman" w:cs="Times New Roman"/>
          <w:sz w:val="24"/>
          <w:szCs w:val="24"/>
          <w:lang w:val="en-US"/>
        </w:rPr>
        <w:t>. Since Eq. (1) was proposed for an isolated droplet’s evaporation</w:t>
      </w:r>
      <w:r w:rsidR="002B5E7C" w:rsidRPr="001C5BBF">
        <w:rPr>
          <w:rFonts w:ascii="Times New Roman" w:hAnsi="Times New Roman" w:cs="Times New Roman"/>
          <w:sz w:val="24"/>
          <w:szCs w:val="24"/>
          <w:lang w:val="en-US"/>
        </w:rPr>
        <w:t>,</w:t>
      </w:r>
      <w:r w:rsidR="000D2D3E" w:rsidRPr="001C5BBF">
        <w:rPr>
          <w:rFonts w:ascii="Times New Roman" w:hAnsi="Times New Roman" w:cs="Times New Roman"/>
          <w:sz w:val="24"/>
          <w:szCs w:val="24"/>
          <w:vertAlign w:val="superscript"/>
          <w:lang w:val="en-US"/>
        </w:rPr>
        <w:t>14</w:t>
      </w:r>
      <w:r w:rsidR="000D2D3E" w:rsidRPr="001C5BBF">
        <w:rPr>
          <w:rFonts w:ascii="Times New Roman" w:hAnsi="Times New Roman" w:cs="Times New Roman"/>
          <w:sz w:val="24"/>
          <w:szCs w:val="24"/>
          <w:lang w:val="en-US"/>
        </w:rPr>
        <w:t xml:space="preserve"> it overpredicted evaporation rates on hydrophilic and hydrophobic surfaces. As shown in Fig. </w:t>
      </w:r>
      <w:r w:rsidR="005D7F10" w:rsidRPr="001C5BBF">
        <w:rPr>
          <w:rFonts w:ascii="Times New Roman" w:hAnsi="Times New Roman" w:cs="Times New Roman"/>
          <w:sz w:val="24"/>
          <w:szCs w:val="24"/>
          <w:lang w:val="en-US"/>
        </w:rPr>
        <w:t>11</w:t>
      </w:r>
      <w:r w:rsidR="000D2D3E" w:rsidRPr="001C5BBF">
        <w:rPr>
          <w:rFonts w:ascii="Times New Roman" w:hAnsi="Times New Roman" w:cs="Times New Roman"/>
          <w:sz w:val="24"/>
          <w:szCs w:val="24"/>
          <w:lang w:val="en-US"/>
        </w:rPr>
        <w:t>, Eq. (1) deviated significantly from the experimental results at the beginning of evaporation.</w:t>
      </w:r>
      <w:r w:rsidR="003331E5" w:rsidRPr="001C5BBF">
        <w:rPr>
          <w:rFonts w:ascii="Times New Roman" w:eastAsia="DengXian" w:hAnsi="Times New Roman" w:cs="Times New Roman"/>
          <w:iCs/>
          <w:sz w:val="24"/>
          <w:szCs w:val="24"/>
          <w:shd w:val="clear" w:color="auto" w:fill="FFFFFF"/>
          <w:lang w:val="en-US" w:eastAsia="zh-CN"/>
        </w:rPr>
        <w:t xml:space="preserve"> </w:t>
      </w:r>
      <w:r w:rsidR="004759B1" w:rsidRPr="001C5BBF">
        <w:rPr>
          <w:rFonts w:ascii="Times New Roman" w:eastAsia="DengXian" w:hAnsi="Times New Roman" w:cs="Times New Roman"/>
          <w:iCs/>
          <w:sz w:val="24"/>
          <w:szCs w:val="24"/>
          <w:shd w:val="clear" w:color="auto" w:fill="FFFFFF"/>
          <w:lang w:val="en-US" w:eastAsia="zh-CN"/>
        </w:rPr>
        <w:t>W</w:t>
      </w:r>
      <w:r w:rsidR="000603B3" w:rsidRPr="001C5BBF">
        <w:rPr>
          <w:rFonts w:ascii="Times New Roman" w:eastAsia="DengXian" w:hAnsi="Times New Roman" w:cs="Times New Roman"/>
          <w:iCs/>
          <w:sz w:val="24"/>
          <w:szCs w:val="24"/>
          <w:shd w:val="clear" w:color="auto" w:fill="FFFFFF"/>
          <w:lang w:val="en-US" w:eastAsia="zh-CN"/>
        </w:rPr>
        <w:t xml:space="preserve">hen </w:t>
      </w:r>
      <w:r w:rsidR="000603B3" w:rsidRPr="001C5BBF">
        <w:rPr>
          <w:rFonts w:ascii="Times New Roman" w:eastAsia="DengXian" w:hAnsi="Times New Roman" w:cs="Times New Roman"/>
          <w:i/>
          <w:iCs/>
          <w:sz w:val="24"/>
          <w:szCs w:val="24"/>
          <w:shd w:val="clear" w:color="auto" w:fill="FFFFFF"/>
          <w:lang w:val="en-US" w:eastAsia="zh-CN"/>
        </w:rPr>
        <w:t>f(θ)</w:t>
      </w:r>
      <w:r w:rsidR="000603B3" w:rsidRPr="001C5BBF">
        <w:rPr>
          <w:rFonts w:ascii="Times New Roman" w:eastAsia="DengXian" w:hAnsi="Times New Roman" w:cs="Times New Roman"/>
          <w:iCs/>
          <w:sz w:val="24"/>
          <w:szCs w:val="24"/>
          <w:shd w:val="clear" w:color="auto" w:fill="FFFFFF"/>
          <w:lang w:val="en-US" w:eastAsia="zh-CN"/>
        </w:rPr>
        <w:t xml:space="preserve"> approaches 1 and </w:t>
      </w:r>
      <m:oMath>
        <m:sSub>
          <m:sSubPr>
            <m:ctrlPr>
              <w:rPr>
                <w:rFonts w:ascii="Cambria Math" w:eastAsia="DengXian" w:hAnsi="Cambria Math" w:cs="Times New Roman"/>
                <w:i/>
                <w:iCs/>
                <w:sz w:val="24"/>
                <w:szCs w:val="24"/>
                <w:shd w:val="clear" w:color="auto" w:fill="FFFFFF"/>
                <w:lang w:val="en-US" w:eastAsia="zh-CN"/>
              </w:rPr>
            </m:ctrlPr>
          </m:sSubPr>
          <m:e>
            <m:r>
              <w:rPr>
                <w:rFonts w:ascii="Cambria Math" w:eastAsia="DengXian" w:hAnsi="Cambria Math" w:cs="Times New Roman"/>
                <w:sz w:val="24"/>
                <w:szCs w:val="24"/>
                <w:shd w:val="clear" w:color="auto" w:fill="FFFFFF"/>
                <w:lang w:val="en-US" w:eastAsia="zh-CN"/>
              </w:rPr>
              <m:t>d</m:t>
            </m:r>
          </m:e>
          <m:sub>
            <m:r>
              <w:rPr>
                <w:rFonts w:ascii="Cambria Math" w:eastAsia="DengXian" w:hAnsi="Cambria Math" w:cs="Times New Roman"/>
                <w:sz w:val="24"/>
                <w:szCs w:val="24"/>
                <w:shd w:val="clear" w:color="auto" w:fill="FFFFFF"/>
                <w:lang w:val="en-US" w:eastAsia="zh-CN"/>
              </w:rPr>
              <m:t>s</m:t>
            </m:r>
          </m:sub>
        </m:sSub>
        <m:r>
          <w:rPr>
            <w:rFonts w:ascii="Cambria Math" w:eastAsia="DengXian" w:hAnsi="Cambria Math" w:cs="Times New Roman"/>
            <w:sz w:val="24"/>
            <w:szCs w:val="24"/>
            <w:shd w:val="clear" w:color="auto" w:fill="FFFFFF"/>
            <w:lang w:val="en-US" w:eastAsia="zh-CN"/>
          </w:rPr>
          <m:t>/</m:t>
        </m:r>
        <m:sSub>
          <m:sSubPr>
            <m:ctrlPr>
              <w:rPr>
                <w:rFonts w:ascii="Cambria Math" w:eastAsia="DengXian" w:hAnsi="Cambria Math" w:cs="Times New Roman"/>
                <w:i/>
                <w:iCs/>
                <w:sz w:val="24"/>
                <w:szCs w:val="24"/>
                <w:shd w:val="clear" w:color="auto" w:fill="FFFFFF"/>
                <w:lang w:val="en-US" w:eastAsia="zh-CN"/>
              </w:rPr>
            </m:ctrlPr>
          </m:sSubPr>
          <m:e>
            <m:r>
              <w:rPr>
                <w:rFonts w:ascii="Cambria Math" w:eastAsia="DengXian" w:hAnsi="Cambria Math" w:cs="Times New Roman"/>
                <w:sz w:val="24"/>
                <w:szCs w:val="24"/>
                <w:shd w:val="clear" w:color="auto" w:fill="FFFFFF"/>
                <w:lang w:val="en-US" w:eastAsia="zh-CN"/>
              </w:rPr>
              <m:t>R</m:t>
            </m:r>
          </m:e>
          <m:sub>
            <m:r>
              <w:rPr>
                <w:rFonts w:ascii="Cambria Math" w:eastAsia="DengXian" w:hAnsi="Cambria Math" w:cs="Times New Roman"/>
                <w:sz w:val="24"/>
                <w:szCs w:val="24"/>
                <w:shd w:val="clear" w:color="auto" w:fill="FFFFFF"/>
                <w:lang w:val="en-US" w:eastAsia="zh-CN"/>
              </w:rPr>
              <m:t>d</m:t>
            </m:r>
          </m:sub>
        </m:sSub>
      </m:oMath>
      <w:r w:rsidR="000603B3" w:rsidRPr="001C5BBF">
        <w:rPr>
          <w:rFonts w:ascii="Times New Roman" w:eastAsia="DengXian" w:hAnsi="Times New Roman" w:cs="Times New Roman"/>
          <w:iCs/>
          <w:sz w:val="24"/>
          <w:szCs w:val="24"/>
          <w:shd w:val="clear" w:color="auto" w:fill="FFFFFF"/>
          <w:lang w:val="en-US" w:eastAsia="zh-CN"/>
        </w:rPr>
        <w:t xml:space="preserve"> increase</w:t>
      </w:r>
      <w:r w:rsidR="004759B1" w:rsidRPr="001C5BBF">
        <w:rPr>
          <w:rFonts w:ascii="Times New Roman" w:eastAsia="DengXian" w:hAnsi="Times New Roman" w:cs="Times New Roman"/>
          <w:iCs/>
          <w:sz w:val="24"/>
          <w:szCs w:val="24"/>
          <w:shd w:val="clear" w:color="auto" w:fill="FFFFFF"/>
          <w:lang w:val="en-US" w:eastAsia="zh-CN"/>
        </w:rPr>
        <w:t>d</w:t>
      </w:r>
      <w:r w:rsidR="000603B3" w:rsidRPr="001C5BBF">
        <w:rPr>
          <w:rFonts w:ascii="Times New Roman" w:eastAsia="DengXian" w:hAnsi="Times New Roman" w:cs="Times New Roman"/>
          <w:iCs/>
          <w:sz w:val="24"/>
          <w:szCs w:val="24"/>
          <w:shd w:val="clear" w:color="auto" w:fill="FFFFFF"/>
          <w:lang w:val="en-US" w:eastAsia="zh-CN"/>
        </w:rPr>
        <w:t xml:space="preserve"> </w:t>
      </w:r>
      <w:r w:rsidR="004759B1" w:rsidRPr="001C5BBF">
        <w:rPr>
          <w:rFonts w:ascii="Times New Roman" w:eastAsia="DengXian" w:hAnsi="Times New Roman" w:cs="Times New Roman"/>
          <w:iCs/>
          <w:sz w:val="24"/>
          <w:szCs w:val="24"/>
          <w:shd w:val="clear" w:color="auto" w:fill="FFFFFF"/>
          <w:lang w:val="en-US" w:eastAsia="zh-CN"/>
        </w:rPr>
        <w:t>beyond</w:t>
      </w:r>
      <w:r w:rsidR="000603B3" w:rsidRPr="001C5BBF">
        <w:rPr>
          <w:rFonts w:ascii="Times New Roman" w:eastAsia="DengXian" w:hAnsi="Times New Roman" w:cs="Times New Roman"/>
          <w:iCs/>
          <w:sz w:val="24"/>
          <w:szCs w:val="24"/>
          <w:shd w:val="clear" w:color="auto" w:fill="FFFFFF"/>
          <w:lang w:val="en-US" w:eastAsia="zh-CN"/>
        </w:rPr>
        <w:t xml:space="preserve"> 10 at the end of evaporation (see Fig.10), the effect of the adjacent droplet on the evaporation of the reference droplet c</w:t>
      </w:r>
      <w:r w:rsidR="004759B1" w:rsidRPr="001C5BBF">
        <w:rPr>
          <w:rFonts w:ascii="Times New Roman" w:eastAsia="DengXian" w:hAnsi="Times New Roman" w:cs="Times New Roman"/>
          <w:iCs/>
          <w:sz w:val="24"/>
          <w:szCs w:val="24"/>
          <w:shd w:val="clear" w:color="auto" w:fill="FFFFFF"/>
          <w:lang w:val="en-US" w:eastAsia="zh-CN"/>
        </w:rPr>
        <w:t>ould</w:t>
      </w:r>
      <w:r w:rsidR="000603B3" w:rsidRPr="001C5BBF">
        <w:rPr>
          <w:rFonts w:ascii="Times New Roman" w:eastAsia="DengXian" w:hAnsi="Times New Roman" w:cs="Times New Roman"/>
          <w:iCs/>
          <w:sz w:val="24"/>
          <w:szCs w:val="24"/>
          <w:shd w:val="clear" w:color="auto" w:fill="FFFFFF"/>
          <w:lang w:val="en-US" w:eastAsia="zh-CN"/>
        </w:rPr>
        <w:t xml:space="preserve"> be ignored. Therefore,</w:t>
      </w:r>
      <w:r w:rsidR="000603B3" w:rsidRPr="001C5BBF">
        <w:rPr>
          <w:rFonts w:ascii="Times New Roman" w:eastAsia="DengXian" w:hAnsi="Times New Roman" w:cs="Times New Roman"/>
          <w:i/>
          <w:iCs/>
          <w:sz w:val="24"/>
          <w:szCs w:val="24"/>
          <w:shd w:val="clear" w:color="auto" w:fill="FFFFFF"/>
          <w:lang w:val="en-US" w:eastAsia="zh-CN"/>
        </w:rPr>
        <w:t xml:space="preserve"> </w:t>
      </w:r>
      <m:oMath>
        <m:sSub>
          <m:sSubPr>
            <m:ctrlPr>
              <w:rPr>
                <w:rFonts w:ascii="Cambria Math" w:eastAsia="DengXian" w:hAnsi="Cambria Math" w:cs="Times New Roman"/>
                <w:i/>
                <w:iCs/>
                <w:sz w:val="24"/>
                <w:szCs w:val="24"/>
                <w:shd w:val="clear" w:color="auto" w:fill="FFFFFF"/>
                <w:lang w:val="en-US" w:eastAsia="zh-CN"/>
              </w:rPr>
            </m:ctrlPr>
          </m:sSubPr>
          <m:e>
            <m:acc>
              <m:accPr>
                <m:chr m:val="̇"/>
                <m:ctrlPr>
                  <w:rPr>
                    <w:rFonts w:ascii="Cambria Math" w:eastAsia="DengXian" w:hAnsi="Cambria Math" w:cs="Times New Roman"/>
                    <w:i/>
                    <w:iCs/>
                    <w:sz w:val="24"/>
                    <w:szCs w:val="24"/>
                    <w:shd w:val="clear" w:color="auto" w:fill="FFFFFF"/>
                    <w:lang w:val="en-US" w:eastAsia="zh-CN"/>
                  </w:rPr>
                </m:ctrlPr>
              </m:accPr>
              <m:e>
                <m:r>
                  <w:rPr>
                    <w:rFonts w:ascii="Cambria Math" w:eastAsia="DengXian" w:hAnsi="Cambria Math" w:cs="Times New Roman"/>
                    <w:sz w:val="24"/>
                    <w:szCs w:val="24"/>
                    <w:shd w:val="clear" w:color="auto" w:fill="FFFFFF"/>
                    <w:lang w:val="en-US" w:eastAsia="zh-CN"/>
                  </w:rPr>
                  <m:t>m</m:t>
                </m:r>
              </m:e>
            </m:acc>
          </m:e>
          <m:sub>
            <m:r>
              <w:rPr>
                <w:rFonts w:ascii="Cambria Math" w:eastAsia="DengXian" w:hAnsi="Cambria Math" w:cs="Times New Roman"/>
                <w:sz w:val="24"/>
                <w:szCs w:val="24"/>
                <w:shd w:val="clear" w:color="auto" w:fill="FFFFFF"/>
                <w:lang w:val="en-US" w:eastAsia="zh-CN"/>
              </w:rPr>
              <m:t>0</m:t>
            </m:r>
          </m:sub>
        </m:sSub>
      </m:oMath>
      <w:r w:rsidR="000603B3" w:rsidRPr="001C5BBF">
        <w:rPr>
          <w:rFonts w:ascii="Times New Roman" w:eastAsia="DengXian" w:hAnsi="Times New Roman" w:cs="Times New Roman"/>
          <w:iCs/>
          <w:sz w:val="24"/>
          <w:szCs w:val="24"/>
          <w:shd w:val="clear" w:color="auto" w:fill="FFFFFF"/>
          <w:lang w:val="en-US" w:eastAsia="zh-CN"/>
        </w:rPr>
        <w:t xml:space="preserve"> predicted by Eq. (4) for the reference droplet agree</w:t>
      </w:r>
      <w:r w:rsidR="004759B1" w:rsidRPr="001C5BBF">
        <w:rPr>
          <w:rFonts w:ascii="Times New Roman" w:eastAsia="DengXian" w:hAnsi="Times New Roman" w:cs="Times New Roman"/>
          <w:iCs/>
          <w:sz w:val="24"/>
          <w:szCs w:val="24"/>
          <w:shd w:val="clear" w:color="auto" w:fill="FFFFFF"/>
          <w:lang w:val="en-US" w:eastAsia="zh-CN"/>
        </w:rPr>
        <w:t>d</w:t>
      </w:r>
      <w:r w:rsidR="000603B3" w:rsidRPr="001C5BBF">
        <w:rPr>
          <w:rFonts w:ascii="Times New Roman" w:eastAsia="DengXian" w:hAnsi="Times New Roman" w:cs="Times New Roman"/>
          <w:iCs/>
          <w:sz w:val="24"/>
          <w:szCs w:val="24"/>
          <w:shd w:val="clear" w:color="auto" w:fill="FFFFFF"/>
          <w:lang w:val="en-US" w:eastAsia="zh-CN"/>
        </w:rPr>
        <w:t xml:space="preserve"> with </w:t>
      </w:r>
      <m:oMath>
        <m:sSub>
          <m:sSubPr>
            <m:ctrlPr>
              <w:rPr>
                <w:rFonts w:ascii="Cambria Math" w:eastAsia="DengXian" w:hAnsi="Cambria Math" w:cs="Times New Roman"/>
                <w:i/>
                <w:iCs/>
                <w:sz w:val="24"/>
                <w:szCs w:val="24"/>
                <w:shd w:val="clear" w:color="auto" w:fill="FFFFFF"/>
                <w:lang w:val="en-US" w:eastAsia="zh-CN"/>
              </w:rPr>
            </m:ctrlPr>
          </m:sSubPr>
          <m:e>
            <m:acc>
              <m:accPr>
                <m:chr m:val="̇"/>
                <m:ctrlPr>
                  <w:rPr>
                    <w:rFonts w:ascii="Cambria Math" w:eastAsia="DengXian" w:hAnsi="Cambria Math" w:cs="Times New Roman"/>
                    <w:i/>
                    <w:iCs/>
                    <w:sz w:val="24"/>
                    <w:szCs w:val="24"/>
                    <w:shd w:val="clear" w:color="auto" w:fill="FFFFFF"/>
                    <w:lang w:val="en-US" w:eastAsia="zh-CN"/>
                  </w:rPr>
                </m:ctrlPr>
              </m:accPr>
              <m:e>
                <m:r>
                  <w:rPr>
                    <w:rFonts w:ascii="Cambria Math" w:eastAsia="DengXian" w:hAnsi="Cambria Math" w:cs="Times New Roman"/>
                    <w:sz w:val="24"/>
                    <w:szCs w:val="24"/>
                    <w:shd w:val="clear" w:color="auto" w:fill="FFFFFF"/>
                    <w:lang w:val="en-US" w:eastAsia="zh-CN"/>
                  </w:rPr>
                  <m:t>m</m:t>
                </m:r>
              </m:e>
            </m:acc>
          </m:e>
          <m:sub>
            <m:r>
              <w:rPr>
                <w:rFonts w:ascii="Cambria Math" w:eastAsia="DengXian" w:hAnsi="Cambria Math" w:cs="Times New Roman"/>
                <w:sz w:val="24"/>
                <w:szCs w:val="24"/>
                <w:shd w:val="clear" w:color="auto" w:fill="FFFFFF"/>
                <w:lang w:val="en-US" w:eastAsia="zh-CN"/>
              </w:rPr>
              <m:t>iso</m:t>
            </m:r>
          </m:sub>
        </m:sSub>
      </m:oMath>
      <w:r w:rsidR="000603B3" w:rsidRPr="001C5BBF">
        <w:rPr>
          <w:rFonts w:ascii="Times New Roman" w:eastAsia="DengXian" w:hAnsi="Times New Roman" w:cs="Times New Roman"/>
          <w:iCs/>
          <w:sz w:val="24"/>
          <w:szCs w:val="24"/>
          <w:shd w:val="clear" w:color="auto" w:fill="FFFFFF"/>
          <w:lang w:val="en-US" w:eastAsia="zh-CN"/>
        </w:rPr>
        <w:t xml:space="preserve"> predicted by Eq. (1) for the isolated droplet, as shown in Fig. 11. </w:t>
      </w:r>
      <w:r w:rsidR="000D2D3E" w:rsidRPr="001C5BBF">
        <w:rPr>
          <w:rFonts w:ascii="Times New Roman" w:hAnsi="Times New Roman" w:cs="Times New Roman"/>
          <w:sz w:val="24"/>
          <w:szCs w:val="24"/>
          <w:lang w:val="en-US"/>
        </w:rPr>
        <w:t xml:space="preserve">In Fig. </w:t>
      </w:r>
      <w:r w:rsidR="005D7F10" w:rsidRPr="001C5BBF">
        <w:rPr>
          <w:rFonts w:ascii="Times New Roman" w:hAnsi="Times New Roman" w:cs="Times New Roman"/>
          <w:sz w:val="24"/>
          <w:szCs w:val="24"/>
          <w:lang w:val="en-US"/>
        </w:rPr>
        <w:t>11</w:t>
      </w:r>
      <w:r w:rsidR="000D2D3E" w:rsidRPr="001C5BBF">
        <w:rPr>
          <w:rFonts w:ascii="Times New Roman" w:hAnsi="Times New Roman" w:cs="Times New Roman"/>
          <w:sz w:val="24"/>
          <w:szCs w:val="24"/>
          <w:lang w:val="en-US"/>
        </w:rPr>
        <w:t>(a), the present model</w:t>
      </w:r>
      <w:r w:rsidR="009357C6" w:rsidRPr="001C5BBF">
        <w:rPr>
          <w:rFonts w:ascii="Times New Roman" w:hAnsi="Times New Roman" w:cs="Times New Roman"/>
          <w:sz w:val="24"/>
          <w:szCs w:val="24"/>
          <w:lang w:val="en-US"/>
        </w:rPr>
        <w:t xml:space="preserve"> can be seen to</w:t>
      </w:r>
      <w:r w:rsidR="000D2D3E" w:rsidRPr="001C5BBF">
        <w:rPr>
          <w:rFonts w:ascii="Times New Roman" w:hAnsi="Times New Roman" w:cs="Times New Roman"/>
          <w:sz w:val="24"/>
          <w:szCs w:val="24"/>
          <w:lang w:val="en-US"/>
        </w:rPr>
        <w:t xml:space="preserve"> agre</w:t>
      </w:r>
      <w:r w:rsidR="009357C6" w:rsidRPr="001C5BBF">
        <w:rPr>
          <w:rFonts w:ascii="Times New Roman" w:hAnsi="Times New Roman" w:cs="Times New Roman"/>
          <w:sz w:val="24"/>
          <w:szCs w:val="24"/>
          <w:lang w:val="en-US"/>
        </w:rPr>
        <w:t>e</w:t>
      </w:r>
      <w:r w:rsidR="000D2D3E" w:rsidRPr="001C5BBF">
        <w:rPr>
          <w:rFonts w:ascii="Times New Roman" w:hAnsi="Times New Roman" w:cs="Times New Roman"/>
          <w:sz w:val="24"/>
          <w:szCs w:val="24"/>
          <w:lang w:val="en-US"/>
        </w:rPr>
        <w:t xml:space="preserve"> well with Wray </w:t>
      </w:r>
      <w:r w:rsidR="000D2D3E" w:rsidRPr="001C5BBF">
        <w:rPr>
          <w:rFonts w:ascii="Times New Roman" w:hAnsi="Times New Roman" w:cs="Times New Roman"/>
          <w:i/>
          <w:iCs/>
          <w:sz w:val="24"/>
          <w:szCs w:val="24"/>
          <w:lang w:val="en-US"/>
        </w:rPr>
        <w:t>et al.</w:t>
      </w:r>
      <w:r w:rsidR="000D2D3E" w:rsidRPr="001C5BBF">
        <w:rPr>
          <w:rFonts w:ascii="Times New Roman" w:hAnsi="Times New Roman" w:cs="Times New Roman"/>
          <w:iCs/>
          <w:sz w:val="24"/>
          <w:szCs w:val="24"/>
          <w:lang w:val="en-US"/>
        </w:rPr>
        <w:t>’s model</w:t>
      </w:r>
      <w:r w:rsidR="000D2D3E" w:rsidRPr="001C5BBF">
        <w:rPr>
          <w:rFonts w:ascii="Times New Roman" w:hAnsi="Times New Roman" w:cs="Times New Roman"/>
          <w:sz w:val="24"/>
          <w:szCs w:val="24"/>
          <w:lang w:val="en-US"/>
        </w:rPr>
        <w:fldChar w:fldCharType="begin" w:fldLock="1"/>
      </w:r>
      <w:r w:rsidR="000D2D3E"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0D2D3E" w:rsidRPr="001C5BBF">
        <w:rPr>
          <w:rFonts w:ascii="Times New Roman" w:hAnsi="Times New Roman" w:cs="Times New Roman"/>
          <w:sz w:val="24"/>
          <w:szCs w:val="24"/>
          <w:lang w:val="en-US"/>
        </w:rPr>
        <w:fldChar w:fldCharType="separate"/>
      </w:r>
      <w:r w:rsidR="000D2D3E" w:rsidRPr="001C5BBF">
        <w:rPr>
          <w:rFonts w:ascii="Times New Roman" w:hAnsi="Times New Roman" w:cs="Times New Roman"/>
          <w:noProof/>
          <w:sz w:val="24"/>
          <w:szCs w:val="24"/>
          <w:vertAlign w:val="superscript"/>
          <w:lang w:val="en-US"/>
        </w:rPr>
        <w:t>27</w:t>
      </w:r>
      <w:r w:rsidR="000D2D3E" w:rsidRPr="001C5BBF">
        <w:rPr>
          <w:rFonts w:ascii="Times New Roman" w:hAnsi="Times New Roman" w:cs="Times New Roman"/>
          <w:sz w:val="24"/>
          <w:szCs w:val="24"/>
          <w:lang w:val="en-US"/>
        </w:rPr>
        <w:fldChar w:fldCharType="end"/>
      </w:r>
      <w:r w:rsidR="000D2D3E" w:rsidRPr="001C5BBF">
        <w:rPr>
          <w:rFonts w:ascii="Times New Roman" w:hAnsi="Times New Roman" w:cs="Times New Roman"/>
          <w:sz w:val="24"/>
          <w:szCs w:val="24"/>
          <w:lang w:val="en-US"/>
        </w:rPr>
        <w:t xml:space="preserve"> and with the experimental results for the evaporation rate of the reference droplet on a hydrophilic surface. However, as shown in Fig. </w:t>
      </w:r>
      <w:r w:rsidR="005D7F10" w:rsidRPr="001C5BBF">
        <w:rPr>
          <w:rFonts w:ascii="Times New Roman" w:hAnsi="Times New Roman" w:cs="Times New Roman"/>
          <w:sz w:val="24"/>
          <w:szCs w:val="24"/>
          <w:lang w:val="en-US"/>
        </w:rPr>
        <w:t>11</w:t>
      </w:r>
      <w:r w:rsidR="000D2D3E" w:rsidRPr="001C5BBF">
        <w:rPr>
          <w:rFonts w:ascii="Times New Roman" w:hAnsi="Times New Roman" w:cs="Times New Roman"/>
          <w:sz w:val="24"/>
          <w:szCs w:val="24"/>
          <w:lang w:val="en-US"/>
        </w:rPr>
        <w:t>(b), for a hydrophobic surface, the present model d</w:t>
      </w:r>
      <w:r w:rsidR="00C42DFD" w:rsidRPr="001C5BBF">
        <w:rPr>
          <w:rFonts w:ascii="Times New Roman" w:hAnsi="Times New Roman" w:cs="Times New Roman"/>
          <w:sz w:val="24"/>
          <w:szCs w:val="24"/>
          <w:lang w:val="en-US"/>
        </w:rPr>
        <w:t>oes not agree</w:t>
      </w:r>
      <w:r w:rsidR="000D2D3E" w:rsidRPr="001C5BBF">
        <w:rPr>
          <w:rFonts w:ascii="Times New Roman" w:hAnsi="Times New Roman" w:cs="Times New Roman"/>
          <w:sz w:val="24"/>
          <w:szCs w:val="24"/>
          <w:lang w:val="en-US"/>
        </w:rPr>
        <w:t xml:space="preserve"> with Wray </w:t>
      </w:r>
      <w:r w:rsidR="000D2D3E" w:rsidRPr="001C5BBF">
        <w:rPr>
          <w:rFonts w:ascii="Times New Roman" w:hAnsi="Times New Roman" w:cs="Times New Roman"/>
          <w:i/>
          <w:iCs/>
          <w:sz w:val="24"/>
          <w:szCs w:val="24"/>
          <w:lang w:val="en-US"/>
        </w:rPr>
        <w:t>et al.</w:t>
      </w:r>
      <w:r w:rsidR="000D2D3E" w:rsidRPr="001C5BBF">
        <w:rPr>
          <w:rFonts w:ascii="Times New Roman" w:hAnsi="Times New Roman" w:cs="Times New Roman"/>
          <w:iCs/>
          <w:sz w:val="24"/>
          <w:szCs w:val="24"/>
          <w:lang w:val="en-US"/>
        </w:rPr>
        <w:t>’s model</w:t>
      </w:r>
      <w:r w:rsidR="00C42DFD" w:rsidRPr="001C5BBF">
        <w:rPr>
          <w:rFonts w:ascii="Times New Roman" w:hAnsi="Times New Roman" w:cs="Times New Roman"/>
          <w:iCs/>
          <w:sz w:val="24"/>
          <w:szCs w:val="24"/>
          <w:lang w:val="en-US"/>
        </w:rPr>
        <w:t>,</w:t>
      </w:r>
      <w:r w:rsidR="000D2D3E" w:rsidRPr="001C5BBF">
        <w:rPr>
          <w:rFonts w:ascii="Times New Roman" w:hAnsi="Times New Roman" w:cs="Times New Roman"/>
          <w:sz w:val="24"/>
          <w:szCs w:val="24"/>
          <w:lang w:val="en-US"/>
        </w:rPr>
        <w:fldChar w:fldCharType="begin" w:fldLock="1"/>
      </w:r>
      <w:r w:rsidR="000D2D3E" w:rsidRPr="001C5BBF">
        <w:rPr>
          <w:rFonts w:ascii="Times New Roman" w:hAnsi="Times New Roman" w:cs="Times New Roman"/>
          <w:sz w:val="24"/>
          <w:szCs w:val="24"/>
          <w:lang w:val="en-US"/>
        </w:rPr>
        <w:instrText>ADDIN CSL_CITATION {"citationItems":[{"id":"ITEM-1","itemData":{"DOI":"DOI: 10.1017/jfm.2019.919","ISSN":"0022-1120","abstract":"An asymptotic model is derived for the competitive diffusion-limited evaporation of multiple thin sessile droplets under the assumption that the droplets are well separated. Exact solutions of the model are obtained for a pair of and for a polygonal array of identical droplets, and the model is found to perform well even outside its formal range of validity, up to and including the limit of touching droplets. The shielding effect of droplets on each other is demonstrated, and the model is used to investigate the effect of this shielding on droplet evolutions and lifetimes, as well as on the coffee-ring effect. The theoretical predictions of the model are found to be in good agreement with recent experimental results for seven relatively closely spaced droplets, suggesting that the model could be a useful tool for studying a wide range of other droplet configurations.","author":[{"dropping-particle":"","family":"Wray","given":"Alexander W","non-dropping-particle":"","parse-names":false,"suffix":""},{"dropping-particle":"","family":"Duffy","given":"Brian R","non-dropping-particle":"","parse-names":false,"suffix":""},{"dropping-particle":"","family":"Wilson","given":"Stephen K","non-dropping-particle":"","parse-names":false,"suffix":""}],"container-title":"Journal of Fluid Mechanics","edition":"2019/12/17","id":"ITEM-1","issued":{"date-parts":[["2020"]]},"page":"A45","publisher":"Cambridge University Press","title":"Competitive evaporation of multiple sessile droplets","type":"article-journal","volume":"884"},"uris":["http://www.mendeley.com/documents/?uuid=68dda04b-d226-4d76-be2f-949b1e83a52d"]}],"mendeley":{"formattedCitation":"&lt;sup&gt;27&lt;/sup&gt;","plainTextFormattedCitation":"27","previouslyFormattedCitation":"&lt;sup&gt;27&lt;/sup&gt;"},"properties":{"noteIndex":0},"schema":"https://github.com/citation-style-language/schema/raw/master/csl-citation.json"}</w:instrText>
      </w:r>
      <w:r w:rsidR="000D2D3E" w:rsidRPr="001C5BBF">
        <w:rPr>
          <w:rFonts w:ascii="Times New Roman" w:hAnsi="Times New Roman" w:cs="Times New Roman"/>
          <w:sz w:val="24"/>
          <w:szCs w:val="24"/>
          <w:lang w:val="en-US"/>
        </w:rPr>
        <w:fldChar w:fldCharType="separate"/>
      </w:r>
      <w:r w:rsidR="000D2D3E" w:rsidRPr="001C5BBF">
        <w:rPr>
          <w:rFonts w:ascii="Times New Roman" w:hAnsi="Times New Roman" w:cs="Times New Roman"/>
          <w:noProof/>
          <w:sz w:val="24"/>
          <w:szCs w:val="24"/>
          <w:vertAlign w:val="superscript"/>
          <w:lang w:val="en-US"/>
        </w:rPr>
        <w:t>27</w:t>
      </w:r>
      <w:r w:rsidR="000D2D3E" w:rsidRPr="001C5BBF">
        <w:rPr>
          <w:rFonts w:ascii="Times New Roman" w:hAnsi="Times New Roman" w:cs="Times New Roman"/>
          <w:sz w:val="24"/>
          <w:szCs w:val="24"/>
          <w:lang w:val="en-US"/>
        </w:rPr>
        <w:fldChar w:fldCharType="end"/>
      </w:r>
      <w:r w:rsidR="00C42DFD" w:rsidRPr="001C5BBF">
        <w:rPr>
          <w:rFonts w:ascii="Times New Roman" w:hAnsi="Times New Roman" w:cs="Times New Roman"/>
          <w:sz w:val="24"/>
          <w:szCs w:val="24"/>
          <w:lang w:val="en-US"/>
        </w:rPr>
        <w:t xml:space="preserve"> </w:t>
      </w:r>
      <w:r w:rsidR="000D2D3E" w:rsidRPr="001C5BBF">
        <w:rPr>
          <w:rFonts w:ascii="Times New Roman" w:hAnsi="Times New Roman" w:cs="Times New Roman"/>
          <w:sz w:val="24"/>
          <w:szCs w:val="24"/>
          <w:lang w:val="en-US"/>
        </w:rPr>
        <w:t>but shows good agreement with the experimental evaporation rate of the reference droplet. This observation confirms that surface wettability is an important factor influencing droplet evaporation, especially for hydrophobic surfaces.</w:t>
      </w:r>
    </w:p>
    <w:p w14:paraId="01CAE00F" w14:textId="2375A32C" w:rsidR="00D4361F" w:rsidRPr="001C5BBF" w:rsidRDefault="00D4361F" w:rsidP="00D4361F">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lang w:val="en-US"/>
        </w:rPr>
        <w:t>VI. CONCLUSION</w:t>
      </w:r>
    </w:p>
    <w:p w14:paraId="4952AF94" w14:textId="4458837C" w:rsidR="002941F5" w:rsidRPr="001C5BBF" w:rsidRDefault="008F3750" w:rsidP="007544B2">
      <w:pPr>
        <w:spacing w:after="0" w:line="480" w:lineRule="auto"/>
        <w:ind w:firstLine="284"/>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W</w:t>
      </w:r>
      <w:r w:rsidR="002050A2" w:rsidRPr="001C5BBF">
        <w:rPr>
          <w:rFonts w:ascii="Times New Roman" w:hAnsi="Times New Roman" w:cs="Times New Roman"/>
          <w:sz w:val="24"/>
          <w:szCs w:val="24"/>
          <w:lang w:val="en-US"/>
        </w:rPr>
        <w:t xml:space="preserve">e </w:t>
      </w:r>
      <w:r w:rsidR="00B65929" w:rsidRPr="001C5BBF">
        <w:rPr>
          <w:rFonts w:ascii="Times New Roman" w:hAnsi="Times New Roman" w:cs="Times New Roman"/>
          <w:sz w:val="24"/>
          <w:szCs w:val="24"/>
          <w:lang w:val="en-US"/>
        </w:rPr>
        <w:t>demonstrate</w:t>
      </w:r>
      <w:r w:rsidR="002050A2" w:rsidRPr="001C5BBF">
        <w:rPr>
          <w:rFonts w:ascii="Times New Roman" w:hAnsi="Times New Roman" w:cs="Times New Roman"/>
          <w:sz w:val="24"/>
          <w:szCs w:val="24"/>
          <w:lang w:val="en-US"/>
        </w:rPr>
        <w:t xml:space="preserve"> that a droplet </w:t>
      </w:r>
      <w:r w:rsidR="00610500" w:rsidRPr="001C5BBF">
        <w:rPr>
          <w:rFonts w:ascii="Times New Roman" w:hAnsi="Times New Roman" w:cs="Times New Roman"/>
          <w:sz w:val="24"/>
          <w:szCs w:val="24"/>
          <w:lang w:val="en-US"/>
        </w:rPr>
        <w:t xml:space="preserve">in </w:t>
      </w:r>
      <w:r w:rsidR="00A508D0" w:rsidRPr="001C5BBF">
        <w:rPr>
          <w:rFonts w:ascii="Times New Roman" w:hAnsi="Times New Roman" w:cs="Times New Roman"/>
          <w:sz w:val="24"/>
          <w:szCs w:val="24"/>
          <w:lang w:val="en-US"/>
        </w:rPr>
        <w:t>a</w:t>
      </w:r>
      <w:r w:rsidR="00610500" w:rsidRPr="001C5BBF">
        <w:rPr>
          <w:rFonts w:ascii="Times New Roman" w:hAnsi="Times New Roman" w:cs="Times New Roman"/>
          <w:sz w:val="24"/>
          <w:szCs w:val="24"/>
          <w:lang w:val="en-US"/>
        </w:rPr>
        <w:t xml:space="preserve"> </w:t>
      </w:r>
      <w:r w:rsidR="00A508D0" w:rsidRPr="001C5BBF">
        <w:rPr>
          <w:rFonts w:ascii="Times New Roman" w:hAnsi="Times New Roman" w:cs="Times New Roman"/>
          <w:sz w:val="24"/>
          <w:szCs w:val="24"/>
          <w:lang w:val="en-US"/>
        </w:rPr>
        <w:t xml:space="preserve">droplet </w:t>
      </w:r>
      <w:r w:rsidR="00610500" w:rsidRPr="001C5BBF">
        <w:rPr>
          <w:rFonts w:ascii="Times New Roman" w:hAnsi="Times New Roman" w:cs="Times New Roman"/>
          <w:sz w:val="24"/>
          <w:szCs w:val="24"/>
          <w:lang w:val="en-US"/>
        </w:rPr>
        <w:t>array</w:t>
      </w:r>
      <w:r w:rsidR="002050A2" w:rsidRPr="001C5BBF">
        <w:rPr>
          <w:rFonts w:ascii="Times New Roman" w:hAnsi="Times New Roman" w:cs="Times New Roman"/>
          <w:sz w:val="24"/>
          <w:szCs w:val="24"/>
          <w:lang w:val="en-US"/>
        </w:rPr>
        <w:t xml:space="preserve"> </w:t>
      </w:r>
      <w:r w:rsidR="00077A8F" w:rsidRPr="001C5BBF">
        <w:rPr>
          <w:rFonts w:ascii="Times New Roman" w:hAnsi="Times New Roman" w:cs="Times New Roman"/>
          <w:sz w:val="24"/>
          <w:szCs w:val="24"/>
          <w:lang w:val="en-US"/>
        </w:rPr>
        <w:t>evaporate</w:t>
      </w:r>
      <w:r w:rsidR="00A508D0" w:rsidRPr="001C5BBF">
        <w:rPr>
          <w:rFonts w:ascii="Times New Roman" w:hAnsi="Times New Roman" w:cs="Times New Roman"/>
          <w:sz w:val="24"/>
          <w:szCs w:val="24"/>
          <w:lang w:val="en-US"/>
        </w:rPr>
        <w:t>s</w:t>
      </w:r>
      <w:r w:rsidR="00077A8F" w:rsidRPr="001C5BBF">
        <w:rPr>
          <w:rFonts w:ascii="Times New Roman" w:hAnsi="Times New Roman" w:cs="Times New Roman"/>
          <w:sz w:val="24"/>
          <w:szCs w:val="24"/>
          <w:lang w:val="en-US"/>
        </w:rPr>
        <w:t xml:space="preserve"> </w:t>
      </w:r>
      <w:r w:rsidR="008C3E8F" w:rsidRPr="001C5BBF">
        <w:rPr>
          <w:rFonts w:ascii="Times New Roman" w:hAnsi="Times New Roman" w:cs="Times New Roman"/>
          <w:sz w:val="24"/>
          <w:szCs w:val="24"/>
          <w:lang w:val="en-US"/>
        </w:rPr>
        <w:t xml:space="preserve">more </w:t>
      </w:r>
      <w:r w:rsidR="00077A8F" w:rsidRPr="001C5BBF">
        <w:rPr>
          <w:rFonts w:ascii="Times New Roman" w:hAnsi="Times New Roman" w:cs="Times New Roman"/>
          <w:sz w:val="24"/>
          <w:szCs w:val="24"/>
          <w:lang w:val="en-US"/>
        </w:rPr>
        <w:t>slow</w:t>
      </w:r>
      <w:r w:rsidR="008C3E8F" w:rsidRPr="001C5BBF">
        <w:rPr>
          <w:rFonts w:ascii="Times New Roman" w:hAnsi="Times New Roman" w:cs="Times New Roman"/>
          <w:sz w:val="24"/>
          <w:szCs w:val="24"/>
          <w:lang w:val="en-US"/>
        </w:rPr>
        <w:t>ly</w:t>
      </w:r>
      <w:r w:rsidR="00077A8F" w:rsidRPr="001C5BBF">
        <w:rPr>
          <w:rFonts w:ascii="Times New Roman" w:hAnsi="Times New Roman" w:cs="Times New Roman"/>
          <w:sz w:val="24"/>
          <w:szCs w:val="24"/>
          <w:lang w:val="en-US"/>
        </w:rPr>
        <w:t xml:space="preserve"> </w:t>
      </w:r>
      <w:r w:rsidR="002050A2" w:rsidRPr="001C5BBF">
        <w:rPr>
          <w:rFonts w:ascii="Times New Roman" w:hAnsi="Times New Roman" w:cs="Times New Roman"/>
          <w:sz w:val="24"/>
          <w:szCs w:val="24"/>
          <w:lang w:val="en-US"/>
        </w:rPr>
        <w:t xml:space="preserve">than </w:t>
      </w:r>
      <w:r w:rsidR="002D674D" w:rsidRPr="001C5BBF">
        <w:rPr>
          <w:rFonts w:ascii="Times New Roman" w:hAnsi="Times New Roman" w:cs="Times New Roman"/>
          <w:sz w:val="24"/>
          <w:szCs w:val="24"/>
          <w:lang w:val="en-US"/>
        </w:rPr>
        <w:t>an</w:t>
      </w:r>
      <w:r w:rsidR="002050A2" w:rsidRPr="001C5BBF">
        <w:rPr>
          <w:rFonts w:ascii="Times New Roman" w:hAnsi="Times New Roman" w:cs="Times New Roman"/>
          <w:sz w:val="24"/>
          <w:szCs w:val="24"/>
          <w:lang w:val="en-US"/>
        </w:rPr>
        <w:t xml:space="preserve"> isolated </w:t>
      </w:r>
      <w:r w:rsidR="008C3E8F" w:rsidRPr="001C5BBF">
        <w:rPr>
          <w:rFonts w:ascii="Times New Roman" w:hAnsi="Times New Roman" w:cs="Times New Roman"/>
          <w:sz w:val="24"/>
          <w:szCs w:val="24"/>
          <w:lang w:val="en-US"/>
        </w:rPr>
        <w:t>droplet</w:t>
      </w:r>
      <w:r w:rsidR="002D674D" w:rsidRPr="001C5BBF">
        <w:rPr>
          <w:rFonts w:ascii="Times New Roman" w:hAnsi="Times New Roman" w:cs="Times New Roman"/>
          <w:sz w:val="24"/>
          <w:szCs w:val="24"/>
          <w:lang w:val="en-US"/>
        </w:rPr>
        <w:t xml:space="preserve"> </w:t>
      </w:r>
      <w:r w:rsidR="002050A2" w:rsidRPr="001C5BBF">
        <w:rPr>
          <w:rFonts w:ascii="Times New Roman" w:hAnsi="Times New Roman" w:cs="Times New Roman"/>
          <w:sz w:val="24"/>
          <w:szCs w:val="24"/>
          <w:lang w:val="en-US"/>
        </w:rPr>
        <w:t xml:space="preserve">under </w:t>
      </w:r>
      <w:r w:rsidR="00A60BD6" w:rsidRPr="001C5BBF">
        <w:rPr>
          <w:rFonts w:ascii="Times New Roman" w:hAnsi="Times New Roman" w:cs="Times New Roman"/>
          <w:sz w:val="24"/>
          <w:szCs w:val="24"/>
          <w:lang w:val="en-US"/>
        </w:rPr>
        <w:t>identical</w:t>
      </w:r>
      <w:r w:rsidR="002050A2" w:rsidRPr="001C5BBF">
        <w:rPr>
          <w:rFonts w:ascii="Times New Roman" w:hAnsi="Times New Roman" w:cs="Times New Roman"/>
          <w:sz w:val="24"/>
          <w:szCs w:val="24"/>
          <w:lang w:val="en-US"/>
        </w:rPr>
        <w:t xml:space="preserve"> conditions</w:t>
      </w:r>
      <w:r w:rsidR="00D5529C" w:rsidRPr="001C5BBF">
        <w:rPr>
          <w:rFonts w:ascii="Times New Roman" w:hAnsi="Times New Roman" w:cs="Times New Roman"/>
          <w:sz w:val="24"/>
          <w:szCs w:val="24"/>
          <w:lang w:val="en-US"/>
        </w:rPr>
        <w:t>.</w:t>
      </w:r>
      <w:r w:rsidR="002D674D" w:rsidRPr="001C5BBF">
        <w:rPr>
          <w:rFonts w:ascii="Times New Roman" w:hAnsi="Times New Roman" w:cs="Times New Roman"/>
          <w:sz w:val="24"/>
          <w:szCs w:val="24"/>
          <w:lang w:val="en-US"/>
        </w:rPr>
        <w:t xml:space="preserve"> </w:t>
      </w:r>
      <w:r w:rsidR="00D5529C" w:rsidRPr="001C5BBF">
        <w:rPr>
          <w:rFonts w:ascii="Times New Roman" w:hAnsi="Times New Roman" w:cs="Times New Roman"/>
          <w:sz w:val="24"/>
          <w:szCs w:val="24"/>
          <w:lang w:val="en-US"/>
        </w:rPr>
        <w:t xml:space="preserve">The reduction on the evaporation rate of </w:t>
      </w:r>
      <w:r w:rsidR="00A508D0" w:rsidRPr="001C5BBF">
        <w:rPr>
          <w:rFonts w:ascii="Times New Roman" w:hAnsi="Times New Roman" w:cs="Times New Roman"/>
          <w:sz w:val="24"/>
          <w:szCs w:val="24"/>
          <w:lang w:val="en-US"/>
        </w:rPr>
        <w:t xml:space="preserve">the </w:t>
      </w:r>
      <w:r w:rsidR="00D5529C" w:rsidRPr="001C5BBF">
        <w:rPr>
          <w:rFonts w:ascii="Times New Roman" w:hAnsi="Times New Roman" w:cs="Times New Roman"/>
          <w:sz w:val="24"/>
          <w:szCs w:val="24"/>
          <w:lang w:val="en-US"/>
        </w:rPr>
        <w:t xml:space="preserve">droplet in </w:t>
      </w:r>
      <w:r w:rsidR="00A508D0" w:rsidRPr="001C5BBF">
        <w:rPr>
          <w:rFonts w:ascii="Times New Roman" w:hAnsi="Times New Roman" w:cs="Times New Roman"/>
          <w:sz w:val="24"/>
          <w:szCs w:val="24"/>
          <w:lang w:val="en-US"/>
        </w:rPr>
        <w:t xml:space="preserve">an </w:t>
      </w:r>
      <w:r w:rsidR="004F3AAA" w:rsidRPr="001C5BBF">
        <w:rPr>
          <w:rFonts w:ascii="Times New Roman" w:hAnsi="Times New Roman" w:cs="Times New Roman"/>
          <w:sz w:val="24"/>
          <w:szCs w:val="24"/>
          <w:lang w:val="en-US"/>
        </w:rPr>
        <w:t>array result</w:t>
      </w:r>
      <w:r w:rsidR="00A508D0" w:rsidRPr="001C5BBF">
        <w:rPr>
          <w:rFonts w:ascii="Times New Roman" w:hAnsi="Times New Roman" w:cs="Times New Roman"/>
          <w:sz w:val="24"/>
          <w:szCs w:val="24"/>
          <w:lang w:val="en-US"/>
        </w:rPr>
        <w:t xml:space="preserve"> from</w:t>
      </w:r>
      <w:r w:rsidR="00D5529C" w:rsidRPr="001C5BBF">
        <w:rPr>
          <w:rFonts w:ascii="Times New Roman" w:hAnsi="Times New Roman" w:cs="Times New Roman"/>
          <w:sz w:val="24"/>
          <w:szCs w:val="24"/>
          <w:lang w:val="en-US"/>
        </w:rPr>
        <w:t xml:space="preserve"> the synergetic effect of the separation distance </w:t>
      </w:r>
      <w:r w:rsidR="00A508D0" w:rsidRPr="001C5BBF">
        <w:rPr>
          <w:rFonts w:ascii="Times New Roman" w:hAnsi="Times New Roman" w:cs="Times New Roman"/>
          <w:sz w:val="24"/>
          <w:szCs w:val="24"/>
          <w:lang w:val="en-US"/>
        </w:rPr>
        <w:t>and</w:t>
      </w:r>
      <w:r w:rsidR="00D5529C" w:rsidRPr="001C5BBF">
        <w:rPr>
          <w:rFonts w:ascii="Times New Roman" w:hAnsi="Times New Roman" w:cs="Times New Roman"/>
          <w:sz w:val="24"/>
          <w:szCs w:val="24"/>
          <w:lang w:val="en-US"/>
        </w:rPr>
        <w:t xml:space="preserve"> surface wettability</w:t>
      </w:r>
      <w:r w:rsidR="00417B8B" w:rsidRPr="001C5BBF">
        <w:rPr>
          <w:rFonts w:ascii="Times New Roman" w:hAnsi="Times New Roman" w:cs="Times New Roman"/>
          <w:sz w:val="24"/>
          <w:szCs w:val="24"/>
          <w:lang w:val="en-US"/>
        </w:rPr>
        <w:t xml:space="preserve">, </w:t>
      </w:r>
      <w:r w:rsidR="00A508D0" w:rsidRPr="001C5BBF">
        <w:rPr>
          <w:rFonts w:ascii="Times New Roman" w:hAnsi="Times New Roman" w:cs="Times New Roman"/>
          <w:sz w:val="24"/>
          <w:szCs w:val="24"/>
          <w:lang w:val="en-US"/>
        </w:rPr>
        <w:t>because of</w:t>
      </w:r>
      <w:r w:rsidR="00417B8B" w:rsidRPr="001C5BBF">
        <w:rPr>
          <w:rFonts w:ascii="Times New Roman" w:hAnsi="Times New Roman" w:cs="Times New Roman"/>
          <w:sz w:val="24"/>
          <w:szCs w:val="24"/>
          <w:lang w:val="en-US"/>
        </w:rPr>
        <w:t xml:space="preserve"> vapor-mediated interactions between droplets</w:t>
      </w:r>
      <w:r w:rsidR="00D5529C" w:rsidRPr="001C5BBF">
        <w:rPr>
          <w:rFonts w:ascii="Times New Roman" w:hAnsi="Times New Roman" w:cs="Times New Roman"/>
          <w:sz w:val="24"/>
          <w:szCs w:val="24"/>
          <w:lang w:val="en-US"/>
        </w:rPr>
        <w:t xml:space="preserve">. Although the primary factor of the reduction on </w:t>
      </w:r>
      <w:r w:rsidR="002D674D" w:rsidRPr="001C5BBF">
        <w:rPr>
          <w:rFonts w:ascii="Times New Roman" w:hAnsi="Times New Roman" w:cs="Times New Roman"/>
          <w:sz w:val="24"/>
          <w:szCs w:val="24"/>
          <w:lang w:val="en-US"/>
        </w:rPr>
        <w:t xml:space="preserve">the </w:t>
      </w:r>
      <w:r w:rsidR="00D5529C" w:rsidRPr="001C5BBF">
        <w:rPr>
          <w:rFonts w:ascii="Times New Roman" w:hAnsi="Times New Roman" w:cs="Times New Roman"/>
          <w:sz w:val="24"/>
          <w:szCs w:val="24"/>
          <w:lang w:val="en-US"/>
        </w:rPr>
        <w:t xml:space="preserve">evaporation rate is the </w:t>
      </w:r>
      <w:r w:rsidR="002D674D" w:rsidRPr="001C5BBF">
        <w:rPr>
          <w:rFonts w:ascii="Times New Roman" w:hAnsi="Times New Roman" w:cs="Times New Roman"/>
          <w:sz w:val="24"/>
          <w:szCs w:val="24"/>
          <w:lang w:val="en-US"/>
        </w:rPr>
        <w:t>separation distance</w:t>
      </w:r>
      <w:r w:rsidR="00D5529C" w:rsidRPr="001C5BBF">
        <w:rPr>
          <w:rFonts w:ascii="Times New Roman" w:hAnsi="Times New Roman" w:cs="Times New Roman"/>
          <w:sz w:val="24"/>
          <w:szCs w:val="24"/>
          <w:lang w:val="en-US"/>
        </w:rPr>
        <w:t xml:space="preserve">, the secondary factor of </w:t>
      </w:r>
      <w:r w:rsidR="002D674D" w:rsidRPr="001C5BBF">
        <w:rPr>
          <w:rFonts w:ascii="Times New Roman" w:hAnsi="Times New Roman" w:cs="Times New Roman"/>
          <w:sz w:val="24"/>
          <w:szCs w:val="24"/>
          <w:lang w:val="en-US"/>
        </w:rPr>
        <w:t>surface wettability</w:t>
      </w:r>
      <w:r w:rsidR="00D5529C" w:rsidRPr="001C5BBF">
        <w:rPr>
          <w:rFonts w:ascii="Times New Roman" w:hAnsi="Times New Roman" w:cs="Times New Roman"/>
          <w:sz w:val="24"/>
          <w:szCs w:val="24"/>
          <w:lang w:val="en-US"/>
        </w:rPr>
        <w:t xml:space="preserve"> is particularly important for hydrophobic </w:t>
      </w:r>
      <w:r w:rsidR="00A90E22" w:rsidRPr="001C5BBF">
        <w:rPr>
          <w:rFonts w:ascii="Times New Roman" w:hAnsi="Times New Roman" w:cs="Times New Roman"/>
          <w:sz w:val="24"/>
          <w:szCs w:val="24"/>
          <w:lang w:val="en-US"/>
        </w:rPr>
        <w:t>surfaces</w:t>
      </w:r>
      <w:r w:rsidR="002050A2" w:rsidRPr="001C5BBF">
        <w:rPr>
          <w:rFonts w:ascii="Times New Roman" w:hAnsi="Times New Roman" w:cs="Times New Roman"/>
          <w:sz w:val="24"/>
          <w:szCs w:val="24"/>
          <w:lang w:val="en-US"/>
        </w:rPr>
        <w:t xml:space="preserve">. </w:t>
      </w:r>
      <w:r w:rsidR="00417B8B" w:rsidRPr="001C5BBF">
        <w:rPr>
          <w:rFonts w:ascii="Times New Roman" w:hAnsi="Times New Roman" w:cs="Times New Roman"/>
          <w:sz w:val="24"/>
          <w:szCs w:val="24"/>
          <w:lang w:val="en-US"/>
        </w:rPr>
        <w:t>T</w:t>
      </w:r>
      <w:r w:rsidR="002050A2" w:rsidRPr="001C5BBF">
        <w:rPr>
          <w:rFonts w:ascii="Times New Roman" w:hAnsi="Times New Roman" w:cs="Times New Roman"/>
          <w:sz w:val="24"/>
          <w:szCs w:val="24"/>
          <w:lang w:val="en-US"/>
        </w:rPr>
        <w:t xml:space="preserve">he contact angle function </w:t>
      </w:r>
      <w:r w:rsidR="00417B8B" w:rsidRPr="001C5BBF">
        <w:rPr>
          <w:rFonts w:ascii="Times New Roman" w:hAnsi="Times New Roman" w:cs="Times New Roman"/>
          <w:sz w:val="24"/>
          <w:szCs w:val="24"/>
          <w:lang w:val="en-US"/>
        </w:rPr>
        <w:t xml:space="preserve">introduced in the present model </w:t>
      </w:r>
      <w:r w:rsidR="00850B4C" w:rsidRPr="001C5BBF">
        <w:rPr>
          <w:rFonts w:ascii="Times New Roman" w:hAnsi="Times New Roman" w:cs="Times New Roman"/>
          <w:sz w:val="24"/>
          <w:szCs w:val="24"/>
          <w:lang w:val="en-US"/>
        </w:rPr>
        <w:t xml:space="preserve">should </w:t>
      </w:r>
      <w:r w:rsidR="00417B8B" w:rsidRPr="001C5BBF">
        <w:rPr>
          <w:rFonts w:ascii="Times New Roman" w:hAnsi="Times New Roman" w:cs="Times New Roman"/>
          <w:sz w:val="24"/>
          <w:szCs w:val="24"/>
          <w:lang w:val="en-US"/>
        </w:rPr>
        <w:t>not be ignored</w:t>
      </w:r>
      <w:r w:rsidR="00850B4C" w:rsidRPr="001C5BBF">
        <w:rPr>
          <w:rFonts w:ascii="Times New Roman" w:hAnsi="Times New Roman" w:cs="Times New Roman"/>
          <w:sz w:val="24"/>
          <w:szCs w:val="24"/>
          <w:lang w:val="en-US"/>
        </w:rPr>
        <w:t xml:space="preserve"> </w:t>
      </w:r>
      <w:r w:rsidR="00A90E22" w:rsidRPr="001C5BBF">
        <w:rPr>
          <w:rFonts w:ascii="Times New Roman" w:hAnsi="Times New Roman" w:cs="Times New Roman"/>
          <w:sz w:val="24"/>
          <w:szCs w:val="24"/>
          <w:lang w:val="en-US"/>
        </w:rPr>
        <w:t>when predicting</w:t>
      </w:r>
      <w:r w:rsidR="002050A2" w:rsidRPr="001C5BBF">
        <w:rPr>
          <w:rFonts w:ascii="Times New Roman" w:hAnsi="Times New Roman" w:cs="Times New Roman"/>
          <w:sz w:val="24"/>
          <w:szCs w:val="24"/>
          <w:lang w:val="en-US"/>
        </w:rPr>
        <w:t xml:space="preserve"> the evaporation rates </w:t>
      </w:r>
      <w:r w:rsidR="00A12560" w:rsidRPr="001C5BBF">
        <w:rPr>
          <w:rFonts w:ascii="Times New Roman" w:hAnsi="Times New Roman" w:cs="Times New Roman"/>
          <w:sz w:val="24"/>
          <w:szCs w:val="24"/>
          <w:lang w:val="en-US"/>
        </w:rPr>
        <w:t>of</w:t>
      </w:r>
      <w:r w:rsidR="002050A2" w:rsidRPr="001C5BBF">
        <w:rPr>
          <w:rFonts w:ascii="Times New Roman" w:hAnsi="Times New Roman" w:cs="Times New Roman"/>
          <w:sz w:val="24"/>
          <w:szCs w:val="24"/>
          <w:lang w:val="en-US"/>
        </w:rPr>
        <w:t xml:space="preserve"> droplets in array</w:t>
      </w:r>
      <w:r w:rsidR="005E4039" w:rsidRPr="001C5BBF">
        <w:rPr>
          <w:rFonts w:ascii="Times New Roman" w:hAnsi="Times New Roman" w:cs="Times New Roman"/>
          <w:sz w:val="24"/>
          <w:szCs w:val="24"/>
          <w:lang w:val="en-US"/>
        </w:rPr>
        <w:t>s</w:t>
      </w:r>
      <w:r w:rsidR="002F4273" w:rsidRPr="001C5BBF">
        <w:rPr>
          <w:rFonts w:ascii="Times New Roman" w:hAnsi="Times New Roman" w:cs="Times New Roman"/>
          <w:sz w:val="24"/>
          <w:szCs w:val="24"/>
          <w:lang w:val="en-US"/>
        </w:rPr>
        <w:t xml:space="preserve"> </w:t>
      </w:r>
      <w:r w:rsidR="00AA40F1" w:rsidRPr="001C5BBF">
        <w:rPr>
          <w:rFonts w:ascii="Times New Roman" w:hAnsi="Times New Roman" w:cs="Times New Roman"/>
          <w:sz w:val="24"/>
          <w:szCs w:val="24"/>
          <w:lang w:val="en-US"/>
        </w:rPr>
        <w:t>on</w:t>
      </w:r>
      <w:r w:rsidR="004F1D84" w:rsidRPr="001C5BBF">
        <w:rPr>
          <w:rFonts w:ascii="Times New Roman" w:hAnsi="Times New Roman" w:cs="Times New Roman"/>
          <w:sz w:val="24"/>
          <w:szCs w:val="24"/>
          <w:lang w:val="en-US"/>
        </w:rPr>
        <w:t xml:space="preserve"> </w:t>
      </w:r>
      <w:r w:rsidR="002F4273" w:rsidRPr="001C5BBF">
        <w:rPr>
          <w:rFonts w:ascii="Times New Roman" w:hAnsi="Times New Roman" w:cs="Times New Roman"/>
          <w:sz w:val="24"/>
          <w:szCs w:val="24"/>
          <w:lang w:val="en-US"/>
        </w:rPr>
        <w:t>hydrophobic surfaces</w:t>
      </w:r>
      <w:r w:rsidR="002050A2" w:rsidRPr="001C5BBF">
        <w:rPr>
          <w:rFonts w:ascii="Times New Roman" w:hAnsi="Times New Roman" w:cs="Times New Roman"/>
          <w:sz w:val="24"/>
          <w:szCs w:val="24"/>
          <w:lang w:val="en-US"/>
        </w:rPr>
        <w:t xml:space="preserve">. </w:t>
      </w:r>
      <w:r w:rsidR="005F1257" w:rsidRPr="001C5BBF">
        <w:rPr>
          <w:rFonts w:ascii="Times New Roman" w:hAnsi="Times New Roman" w:cs="Times New Roman"/>
          <w:sz w:val="24"/>
          <w:szCs w:val="24"/>
          <w:lang w:val="en-US"/>
        </w:rPr>
        <w:t>Since the solid–liquid–vapor (slv) interface</w:t>
      </w:r>
      <w:r w:rsidR="000F300D" w:rsidRPr="001C5BBF">
        <w:rPr>
          <w:rFonts w:ascii="Times New Roman" w:hAnsi="Times New Roman" w:cs="Times New Roman"/>
          <w:sz w:val="24"/>
          <w:szCs w:val="24"/>
          <w:lang w:val="en-US"/>
        </w:rPr>
        <w:t xml:space="preserve"> also</w:t>
      </w:r>
      <w:r w:rsidR="005F1257" w:rsidRPr="001C5BBF">
        <w:rPr>
          <w:rFonts w:ascii="Times New Roman" w:hAnsi="Times New Roman" w:cs="Times New Roman"/>
          <w:sz w:val="24"/>
          <w:szCs w:val="24"/>
          <w:lang w:val="en-US"/>
        </w:rPr>
        <w:t xml:space="preserve"> contributes </w:t>
      </w:r>
      <w:r w:rsidR="00A90E22" w:rsidRPr="001C5BBF">
        <w:rPr>
          <w:rFonts w:ascii="Times New Roman" w:hAnsi="Times New Roman" w:cs="Times New Roman"/>
          <w:sz w:val="24"/>
          <w:szCs w:val="24"/>
          <w:lang w:val="en-US"/>
        </w:rPr>
        <w:t>to</w:t>
      </w:r>
      <w:r w:rsidR="005F1257" w:rsidRPr="001C5BBF">
        <w:rPr>
          <w:rFonts w:ascii="Times New Roman" w:hAnsi="Times New Roman" w:cs="Times New Roman"/>
          <w:sz w:val="24"/>
          <w:szCs w:val="24"/>
          <w:lang w:val="en-US"/>
        </w:rPr>
        <w:t xml:space="preserve"> droplet evaporation</w:t>
      </w:r>
      <w:r w:rsidR="005E4039" w:rsidRPr="001C5BBF">
        <w:rPr>
          <w:rFonts w:ascii="Times New Roman" w:hAnsi="Times New Roman" w:cs="Times New Roman"/>
          <w:sz w:val="24"/>
          <w:szCs w:val="24"/>
          <w:lang w:val="en-US"/>
        </w:rPr>
        <w:t>,</w:t>
      </w:r>
      <w:r w:rsidR="000603B3" w:rsidRPr="001C5BBF">
        <w:rPr>
          <w:rFonts w:ascii="Times New Roman" w:hAnsi="Times New Roman" w:cs="Times New Roman"/>
          <w:sz w:val="24"/>
          <w:szCs w:val="24"/>
          <w:lang w:val="en-US"/>
        </w:rPr>
        <w:fldChar w:fldCharType="begin" w:fldLock="1"/>
      </w:r>
      <w:r w:rsidR="000603B3" w:rsidRPr="001C5BBF">
        <w:rPr>
          <w:rFonts w:ascii="Times New Roman" w:hAnsi="Times New Roman" w:cs="Times New Roman"/>
          <w:sz w:val="24"/>
          <w:szCs w:val="24"/>
          <w:lang w:val="en-US"/>
        </w:rPr>
        <w:instrText>ADDIN CSL_CITATION {"citationItems":[{"id":"ITEM-1","itemData":{"DOI":"https://doi.org/10.1016/j.colsurfa.2022.130419","ISSN":"0927-7757","abstract":"A solid–liquid–vapor (slv) interface is formed by a capillary and disjoining pressure gradient near the macroscopic contact line of a droplet. At a micro/nanostructured surface, the scale of the slv interface increases, such that it can significantly contribute toward droplet evaporation. However, the wettability of the micro/nanostructured surface and droplet volume may affect this contribution and warrant further clarification. In this study, the evaporation rate of a droplet at a macroscopic liquid–vapor (lv) interface was derived theoretically and that at fabricated surfaces was measured experimentally. Considering droplet mass conservation, the evaporation rate at the slv interface was estimated based on the difference between the experimental results and theoretical evaporation rate at the lv interface. The corresponding scale of the slv interface was estimated and further validated with experiments. It was found that the theoretical evaporation rate agreed with the experimental results, when the scale of the slv interface was negligible. For microstructured surfaces, the scale of the slv interface was estimated to be 253–940 µm for a 4 μL water droplet, significantly contributing toward the evaporation rate, in addition to the evaporation at the lv interface. The evaporation rate at the slv interface accounted for 16–48 % of the total droplet evaporation rate. The scale of the slv interface and evaporation rate increased with a decrease in the initial contact angle or an increase in the droplet volume. The results of this study are expected to contribute toward improvements in practical engineering and medical applications using micro/nanostructured surfaces for droplet evaporation.","author":[{"dropping-particle":"","family":"Rehman","given":"M Mohib Ur","non-dropping-particle":"","parse-names":false,"suffix":""},{"dropping-particle":"","family":"Nagayama","given":"Gyoko","non-dropping-particle":"","parse-names":false,"suffix":""}],"container-title":"Colloids and Surfaces A: Physicochemical and Engineering Aspects","id":"ITEM-1","issued":{"date-parts":[["2023"]]},"page":"130419","title":"Contribution of solid–liquid–vapor interface to droplet evaporation","type":"article-journal","volume":"656"},"uris":["http://www.mendeley.com/documents/?uuid=18ec9117-8f54-4a02-b7a7-e5afaf331428"]}],"mendeley":{"formattedCitation":"&lt;sup&gt;35&lt;/sup&gt;","plainTextFormattedCitation":"35"},"properties":{"noteIndex":0},"schema":"https://github.com/citation-style-language/schema/raw/master/csl-citation.json"}</w:instrText>
      </w:r>
      <w:r w:rsidR="000603B3" w:rsidRPr="001C5BBF">
        <w:rPr>
          <w:rFonts w:ascii="Times New Roman" w:hAnsi="Times New Roman" w:cs="Times New Roman"/>
          <w:sz w:val="24"/>
          <w:szCs w:val="24"/>
          <w:lang w:val="en-US"/>
        </w:rPr>
        <w:fldChar w:fldCharType="separate"/>
      </w:r>
      <w:r w:rsidR="000603B3" w:rsidRPr="001C5BBF">
        <w:rPr>
          <w:rFonts w:ascii="Times New Roman" w:hAnsi="Times New Roman" w:cs="Times New Roman"/>
          <w:noProof/>
          <w:sz w:val="24"/>
          <w:szCs w:val="24"/>
          <w:vertAlign w:val="superscript"/>
          <w:lang w:val="en-US"/>
        </w:rPr>
        <w:t>35</w:t>
      </w:r>
      <w:r w:rsidR="000603B3" w:rsidRPr="001C5BBF">
        <w:rPr>
          <w:rFonts w:ascii="Times New Roman" w:hAnsi="Times New Roman" w:cs="Times New Roman"/>
          <w:sz w:val="24"/>
          <w:szCs w:val="24"/>
          <w:lang w:val="en-US"/>
        </w:rPr>
        <w:fldChar w:fldCharType="end"/>
      </w:r>
      <w:r w:rsidR="005F1257" w:rsidRPr="001C5BBF">
        <w:rPr>
          <w:rFonts w:ascii="Times New Roman" w:hAnsi="Times New Roman" w:cs="Times New Roman"/>
          <w:sz w:val="24"/>
          <w:szCs w:val="24"/>
          <w:lang w:val="en-US"/>
        </w:rPr>
        <w:t xml:space="preserve"> the effect of </w:t>
      </w:r>
      <w:r w:rsidR="00A90E22" w:rsidRPr="001C5BBF">
        <w:rPr>
          <w:rFonts w:ascii="Times New Roman" w:hAnsi="Times New Roman" w:cs="Times New Roman"/>
          <w:sz w:val="24"/>
          <w:szCs w:val="24"/>
          <w:lang w:val="en-US"/>
        </w:rPr>
        <w:t xml:space="preserve">the </w:t>
      </w:r>
      <w:r w:rsidR="005F1257" w:rsidRPr="001C5BBF">
        <w:rPr>
          <w:rFonts w:ascii="Times New Roman" w:hAnsi="Times New Roman" w:cs="Times New Roman"/>
          <w:sz w:val="24"/>
          <w:szCs w:val="24"/>
          <w:lang w:val="en-US"/>
        </w:rPr>
        <w:t xml:space="preserve">slv interface on droplet evaporation </w:t>
      </w:r>
      <w:r w:rsidR="00610500" w:rsidRPr="001C5BBF">
        <w:rPr>
          <w:rFonts w:ascii="Times New Roman" w:hAnsi="Times New Roman" w:cs="Times New Roman"/>
          <w:sz w:val="24"/>
          <w:szCs w:val="24"/>
          <w:lang w:val="en-US"/>
        </w:rPr>
        <w:t xml:space="preserve">in </w:t>
      </w:r>
      <w:r w:rsidR="00A90E22" w:rsidRPr="001C5BBF">
        <w:rPr>
          <w:rFonts w:ascii="Times New Roman" w:hAnsi="Times New Roman" w:cs="Times New Roman"/>
          <w:sz w:val="24"/>
          <w:szCs w:val="24"/>
          <w:lang w:val="en-US"/>
        </w:rPr>
        <w:t>an</w:t>
      </w:r>
      <w:r w:rsidR="00610500" w:rsidRPr="001C5BBF">
        <w:rPr>
          <w:rFonts w:ascii="Times New Roman" w:hAnsi="Times New Roman" w:cs="Times New Roman"/>
          <w:sz w:val="24"/>
          <w:szCs w:val="24"/>
          <w:lang w:val="en-US"/>
        </w:rPr>
        <w:t xml:space="preserve"> array</w:t>
      </w:r>
      <w:r w:rsidR="005F1257" w:rsidRPr="001C5BBF">
        <w:rPr>
          <w:rFonts w:ascii="Times New Roman" w:hAnsi="Times New Roman" w:cs="Times New Roman"/>
          <w:sz w:val="24"/>
          <w:szCs w:val="24"/>
          <w:lang w:val="en-US"/>
        </w:rPr>
        <w:t xml:space="preserve"> will be </w:t>
      </w:r>
      <w:r w:rsidR="00D64C78" w:rsidRPr="001C5BBF">
        <w:rPr>
          <w:rFonts w:ascii="Times New Roman" w:hAnsi="Times New Roman" w:cs="Times New Roman"/>
          <w:sz w:val="24"/>
          <w:szCs w:val="24"/>
          <w:lang w:val="en-US"/>
        </w:rPr>
        <w:t>investigated</w:t>
      </w:r>
      <w:r w:rsidR="005F1257" w:rsidRPr="001C5BBF">
        <w:rPr>
          <w:rFonts w:ascii="Times New Roman" w:hAnsi="Times New Roman" w:cs="Times New Roman"/>
          <w:sz w:val="24"/>
          <w:szCs w:val="24"/>
          <w:lang w:val="en-US"/>
        </w:rPr>
        <w:t xml:space="preserve"> </w:t>
      </w:r>
      <w:r w:rsidR="00A90E22" w:rsidRPr="001C5BBF">
        <w:rPr>
          <w:rFonts w:ascii="Times New Roman" w:hAnsi="Times New Roman" w:cs="Times New Roman"/>
          <w:sz w:val="24"/>
          <w:szCs w:val="24"/>
          <w:lang w:val="en-US"/>
        </w:rPr>
        <w:t>in a future study</w:t>
      </w:r>
      <w:r w:rsidR="005F1257" w:rsidRPr="001C5BBF">
        <w:rPr>
          <w:rFonts w:ascii="Times New Roman" w:hAnsi="Times New Roman" w:cs="Times New Roman"/>
          <w:sz w:val="24"/>
          <w:szCs w:val="24"/>
          <w:lang w:val="en-US"/>
        </w:rPr>
        <w:t xml:space="preserve">. </w:t>
      </w:r>
      <w:r w:rsidR="002050A2" w:rsidRPr="001C5BBF">
        <w:rPr>
          <w:rFonts w:ascii="Times New Roman" w:hAnsi="Times New Roman" w:cs="Times New Roman"/>
          <w:sz w:val="24"/>
          <w:szCs w:val="24"/>
          <w:lang w:val="en-US"/>
        </w:rPr>
        <w:t xml:space="preserve">The insights </w:t>
      </w:r>
      <w:r w:rsidR="00D46A1F" w:rsidRPr="001C5BBF">
        <w:rPr>
          <w:rFonts w:ascii="Times New Roman" w:hAnsi="Times New Roman" w:cs="Times New Roman"/>
          <w:sz w:val="24"/>
          <w:szCs w:val="24"/>
          <w:lang w:val="en-US"/>
        </w:rPr>
        <w:t>obtained in the present study are expected to</w:t>
      </w:r>
      <w:r w:rsidR="002050A2" w:rsidRPr="001C5BBF">
        <w:rPr>
          <w:rFonts w:ascii="Times New Roman" w:hAnsi="Times New Roman" w:cs="Times New Roman"/>
          <w:sz w:val="24"/>
          <w:szCs w:val="24"/>
          <w:lang w:val="en-US"/>
        </w:rPr>
        <w:t xml:space="preserve"> pave the way for</w:t>
      </w:r>
      <w:r w:rsidR="000F300D" w:rsidRPr="001C5BBF">
        <w:rPr>
          <w:rFonts w:ascii="Times New Roman" w:hAnsi="Times New Roman" w:cs="Times New Roman"/>
          <w:sz w:val="24"/>
          <w:szCs w:val="24"/>
          <w:lang w:val="en-US"/>
        </w:rPr>
        <w:t xml:space="preserve"> wider</w:t>
      </w:r>
      <w:r w:rsidR="002050A2" w:rsidRPr="001C5BBF">
        <w:rPr>
          <w:rFonts w:ascii="Times New Roman" w:hAnsi="Times New Roman" w:cs="Times New Roman"/>
          <w:sz w:val="24"/>
          <w:szCs w:val="24"/>
          <w:lang w:val="en-US"/>
        </w:rPr>
        <w:t xml:space="preserve"> engineering and medical applications </w:t>
      </w:r>
      <w:r w:rsidR="00D8383D" w:rsidRPr="001C5BBF">
        <w:rPr>
          <w:rFonts w:ascii="Times New Roman" w:hAnsi="Times New Roman" w:cs="Times New Roman"/>
          <w:sz w:val="24"/>
          <w:szCs w:val="24"/>
          <w:lang w:val="en-US"/>
        </w:rPr>
        <w:t xml:space="preserve">of </w:t>
      </w:r>
      <w:r w:rsidR="002050A2" w:rsidRPr="001C5BBF">
        <w:rPr>
          <w:rFonts w:ascii="Times New Roman" w:hAnsi="Times New Roman" w:cs="Times New Roman"/>
          <w:sz w:val="24"/>
          <w:szCs w:val="24"/>
          <w:lang w:val="en-US"/>
        </w:rPr>
        <w:t>droplet</w:t>
      </w:r>
      <w:r w:rsidR="00D8383D" w:rsidRPr="001C5BBF">
        <w:rPr>
          <w:rFonts w:ascii="Times New Roman" w:hAnsi="Times New Roman" w:cs="Times New Roman"/>
          <w:sz w:val="24"/>
          <w:szCs w:val="24"/>
          <w:lang w:val="en-US"/>
        </w:rPr>
        <w:t>-array-based devices</w:t>
      </w:r>
      <w:r w:rsidR="002050A2" w:rsidRPr="001C5BBF">
        <w:rPr>
          <w:rFonts w:ascii="Times New Roman" w:hAnsi="Times New Roman" w:cs="Times New Roman"/>
          <w:sz w:val="24"/>
          <w:szCs w:val="24"/>
          <w:lang w:val="en-US"/>
        </w:rPr>
        <w:t>.</w:t>
      </w:r>
    </w:p>
    <w:p w14:paraId="71DBCD71" w14:textId="77777777" w:rsidR="00AE53D4" w:rsidRPr="001C5BBF" w:rsidRDefault="00AE53D4" w:rsidP="00AE53D4">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lang w:val="en-US"/>
        </w:rPr>
        <w:t>ACKNOWLEDGMENTS</w:t>
      </w:r>
    </w:p>
    <w:p w14:paraId="18654F01" w14:textId="77777777" w:rsidR="00AE53D4" w:rsidRPr="001C5BBF" w:rsidRDefault="00AE53D4" w:rsidP="00AE53D4">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 xml:space="preserve">This work was supported by the Ministry of Education, Science and Culture of the Japanese Government through the Grant-in Aid for Scientific Research, Project No. 22H01416, and the Initiative for Realizing Diversity in the Research Environment by Ministry of Education, Culture, Sports, Science and Technology, Japan. </w:t>
      </w:r>
    </w:p>
    <w:p w14:paraId="0194A306" w14:textId="77777777" w:rsidR="00AE53D4" w:rsidRPr="001C5BBF" w:rsidRDefault="00AE53D4" w:rsidP="00AE53D4">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lang w:val="en-US"/>
        </w:rPr>
        <w:t>AUTHOR DECLARATIONS</w:t>
      </w:r>
    </w:p>
    <w:p w14:paraId="3E3EBF7F" w14:textId="77777777" w:rsidR="00AE53D4" w:rsidRPr="001C5BBF" w:rsidRDefault="00AE53D4" w:rsidP="00AE53D4">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lang w:val="en-US"/>
        </w:rPr>
        <w:t>Conflict of Interest</w:t>
      </w:r>
    </w:p>
    <w:p w14:paraId="08454C53" w14:textId="77777777" w:rsidR="00AE53D4" w:rsidRPr="001C5BBF" w:rsidRDefault="00AE53D4" w:rsidP="00AE53D4">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The authors have no conflicts to disclose.</w:t>
      </w:r>
    </w:p>
    <w:p w14:paraId="658DBB48" w14:textId="77777777" w:rsidR="00AE53D4" w:rsidRPr="001C5BBF" w:rsidRDefault="00AE53D4" w:rsidP="00AE53D4">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lang w:val="en-US"/>
        </w:rPr>
        <w:t>Author Contributions</w:t>
      </w:r>
    </w:p>
    <w:p w14:paraId="09569CAA" w14:textId="77777777" w:rsidR="00AE53D4" w:rsidRPr="001C5BBF" w:rsidRDefault="00AE53D4" w:rsidP="00AE53D4">
      <w:pPr>
        <w:spacing w:after="0" w:line="480" w:lineRule="auto"/>
        <w:jc w:val="both"/>
        <w:rPr>
          <w:rFonts w:ascii="Times New Roman" w:hAnsi="Times New Roman" w:cs="Times New Roman"/>
          <w:sz w:val="24"/>
          <w:szCs w:val="24"/>
          <w:lang w:val="en-US"/>
        </w:rPr>
      </w:pPr>
      <w:r w:rsidRPr="001C5BBF">
        <w:rPr>
          <w:rFonts w:ascii="Times New Roman" w:hAnsi="Times New Roman" w:cs="Times New Roman"/>
          <w:sz w:val="24"/>
          <w:szCs w:val="24"/>
          <w:lang w:val="en-US"/>
        </w:rPr>
        <w:t>M. Mohib Ur Rehman: Investigation, Methodology, Data curation, Formal analysis, Writing - original draft. Alexandros Askounis: Conceptualization, Writing - review &amp; editing. Gyoko Nagayama: Conceptualization, Supervision, Writing - review &amp; editing, Funding acquisition.</w:t>
      </w:r>
    </w:p>
    <w:p w14:paraId="5AC4E1A0" w14:textId="77777777" w:rsidR="00AE53D4" w:rsidRPr="001C5BBF" w:rsidRDefault="00AE53D4" w:rsidP="00AE53D4">
      <w:pPr>
        <w:spacing w:after="0" w:line="480" w:lineRule="auto"/>
        <w:jc w:val="both"/>
        <w:rPr>
          <w:rFonts w:ascii="Times New Roman" w:hAnsi="Times New Roman" w:cs="Times New Roman"/>
          <w:b/>
          <w:bCs/>
          <w:sz w:val="24"/>
          <w:szCs w:val="24"/>
          <w:lang w:val="en-US"/>
        </w:rPr>
      </w:pPr>
      <w:r w:rsidRPr="001C5BBF">
        <w:rPr>
          <w:rFonts w:ascii="Times New Roman" w:hAnsi="Times New Roman" w:cs="Times New Roman"/>
          <w:b/>
          <w:bCs/>
          <w:sz w:val="24"/>
          <w:szCs w:val="24"/>
          <w:lang w:val="en-US"/>
        </w:rPr>
        <w:t>REFERENCES</w:t>
      </w:r>
    </w:p>
    <w:p w14:paraId="2A7872FF" w14:textId="67654530" w:rsidR="000603B3" w:rsidRPr="001C5BBF" w:rsidRDefault="00AE53D4"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sz w:val="20"/>
          <w:szCs w:val="20"/>
          <w:lang w:val="en-US"/>
        </w:rPr>
        <w:fldChar w:fldCharType="begin" w:fldLock="1"/>
      </w:r>
      <w:r w:rsidRPr="001C5BBF">
        <w:rPr>
          <w:rFonts w:ascii="Times New Roman" w:hAnsi="Times New Roman" w:cs="Times New Roman"/>
          <w:sz w:val="20"/>
          <w:szCs w:val="20"/>
          <w:lang w:val="en-US"/>
        </w:rPr>
        <w:instrText xml:space="preserve">ADDIN Mendeley Bibliography CSL_BIBLIOGRAPHY </w:instrText>
      </w:r>
      <w:r w:rsidRPr="001C5BBF">
        <w:rPr>
          <w:rFonts w:ascii="Times New Roman" w:hAnsi="Times New Roman" w:cs="Times New Roman"/>
          <w:sz w:val="20"/>
          <w:szCs w:val="20"/>
          <w:lang w:val="en-US"/>
        </w:rPr>
        <w:fldChar w:fldCharType="separate"/>
      </w:r>
      <w:r w:rsidR="000603B3" w:rsidRPr="001C5BBF">
        <w:rPr>
          <w:rFonts w:ascii="Times New Roman" w:hAnsi="Times New Roman" w:cs="Times New Roman"/>
          <w:noProof/>
          <w:sz w:val="20"/>
          <w:szCs w:val="24"/>
          <w:vertAlign w:val="superscript"/>
        </w:rPr>
        <w:t>1</w:t>
      </w:r>
      <w:r w:rsidR="000603B3" w:rsidRPr="001C5BBF">
        <w:rPr>
          <w:rFonts w:ascii="Times New Roman" w:hAnsi="Times New Roman" w:cs="Times New Roman"/>
          <w:noProof/>
          <w:sz w:val="20"/>
          <w:szCs w:val="24"/>
        </w:rPr>
        <w:t xml:space="preserve"> X. Yu and J. Xu, Appl. Phys. Lett. </w:t>
      </w:r>
      <w:r w:rsidR="000603B3" w:rsidRPr="001C5BBF">
        <w:rPr>
          <w:rFonts w:ascii="Times New Roman" w:hAnsi="Times New Roman" w:cs="Times New Roman"/>
          <w:b/>
          <w:bCs/>
          <w:noProof/>
          <w:sz w:val="20"/>
          <w:szCs w:val="24"/>
        </w:rPr>
        <w:t>116</w:t>
      </w:r>
      <w:r w:rsidR="000603B3" w:rsidRPr="001C5BBF">
        <w:rPr>
          <w:rFonts w:ascii="Times New Roman" w:hAnsi="Times New Roman" w:cs="Times New Roman"/>
          <w:noProof/>
          <w:sz w:val="20"/>
          <w:szCs w:val="24"/>
        </w:rPr>
        <w:t>, 253903 (2020).</w:t>
      </w:r>
    </w:p>
    <w:p w14:paraId="69E075FA"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w:t>
      </w:r>
      <w:r w:rsidRPr="001C5BBF">
        <w:rPr>
          <w:rFonts w:ascii="Times New Roman" w:hAnsi="Times New Roman" w:cs="Times New Roman"/>
          <w:noProof/>
          <w:sz w:val="20"/>
          <w:szCs w:val="24"/>
        </w:rPr>
        <w:t xml:space="preserve"> I.G. Hwang, J.Y. Kim, and B.M. Weon, Appl. Phys. Lett. </w:t>
      </w:r>
      <w:r w:rsidRPr="001C5BBF">
        <w:rPr>
          <w:rFonts w:ascii="Times New Roman" w:hAnsi="Times New Roman" w:cs="Times New Roman"/>
          <w:b/>
          <w:bCs/>
          <w:noProof/>
          <w:sz w:val="20"/>
          <w:szCs w:val="24"/>
        </w:rPr>
        <w:t>110</w:t>
      </w:r>
      <w:r w:rsidRPr="001C5BBF">
        <w:rPr>
          <w:rFonts w:ascii="Times New Roman" w:hAnsi="Times New Roman" w:cs="Times New Roman"/>
          <w:noProof/>
          <w:sz w:val="20"/>
          <w:szCs w:val="24"/>
        </w:rPr>
        <w:t>, 31602 (2017).</w:t>
      </w:r>
    </w:p>
    <w:p w14:paraId="631AF3C0"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w:t>
      </w:r>
      <w:r w:rsidRPr="001C5BBF">
        <w:rPr>
          <w:rFonts w:ascii="Times New Roman" w:hAnsi="Times New Roman" w:cs="Times New Roman"/>
          <w:noProof/>
          <w:sz w:val="20"/>
          <w:szCs w:val="24"/>
        </w:rPr>
        <w:t xml:space="preserve"> C.-C. Hsu, T.-W. Su, C.-H. Wu, L.-S. Kuo, and P.-H. Chen, Appl. Phys. Lett. </w:t>
      </w:r>
      <w:r w:rsidRPr="001C5BBF">
        <w:rPr>
          <w:rFonts w:ascii="Times New Roman" w:hAnsi="Times New Roman" w:cs="Times New Roman"/>
          <w:b/>
          <w:bCs/>
          <w:noProof/>
          <w:sz w:val="20"/>
          <w:szCs w:val="24"/>
        </w:rPr>
        <w:t>106</w:t>
      </w:r>
      <w:r w:rsidRPr="001C5BBF">
        <w:rPr>
          <w:rFonts w:ascii="Times New Roman" w:hAnsi="Times New Roman" w:cs="Times New Roman"/>
          <w:noProof/>
          <w:sz w:val="20"/>
          <w:szCs w:val="24"/>
        </w:rPr>
        <w:t>, 141602 (2015).</w:t>
      </w:r>
    </w:p>
    <w:p w14:paraId="1C05F73A"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4</w:t>
      </w:r>
      <w:r w:rsidRPr="001C5BBF">
        <w:rPr>
          <w:rFonts w:ascii="Times New Roman" w:hAnsi="Times New Roman" w:cs="Times New Roman"/>
          <w:noProof/>
          <w:sz w:val="20"/>
          <w:szCs w:val="24"/>
        </w:rPr>
        <w:t xml:space="preserve"> F. Carle, B. Sobac, and D. Brutin, Appl. Phys. Lett. </w:t>
      </w:r>
      <w:r w:rsidRPr="001C5BBF">
        <w:rPr>
          <w:rFonts w:ascii="Times New Roman" w:hAnsi="Times New Roman" w:cs="Times New Roman"/>
          <w:b/>
          <w:bCs/>
          <w:noProof/>
          <w:sz w:val="20"/>
          <w:szCs w:val="24"/>
        </w:rPr>
        <w:t>102</w:t>
      </w:r>
      <w:r w:rsidRPr="001C5BBF">
        <w:rPr>
          <w:rFonts w:ascii="Times New Roman" w:hAnsi="Times New Roman" w:cs="Times New Roman"/>
          <w:noProof/>
          <w:sz w:val="20"/>
          <w:szCs w:val="24"/>
        </w:rPr>
        <w:t>, 61603 (2013).</w:t>
      </w:r>
    </w:p>
    <w:p w14:paraId="2BEA23D2"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5</w:t>
      </w:r>
      <w:r w:rsidRPr="001C5BBF">
        <w:rPr>
          <w:rFonts w:ascii="Times New Roman" w:hAnsi="Times New Roman" w:cs="Times New Roman"/>
          <w:noProof/>
          <w:sz w:val="20"/>
          <w:szCs w:val="24"/>
        </w:rPr>
        <w:t xml:space="preserve"> L. Bansal, S. Hatte, S. Basu, and S. Chakraborty, Appl. Phys. Lett. </w:t>
      </w:r>
      <w:r w:rsidRPr="001C5BBF">
        <w:rPr>
          <w:rFonts w:ascii="Times New Roman" w:hAnsi="Times New Roman" w:cs="Times New Roman"/>
          <w:b/>
          <w:bCs/>
          <w:noProof/>
          <w:sz w:val="20"/>
          <w:szCs w:val="24"/>
        </w:rPr>
        <w:t>111</w:t>
      </w:r>
      <w:r w:rsidRPr="001C5BBF">
        <w:rPr>
          <w:rFonts w:ascii="Times New Roman" w:hAnsi="Times New Roman" w:cs="Times New Roman"/>
          <w:noProof/>
          <w:sz w:val="20"/>
          <w:szCs w:val="24"/>
        </w:rPr>
        <w:t>, 101601 (2017).</w:t>
      </w:r>
    </w:p>
    <w:p w14:paraId="506CE829"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6</w:t>
      </w:r>
      <w:r w:rsidRPr="001C5BBF">
        <w:rPr>
          <w:rFonts w:ascii="Times New Roman" w:hAnsi="Times New Roman" w:cs="Times New Roman"/>
          <w:noProof/>
          <w:sz w:val="20"/>
          <w:szCs w:val="24"/>
        </w:rPr>
        <w:t xml:space="preserve"> Y. Kita, A. Askounis, M. Kohno, Y. Takata, J. Kim, and K. Sefiane, Appl. Phys. Lett. </w:t>
      </w:r>
      <w:r w:rsidRPr="001C5BBF">
        <w:rPr>
          <w:rFonts w:ascii="Times New Roman" w:hAnsi="Times New Roman" w:cs="Times New Roman"/>
          <w:b/>
          <w:bCs/>
          <w:noProof/>
          <w:sz w:val="20"/>
          <w:szCs w:val="24"/>
        </w:rPr>
        <w:t>109</w:t>
      </w:r>
      <w:r w:rsidRPr="001C5BBF">
        <w:rPr>
          <w:rFonts w:ascii="Times New Roman" w:hAnsi="Times New Roman" w:cs="Times New Roman"/>
          <w:noProof/>
          <w:sz w:val="20"/>
          <w:szCs w:val="24"/>
        </w:rPr>
        <w:t>, 171602 (2016).</w:t>
      </w:r>
    </w:p>
    <w:p w14:paraId="7D13418F"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7</w:t>
      </w:r>
      <w:r w:rsidRPr="001C5BBF">
        <w:rPr>
          <w:rFonts w:ascii="Times New Roman" w:hAnsi="Times New Roman" w:cs="Times New Roman"/>
          <w:noProof/>
          <w:sz w:val="20"/>
          <w:szCs w:val="24"/>
        </w:rPr>
        <w:t xml:space="preserve"> A.E. Korenchenko and A.A. Zhukova, Phys. Fluids </w:t>
      </w:r>
      <w:r w:rsidRPr="001C5BBF">
        <w:rPr>
          <w:rFonts w:ascii="Times New Roman" w:hAnsi="Times New Roman" w:cs="Times New Roman"/>
          <w:b/>
          <w:bCs/>
          <w:noProof/>
          <w:sz w:val="20"/>
          <w:szCs w:val="24"/>
        </w:rPr>
        <w:t>34</w:t>
      </w:r>
      <w:r w:rsidRPr="001C5BBF">
        <w:rPr>
          <w:rFonts w:ascii="Times New Roman" w:hAnsi="Times New Roman" w:cs="Times New Roman"/>
          <w:noProof/>
          <w:sz w:val="20"/>
          <w:szCs w:val="24"/>
        </w:rPr>
        <w:t>, 42102 (2022).</w:t>
      </w:r>
    </w:p>
    <w:p w14:paraId="66C714E4"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8</w:t>
      </w:r>
      <w:r w:rsidRPr="001C5BBF">
        <w:rPr>
          <w:rFonts w:ascii="Times New Roman" w:hAnsi="Times New Roman" w:cs="Times New Roman"/>
          <w:noProof/>
          <w:sz w:val="20"/>
          <w:szCs w:val="24"/>
        </w:rPr>
        <w:t xml:space="preserve"> A. Paul and P. Dhar, Phys. Fluids </w:t>
      </w:r>
      <w:r w:rsidRPr="001C5BBF">
        <w:rPr>
          <w:rFonts w:ascii="Times New Roman" w:hAnsi="Times New Roman" w:cs="Times New Roman"/>
          <w:b/>
          <w:bCs/>
          <w:noProof/>
          <w:sz w:val="20"/>
          <w:szCs w:val="24"/>
        </w:rPr>
        <w:t>33</w:t>
      </w:r>
      <w:r w:rsidRPr="001C5BBF">
        <w:rPr>
          <w:rFonts w:ascii="Times New Roman" w:hAnsi="Times New Roman" w:cs="Times New Roman"/>
          <w:noProof/>
          <w:sz w:val="20"/>
          <w:szCs w:val="24"/>
        </w:rPr>
        <w:t>, 122010 (2021).</w:t>
      </w:r>
    </w:p>
    <w:p w14:paraId="7E795819"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9</w:t>
      </w:r>
      <w:r w:rsidRPr="001C5BBF">
        <w:rPr>
          <w:rFonts w:ascii="Times New Roman" w:hAnsi="Times New Roman" w:cs="Times New Roman"/>
          <w:noProof/>
          <w:sz w:val="20"/>
          <w:szCs w:val="24"/>
        </w:rPr>
        <w:t xml:space="preserve"> S. Tonini, G.E. Cossali, E.A. Shchepakina, V.A. Sobolev, and S.S. Sazhin, Phys. Fluids </w:t>
      </w:r>
      <w:r w:rsidRPr="001C5BBF">
        <w:rPr>
          <w:rFonts w:ascii="Times New Roman" w:hAnsi="Times New Roman" w:cs="Times New Roman"/>
          <w:b/>
          <w:bCs/>
          <w:noProof/>
          <w:sz w:val="20"/>
          <w:szCs w:val="24"/>
        </w:rPr>
        <w:t>34</w:t>
      </w:r>
      <w:r w:rsidRPr="001C5BBF">
        <w:rPr>
          <w:rFonts w:ascii="Times New Roman" w:hAnsi="Times New Roman" w:cs="Times New Roman"/>
          <w:noProof/>
          <w:sz w:val="20"/>
          <w:szCs w:val="24"/>
        </w:rPr>
        <w:t>, 73312 (2022).</w:t>
      </w:r>
    </w:p>
    <w:p w14:paraId="1035BF28"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10</w:t>
      </w:r>
      <w:r w:rsidRPr="001C5BBF">
        <w:rPr>
          <w:rFonts w:ascii="Times New Roman" w:hAnsi="Times New Roman" w:cs="Times New Roman"/>
          <w:noProof/>
          <w:sz w:val="20"/>
          <w:szCs w:val="24"/>
        </w:rPr>
        <w:t xml:space="preserve"> P.M. Theiler, F. Lütolf, and R. Ferrini, Opt. Express </w:t>
      </w:r>
      <w:r w:rsidRPr="001C5BBF">
        <w:rPr>
          <w:rFonts w:ascii="Times New Roman" w:hAnsi="Times New Roman" w:cs="Times New Roman"/>
          <w:b/>
          <w:bCs/>
          <w:noProof/>
          <w:sz w:val="20"/>
          <w:szCs w:val="24"/>
        </w:rPr>
        <w:t>26</w:t>
      </w:r>
      <w:r w:rsidRPr="001C5BBF">
        <w:rPr>
          <w:rFonts w:ascii="Times New Roman" w:hAnsi="Times New Roman" w:cs="Times New Roman"/>
          <w:noProof/>
          <w:sz w:val="20"/>
          <w:szCs w:val="24"/>
        </w:rPr>
        <w:t>, 11934 (2018).</w:t>
      </w:r>
    </w:p>
    <w:p w14:paraId="78F30F9C"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11</w:t>
      </w:r>
      <w:r w:rsidRPr="001C5BBF">
        <w:rPr>
          <w:rFonts w:ascii="Times New Roman" w:hAnsi="Times New Roman" w:cs="Times New Roman"/>
          <w:noProof/>
          <w:sz w:val="20"/>
          <w:szCs w:val="24"/>
        </w:rPr>
        <w:t xml:space="preserve"> J.D. Benther, J.D. Pelaez-Restrepo, C. Stanley, and G. Rosengarten, Int. J. Heat Mass Transf. </w:t>
      </w:r>
      <w:r w:rsidRPr="001C5BBF">
        <w:rPr>
          <w:rFonts w:ascii="Times New Roman" w:hAnsi="Times New Roman" w:cs="Times New Roman"/>
          <w:b/>
          <w:bCs/>
          <w:noProof/>
          <w:sz w:val="20"/>
          <w:szCs w:val="24"/>
        </w:rPr>
        <w:t>178</w:t>
      </w:r>
      <w:r w:rsidRPr="001C5BBF">
        <w:rPr>
          <w:rFonts w:ascii="Times New Roman" w:hAnsi="Times New Roman" w:cs="Times New Roman"/>
          <w:noProof/>
          <w:sz w:val="20"/>
          <w:szCs w:val="24"/>
        </w:rPr>
        <w:t>, 121587 (2021).</w:t>
      </w:r>
    </w:p>
    <w:p w14:paraId="1FAAC8B6"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12</w:t>
      </w:r>
      <w:r w:rsidRPr="001C5BBF">
        <w:rPr>
          <w:rFonts w:ascii="Times New Roman" w:hAnsi="Times New Roman" w:cs="Times New Roman"/>
          <w:noProof/>
          <w:sz w:val="20"/>
          <w:szCs w:val="24"/>
        </w:rPr>
        <w:t xml:space="preserve"> T. Kokalj, H. Cho, M. Jenko, and L.P. Lee, Appl. Phys. Lett. </w:t>
      </w:r>
      <w:r w:rsidRPr="001C5BBF">
        <w:rPr>
          <w:rFonts w:ascii="Times New Roman" w:hAnsi="Times New Roman" w:cs="Times New Roman"/>
          <w:b/>
          <w:bCs/>
          <w:noProof/>
          <w:sz w:val="20"/>
          <w:szCs w:val="24"/>
        </w:rPr>
        <w:t>96</w:t>
      </w:r>
      <w:r w:rsidRPr="001C5BBF">
        <w:rPr>
          <w:rFonts w:ascii="Times New Roman" w:hAnsi="Times New Roman" w:cs="Times New Roman"/>
          <w:noProof/>
          <w:sz w:val="20"/>
          <w:szCs w:val="24"/>
        </w:rPr>
        <w:t>, 163703 (2010).</w:t>
      </w:r>
    </w:p>
    <w:p w14:paraId="75E2BD77"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13</w:t>
      </w:r>
      <w:r w:rsidRPr="001C5BBF">
        <w:rPr>
          <w:rFonts w:ascii="Times New Roman" w:hAnsi="Times New Roman" w:cs="Times New Roman"/>
          <w:noProof/>
          <w:sz w:val="20"/>
          <w:szCs w:val="24"/>
        </w:rPr>
        <w:t xml:space="preserve"> J. Jing, J. Reed, J. Huang, X. Hu, V. Clarke, J. Edington, D. Housman, T.S. Anantharaman, E.J. Huff, B. Mishra, B. Porter, A. Shenker, E. Wolfson, C. Hiort, R. Kantor, C. Aston, and D.C. Schwartz, Proc. Natl. Acad. Sci. </w:t>
      </w:r>
      <w:r w:rsidRPr="001C5BBF">
        <w:rPr>
          <w:rFonts w:ascii="Times New Roman" w:hAnsi="Times New Roman" w:cs="Times New Roman"/>
          <w:b/>
          <w:bCs/>
          <w:noProof/>
          <w:sz w:val="20"/>
          <w:szCs w:val="24"/>
        </w:rPr>
        <w:t>95</w:t>
      </w:r>
      <w:r w:rsidRPr="001C5BBF">
        <w:rPr>
          <w:rFonts w:ascii="Times New Roman" w:hAnsi="Times New Roman" w:cs="Times New Roman"/>
          <w:noProof/>
          <w:sz w:val="20"/>
          <w:szCs w:val="24"/>
        </w:rPr>
        <w:t>, 8046 (1998).</w:t>
      </w:r>
    </w:p>
    <w:p w14:paraId="168B65C9"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14</w:t>
      </w:r>
      <w:r w:rsidRPr="001C5BBF">
        <w:rPr>
          <w:rFonts w:ascii="Times New Roman" w:hAnsi="Times New Roman" w:cs="Times New Roman"/>
          <w:noProof/>
          <w:sz w:val="20"/>
          <w:szCs w:val="24"/>
        </w:rPr>
        <w:t xml:space="preserve"> R. Bhardwaj and A. Agrawal, Phys. Fluids </w:t>
      </w:r>
      <w:r w:rsidRPr="001C5BBF">
        <w:rPr>
          <w:rFonts w:ascii="Times New Roman" w:hAnsi="Times New Roman" w:cs="Times New Roman"/>
          <w:b/>
          <w:bCs/>
          <w:noProof/>
          <w:sz w:val="20"/>
          <w:szCs w:val="24"/>
        </w:rPr>
        <w:t>32</w:t>
      </w:r>
      <w:r w:rsidRPr="001C5BBF">
        <w:rPr>
          <w:rFonts w:ascii="Times New Roman" w:hAnsi="Times New Roman" w:cs="Times New Roman"/>
          <w:noProof/>
          <w:sz w:val="20"/>
          <w:szCs w:val="24"/>
        </w:rPr>
        <w:t>, 61704 (2020).</w:t>
      </w:r>
    </w:p>
    <w:p w14:paraId="7CCC84B1"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15</w:t>
      </w:r>
      <w:r w:rsidRPr="001C5BBF">
        <w:rPr>
          <w:rFonts w:ascii="Times New Roman" w:hAnsi="Times New Roman" w:cs="Times New Roman"/>
          <w:noProof/>
          <w:sz w:val="20"/>
          <w:szCs w:val="24"/>
        </w:rPr>
        <w:t xml:space="preserve"> Z.(</w:t>
      </w:r>
      <w:r w:rsidRPr="001C5BBF">
        <w:rPr>
          <w:rFonts w:ascii="SimSun" w:eastAsia="SimSun" w:hAnsi="SimSun" w:cs="SimSun" w:hint="eastAsia"/>
          <w:noProof/>
          <w:sz w:val="20"/>
          <w:szCs w:val="24"/>
        </w:rPr>
        <w:t>贺</w:t>
      </w:r>
      <w:r w:rsidRPr="001C5BBF">
        <w:rPr>
          <w:rFonts w:ascii="Yu Mincho" w:eastAsia="Yu Mincho" w:hAnsi="Yu Mincho" w:cs="Yu Mincho" w:hint="eastAsia"/>
          <w:noProof/>
          <w:sz w:val="20"/>
          <w:szCs w:val="24"/>
        </w:rPr>
        <w:t>子</w:t>
      </w:r>
      <w:r w:rsidRPr="001C5BBF">
        <w:rPr>
          <w:rFonts w:ascii="SimSun" w:eastAsia="SimSun" w:hAnsi="SimSun" w:cs="SimSun" w:hint="eastAsia"/>
          <w:noProof/>
          <w:sz w:val="20"/>
          <w:szCs w:val="24"/>
        </w:rPr>
        <w:t>龙</w:t>
      </w:r>
      <w:r w:rsidRPr="001C5BBF">
        <w:rPr>
          <w:rFonts w:ascii="Times New Roman" w:hAnsi="Times New Roman" w:cs="Times New Roman"/>
          <w:noProof/>
          <w:sz w:val="20"/>
          <w:szCs w:val="24"/>
        </w:rPr>
        <w:t>) He, S.(</w:t>
      </w:r>
      <w:r w:rsidRPr="001C5BBF">
        <w:rPr>
          <w:rFonts w:ascii="Times New Roman" w:hAnsi="Times New Roman" w:cs="Times New Roman"/>
          <w:noProof/>
          <w:sz w:val="20"/>
          <w:szCs w:val="24"/>
        </w:rPr>
        <w:t>邵思</w:t>
      </w:r>
      <w:r w:rsidRPr="001C5BBF">
        <w:rPr>
          <w:rFonts w:ascii="SimSun" w:eastAsia="SimSun" w:hAnsi="SimSun" w:cs="SimSun" w:hint="eastAsia"/>
          <w:noProof/>
          <w:sz w:val="20"/>
          <w:szCs w:val="24"/>
        </w:rPr>
        <w:t>尧</w:t>
      </w:r>
      <w:r w:rsidRPr="001C5BBF">
        <w:rPr>
          <w:rFonts w:ascii="Times New Roman" w:hAnsi="Times New Roman" w:cs="Times New Roman"/>
          <w:noProof/>
          <w:sz w:val="20"/>
          <w:szCs w:val="24"/>
        </w:rPr>
        <w:t>) Shao, J.(</w:t>
      </w:r>
      <w:r w:rsidRPr="001C5BBF">
        <w:rPr>
          <w:rFonts w:ascii="Times New Roman" w:hAnsi="Times New Roman" w:cs="Times New Roman"/>
          <w:noProof/>
          <w:sz w:val="20"/>
          <w:szCs w:val="24"/>
        </w:rPr>
        <w:t>李家</w:t>
      </w:r>
      <w:r w:rsidRPr="001C5BBF">
        <w:rPr>
          <w:rFonts w:ascii="SimSun" w:eastAsia="SimSun" w:hAnsi="SimSun" w:cs="SimSun" w:hint="eastAsia"/>
          <w:noProof/>
          <w:sz w:val="20"/>
          <w:szCs w:val="24"/>
        </w:rPr>
        <w:t>骐</w:t>
      </w:r>
      <w:r w:rsidRPr="001C5BBF">
        <w:rPr>
          <w:rFonts w:ascii="Times New Roman" w:hAnsi="Times New Roman" w:cs="Times New Roman"/>
          <w:noProof/>
          <w:sz w:val="20"/>
          <w:szCs w:val="24"/>
        </w:rPr>
        <w:t>) Li, S.S. Kumar, J.B. Sokoloff, and J.(</w:t>
      </w:r>
      <w:r w:rsidRPr="001C5BBF">
        <w:rPr>
          <w:rFonts w:ascii="Times New Roman" w:hAnsi="Times New Roman" w:cs="Times New Roman"/>
          <w:noProof/>
          <w:sz w:val="20"/>
          <w:szCs w:val="24"/>
        </w:rPr>
        <w:t>洪家荣</w:t>
      </w:r>
      <w:r w:rsidRPr="001C5BBF">
        <w:rPr>
          <w:rFonts w:ascii="Times New Roman" w:hAnsi="Times New Roman" w:cs="Times New Roman"/>
          <w:noProof/>
          <w:sz w:val="20"/>
          <w:szCs w:val="24"/>
        </w:rPr>
        <w:t xml:space="preserve">) Hong, Phys. Fluids </w:t>
      </w:r>
      <w:r w:rsidRPr="001C5BBF">
        <w:rPr>
          <w:rFonts w:ascii="Times New Roman" w:hAnsi="Times New Roman" w:cs="Times New Roman"/>
          <w:b/>
          <w:bCs/>
          <w:noProof/>
          <w:sz w:val="20"/>
          <w:szCs w:val="24"/>
        </w:rPr>
        <w:t>33</w:t>
      </w:r>
      <w:r w:rsidRPr="001C5BBF">
        <w:rPr>
          <w:rFonts w:ascii="Times New Roman" w:hAnsi="Times New Roman" w:cs="Times New Roman"/>
          <w:noProof/>
          <w:sz w:val="20"/>
          <w:szCs w:val="24"/>
        </w:rPr>
        <w:t>, 13309 (2021).</w:t>
      </w:r>
    </w:p>
    <w:p w14:paraId="4D0B6EBD"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16</w:t>
      </w:r>
      <w:r w:rsidRPr="001C5BBF">
        <w:rPr>
          <w:rFonts w:ascii="Times New Roman" w:hAnsi="Times New Roman" w:cs="Times New Roman"/>
          <w:noProof/>
          <w:sz w:val="20"/>
          <w:szCs w:val="24"/>
        </w:rPr>
        <w:t xml:space="preserve"> S. Chatterjee, J.S. Murallidharan, A. Agrawal, and R. Bhardwaj, Phys. Fluids </w:t>
      </w:r>
      <w:r w:rsidRPr="001C5BBF">
        <w:rPr>
          <w:rFonts w:ascii="Times New Roman" w:hAnsi="Times New Roman" w:cs="Times New Roman"/>
          <w:b/>
          <w:bCs/>
          <w:noProof/>
          <w:sz w:val="20"/>
          <w:szCs w:val="24"/>
        </w:rPr>
        <w:t>33</w:t>
      </w:r>
      <w:r w:rsidRPr="001C5BBF">
        <w:rPr>
          <w:rFonts w:ascii="Times New Roman" w:hAnsi="Times New Roman" w:cs="Times New Roman"/>
          <w:noProof/>
          <w:sz w:val="20"/>
          <w:szCs w:val="24"/>
        </w:rPr>
        <w:t>, 21701 (2021).</w:t>
      </w:r>
    </w:p>
    <w:p w14:paraId="4AA42CFD"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17</w:t>
      </w:r>
      <w:r w:rsidRPr="001C5BBF">
        <w:rPr>
          <w:rFonts w:ascii="Times New Roman" w:hAnsi="Times New Roman" w:cs="Times New Roman"/>
          <w:noProof/>
          <w:sz w:val="20"/>
          <w:szCs w:val="24"/>
        </w:rPr>
        <w:t xml:space="preserve"> S. Hatte, K. Pandey, K. Pandey, S. Chakraborty, and S. Basu, J. Fluid Mech. </w:t>
      </w:r>
      <w:r w:rsidRPr="001C5BBF">
        <w:rPr>
          <w:rFonts w:ascii="Times New Roman" w:hAnsi="Times New Roman" w:cs="Times New Roman"/>
          <w:b/>
          <w:bCs/>
          <w:noProof/>
          <w:sz w:val="20"/>
          <w:szCs w:val="24"/>
        </w:rPr>
        <w:t>866</w:t>
      </w:r>
      <w:r w:rsidRPr="001C5BBF">
        <w:rPr>
          <w:rFonts w:ascii="Times New Roman" w:hAnsi="Times New Roman" w:cs="Times New Roman"/>
          <w:noProof/>
          <w:sz w:val="20"/>
          <w:szCs w:val="24"/>
        </w:rPr>
        <w:t>, 61 (2019).</w:t>
      </w:r>
    </w:p>
    <w:p w14:paraId="175EC812"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18</w:t>
      </w:r>
      <w:r w:rsidRPr="001C5BBF">
        <w:rPr>
          <w:rFonts w:ascii="Times New Roman" w:hAnsi="Times New Roman" w:cs="Times New Roman"/>
          <w:noProof/>
          <w:sz w:val="20"/>
          <w:szCs w:val="24"/>
        </w:rPr>
        <w:t xml:space="preserve"> H. Chen, Q. An, H. Zhang, C. Li, H. Fang, and Z. Yin, Phys. Fluids </w:t>
      </w:r>
      <w:r w:rsidRPr="001C5BBF">
        <w:rPr>
          <w:rFonts w:ascii="Times New Roman" w:hAnsi="Times New Roman" w:cs="Times New Roman"/>
          <w:b/>
          <w:bCs/>
          <w:noProof/>
          <w:sz w:val="20"/>
          <w:szCs w:val="24"/>
        </w:rPr>
        <w:t>34</w:t>
      </w:r>
      <w:r w:rsidRPr="001C5BBF">
        <w:rPr>
          <w:rFonts w:ascii="Times New Roman" w:hAnsi="Times New Roman" w:cs="Times New Roman"/>
          <w:noProof/>
          <w:sz w:val="20"/>
          <w:szCs w:val="24"/>
        </w:rPr>
        <w:t>, 82010 (2022).</w:t>
      </w:r>
    </w:p>
    <w:p w14:paraId="2A2E0C11"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19</w:t>
      </w:r>
      <w:r w:rsidRPr="001C5BBF">
        <w:rPr>
          <w:rFonts w:ascii="Times New Roman" w:hAnsi="Times New Roman" w:cs="Times New Roman"/>
          <w:noProof/>
          <w:sz w:val="20"/>
          <w:szCs w:val="24"/>
        </w:rPr>
        <w:t xml:space="preserve"> F.G.H. Schofield, A.W. Wray, D. Pritchard, and S.K. Wilson, J. Eng. Math. </w:t>
      </w:r>
      <w:r w:rsidRPr="001C5BBF">
        <w:rPr>
          <w:rFonts w:ascii="Times New Roman" w:hAnsi="Times New Roman" w:cs="Times New Roman"/>
          <w:b/>
          <w:bCs/>
          <w:noProof/>
          <w:sz w:val="20"/>
          <w:szCs w:val="24"/>
        </w:rPr>
        <w:t>120</w:t>
      </w:r>
      <w:r w:rsidRPr="001C5BBF">
        <w:rPr>
          <w:rFonts w:ascii="Times New Roman" w:hAnsi="Times New Roman" w:cs="Times New Roman"/>
          <w:noProof/>
          <w:sz w:val="20"/>
          <w:szCs w:val="24"/>
        </w:rPr>
        <w:t>, 89 (2020).</w:t>
      </w:r>
    </w:p>
    <w:p w14:paraId="4391C47D"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20</w:t>
      </w:r>
      <w:r w:rsidRPr="001C5BBF">
        <w:rPr>
          <w:rFonts w:ascii="Times New Roman" w:hAnsi="Times New Roman" w:cs="Times New Roman"/>
          <w:noProof/>
          <w:sz w:val="20"/>
          <w:szCs w:val="24"/>
        </w:rPr>
        <w:t xml:space="preserve"> D. Hu, H. Wu, and Z. Liu, Int. J. Therm. Sci. </w:t>
      </w:r>
      <w:r w:rsidRPr="001C5BBF">
        <w:rPr>
          <w:rFonts w:ascii="Times New Roman" w:hAnsi="Times New Roman" w:cs="Times New Roman"/>
          <w:b/>
          <w:bCs/>
          <w:noProof/>
          <w:sz w:val="20"/>
          <w:szCs w:val="24"/>
        </w:rPr>
        <w:t>84</w:t>
      </w:r>
      <w:r w:rsidRPr="001C5BBF">
        <w:rPr>
          <w:rFonts w:ascii="Times New Roman" w:hAnsi="Times New Roman" w:cs="Times New Roman"/>
          <w:noProof/>
          <w:sz w:val="20"/>
          <w:szCs w:val="24"/>
        </w:rPr>
        <w:t>, 300 (2014).</w:t>
      </w:r>
    </w:p>
    <w:p w14:paraId="4A2BC0DB"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21</w:t>
      </w:r>
      <w:r w:rsidRPr="001C5BBF">
        <w:rPr>
          <w:rFonts w:ascii="Times New Roman" w:hAnsi="Times New Roman" w:cs="Times New Roman"/>
          <w:noProof/>
          <w:sz w:val="20"/>
          <w:szCs w:val="24"/>
        </w:rPr>
        <w:t xml:space="preserve"> Y.O. Popov, Phys. Rev. E </w:t>
      </w:r>
      <w:r w:rsidRPr="001C5BBF">
        <w:rPr>
          <w:rFonts w:ascii="Times New Roman" w:hAnsi="Times New Roman" w:cs="Times New Roman"/>
          <w:b/>
          <w:bCs/>
          <w:noProof/>
          <w:sz w:val="20"/>
          <w:szCs w:val="24"/>
        </w:rPr>
        <w:t>71</w:t>
      </w:r>
      <w:r w:rsidRPr="001C5BBF">
        <w:rPr>
          <w:rFonts w:ascii="Times New Roman" w:hAnsi="Times New Roman" w:cs="Times New Roman"/>
          <w:noProof/>
          <w:sz w:val="20"/>
          <w:szCs w:val="24"/>
        </w:rPr>
        <w:t>, 36313 (2005).</w:t>
      </w:r>
    </w:p>
    <w:p w14:paraId="0B927C69"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22</w:t>
      </w:r>
      <w:r w:rsidRPr="001C5BBF">
        <w:rPr>
          <w:rFonts w:ascii="Times New Roman" w:hAnsi="Times New Roman" w:cs="Times New Roman"/>
          <w:noProof/>
          <w:sz w:val="20"/>
          <w:szCs w:val="24"/>
        </w:rPr>
        <w:t xml:space="preserve"> H. Hu and R.G. Larson, J. Phys. Chem. B </w:t>
      </w:r>
      <w:r w:rsidRPr="001C5BBF">
        <w:rPr>
          <w:rFonts w:ascii="Times New Roman" w:hAnsi="Times New Roman" w:cs="Times New Roman"/>
          <w:b/>
          <w:bCs/>
          <w:noProof/>
          <w:sz w:val="20"/>
          <w:szCs w:val="24"/>
        </w:rPr>
        <w:t>106</w:t>
      </w:r>
      <w:r w:rsidRPr="001C5BBF">
        <w:rPr>
          <w:rFonts w:ascii="Times New Roman" w:hAnsi="Times New Roman" w:cs="Times New Roman"/>
          <w:noProof/>
          <w:sz w:val="20"/>
          <w:szCs w:val="24"/>
        </w:rPr>
        <w:t>, 1334 (2002).</w:t>
      </w:r>
    </w:p>
    <w:p w14:paraId="0DBB7C5F"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23</w:t>
      </w:r>
      <w:r w:rsidRPr="001C5BBF">
        <w:rPr>
          <w:rFonts w:ascii="Times New Roman" w:hAnsi="Times New Roman" w:cs="Times New Roman"/>
          <w:noProof/>
          <w:sz w:val="20"/>
          <w:szCs w:val="24"/>
        </w:rPr>
        <w:t xml:space="preserve"> J.M. Stauber, S.K. Wilson, B.R. Duffy, and K. Sefiane, J. Fluid Mech. </w:t>
      </w:r>
      <w:r w:rsidRPr="001C5BBF">
        <w:rPr>
          <w:rFonts w:ascii="Times New Roman" w:hAnsi="Times New Roman" w:cs="Times New Roman"/>
          <w:b/>
          <w:bCs/>
          <w:noProof/>
          <w:sz w:val="20"/>
          <w:szCs w:val="24"/>
        </w:rPr>
        <w:t>744</w:t>
      </w:r>
      <w:r w:rsidRPr="001C5BBF">
        <w:rPr>
          <w:rFonts w:ascii="Times New Roman" w:hAnsi="Times New Roman" w:cs="Times New Roman"/>
          <w:noProof/>
          <w:sz w:val="20"/>
          <w:szCs w:val="24"/>
        </w:rPr>
        <w:t>, R2 (2014).</w:t>
      </w:r>
    </w:p>
    <w:p w14:paraId="6C9F1323"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24</w:t>
      </w:r>
      <w:r w:rsidRPr="001C5BBF">
        <w:rPr>
          <w:rFonts w:ascii="Times New Roman" w:hAnsi="Times New Roman" w:cs="Times New Roman"/>
          <w:noProof/>
          <w:sz w:val="20"/>
          <w:szCs w:val="24"/>
        </w:rPr>
        <w:t xml:space="preserve"> D.J. Fairhurst, J. Fluid Mech. </w:t>
      </w:r>
      <w:r w:rsidRPr="001C5BBF">
        <w:rPr>
          <w:rFonts w:ascii="Times New Roman" w:hAnsi="Times New Roman" w:cs="Times New Roman"/>
          <w:b/>
          <w:bCs/>
          <w:noProof/>
          <w:sz w:val="20"/>
          <w:szCs w:val="24"/>
        </w:rPr>
        <w:t>934</w:t>
      </w:r>
      <w:r w:rsidRPr="001C5BBF">
        <w:rPr>
          <w:rFonts w:ascii="Times New Roman" w:hAnsi="Times New Roman" w:cs="Times New Roman"/>
          <w:noProof/>
          <w:sz w:val="20"/>
          <w:szCs w:val="24"/>
        </w:rPr>
        <w:t>, F1 (2022).</w:t>
      </w:r>
    </w:p>
    <w:p w14:paraId="2DAE229F"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25</w:t>
      </w:r>
      <w:r w:rsidRPr="001C5BBF">
        <w:rPr>
          <w:rFonts w:ascii="Times New Roman" w:hAnsi="Times New Roman" w:cs="Times New Roman"/>
          <w:noProof/>
          <w:sz w:val="20"/>
          <w:szCs w:val="24"/>
        </w:rPr>
        <w:t xml:space="preserve"> O. Carrier, N. Shahidzadeh-Bonn, R. Zargar, M. Aytouna, M. Habibi, J. Eggers, and D. Bonn, J. Fluid Mech. </w:t>
      </w:r>
      <w:r w:rsidRPr="001C5BBF">
        <w:rPr>
          <w:rFonts w:ascii="Times New Roman" w:hAnsi="Times New Roman" w:cs="Times New Roman"/>
          <w:b/>
          <w:bCs/>
          <w:noProof/>
          <w:sz w:val="20"/>
          <w:szCs w:val="24"/>
        </w:rPr>
        <w:t>798</w:t>
      </w:r>
      <w:r w:rsidRPr="001C5BBF">
        <w:rPr>
          <w:rFonts w:ascii="Times New Roman" w:hAnsi="Times New Roman" w:cs="Times New Roman"/>
          <w:noProof/>
          <w:sz w:val="20"/>
          <w:szCs w:val="24"/>
        </w:rPr>
        <w:t>, 774 (2016).</w:t>
      </w:r>
    </w:p>
    <w:p w14:paraId="0C72FFD0"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26</w:t>
      </w:r>
      <w:r w:rsidRPr="001C5BBF">
        <w:rPr>
          <w:rFonts w:ascii="Times New Roman" w:hAnsi="Times New Roman" w:cs="Times New Roman"/>
          <w:noProof/>
          <w:sz w:val="20"/>
          <w:szCs w:val="24"/>
        </w:rPr>
        <w:t xml:space="preserve"> K. Pandey, S. Hatte, K. Pandey, S. Chakraborty, and S. Basu, Phys. Rev. E </w:t>
      </w:r>
      <w:r w:rsidRPr="001C5BBF">
        <w:rPr>
          <w:rFonts w:ascii="Times New Roman" w:hAnsi="Times New Roman" w:cs="Times New Roman"/>
          <w:b/>
          <w:bCs/>
          <w:noProof/>
          <w:sz w:val="20"/>
          <w:szCs w:val="24"/>
        </w:rPr>
        <w:t>101</w:t>
      </w:r>
      <w:r w:rsidRPr="001C5BBF">
        <w:rPr>
          <w:rFonts w:ascii="Times New Roman" w:hAnsi="Times New Roman" w:cs="Times New Roman"/>
          <w:noProof/>
          <w:sz w:val="20"/>
          <w:szCs w:val="24"/>
        </w:rPr>
        <w:t>, 43101 (2020).</w:t>
      </w:r>
    </w:p>
    <w:p w14:paraId="32CC7E11"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27</w:t>
      </w:r>
      <w:r w:rsidRPr="001C5BBF">
        <w:rPr>
          <w:rFonts w:ascii="Times New Roman" w:hAnsi="Times New Roman" w:cs="Times New Roman"/>
          <w:noProof/>
          <w:sz w:val="20"/>
          <w:szCs w:val="24"/>
        </w:rPr>
        <w:t xml:space="preserve"> A.W. Wray, B.R. Duffy, and S.K. Wilson, J. Fluid Mech. </w:t>
      </w:r>
      <w:r w:rsidRPr="001C5BBF">
        <w:rPr>
          <w:rFonts w:ascii="Times New Roman" w:hAnsi="Times New Roman" w:cs="Times New Roman"/>
          <w:b/>
          <w:bCs/>
          <w:noProof/>
          <w:sz w:val="20"/>
          <w:szCs w:val="24"/>
        </w:rPr>
        <w:t>884</w:t>
      </w:r>
      <w:r w:rsidRPr="001C5BBF">
        <w:rPr>
          <w:rFonts w:ascii="Times New Roman" w:hAnsi="Times New Roman" w:cs="Times New Roman"/>
          <w:noProof/>
          <w:sz w:val="20"/>
          <w:szCs w:val="24"/>
        </w:rPr>
        <w:t>, A45 (2020).</w:t>
      </w:r>
    </w:p>
    <w:p w14:paraId="6A0D3228"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28</w:t>
      </w:r>
      <w:r w:rsidRPr="001C5BBF">
        <w:rPr>
          <w:rFonts w:ascii="Times New Roman" w:hAnsi="Times New Roman" w:cs="Times New Roman"/>
          <w:noProof/>
          <w:sz w:val="20"/>
          <w:szCs w:val="24"/>
        </w:rPr>
        <w:t xml:space="preserve"> A.M.J. Edwards, J. Cater, J.J. Kilbride, P. Le Minter, C. V Brown, D.J. Fairhurst, and F.F. Ouali, Appl. Phys. Lett. </w:t>
      </w:r>
      <w:r w:rsidRPr="001C5BBF">
        <w:rPr>
          <w:rFonts w:ascii="Times New Roman" w:hAnsi="Times New Roman" w:cs="Times New Roman"/>
          <w:b/>
          <w:bCs/>
          <w:noProof/>
          <w:sz w:val="20"/>
          <w:szCs w:val="24"/>
        </w:rPr>
        <w:t>119</w:t>
      </w:r>
      <w:r w:rsidRPr="001C5BBF">
        <w:rPr>
          <w:rFonts w:ascii="Times New Roman" w:hAnsi="Times New Roman" w:cs="Times New Roman"/>
          <w:noProof/>
          <w:sz w:val="20"/>
          <w:szCs w:val="24"/>
        </w:rPr>
        <w:t>, 151601 (2021).</w:t>
      </w:r>
    </w:p>
    <w:p w14:paraId="174A1C86"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29</w:t>
      </w:r>
      <w:r w:rsidRPr="001C5BBF">
        <w:rPr>
          <w:rFonts w:ascii="Times New Roman" w:hAnsi="Times New Roman" w:cs="Times New Roman"/>
          <w:noProof/>
          <w:sz w:val="20"/>
          <w:szCs w:val="24"/>
        </w:rPr>
        <w:t xml:space="preserve"> H. Zhang, Y. Kita, D. Zhang, G. Nagayama, Y. Takata, K. Sefiane, and A. Askounis, Heat Transf. Eng. </w:t>
      </w:r>
      <w:r w:rsidRPr="001C5BBF">
        <w:rPr>
          <w:rFonts w:ascii="Times New Roman" w:hAnsi="Times New Roman" w:cs="Times New Roman"/>
          <w:b/>
          <w:bCs/>
          <w:noProof/>
          <w:sz w:val="20"/>
          <w:szCs w:val="24"/>
        </w:rPr>
        <w:t>41</w:t>
      </w:r>
      <w:r w:rsidRPr="001C5BBF">
        <w:rPr>
          <w:rFonts w:ascii="Times New Roman" w:hAnsi="Times New Roman" w:cs="Times New Roman"/>
          <w:noProof/>
          <w:sz w:val="20"/>
          <w:szCs w:val="24"/>
        </w:rPr>
        <w:t>, 1654 (2020).</w:t>
      </w:r>
    </w:p>
    <w:p w14:paraId="1134FB0D"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30</w:t>
      </w:r>
      <w:r w:rsidRPr="001C5BBF">
        <w:rPr>
          <w:rFonts w:ascii="Times New Roman" w:hAnsi="Times New Roman" w:cs="Times New Roman"/>
          <w:noProof/>
          <w:sz w:val="20"/>
          <w:szCs w:val="24"/>
        </w:rPr>
        <w:t xml:space="preserve"> D. Orejon, K. Sefiane, and M.E.R. Shanahan, Langmuir </w:t>
      </w:r>
      <w:r w:rsidRPr="001C5BBF">
        <w:rPr>
          <w:rFonts w:ascii="Times New Roman" w:hAnsi="Times New Roman" w:cs="Times New Roman"/>
          <w:b/>
          <w:bCs/>
          <w:noProof/>
          <w:sz w:val="20"/>
          <w:szCs w:val="24"/>
        </w:rPr>
        <w:t>27</w:t>
      </w:r>
      <w:r w:rsidRPr="001C5BBF">
        <w:rPr>
          <w:rFonts w:ascii="Times New Roman" w:hAnsi="Times New Roman" w:cs="Times New Roman"/>
          <w:noProof/>
          <w:sz w:val="20"/>
          <w:szCs w:val="24"/>
        </w:rPr>
        <w:t>, 12834 (2011).</w:t>
      </w:r>
    </w:p>
    <w:p w14:paraId="388FE84E"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31</w:t>
      </w:r>
      <w:r w:rsidRPr="001C5BBF">
        <w:rPr>
          <w:rFonts w:ascii="Times New Roman" w:hAnsi="Times New Roman" w:cs="Times New Roman"/>
          <w:noProof/>
          <w:sz w:val="20"/>
          <w:szCs w:val="24"/>
        </w:rPr>
        <w:t xml:space="preserve"> M.R. Barmi and C.D. Meinhart, J. Phys. Chem. B </w:t>
      </w:r>
      <w:r w:rsidRPr="001C5BBF">
        <w:rPr>
          <w:rFonts w:ascii="Times New Roman" w:hAnsi="Times New Roman" w:cs="Times New Roman"/>
          <w:b/>
          <w:bCs/>
          <w:noProof/>
          <w:sz w:val="20"/>
          <w:szCs w:val="24"/>
        </w:rPr>
        <w:t>118</w:t>
      </w:r>
      <w:r w:rsidRPr="001C5BBF">
        <w:rPr>
          <w:rFonts w:ascii="Times New Roman" w:hAnsi="Times New Roman" w:cs="Times New Roman"/>
          <w:noProof/>
          <w:sz w:val="20"/>
          <w:szCs w:val="24"/>
        </w:rPr>
        <w:t>, 2414 (2014).</w:t>
      </w:r>
    </w:p>
    <w:p w14:paraId="03CFD63A"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32</w:t>
      </w:r>
      <w:r w:rsidRPr="001C5BBF">
        <w:rPr>
          <w:rFonts w:ascii="Times New Roman" w:hAnsi="Times New Roman" w:cs="Times New Roman"/>
          <w:noProof/>
          <w:sz w:val="20"/>
          <w:szCs w:val="24"/>
        </w:rPr>
        <w:t xml:space="preserve"> E. Dietrich, S. Wildeman, C.W. Visser, K. Hofhuis, E.S. Kooij, H.J.W. Zandvliet, and D. Lohse, J. Fluid Mech. </w:t>
      </w:r>
      <w:r w:rsidRPr="001C5BBF">
        <w:rPr>
          <w:rFonts w:ascii="Times New Roman" w:hAnsi="Times New Roman" w:cs="Times New Roman"/>
          <w:b/>
          <w:bCs/>
          <w:noProof/>
          <w:sz w:val="20"/>
          <w:szCs w:val="24"/>
        </w:rPr>
        <w:t>794</w:t>
      </w:r>
      <w:r w:rsidRPr="001C5BBF">
        <w:rPr>
          <w:rFonts w:ascii="Times New Roman" w:hAnsi="Times New Roman" w:cs="Times New Roman"/>
          <w:noProof/>
          <w:sz w:val="20"/>
          <w:szCs w:val="24"/>
        </w:rPr>
        <w:t>, 45 (2016).</w:t>
      </w:r>
    </w:p>
    <w:p w14:paraId="575A1309"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33</w:t>
      </w:r>
      <w:r w:rsidRPr="001C5BBF">
        <w:rPr>
          <w:rFonts w:ascii="Times New Roman" w:hAnsi="Times New Roman" w:cs="Times New Roman"/>
          <w:noProof/>
          <w:sz w:val="20"/>
          <w:szCs w:val="24"/>
        </w:rPr>
        <w:t xml:space="preserve"> T.W.G. van der Heijden, A.A. Darhuber, and P. van der Schoot, Langmuir </w:t>
      </w:r>
      <w:r w:rsidRPr="001C5BBF">
        <w:rPr>
          <w:rFonts w:ascii="Times New Roman" w:hAnsi="Times New Roman" w:cs="Times New Roman"/>
          <w:b/>
          <w:bCs/>
          <w:noProof/>
          <w:sz w:val="20"/>
          <w:szCs w:val="24"/>
        </w:rPr>
        <w:t>34</w:t>
      </w:r>
      <w:r w:rsidRPr="001C5BBF">
        <w:rPr>
          <w:rFonts w:ascii="Times New Roman" w:hAnsi="Times New Roman" w:cs="Times New Roman"/>
          <w:noProof/>
          <w:sz w:val="20"/>
          <w:szCs w:val="24"/>
        </w:rPr>
        <w:t>, 12471 (2018).</w:t>
      </w:r>
    </w:p>
    <w:p w14:paraId="3599214D"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34</w:t>
      </w:r>
      <w:r w:rsidRPr="001C5BBF">
        <w:rPr>
          <w:rFonts w:ascii="Times New Roman" w:hAnsi="Times New Roman" w:cs="Times New Roman"/>
          <w:noProof/>
          <w:sz w:val="20"/>
          <w:szCs w:val="24"/>
        </w:rPr>
        <w:t xml:space="preserve"> T.R. Marrero and E.A. Mason, J. Phys. Chem. Ref. Data </w:t>
      </w:r>
      <w:r w:rsidRPr="001C5BBF">
        <w:rPr>
          <w:rFonts w:ascii="Times New Roman" w:hAnsi="Times New Roman" w:cs="Times New Roman"/>
          <w:b/>
          <w:bCs/>
          <w:noProof/>
          <w:sz w:val="20"/>
          <w:szCs w:val="24"/>
        </w:rPr>
        <w:t>1</w:t>
      </w:r>
      <w:r w:rsidRPr="001C5BBF">
        <w:rPr>
          <w:rFonts w:ascii="Times New Roman" w:hAnsi="Times New Roman" w:cs="Times New Roman"/>
          <w:noProof/>
          <w:sz w:val="20"/>
          <w:szCs w:val="24"/>
        </w:rPr>
        <w:t>, 3 (1972).</w:t>
      </w:r>
    </w:p>
    <w:p w14:paraId="4E9F696E"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35</w:t>
      </w:r>
      <w:r w:rsidRPr="001C5BBF">
        <w:rPr>
          <w:rFonts w:ascii="Times New Roman" w:hAnsi="Times New Roman" w:cs="Times New Roman"/>
          <w:noProof/>
          <w:sz w:val="20"/>
          <w:szCs w:val="24"/>
        </w:rPr>
        <w:t xml:space="preserve"> M.M.U. Rehman and G. Nagayama, Colloids Surfaces A Physicochem. Eng. Asp. </w:t>
      </w:r>
      <w:r w:rsidRPr="001C5BBF">
        <w:rPr>
          <w:rFonts w:ascii="Times New Roman" w:hAnsi="Times New Roman" w:cs="Times New Roman"/>
          <w:b/>
          <w:bCs/>
          <w:noProof/>
          <w:sz w:val="20"/>
          <w:szCs w:val="24"/>
        </w:rPr>
        <w:t>656</w:t>
      </w:r>
      <w:r w:rsidRPr="001C5BBF">
        <w:rPr>
          <w:rFonts w:ascii="Times New Roman" w:hAnsi="Times New Roman" w:cs="Times New Roman"/>
          <w:noProof/>
          <w:sz w:val="20"/>
          <w:szCs w:val="24"/>
        </w:rPr>
        <w:t>, 130419 (2023).</w:t>
      </w:r>
    </w:p>
    <w:p w14:paraId="549C6E5C"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36</w:t>
      </w:r>
      <w:r w:rsidRPr="001C5BBF">
        <w:rPr>
          <w:rFonts w:ascii="Times New Roman" w:hAnsi="Times New Roman" w:cs="Times New Roman"/>
          <w:noProof/>
          <w:sz w:val="20"/>
          <w:szCs w:val="24"/>
        </w:rPr>
        <w:t xml:space="preserve"> V. Bergeaud and V. Lefebvre, in </w:t>
      </w:r>
      <w:r w:rsidRPr="001C5BBF">
        <w:rPr>
          <w:rFonts w:ascii="Times New Roman" w:hAnsi="Times New Roman" w:cs="Times New Roman"/>
          <w:i/>
          <w:iCs/>
          <w:noProof/>
          <w:sz w:val="20"/>
          <w:szCs w:val="24"/>
        </w:rPr>
        <w:t>Proc. SNA + MC2010 Jt. Int. Conf. Supercomput. Nucl. Appl. + Monte Carlo 2010 Tokyo</w:t>
      </w:r>
      <w:r w:rsidRPr="001C5BBF">
        <w:rPr>
          <w:rFonts w:ascii="Times New Roman" w:hAnsi="Times New Roman" w:cs="Times New Roman"/>
          <w:noProof/>
          <w:sz w:val="20"/>
          <w:szCs w:val="24"/>
        </w:rPr>
        <w:t xml:space="preserve"> (Japan, 2010), p. 1630.</w:t>
      </w:r>
    </w:p>
    <w:p w14:paraId="1042B19E"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37</w:t>
      </w:r>
      <w:r w:rsidRPr="001C5BBF">
        <w:rPr>
          <w:rFonts w:ascii="Times New Roman" w:hAnsi="Times New Roman" w:cs="Times New Roman"/>
          <w:noProof/>
          <w:sz w:val="20"/>
          <w:szCs w:val="24"/>
        </w:rPr>
        <w:t xml:space="preserve"> A. Fick, Ann. Phys. </w:t>
      </w:r>
      <w:r w:rsidRPr="001C5BBF">
        <w:rPr>
          <w:rFonts w:ascii="Times New Roman" w:hAnsi="Times New Roman" w:cs="Times New Roman"/>
          <w:b/>
          <w:bCs/>
          <w:noProof/>
          <w:sz w:val="20"/>
          <w:szCs w:val="24"/>
        </w:rPr>
        <w:t>170</w:t>
      </w:r>
      <w:r w:rsidRPr="001C5BBF">
        <w:rPr>
          <w:rFonts w:ascii="Times New Roman" w:hAnsi="Times New Roman" w:cs="Times New Roman"/>
          <w:noProof/>
          <w:sz w:val="20"/>
          <w:szCs w:val="24"/>
        </w:rPr>
        <w:t>, 59 (1855).</w:t>
      </w:r>
    </w:p>
    <w:p w14:paraId="69A4A6FB"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38</w:t>
      </w:r>
      <w:r w:rsidRPr="001C5BBF">
        <w:rPr>
          <w:rFonts w:ascii="Times New Roman" w:hAnsi="Times New Roman" w:cs="Times New Roman"/>
          <w:noProof/>
          <w:sz w:val="20"/>
          <w:szCs w:val="24"/>
        </w:rPr>
        <w:t xml:space="preserve"> H.G. Weller, G. Tabor, H. Jasak, and C. Fureby, Comput. Phys. </w:t>
      </w:r>
      <w:r w:rsidRPr="001C5BBF">
        <w:rPr>
          <w:rFonts w:ascii="Times New Roman" w:hAnsi="Times New Roman" w:cs="Times New Roman"/>
          <w:b/>
          <w:bCs/>
          <w:noProof/>
          <w:sz w:val="20"/>
          <w:szCs w:val="24"/>
        </w:rPr>
        <w:t>12</w:t>
      </w:r>
      <w:r w:rsidRPr="001C5BBF">
        <w:rPr>
          <w:rFonts w:ascii="Times New Roman" w:hAnsi="Times New Roman" w:cs="Times New Roman"/>
          <w:noProof/>
          <w:sz w:val="20"/>
          <w:szCs w:val="24"/>
        </w:rPr>
        <w:t>, 620 (1998).</w:t>
      </w:r>
    </w:p>
    <w:p w14:paraId="6CA6C7F1"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39</w:t>
      </w:r>
      <w:r w:rsidRPr="001C5BBF">
        <w:rPr>
          <w:rFonts w:ascii="Times New Roman" w:hAnsi="Times New Roman" w:cs="Times New Roman"/>
          <w:noProof/>
          <w:sz w:val="20"/>
          <w:szCs w:val="24"/>
        </w:rPr>
        <w:t xml:space="preserve"> J.P. Ahrens, B. Geveci, and C.C. Law, in </w:t>
      </w:r>
      <w:r w:rsidRPr="001C5BBF">
        <w:rPr>
          <w:rFonts w:ascii="Times New Roman" w:hAnsi="Times New Roman" w:cs="Times New Roman"/>
          <w:i/>
          <w:iCs/>
          <w:noProof/>
          <w:sz w:val="20"/>
          <w:szCs w:val="24"/>
        </w:rPr>
        <w:t>Vis. Handb.</w:t>
      </w:r>
      <w:r w:rsidRPr="001C5BBF">
        <w:rPr>
          <w:rFonts w:ascii="Times New Roman" w:hAnsi="Times New Roman" w:cs="Times New Roman"/>
          <w:noProof/>
          <w:sz w:val="20"/>
          <w:szCs w:val="24"/>
        </w:rPr>
        <w:t xml:space="preserve"> (2005).</w:t>
      </w:r>
    </w:p>
    <w:p w14:paraId="555163CF" w14:textId="77777777"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szCs w:val="24"/>
        </w:rPr>
      </w:pPr>
      <w:r w:rsidRPr="001C5BBF">
        <w:rPr>
          <w:rFonts w:ascii="Times New Roman" w:hAnsi="Times New Roman" w:cs="Times New Roman"/>
          <w:noProof/>
          <w:sz w:val="20"/>
          <w:szCs w:val="24"/>
          <w:vertAlign w:val="superscript"/>
        </w:rPr>
        <w:t>40</w:t>
      </w:r>
      <w:r w:rsidRPr="001C5BBF">
        <w:rPr>
          <w:rFonts w:ascii="Times New Roman" w:hAnsi="Times New Roman" w:cs="Times New Roman"/>
          <w:noProof/>
          <w:sz w:val="20"/>
          <w:szCs w:val="24"/>
        </w:rPr>
        <w:t xml:space="preserve"> C.A. Schneider, W.S. Rasband, and K.W. Eliceiri, Nat. Methods </w:t>
      </w:r>
      <w:r w:rsidRPr="001C5BBF">
        <w:rPr>
          <w:rFonts w:ascii="Times New Roman" w:hAnsi="Times New Roman" w:cs="Times New Roman"/>
          <w:b/>
          <w:bCs/>
          <w:noProof/>
          <w:sz w:val="20"/>
          <w:szCs w:val="24"/>
        </w:rPr>
        <w:t>9</w:t>
      </w:r>
      <w:r w:rsidRPr="001C5BBF">
        <w:rPr>
          <w:rFonts w:ascii="Times New Roman" w:hAnsi="Times New Roman" w:cs="Times New Roman"/>
          <w:noProof/>
          <w:sz w:val="20"/>
          <w:szCs w:val="24"/>
        </w:rPr>
        <w:t>, 671 (2012).</w:t>
      </w:r>
    </w:p>
    <w:p w14:paraId="2E6ECE66" w14:textId="48984EF9" w:rsidR="000603B3" w:rsidRPr="001C5BBF" w:rsidRDefault="000603B3" w:rsidP="000603B3">
      <w:pPr>
        <w:widowControl w:val="0"/>
        <w:autoSpaceDE w:val="0"/>
        <w:autoSpaceDN w:val="0"/>
        <w:adjustRightInd w:val="0"/>
        <w:spacing w:after="0" w:line="360" w:lineRule="auto"/>
        <w:rPr>
          <w:rFonts w:ascii="Times New Roman" w:hAnsi="Times New Roman" w:cs="Times New Roman"/>
          <w:noProof/>
          <w:sz w:val="20"/>
        </w:rPr>
      </w:pPr>
      <w:r w:rsidRPr="001C5BBF">
        <w:rPr>
          <w:rFonts w:ascii="Times New Roman" w:hAnsi="Times New Roman" w:cs="Times New Roman"/>
          <w:noProof/>
          <w:sz w:val="20"/>
          <w:szCs w:val="24"/>
          <w:vertAlign w:val="superscript"/>
        </w:rPr>
        <w:t>41</w:t>
      </w:r>
      <w:r w:rsidR="00570E92" w:rsidRPr="001C5BBF">
        <w:rPr>
          <w:rFonts w:ascii="Times New Roman" w:hAnsi="Times New Roman" w:cs="Times New Roman"/>
          <w:noProof/>
          <w:sz w:val="20"/>
          <w:szCs w:val="24"/>
        </w:rPr>
        <w:t xml:space="preserve"> MATLAB and Statistics Toolbox Release 2012b, The MathWorks, Inc., Natick, Massachusetts, United States.</w:t>
      </w:r>
    </w:p>
    <w:p w14:paraId="473C5D80" w14:textId="291FC8DF" w:rsidR="00AE53D4" w:rsidRPr="00F152FB" w:rsidRDefault="00AE53D4" w:rsidP="007415E9">
      <w:pPr>
        <w:spacing w:after="0" w:line="360" w:lineRule="auto"/>
        <w:jc w:val="both"/>
        <w:rPr>
          <w:rFonts w:ascii="Times New Roman" w:hAnsi="Times New Roman" w:cs="Times New Roman"/>
          <w:sz w:val="16"/>
          <w:szCs w:val="16"/>
          <w:lang w:val="en-US"/>
        </w:rPr>
      </w:pPr>
      <w:r w:rsidRPr="001C5BBF">
        <w:rPr>
          <w:rFonts w:ascii="Times New Roman" w:hAnsi="Times New Roman" w:cs="Times New Roman"/>
          <w:sz w:val="20"/>
          <w:szCs w:val="20"/>
          <w:lang w:val="en-US"/>
        </w:rPr>
        <w:fldChar w:fldCharType="end"/>
      </w:r>
    </w:p>
    <w:sectPr w:rsidR="00AE53D4" w:rsidRPr="00F152FB" w:rsidSect="00DC788B">
      <w:footerReference w:type="default" r:id="rId86"/>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EBF2A" w14:textId="77777777" w:rsidR="00AC2C73" w:rsidRDefault="00AC2C73" w:rsidP="00FC34CC">
      <w:pPr>
        <w:spacing w:after="0" w:line="240" w:lineRule="auto"/>
      </w:pPr>
      <w:r>
        <w:separator/>
      </w:r>
    </w:p>
  </w:endnote>
  <w:endnote w:type="continuationSeparator" w:id="0">
    <w:p w14:paraId="663D86AA" w14:textId="77777777" w:rsidR="00AC2C73" w:rsidRDefault="00AC2C73" w:rsidP="00FC3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9477886"/>
      <w:docPartObj>
        <w:docPartGallery w:val="Page Numbers (Bottom of Page)"/>
        <w:docPartUnique/>
      </w:docPartObj>
    </w:sdtPr>
    <w:sdtEndPr>
      <w:rPr>
        <w:noProof/>
      </w:rPr>
    </w:sdtEndPr>
    <w:sdtContent>
      <w:p w14:paraId="4824A7D2" w14:textId="75FB2802" w:rsidR="00FE45C7" w:rsidRDefault="00FE45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3020EF" w14:textId="77777777" w:rsidR="00FE45C7" w:rsidRDefault="00FE45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A22E2" w14:textId="77777777" w:rsidR="00AC2C73" w:rsidRDefault="00AC2C73" w:rsidP="00FC34CC">
      <w:pPr>
        <w:spacing w:after="0" w:line="240" w:lineRule="auto"/>
      </w:pPr>
      <w:r>
        <w:separator/>
      </w:r>
    </w:p>
  </w:footnote>
  <w:footnote w:type="continuationSeparator" w:id="0">
    <w:p w14:paraId="67BB789A" w14:textId="77777777" w:rsidR="00AC2C73" w:rsidRDefault="00AC2C73" w:rsidP="00FC34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6B1D"/>
    <w:multiLevelType w:val="hybridMultilevel"/>
    <w:tmpl w:val="F15E36DE"/>
    <w:lvl w:ilvl="0" w:tplc="B3EA85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F0C9E"/>
    <w:multiLevelType w:val="hybridMultilevel"/>
    <w:tmpl w:val="524216CE"/>
    <w:lvl w:ilvl="0" w:tplc="00E2473C">
      <w:start w:val="1"/>
      <w:numFmt w:val="lowerLetter"/>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 w15:restartNumberingAfterBreak="0">
    <w:nsid w:val="123F1C93"/>
    <w:multiLevelType w:val="hybridMultilevel"/>
    <w:tmpl w:val="E092FD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EE00ABD"/>
    <w:multiLevelType w:val="hybridMultilevel"/>
    <w:tmpl w:val="70D63076"/>
    <w:lvl w:ilvl="0" w:tplc="2054B404">
      <w:start w:val="1"/>
      <w:numFmt w:val="lowerLetter"/>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4" w15:restartNumberingAfterBreak="0">
    <w:nsid w:val="2EE37E0E"/>
    <w:multiLevelType w:val="hybridMultilevel"/>
    <w:tmpl w:val="B4F0D084"/>
    <w:lvl w:ilvl="0" w:tplc="49DC10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4BF513A"/>
    <w:multiLevelType w:val="hybridMultilevel"/>
    <w:tmpl w:val="B60675AC"/>
    <w:lvl w:ilvl="0" w:tplc="FE243EE2">
      <w:start w:val="1"/>
      <w:numFmt w:val="lowerLetter"/>
      <w:lvlText w:val="(%1)"/>
      <w:lvlJc w:val="lef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 w15:restartNumberingAfterBreak="0">
    <w:nsid w:val="42027FCC"/>
    <w:multiLevelType w:val="hybridMultilevel"/>
    <w:tmpl w:val="897CFDE2"/>
    <w:lvl w:ilvl="0" w:tplc="586A6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0624D6"/>
    <w:multiLevelType w:val="hybridMultilevel"/>
    <w:tmpl w:val="27D2206E"/>
    <w:lvl w:ilvl="0" w:tplc="14B47C1E">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7963B2"/>
    <w:multiLevelType w:val="hybridMultilevel"/>
    <w:tmpl w:val="D06C523C"/>
    <w:lvl w:ilvl="0" w:tplc="3C3C22C2">
      <w:start w:val="1"/>
      <w:numFmt w:val="lowerLetter"/>
      <w:lvlText w:val="(%1)"/>
      <w:lvlJc w:val="left"/>
      <w:pPr>
        <w:ind w:left="2912" w:hanging="360"/>
      </w:pPr>
      <w:rPr>
        <w:rFonts w:ascii="Times New Roman" w:hAnsi="Times New Roman" w:cs="Times New Roman" w:hint="default"/>
        <w:sz w:val="24"/>
        <w:szCs w:val="24"/>
      </w:rPr>
    </w:lvl>
    <w:lvl w:ilvl="1" w:tplc="08090019" w:tentative="1">
      <w:start w:val="1"/>
      <w:numFmt w:val="lowerLetter"/>
      <w:lvlText w:val="%2."/>
      <w:lvlJc w:val="left"/>
      <w:pPr>
        <w:ind w:left="3632" w:hanging="360"/>
      </w:pPr>
    </w:lvl>
    <w:lvl w:ilvl="2" w:tplc="0809001B" w:tentative="1">
      <w:start w:val="1"/>
      <w:numFmt w:val="lowerRoman"/>
      <w:lvlText w:val="%3."/>
      <w:lvlJc w:val="right"/>
      <w:pPr>
        <w:ind w:left="4352" w:hanging="180"/>
      </w:pPr>
    </w:lvl>
    <w:lvl w:ilvl="3" w:tplc="0809000F" w:tentative="1">
      <w:start w:val="1"/>
      <w:numFmt w:val="decimal"/>
      <w:lvlText w:val="%4."/>
      <w:lvlJc w:val="left"/>
      <w:pPr>
        <w:ind w:left="5072" w:hanging="360"/>
      </w:pPr>
    </w:lvl>
    <w:lvl w:ilvl="4" w:tplc="08090019" w:tentative="1">
      <w:start w:val="1"/>
      <w:numFmt w:val="lowerLetter"/>
      <w:lvlText w:val="%5."/>
      <w:lvlJc w:val="left"/>
      <w:pPr>
        <w:ind w:left="5792" w:hanging="360"/>
      </w:pPr>
    </w:lvl>
    <w:lvl w:ilvl="5" w:tplc="0809001B" w:tentative="1">
      <w:start w:val="1"/>
      <w:numFmt w:val="lowerRoman"/>
      <w:lvlText w:val="%6."/>
      <w:lvlJc w:val="right"/>
      <w:pPr>
        <w:ind w:left="6512" w:hanging="180"/>
      </w:pPr>
    </w:lvl>
    <w:lvl w:ilvl="6" w:tplc="0809000F" w:tentative="1">
      <w:start w:val="1"/>
      <w:numFmt w:val="decimal"/>
      <w:lvlText w:val="%7."/>
      <w:lvlJc w:val="left"/>
      <w:pPr>
        <w:ind w:left="7232" w:hanging="360"/>
      </w:pPr>
    </w:lvl>
    <w:lvl w:ilvl="7" w:tplc="08090019" w:tentative="1">
      <w:start w:val="1"/>
      <w:numFmt w:val="lowerLetter"/>
      <w:lvlText w:val="%8."/>
      <w:lvlJc w:val="left"/>
      <w:pPr>
        <w:ind w:left="7952" w:hanging="360"/>
      </w:pPr>
    </w:lvl>
    <w:lvl w:ilvl="8" w:tplc="0809001B" w:tentative="1">
      <w:start w:val="1"/>
      <w:numFmt w:val="lowerRoman"/>
      <w:lvlText w:val="%9."/>
      <w:lvlJc w:val="right"/>
      <w:pPr>
        <w:ind w:left="8672" w:hanging="180"/>
      </w:pPr>
    </w:lvl>
  </w:abstractNum>
  <w:abstractNum w:abstractNumId="9" w15:restartNumberingAfterBreak="0">
    <w:nsid w:val="4DBE49E5"/>
    <w:multiLevelType w:val="hybridMultilevel"/>
    <w:tmpl w:val="81B0AA46"/>
    <w:lvl w:ilvl="0" w:tplc="75F22D12">
      <w:start w:val="1"/>
      <w:numFmt w:val="lowerLetter"/>
      <w:lvlText w:val="(%1)"/>
      <w:lvlJc w:val="left"/>
      <w:pPr>
        <w:ind w:left="3536" w:hanging="360"/>
      </w:pPr>
      <w:rPr>
        <w:rFonts w:hint="default"/>
      </w:rPr>
    </w:lvl>
    <w:lvl w:ilvl="1" w:tplc="04090019" w:tentative="1">
      <w:start w:val="1"/>
      <w:numFmt w:val="lowerLetter"/>
      <w:lvlText w:val="%2."/>
      <w:lvlJc w:val="left"/>
      <w:pPr>
        <w:ind w:left="4256" w:hanging="360"/>
      </w:pPr>
    </w:lvl>
    <w:lvl w:ilvl="2" w:tplc="0409001B" w:tentative="1">
      <w:start w:val="1"/>
      <w:numFmt w:val="lowerRoman"/>
      <w:lvlText w:val="%3."/>
      <w:lvlJc w:val="right"/>
      <w:pPr>
        <w:ind w:left="4976" w:hanging="180"/>
      </w:pPr>
    </w:lvl>
    <w:lvl w:ilvl="3" w:tplc="0409000F" w:tentative="1">
      <w:start w:val="1"/>
      <w:numFmt w:val="decimal"/>
      <w:lvlText w:val="%4."/>
      <w:lvlJc w:val="left"/>
      <w:pPr>
        <w:ind w:left="5696" w:hanging="360"/>
      </w:pPr>
    </w:lvl>
    <w:lvl w:ilvl="4" w:tplc="04090019" w:tentative="1">
      <w:start w:val="1"/>
      <w:numFmt w:val="lowerLetter"/>
      <w:lvlText w:val="%5."/>
      <w:lvlJc w:val="left"/>
      <w:pPr>
        <w:ind w:left="6416" w:hanging="360"/>
      </w:pPr>
    </w:lvl>
    <w:lvl w:ilvl="5" w:tplc="0409001B" w:tentative="1">
      <w:start w:val="1"/>
      <w:numFmt w:val="lowerRoman"/>
      <w:lvlText w:val="%6."/>
      <w:lvlJc w:val="right"/>
      <w:pPr>
        <w:ind w:left="7136" w:hanging="180"/>
      </w:pPr>
    </w:lvl>
    <w:lvl w:ilvl="6" w:tplc="0409000F" w:tentative="1">
      <w:start w:val="1"/>
      <w:numFmt w:val="decimal"/>
      <w:lvlText w:val="%7."/>
      <w:lvlJc w:val="left"/>
      <w:pPr>
        <w:ind w:left="7856" w:hanging="360"/>
      </w:pPr>
    </w:lvl>
    <w:lvl w:ilvl="7" w:tplc="04090019" w:tentative="1">
      <w:start w:val="1"/>
      <w:numFmt w:val="lowerLetter"/>
      <w:lvlText w:val="%8."/>
      <w:lvlJc w:val="left"/>
      <w:pPr>
        <w:ind w:left="8576" w:hanging="360"/>
      </w:pPr>
    </w:lvl>
    <w:lvl w:ilvl="8" w:tplc="0409001B" w:tentative="1">
      <w:start w:val="1"/>
      <w:numFmt w:val="lowerRoman"/>
      <w:lvlText w:val="%9."/>
      <w:lvlJc w:val="right"/>
      <w:pPr>
        <w:ind w:left="9296" w:hanging="180"/>
      </w:pPr>
    </w:lvl>
  </w:abstractNum>
  <w:abstractNum w:abstractNumId="10" w15:restartNumberingAfterBreak="0">
    <w:nsid w:val="578A0C08"/>
    <w:multiLevelType w:val="hybridMultilevel"/>
    <w:tmpl w:val="9B8A8AA6"/>
    <w:lvl w:ilvl="0" w:tplc="EFC4BB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7B61BF2"/>
    <w:multiLevelType w:val="hybridMultilevel"/>
    <w:tmpl w:val="B4E42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7C14C19"/>
    <w:multiLevelType w:val="hybridMultilevel"/>
    <w:tmpl w:val="4DB0EFF8"/>
    <w:lvl w:ilvl="0" w:tplc="7012E7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C84942"/>
    <w:multiLevelType w:val="hybridMultilevel"/>
    <w:tmpl w:val="94E47CA2"/>
    <w:lvl w:ilvl="0" w:tplc="974CB9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E6355AE"/>
    <w:multiLevelType w:val="hybridMultilevel"/>
    <w:tmpl w:val="4FFAA106"/>
    <w:lvl w:ilvl="0" w:tplc="E80CC6B2">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5" w15:restartNumberingAfterBreak="0">
    <w:nsid w:val="5FB91221"/>
    <w:multiLevelType w:val="hybridMultilevel"/>
    <w:tmpl w:val="4E2A1BD6"/>
    <w:lvl w:ilvl="0" w:tplc="E3CCA2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D962AF"/>
    <w:multiLevelType w:val="hybridMultilevel"/>
    <w:tmpl w:val="FC32D554"/>
    <w:lvl w:ilvl="0" w:tplc="713C6A86">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7" w15:restartNumberingAfterBreak="0">
    <w:nsid w:val="6F6F4FDB"/>
    <w:multiLevelType w:val="hybridMultilevel"/>
    <w:tmpl w:val="9B8A8A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2D0723F"/>
    <w:multiLevelType w:val="hybridMultilevel"/>
    <w:tmpl w:val="1706822C"/>
    <w:lvl w:ilvl="0" w:tplc="0EF0556A">
      <w:start w:val="1"/>
      <w:numFmt w:val="lowerLetter"/>
      <w:lvlText w:val="(%1)"/>
      <w:lvlJc w:val="left"/>
      <w:pPr>
        <w:ind w:left="2940" w:hanging="360"/>
      </w:pPr>
      <w:rPr>
        <w:rFonts w:hint="default"/>
      </w:rPr>
    </w:lvl>
    <w:lvl w:ilvl="1" w:tplc="04090019" w:tentative="1">
      <w:start w:val="1"/>
      <w:numFmt w:val="lowerLetter"/>
      <w:lvlText w:val="%2."/>
      <w:lvlJc w:val="left"/>
      <w:pPr>
        <w:ind w:left="3660" w:hanging="360"/>
      </w:pPr>
    </w:lvl>
    <w:lvl w:ilvl="2" w:tplc="0409001B" w:tentative="1">
      <w:start w:val="1"/>
      <w:numFmt w:val="lowerRoman"/>
      <w:lvlText w:val="%3."/>
      <w:lvlJc w:val="right"/>
      <w:pPr>
        <w:ind w:left="4380" w:hanging="180"/>
      </w:pPr>
    </w:lvl>
    <w:lvl w:ilvl="3" w:tplc="0409000F" w:tentative="1">
      <w:start w:val="1"/>
      <w:numFmt w:val="decimal"/>
      <w:lvlText w:val="%4."/>
      <w:lvlJc w:val="left"/>
      <w:pPr>
        <w:ind w:left="5100" w:hanging="360"/>
      </w:pPr>
    </w:lvl>
    <w:lvl w:ilvl="4" w:tplc="04090019" w:tentative="1">
      <w:start w:val="1"/>
      <w:numFmt w:val="lowerLetter"/>
      <w:lvlText w:val="%5."/>
      <w:lvlJc w:val="left"/>
      <w:pPr>
        <w:ind w:left="5820" w:hanging="360"/>
      </w:pPr>
    </w:lvl>
    <w:lvl w:ilvl="5" w:tplc="0409001B" w:tentative="1">
      <w:start w:val="1"/>
      <w:numFmt w:val="lowerRoman"/>
      <w:lvlText w:val="%6."/>
      <w:lvlJc w:val="right"/>
      <w:pPr>
        <w:ind w:left="6540" w:hanging="180"/>
      </w:pPr>
    </w:lvl>
    <w:lvl w:ilvl="6" w:tplc="0409000F" w:tentative="1">
      <w:start w:val="1"/>
      <w:numFmt w:val="decimal"/>
      <w:lvlText w:val="%7."/>
      <w:lvlJc w:val="left"/>
      <w:pPr>
        <w:ind w:left="7260" w:hanging="360"/>
      </w:pPr>
    </w:lvl>
    <w:lvl w:ilvl="7" w:tplc="04090019" w:tentative="1">
      <w:start w:val="1"/>
      <w:numFmt w:val="lowerLetter"/>
      <w:lvlText w:val="%8."/>
      <w:lvlJc w:val="left"/>
      <w:pPr>
        <w:ind w:left="7980" w:hanging="360"/>
      </w:pPr>
    </w:lvl>
    <w:lvl w:ilvl="8" w:tplc="0409001B" w:tentative="1">
      <w:start w:val="1"/>
      <w:numFmt w:val="lowerRoman"/>
      <w:lvlText w:val="%9."/>
      <w:lvlJc w:val="right"/>
      <w:pPr>
        <w:ind w:left="8700" w:hanging="180"/>
      </w:pPr>
    </w:lvl>
  </w:abstractNum>
  <w:abstractNum w:abstractNumId="19" w15:restartNumberingAfterBreak="0">
    <w:nsid w:val="75DC4711"/>
    <w:multiLevelType w:val="hybridMultilevel"/>
    <w:tmpl w:val="F32C619C"/>
    <w:lvl w:ilvl="0" w:tplc="A732BA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C0256C"/>
    <w:multiLevelType w:val="hybridMultilevel"/>
    <w:tmpl w:val="BEB48A8E"/>
    <w:lvl w:ilvl="0" w:tplc="13227C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845AD0"/>
    <w:multiLevelType w:val="hybridMultilevel"/>
    <w:tmpl w:val="1804C55A"/>
    <w:lvl w:ilvl="0" w:tplc="A4B68A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3275749">
    <w:abstractNumId w:val="14"/>
  </w:num>
  <w:num w:numId="2" w16cid:durableId="282081142">
    <w:abstractNumId w:val="21"/>
  </w:num>
  <w:num w:numId="3" w16cid:durableId="1847791922">
    <w:abstractNumId w:val="12"/>
  </w:num>
  <w:num w:numId="4" w16cid:durableId="1227760229">
    <w:abstractNumId w:val="9"/>
  </w:num>
  <w:num w:numId="5" w16cid:durableId="853154769">
    <w:abstractNumId w:val="18"/>
  </w:num>
  <w:num w:numId="6" w16cid:durableId="1997569261">
    <w:abstractNumId w:val="6"/>
  </w:num>
  <w:num w:numId="7" w16cid:durableId="680427219">
    <w:abstractNumId w:val="4"/>
  </w:num>
  <w:num w:numId="8" w16cid:durableId="1885023657">
    <w:abstractNumId w:val="5"/>
  </w:num>
  <w:num w:numId="9" w16cid:durableId="1816333162">
    <w:abstractNumId w:val="3"/>
  </w:num>
  <w:num w:numId="10" w16cid:durableId="1965387590">
    <w:abstractNumId w:val="16"/>
  </w:num>
  <w:num w:numId="11" w16cid:durableId="384303901">
    <w:abstractNumId w:val="20"/>
  </w:num>
  <w:num w:numId="12" w16cid:durableId="92676538">
    <w:abstractNumId w:val="15"/>
  </w:num>
  <w:num w:numId="13" w16cid:durableId="1407415706">
    <w:abstractNumId w:val="19"/>
  </w:num>
  <w:num w:numId="14" w16cid:durableId="368381147">
    <w:abstractNumId w:val="7"/>
  </w:num>
  <w:num w:numId="15" w16cid:durableId="1626157288">
    <w:abstractNumId w:val="10"/>
  </w:num>
  <w:num w:numId="16" w16cid:durableId="828794324">
    <w:abstractNumId w:val="17"/>
  </w:num>
  <w:num w:numId="17" w16cid:durableId="270020310">
    <w:abstractNumId w:val="13"/>
  </w:num>
  <w:num w:numId="18" w16cid:durableId="135994555">
    <w:abstractNumId w:val="0"/>
  </w:num>
  <w:num w:numId="19" w16cid:durableId="1603537350">
    <w:abstractNumId w:val="11"/>
  </w:num>
  <w:num w:numId="20" w16cid:durableId="2101680745">
    <w:abstractNumId w:val="2"/>
  </w:num>
  <w:num w:numId="21" w16cid:durableId="1477186370">
    <w:abstractNumId w:val="1"/>
  </w:num>
  <w:num w:numId="22" w16cid:durableId="12179323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1588"/>
  <w:characterSpacingControl w:val="doNotCompress"/>
  <w:hdrShapeDefaults>
    <o:shapedefaults v:ext="edit" spidmax="206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UwMbQwNTM2tbQwNDJR0lEKTi0uzszPAykwNDCtBQBBYBFbLgAAAA=="/>
  </w:docVars>
  <w:rsids>
    <w:rsidRoot w:val="00B376ED"/>
    <w:rsid w:val="00000816"/>
    <w:rsid w:val="000010EB"/>
    <w:rsid w:val="00001E17"/>
    <w:rsid w:val="00001EF2"/>
    <w:rsid w:val="0000330E"/>
    <w:rsid w:val="0000405E"/>
    <w:rsid w:val="00005123"/>
    <w:rsid w:val="00005297"/>
    <w:rsid w:val="00005543"/>
    <w:rsid w:val="00006D0A"/>
    <w:rsid w:val="000071B8"/>
    <w:rsid w:val="00007B4D"/>
    <w:rsid w:val="00007D27"/>
    <w:rsid w:val="00007E75"/>
    <w:rsid w:val="00010647"/>
    <w:rsid w:val="00010DB9"/>
    <w:rsid w:val="00010E68"/>
    <w:rsid w:val="0001112A"/>
    <w:rsid w:val="00011875"/>
    <w:rsid w:val="000118F5"/>
    <w:rsid w:val="00011E27"/>
    <w:rsid w:val="000120AD"/>
    <w:rsid w:val="0001404A"/>
    <w:rsid w:val="00014114"/>
    <w:rsid w:val="00015A0C"/>
    <w:rsid w:val="00015BF6"/>
    <w:rsid w:val="00015CC2"/>
    <w:rsid w:val="00015FBF"/>
    <w:rsid w:val="00016291"/>
    <w:rsid w:val="0001644B"/>
    <w:rsid w:val="00016884"/>
    <w:rsid w:val="00016FAF"/>
    <w:rsid w:val="00017BCB"/>
    <w:rsid w:val="00020A88"/>
    <w:rsid w:val="00020AA4"/>
    <w:rsid w:val="00020BF0"/>
    <w:rsid w:val="00020CAB"/>
    <w:rsid w:val="00021260"/>
    <w:rsid w:val="00021872"/>
    <w:rsid w:val="00022420"/>
    <w:rsid w:val="00023808"/>
    <w:rsid w:val="00024CA3"/>
    <w:rsid w:val="00024CB4"/>
    <w:rsid w:val="000252F6"/>
    <w:rsid w:val="000254E2"/>
    <w:rsid w:val="00026D4E"/>
    <w:rsid w:val="00026F07"/>
    <w:rsid w:val="00027D01"/>
    <w:rsid w:val="00030134"/>
    <w:rsid w:val="0003022B"/>
    <w:rsid w:val="00030A96"/>
    <w:rsid w:val="00030CB6"/>
    <w:rsid w:val="000323BF"/>
    <w:rsid w:val="00033A88"/>
    <w:rsid w:val="00033FC6"/>
    <w:rsid w:val="00036E66"/>
    <w:rsid w:val="00036F18"/>
    <w:rsid w:val="0003747A"/>
    <w:rsid w:val="000402CA"/>
    <w:rsid w:val="000405AC"/>
    <w:rsid w:val="000406CC"/>
    <w:rsid w:val="000407DF"/>
    <w:rsid w:val="00040B32"/>
    <w:rsid w:val="00042211"/>
    <w:rsid w:val="0004288F"/>
    <w:rsid w:val="000428F1"/>
    <w:rsid w:val="00044310"/>
    <w:rsid w:val="000456DD"/>
    <w:rsid w:val="00045F25"/>
    <w:rsid w:val="00045FA9"/>
    <w:rsid w:val="00046913"/>
    <w:rsid w:val="00046AAC"/>
    <w:rsid w:val="00047F65"/>
    <w:rsid w:val="000509AF"/>
    <w:rsid w:val="0005143B"/>
    <w:rsid w:val="00051A86"/>
    <w:rsid w:val="00051B18"/>
    <w:rsid w:val="000522CC"/>
    <w:rsid w:val="00052AB1"/>
    <w:rsid w:val="00053004"/>
    <w:rsid w:val="00054408"/>
    <w:rsid w:val="000557BF"/>
    <w:rsid w:val="00056DB1"/>
    <w:rsid w:val="00056F15"/>
    <w:rsid w:val="000603B3"/>
    <w:rsid w:val="000624C4"/>
    <w:rsid w:val="00062519"/>
    <w:rsid w:val="000625B9"/>
    <w:rsid w:val="0006362C"/>
    <w:rsid w:val="00064FFE"/>
    <w:rsid w:val="00066555"/>
    <w:rsid w:val="00066C5D"/>
    <w:rsid w:val="00067309"/>
    <w:rsid w:val="00070382"/>
    <w:rsid w:val="00071152"/>
    <w:rsid w:val="00071204"/>
    <w:rsid w:val="0007174F"/>
    <w:rsid w:val="00071876"/>
    <w:rsid w:val="0007275A"/>
    <w:rsid w:val="00072963"/>
    <w:rsid w:val="00072E24"/>
    <w:rsid w:val="00072EA5"/>
    <w:rsid w:val="00073EA7"/>
    <w:rsid w:val="00074866"/>
    <w:rsid w:val="00075DEB"/>
    <w:rsid w:val="000769A6"/>
    <w:rsid w:val="00077A8F"/>
    <w:rsid w:val="00077C5F"/>
    <w:rsid w:val="0008037A"/>
    <w:rsid w:val="000803CB"/>
    <w:rsid w:val="00081318"/>
    <w:rsid w:val="00081337"/>
    <w:rsid w:val="000815E4"/>
    <w:rsid w:val="0008296B"/>
    <w:rsid w:val="00082A1C"/>
    <w:rsid w:val="00082ADB"/>
    <w:rsid w:val="00082CAF"/>
    <w:rsid w:val="00082CCF"/>
    <w:rsid w:val="00083734"/>
    <w:rsid w:val="00084325"/>
    <w:rsid w:val="00085CC2"/>
    <w:rsid w:val="0008693B"/>
    <w:rsid w:val="00086CDA"/>
    <w:rsid w:val="00087E93"/>
    <w:rsid w:val="00092927"/>
    <w:rsid w:val="0009446C"/>
    <w:rsid w:val="00094FA9"/>
    <w:rsid w:val="00095296"/>
    <w:rsid w:val="00095D9B"/>
    <w:rsid w:val="00096DD8"/>
    <w:rsid w:val="000970B6"/>
    <w:rsid w:val="000975D1"/>
    <w:rsid w:val="000979A3"/>
    <w:rsid w:val="000A08EE"/>
    <w:rsid w:val="000A1576"/>
    <w:rsid w:val="000A181F"/>
    <w:rsid w:val="000A1A3E"/>
    <w:rsid w:val="000A2BAB"/>
    <w:rsid w:val="000A352A"/>
    <w:rsid w:val="000A4565"/>
    <w:rsid w:val="000A5574"/>
    <w:rsid w:val="000A5AFE"/>
    <w:rsid w:val="000A6A27"/>
    <w:rsid w:val="000A6EA6"/>
    <w:rsid w:val="000A79DD"/>
    <w:rsid w:val="000A7C8E"/>
    <w:rsid w:val="000B132F"/>
    <w:rsid w:val="000B14C9"/>
    <w:rsid w:val="000B1B8B"/>
    <w:rsid w:val="000B2796"/>
    <w:rsid w:val="000B2C7B"/>
    <w:rsid w:val="000B41EA"/>
    <w:rsid w:val="000B5440"/>
    <w:rsid w:val="000B5778"/>
    <w:rsid w:val="000B5A9F"/>
    <w:rsid w:val="000B5DB2"/>
    <w:rsid w:val="000B5FF6"/>
    <w:rsid w:val="000B60FD"/>
    <w:rsid w:val="000B6103"/>
    <w:rsid w:val="000B7F50"/>
    <w:rsid w:val="000C0129"/>
    <w:rsid w:val="000C0D43"/>
    <w:rsid w:val="000C1757"/>
    <w:rsid w:val="000C1979"/>
    <w:rsid w:val="000C242E"/>
    <w:rsid w:val="000C2A87"/>
    <w:rsid w:val="000C2DCC"/>
    <w:rsid w:val="000C314C"/>
    <w:rsid w:val="000C32BC"/>
    <w:rsid w:val="000C3AD5"/>
    <w:rsid w:val="000C3D6B"/>
    <w:rsid w:val="000C44D6"/>
    <w:rsid w:val="000C4D72"/>
    <w:rsid w:val="000C5495"/>
    <w:rsid w:val="000C6F11"/>
    <w:rsid w:val="000C7DD4"/>
    <w:rsid w:val="000D000B"/>
    <w:rsid w:val="000D110D"/>
    <w:rsid w:val="000D1118"/>
    <w:rsid w:val="000D17D6"/>
    <w:rsid w:val="000D1B9B"/>
    <w:rsid w:val="000D20F3"/>
    <w:rsid w:val="000D2D3E"/>
    <w:rsid w:val="000D2EF0"/>
    <w:rsid w:val="000D359A"/>
    <w:rsid w:val="000D372C"/>
    <w:rsid w:val="000D3B3A"/>
    <w:rsid w:val="000D3BC6"/>
    <w:rsid w:val="000D4409"/>
    <w:rsid w:val="000D492F"/>
    <w:rsid w:val="000D4BF7"/>
    <w:rsid w:val="000D5219"/>
    <w:rsid w:val="000D5616"/>
    <w:rsid w:val="000D59A4"/>
    <w:rsid w:val="000D6CFF"/>
    <w:rsid w:val="000D71C7"/>
    <w:rsid w:val="000E0411"/>
    <w:rsid w:val="000E0EAA"/>
    <w:rsid w:val="000E114F"/>
    <w:rsid w:val="000E207B"/>
    <w:rsid w:val="000E318F"/>
    <w:rsid w:val="000E3972"/>
    <w:rsid w:val="000E46C1"/>
    <w:rsid w:val="000E4C66"/>
    <w:rsid w:val="000E4C6B"/>
    <w:rsid w:val="000E5324"/>
    <w:rsid w:val="000E56C1"/>
    <w:rsid w:val="000E652B"/>
    <w:rsid w:val="000E6D4D"/>
    <w:rsid w:val="000E7E29"/>
    <w:rsid w:val="000F0241"/>
    <w:rsid w:val="000F1AC0"/>
    <w:rsid w:val="000F300D"/>
    <w:rsid w:val="000F3279"/>
    <w:rsid w:val="000F3A93"/>
    <w:rsid w:val="000F3E7F"/>
    <w:rsid w:val="000F6A64"/>
    <w:rsid w:val="000F7887"/>
    <w:rsid w:val="00100140"/>
    <w:rsid w:val="00100157"/>
    <w:rsid w:val="00100C58"/>
    <w:rsid w:val="00101702"/>
    <w:rsid w:val="00101838"/>
    <w:rsid w:val="00102EEB"/>
    <w:rsid w:val="00103519"/>
    <w:rsid w:val="00103D35"/>
    <w:rsid w:val="00104702"/>
    <w:rsid w:val="00104EA6"/>
    <w:rsid w:val="00105761"/>
    <w:rsid w:val="001058AA"/>
    <w:rsid w:val="001077C1"/>
    <w:rsid w:val="00107903"/>
    <w:rsid w:val="00110106"/>
    <w:rsid w:val="0011030C"/>
    <w:rsid w:val="001107D7"/>
    <w:rsid w:val="0011084F"/>
    <w:rsid w:val="00110B6C"/>
    <w:rsid w:val="001116EA"/>
    <w:rsid w:val="001121B7"/>
    <w:rsid w:val="001126A1"/>
    <w:rsid w:val="0011341F"/>
    <w:rsid w:val="0011366A"/>
    <w:rsid w:val="00113B02"/>
    <w:rsid w:val="00113E1B"/>
    <w:rsid w:val="001141C8"/>
    <w:rsid w:val="00114C26"/>
    <w:rsid w:val="0011523F"/>
    <w:rsid w:val="001155A4"/>
    <w:rsid w:val="001158A4"/>
    <w:rsid w:val="001169DD"/>
    <w:rsid w:val="00116E85"/>
    <w:rsid w:val="00117AF4"/>
    <w:rsid w:val="0012235D"/>
    <w:rsid w:val="001230AC"/>
    <w:rsid w:val="00123310"/>
    <w:rsid w:val="00123574"/>
    <w:rsid w:val="00124DBF"/>
    <w:rsid w:val="00125071"/>
    <w:rsid w:val="001252FC"/>
    <w:rsid w:val="001262FA"/>
    <w:rsid w:val="00126334"/>
    <w:rsid w:val="0012685D"/>
    <w:rsid w:val="00126B48"/>
    <w:rsid w:val="00126F25"/>
    <w:rsid w:val="001270EB"/>
    <w:rsid w:val="001279C0"/>
    <w:rsid w:val="00127DD7"/>
    <w:rsid w:val="00130403"/>
    <w:rsid w:val="00130AA1"/>
    <w:rsid w:val="00130D88"/>
    <w:rsid w:val="00131571"/>
    <w:rsid w:val="00131590"/>
    <w:rsid w:val="00131622"/>
    <w:rsid w:val="00131E92"/>
    <w:rsid w:val="00131F95"/>
    <w:rsid w:val="0013235A"/>
    <w:rsid w:val="00132CB2"/>
    <w:rsid w:val="00132D15"/>
    <w:rsid w:val="001332E9"/>
    <w:rsid w:val="00136FFF"/>
    <w:rsid w:val="0014116F"/>
    <w:rsid w:val="001416A7"/>
    <w:rsid w:val="00141A51"/>
    <w:rsid w:val="00142A5A"/>
    <w:rsid w:val="001432FB"/>
    <w:rsid w:val="00143832"/>
    <w:rsid w:val="00143CA6"/>
    <w:rsid w:val="001440F4"/>
    <w:rsid w:val="00144CCD"/>
    <w:rsid w:val="00144D89"/>
    <w:rsid w:val="0014619D"/>
    <w:rsid w:val="00146E95"/>
    <w:rsid w:val="00147020"/>
    <w:rsid w:val="001471DC"/>
    <w:rsid w:val="00147345"/>
    <w:rsid w:val="00147B99"/>
    <w:rsid w:val="00150198"/>
    <w:rsid w:val="00150C9E"/>
    <w:rsid w:val="00151370"/>
    <w:rsid w:val="001518A7"/>
    <w:rsid w:val="00152048"/>
    <w:rsid w:val="00152505"/>
    <w:rsid w:val="00153287"/>
    <w:rsid w:val="0015418C"/>
    <w:rsid w:val="00154582"/>
    <w:rsid w:val="001548AE"/>
    <w:rsid w:val="0015541A"/>
    <w:rsid w:val="001573EB"/>
    <w:rsid w:val="00157B33"/>
    <w:rsid w:val="00160126"/>
    <w:rsid w:val="00161A91"/>
    <w:rsid w:val="001620F2"/>
    <w:rsid w:val="001623F7"/>
    <w:rsid w:val="0016417D"/>
    <w:rsid w:val="0016447F"/>
    <w:rsid w:val="00164650"/>
    <w:rsid w:val="00164653"/>
    <w:rsid w:val="00166274"/>
    <w:rsid w:val="00166DB2"/>
    <w:rsid w:val="00166E2A"/>
    <w:rsid w:val="00173903"/>
    <w:rsid w:val="00173E5F"/>
    <w:rsid w:val="00175EFD"/>
    <w:rsid w:val="00175FBF"/>
    <w:rsid w:val="0017644F"/>
    <w:rsid w:val="00177A5B"/>
    <w:rsid w:val="00182255"/>
    <w:rsid w:val="0018410E"/>
    <w:rsid w:val="00184794"/>
    <w:rsid w:val="0018483A"/>
    <w:rsid w:val="00185004"/>
    <w:rsid w:val="00185EC9"/>
    <w:rsid w:val="0018632F"/>
    <w:rsid w:val="001866D3"/>
    <w:rsid w:val="00186864"/>
    <w:rsid w:val="001919D5"/>
    <w:rsid w:val="00191D62"/>
    <w:rsid w:val="00192695"/>
    <w:rsid w:val="0019346A"/>
    <w:rsid w:val="00194F30"/>
    <w:rsid w:val="001951A6"/>
    <w:rsid w:val="00195A0C"/>
    <w:rsid w:val="00195E15"/>
    <w:rsid w:val="0019612D"/>
    <w:rsid w:val="00196ACB"/>
    <w:rsid w:val="00197A66"/>
    <w:rsid w:val="00197D6A"/>
    <w:rsid w:val="001A0C61"/>
    <w:rsid w:val="001A1F20"/>
    <w:rsid w:val="001A238A"/>
    <w:rsid w:val="001A2B14"/>
    <w:rsid w:val="001A320B"/>
    <w:rsid w:val="001A36AE"/>
    <w:rsid w:val="001A405C"/>
    <w:rsid w:val="001A44BB"/>
    <w:rsid w:val="001A4B4B"/>
    <w:rsid w:val="001A50E1"/>
    <w:rsid w:val="001A6052"/>
    <w:rsid w:val="001A69FB"/>
    <w:rsid w:val="001B0603"/>
    <w:rsid w:val="001B085C"/>
    <w:rsid w:val="001B0E59"/>
    <w:rsid w:val="001B16FF"/>
    <w:rsid w:val="001B1A14"/>
    <w:rsid w:val="001B1D36"/>
    <w:rsid w:val="001B2763"/>
    <w:rsid w:val="001B366C"/>
    <w:rsid w:val="001B3927"/>
    <w:rsid w:val="001B3A9F"/>
    <w:rsid w:val="001B3AF6"/>
    <w:rsid w:val="001B42CF"/>
    <w:rsid w:val="001B449F"/>
    <w:rsid w:val="001B461A"/>
    <w:rsid w:val="001B4906"/>
    <w:rsid w:val="001B56A0"/>
    <w:rsid w:val="001B7BD0"/>
    <w:rsid w:val="001B7D29"/>
    <w:rsid w:val="001C0138"/>
    <w:rsid w:val="001C0570"/>
    <w:rsid w:val="001C128B"/>
    <w:rsid w:val="001C150C"/>
    <w:rsid w:val="001C160F"/>
    <w:rsid w:val="001C1649"/>
    <w:rsid w:val="001C20CC"/>
    <w:rsid w:val="001C3732"/>
    <w:rsid w:val="001C42D2"/>
    <w:rsid w:val="001C436F"/>
    <w:rsid w:val="001C4580"/>
    <w:rsid w:val="001C54BE"/>
    <w:rsid w:val="001C5BBF"/>
    <w:rsid w:val="001C5CB7"/>
    <w:rsid w:val="001C6229"/>
    <w:rsid w:val="001C630F"/>
    <w:rsid w:val="001C67B7"/>
    <w:rsid w:val="001C6BA1"/>
    <w:rsid w:val="001C6F2E"/>
    <w:rsid w:val="001D00BD"/>
    <w:rsid w:val="001D0AC4"/>
    <w:rsid w:val="001D1233"/>
    <w:rsid w:val="001D13D0"/>
    <w:rsid w:val="001D1BFF"/>
    <w:rsid w:val="001D1D56"/>
    <w:rsid w:val="001D1F02"/>
    <w:rsid w:val="001D2141"/>
    <w:rsid w:val="001D2A06"/>
    <w:rsid w:val="001D3340"/>
    <w:rsid w:val="001D4124"/>
    <w:rsid w:val="001D4E65"/>
    <w:rsid w:val="001D57CA"/>
    <w:rsid w:val="001D5F1E"/>
    <w:rsid w:val="001D5FE0"/>
    <w:rsid w:val="001D62E5"/>
    <w:rsid w:val="001D751F"/>
    <w:rsid w:val="001E066C"/>
    <w:rsid w:val="001E090A"/>
    <w:rsid w:val="001E18ED"/>
    <w:rsid w:val="001E2B15"/>
    <w:rsid w:val="001E43AA"/>
    <w:rsid w:val="001E4B86"/>
    <w:rsid w:val="001E4E94"/>
    <w:rsid w:val="001E53DD"/>
    <w:rsid w:val="001E549D"/>
    <w:rsid w:val="001E5C55"/>
    <w:rsid w:val="001E6C0E"/>
    <w:rsid w:val="001E6FE8"/>
    <w:rsid w:val="001E7101"/>
    <w:rsid w:val="001E7CDE"/>
    <w:rsid w:val="001F035B"/>
    <w:rsid w:val="001F112C"/>
    <w:rsid w:val="001F13FE"/>
    <w:rsid w:val="001F198B"/>
    <w:rsid w:val="001F205A"/>
    <w:rsid w:val="001F2A11"/>
    <w:rsid w:val="001F4755"/>
    <w:rsid w:val="001F5E93"/>
    <w:rsid w:val="001F64D8"/>
    <w:rsid w:val="001F7251"/>
    <w:rsid w:val="0020087B"/>
    <w:rsid w:val="00200C32"/>
    <w:rsid w:val="00200DEB"/>
    <w:rsid w:val="0020120F"/>
    <w:rsid w:val="0020170B"/>
    <w:rsid w:val="0020281B"/>
    <w:rsid w:val="0020305C"/>
    <w:rsid w:val="00203269"/>
    <w:rsid w:val="0020367F"/>
    <w:rsid w:val="00203E15"/>
    <w:rsid w:val="00204400"/>
    <w:rsid w:val="002044CA"/>
    <w:rsid w:val="0020501B"/>
    <w:rsid w:val="002050A2"/>
    <w:rsid w:val="00206B4D"/>
    <w:rsid w:val="00206C30"/>
    <w:rsid w:val="002078C6"/>
    <w:rsid w:val="0020793E"/>
    <w:rsid w:val="00211253"/>
    <w:rsid w:val="00211D08"/>
    <w:rsid w:val="00212ABE"/>
    <w:rsid w:val="00212CD9"/>
    <w:rsid w:val="00213C5C"/>
    <w:rsid w:val="002146B7"/>
    <w:rsid w:val="00214B23"/>
    <w:rsid w:val="002154EA"/>
    <w:rsid w:val="002159AD"/>
    <w:rsid w:val="00216E9A"/>
    <w:rsid w:val="002171DB"/>
    <w:rsid w:val="00217D53"/>
    <w:rsid w:val="00217DD3"/>
    <w:rsid w:val="00220AEF"/>
    <w:rsid w:val="00220B9A"/>
    <w:rsid w:val="00220E00"/>
    <w:rsid w:val="00222135"/>
    <w:rsid w:val="00222416"/>
    <w:rsid w:val="002228CE"/>
    <w:rsid w:val="00222C5A"/>
    <w:rsid w:val="00223591"/>
    <w:rsid w:val="00223A5B"/>
    <w:rsid w:val="00223C39"/>
    <w:rsid w:val="00224384"/>
    <w:rsid w:val="0022492D"/>
    <w:rsid w:val="00224C34"/>
    <w:rsid w:val="00225C10"/>
    <w:rsid w:val="0022748C"/>
    <w:rsid w:val="002275B6"/>
    <w:rsid w:val="00227B06"/>
    <w:rsid w:val="00230410"/>
    <w:rsid w:val="002320E5"/>
    <w:rsid w:val="0023293E"/>
    <w:rsid w:val="00232FD6"/>
    <w:rsid w:val="00232FD8"/>
    <w:rsid w:val="00234718"/>
    <w:rsid w:val="00234A79"/>
    <w:rsid w:val="002353FC"/>
    <w:rsid w:val="00235515"/>
    <w:rsid w:val="00235912"/>
    <w:rsid w:val="0023598B"/>
    <w:rsid w:val="0023643E"/>
    <w:rsid w:val="0023688D"/>
    <w:rsid w:val="0023707D"/>
    <w:rsid w:val="00237C2E"/>
    <w:rsid w:val="002400B1"/>
    <w:rsid w:val="00240D58"/>
    <w:rsid w:val="00241ACA"/>
    <w:rsid w:val="00242FE4"/>
    <w:rsid w:val="00243C7D"/>
    <w:rsid w:val="00243CFC"/>
    <w:rsid w:val="00244482"/>
    <w:rsid w:val="002445C6"/>
    <w:rsid w:val="002447EE"/>
    <w:rsid w:val="00244862"/>
    <w:rsid w:val="00245A50"/>
    <w:rsid w:val="002461A2"/>
    <w:rsid w:val="00246495"/>
    <w:rsid w:val="002469F9"/>
    <w:rsid w:val="00246D88"/>
    <w:rsid w:val="00246D89"/>
    <w:rsid w:val="0024723A"/>
    <w:rsid w:val="002474CE"/>
    <w:rsid w:val="00247A42"/>
    <w:rsid w:val="00250773"/>
    <w:rsid w:val="002507F1"/>
    <w:rsid w:val="00250DC1"/>
    <w:rsid w:val="00250DD5"/>
    <w:rsid w:val="002515CA"/>
    <w:rsid w:val="00251FA1"/>
    <w:rsid w:val="002522BD"/>
    <w:rsid w:val="002527C5"/>
    <w:rsid w:val="0025281A"/>
    <w:rsid w:val="00252F23"/>
    <w:rsid w:val="00253553"/>
    <w:rsid w:val="00253832"/>
    <w:rsid w:val="00253E7C"/>
    <w:rsid w:val="00253F49"/>
    <w:rsid w:val="002542A1"/>
    <w:rsid w:val="002555F9"/>
    <w:rsid w:val="00255A9E"/>
    <w:rsid w:val="00255B0C"/>
    <w:rsid w:val="0025678A"/>
    <w:rsid w:val="00256948"/>
    <w:rsid w:val="00256D15"/>
    <w:rsid w:val="00257D3B"/>
    <w:rsid w:val="00260309"/>
    <w:rsid w:val="0026212F"/>
    <w:rsid w:val="0026244E"/>
    <w:rsid w:val="00262AA5"/>
    <w:rsid w:val="00264456"/>
    <w:rsid w:val="0026481B"/>
    <w:rsid w:val="00264A94"/>
    <w:rsid w:val="00265072"/>
    <w:rsid w:val="002653FD"/>
    <w:rsid w:val="00265517"/>
    <w:rsid w:val="00265657"/>
    <w:rsid w:val="0026595F"/>
    <w:rsid w:val="00265AB8"/>
    <w:rsid w:val="00265E12"/>
    <w:rsid w:val="002663A7"/>
    <w:rsid w:val="002664BD"/>
    <w:rsid w:val="00266DE0"/>
    <w:rsid w:val="0026725F"/>
    <w:rsid w:val="0026775C"/>
    <w:rsid w:val="00267C04"/>
    <w:rsid w:val="002702A6"/>
    <w:rsid w:val="0027074D"/>
    <w:rsid w:val="00270B62"/>
    <w:rsid w:val="00270DA1"/>
    <w:rsid w:val="00271BE4"/>
    <w:rsid w:val="002723F6"/>
    <w:rsid w:val="00272889"/>
    <w:rsid w:val="00273E35"/>
    <w:rsid w:val="002741ED"/>
    <w:rsid w:val="002742E0"/>
    <w:rsid w:val="0027437C"/>
    <w:rsid w:val="00274977"/>
    <w:rsid w:val="002754C3"/>
    <w:rsid w:val="002754EC"/>
    <w:rsid w:val="002768EE"/>
    <w:rsid w:val="00276DBB"/>
    <w:rsid w:val="002778F8"/>
    <w:rsid w:val="0028009C"/>
    <w:rsid w:val="00281187"/>
    <w:rsid w:val="0028193D"/>
    <w:rsid w:val="00282295"/>
    <w:rsid w:val="002837D8"/>
    <w:rsid w:val="00283ADB"/>
    <w:rsid w:val="00284861"/>
    <w:rsid w:val="00284C76"/>
    <w:rsid w:val="00285990"/>
    <w:rsid w:val="00286639"/>
    <w:rsid w:val="00291385"/>
    <w:rsid w:val="00291B81"/>
    <w:rsid w:val="00292107"/>
    <w:rsid w:val="0029266B"/>
    <w:rsid w:val="002935B9"/>
    <w:rsid w:val="002941F5"/>
    <w:rsid w:val="002944DD"/>
    <w:rsid w:val="00294FB6"/>
    <w:rsid w:val="00295A4E"/>
    <w:rsid w:val="002965DB"/>
    <w:rsid w:val="00296BCC"/>
    <w:rsid w:val="002977F7"/>
    <w:rsid w:val="00297D18"/>
    <w:rsid w:val="002A07D9"/>
    <w:rsid w:val="002A1989"/>
    <w:rsid w:val="002A2440"/>
    <w:rsid w:val="002A2513"/>
    <w:rsid w:val="002A2717"/>
    <w:rsid w:val="002A34AF"/>
    <w:rsid w:val="002A3552"/>
    <w:rsid w:val="002A36E9"/>
    <w:rsid w:val="002A42DE"/>
    <w:rsid w:val="002A4750"/>
    <w:rsid w:val="002A5AD7"/>
    <w:rsid w:val="002A6D96"/>
    <w:rsid w:val="002A7116"/>
    <w:rsid w:val="002A7728"/>
    <w:rsid w:val="002A7833"/>
    <w:rsid w:val="002A7E75"/>
    <w:rsid w:val="002B081E"/>
    <w:rsid w:val="002B12D0"/>
    <w:rsid w:val="002B34EB"/>
    <w:rsid w:val="002B409C"/>
    <w:rsid w:val="002B5389"/>
    <w:rsid w:val="002B5415"/>
    <w:rsid w:val="002B559C"/>
    <w:rsid w:val="002B5B25"/>
    <w:rsid w:val="002B5D1A"/>
    <w:rsid w:val="002B5E7C"/>
    <w:rsid w:val="002B610A"/>
    <w:rsid w:val="002B6792"/>
    <w:rsid w:val="002B70DA"/>
    <w:rsid w:val="002B73EF"/>
    <w:rsid w:val="002C04F3"/>
    <w:rsid w:val="002C0D57"/>
    <w:rsid w:val="002C0E7C"/>
    <w:rsid w:val="002C1929"/>
    <w:rsid w:val="002C21E6"/>
    <w:rsid w:val="002C220C"/>
    <w:rsid w:val="002C2430"/>
    <w:rsid w:val="002C259B"/>
    <w:rsid w:val="002C26F2"/>
    <w:rsid w:val="002C3138"/>
    <w:rsid w:val="002C3827"/>
    <w:rsid w:val="002C4777"/>
    <w:rsid w:val="002C47A3"/>
    <w:rsid w:val="002C55CA"/>
    <w:rsid w:val="002C75B8"/>
    <w:rsid w:val="002C7D81"/>
    <w:rsid w:val="002D0534"/>
    <w:rsid w:val="002D0A09"/>
    <w:rsid w:val="002D0DB8"/>
    <w:rsid w:val="002D1610"/>
    <w:rsid w:val="002D1BBE"/>
    <w:rsid w:val="002D2416"/>
    <w:rsid w:val="002D26C5"/>
    <w:rsid w:val="002D2E4F"/>
    <w:rsid w:val="002D3991"/>
    <w:rsid w:val="002D3CED"/>
    <w:rsid w:val="002D4393"/>
    <w:rsid w:val="002D4FB8"/>
    <w:rsid w:val="002D5393"/>
    <w:rsid w:val="002D5AA0"/>
    <w:rsid w:val="002D63EC"/>
    <w:rsid w:val="002D674D"/>
    <w:rsid w:val="002D79C2"/>
    <w:rsid w:val="002E04EA"/>
    <w:rsid w:val="002E0E24"/>
    <w:rsid w:val="002E1296"/>
    <w:rsid w:val="002E171B"/>
    <w:rsid w:val="002E190F"/>
    <w:rsid w:val="002E1E45"/>
    <w:rsid w:val="002E26FC"/>
    <w:rsid w:val="002E3C66"/>
    <w:rsid w:val="002E40A7"/>
    <w:rsid w:val="002E4190"/>
    <w:rsid w:val="002E6890"/>
    <w:rsid w:val="002E7FEB"/>
    <w:rsid w:val="002F0A4A"/>
    <w:rsid w:val="002F0DFD"/>
    <w:rsid w:val="002F1476"/>
    <w:rsid w:val="002F1770"/>
    <w:rsid w:val="002F189C"/>
    <w:rsid w:val="002F1A1F"/>
    <w:rsid w:val="002F2B40"/>
    <w:rsid w:val="002F3118"/>
    <w:rsid w:val="002F3593"/>
    <w:rsid w:val="002F36CB"/>
    <w:rsid w:val="002F4273"/>
    <w:rsid w:val="002F4498"/>
    <w:rsid w:val="002F4B41"/>
    <w:rsid w:val="002F54B2"/>
    <w:rsid w:val="002F5873"/>
    <w:rsid w:val="002F60CB"/>
    <w:rsid w:val="002F643B"/>
    <w:rsid w:val="002F6C75"/>
    <w:rsid w:val="002F6EED"/>
    <w:rsid w:val="002F774A"/>
    <w:rsid w:val="002F791E"/>
    <w:rsid w:val="002F7E06"/>
    <w:rsid w:val="00300DE2"/>
    <w:rsid w:val="00300F96"/>
    <w:rsid w:val="003011C4"/>
    <w:rsid w:val="003016C9"/>
    <w:rsid w:val="00301D3E"/>
    <w:rsid w:val="00302332"/>
    <w:rsid w:val="00302BF2"/>
    <w:rsid w:val="003036F2"/>
    <w:rsid w:val="003042E3"/>
    <w:rsid w:val="0030461B"/>
    <w:rsid w:val="003059CB"/>
    <w:rsid w:val="00306112"/>
    <w:rsid w:val="0030618C"/>
    <w:rsid w:val="00306B1A"/>
    <w:rsid w:val="00306C1D"/>
    <w:rsid w:val="0030794C"/>
    <w:rsid w:val="0031061B"/>
    <w:rsid w:val="00310F3D"/>
    <w:rsid w:val="00310FFA"/>
    <w:rsid w:val="0031132A"/>
    <w:rsid w:val="00312B04"/>
    <w:rsid w:val="00312E7E"/>
    <w:rsid w:val="00313666"/>
    <w:rsid w:val="00313A06"/>
    <w:rsid w:val="00313D36"/>
    <w:rsid w:val="00314069"/>
    <w:rsid w:val="00314F3F"/>
    <w:rsid w:val="0031509C"/>
    <w:rsid w:val="0031536B"/>
    <w:rsid w:val="003153D1"/>
    <w:rsid w:val="00315A1B"/>
    <w:rsid w:val="003161C5"/>
    <w:rsid w:val="0031689F"/>
    <w:rsid w:val="003169E4"/>
    <w:rsid w:val="00316D48"/>
    <w:rsid w:val="003170EA"/>
    <w:rsid w:val="0031710B"/>
    <w:rsid w:val="003171BB"/>
    <w:rsid w:val="00317746"/>
    <w:rsid w:val="00317E21"/>
    <w:rsid w:val="003209A8"/>
    <w:rsid w:val="00321197"/>
    <w:rsid w:val="00321310"/>
    <w:rsid w:val="00322C75"/>
    <w:rsid w:val="003231D6"/>
    <w:rsid w:val="00324DA0"/>
    <w:rsid w:val="003253E2"/>
    <w:rsid w:val="00325983"/>
    <w:rsid w:val="00325D35"/>
    <w:rsid w:val="00326650"/>
    <w:rsid w:val="003270EB"/>
    <w:rsid w:val="00330033"/>
    <w:rsid w:val="0033044D"/>
    <w:rsid w:val="003326BB"/>
    <w:rsid w:val="003331E5"/>
    <w:rsid w:val="003334E6"/>
    <w:rsid w:val="00333FEB"/>
    <w:rsid w:val="00334FA7"/>
    <w:rsid w:val="00335AAA"/>
    <w:rsid w:val="00337570"/>
    <w:rsid w:val="00337757"/>
    <w:rsid w:val="00337C1A"/>
    <w:rsid w:val="00337C2B"/>
    <w:rsid w:val="003406D8"/>
    <w:rsid w:val="003415BD"/>
    <w:rsid w:val="0034172E"/>
    <w:rsid w:val="003437EA"/>
    <w:rsid w:val="003443A7"/>
    <w:rsid w:val="003445C3"/>
    <w:rsid w:val="00344B04"/>
    <w:rsid w:val="00345C61"/>
    <w:rsid w:val="00345E2C"/>
    <w:rsid w:val="00346EEB"/>
    <w:rsid w:val="00347339"/>
    <w:rsid w:val="00347813"/>
    <w:rsid w:val="00347A8F"/>
    <w:rsid w:val="00347AB2"/>
    <w:rsid w:val="00350B16"/>
    <w:rsid w:val="00351195"/>
    <w:rsid w:val="003514E8"/>
    <w:rsid w:val="00351AE7"/>
    <w:rsid w:val="0035226F"/>
    <w:rsid w:val="0035273B"/>
    <w:rsid w:val="0035289B"/>
    <w:rsid w:val="00352BBE"/>
    <w:rsid w:val="00352E21"/>
    <w:rsid w:val="00353C24"/>
    <w:rsid w:val="003548D6"/>
    <w:rsid w:val="003562D0"/>
    <w:rsid w:val="00357A79"/>
    <w:rsid w:val="00357FF4"/>
    <w:rsid w:val="00360563"/>
    <w:rsid w:val="00360597"/>
    <w:rsid w:val="00360888"/>
    <w:rsid w:val="00361862"/>
    <w:rsid w:val="00361F9E"/>
    <w:rsid w:val="0036254D"/>
    <w:rsid w:val="00363735"/>
    <w:rsid w:val="00364101"/>
    <w:rsid w:val="00364C98"/>
    <w:rsid w:val="003652C7"/>
    <w:rsid w:val="003656B3"/>
    <w:rsid w:val="00366145"/>
    <w:rsid w:val="0036684D"/>
    <w:rsid w:val="00366DD6"/>
    <w:rsid w:val="00367639"/>
    <w:rsid w:val="00370008"/>
    <w:rsid w:val="00371097"/>
    <w:rsid w:val="003712C8"/>
    <w:rsid w:val="00371536"/>
    <w:rsid w:val="0037451F"/>
    <w:rsid w:val="003747EC"/>
    <w:rsid w:val="00374B16"/>
    <w:rsid w:val="00374E06"/>
    <w:rsid w:val="0037543A"/>
    <w:rsid w:val="00375BAE"/>
    <w:rsid w:val="00375DC2"/>
    <w:rsid w:val="003762AA"/>
    <w:rsid w:val="00377941"/>
    <w:rsid w:val="00377D99"/>
    <w:rsid w:val="003806C1"/>
    <w:rsid w:val="0038096F"/>
    <w:rsid w:val="00381C2B"/>
    <w:rsid w:val="00382AC9"/>
    <w:rsid w:val="00382B8E"/>
    <w:rsid w:val="00383440"/>
    <w:rsid w:val="00383BE1"/>
    <w:rsid w:val="00383D09"/>
    <w:rsid w:val="00384C36"/>
    <w:rsid w:val="003855E4"/>
    <w:rsid w:val="003860DE"/>
    <w:rsid w:val="00386347"/>
    <w:rsid w:val="00387226"/>
    <w:rsid w:val="0039040F"/>
    <w:rsid w:val="00390495"/>
    <w:rsid w:val="00391627"/>
    <w:rsid w:val="00391CB2"/>
    <w:rsid w:val="0039317F"/>
    <w:rsid w:val="00394B80"/>
    <w:rsid w:val="00394F49"/>
    <w:rsid w:val="003956BC"/>
    <w:rsid w:val="0039572B"/>
    <w:rsid w:val="0039628B"/>
    <w:rsid w:val="00396AFF"/>
    <w:rsid w:val="00396DD0"/>
    <w:rsid w:val="003972C8"/>
    <w:rsid w:val="0039796D"/>
    <w:rsid w:val="00397EFB"/>
    <w:rsid w:val="003A01C7"/>
    <w:rsid w:val="003A08DA"/>
    <w:rsid w:val="003A12D3"/>
    <w:rsid w:val="003A3EC3"/>
    <w:rsid w:val="003A3FD9"/>
    <w:rsid w:val="003A400B"/>
    <w:rsid w:val="003A452D"/>
    <w:rsid w:val="003A4B64"/>
    <w:rsid w:val="003A5E1E"/>
    <w:rsid w:val="003A5E8D"/>
    <w:rsid w:val="003A635C"/>
    <w:rsid w:val="003A6CC2"/>
    <w:rsid w:val="003A6E4E"/>
    <w:rsid w:val="003A7D9D"/>
    <w:rsid w:val="003A7EFC"/>
    <w:rsid w:val="003B1436"/>
    <w:rsid w:val="003B2A74"/>
    <w:rsid w:val="003B40B0"/>
    <w:rsid w:val="003B62A9"/>
    <w:rsid w:val="003B696A"/>
    <w:rsid w:val="003B6D79"/>
    <w:rsid w:val="003B738C"/>
    <w:rsid w:val="003C0A9D"/>
    <w:rsid w:val="003C0C13"/>
    <w:rsid w:val="003C0EBF"/>
    <w:rsid w:val="003C4668"/>
    <w:rsid w:val="003C4737"/>
    <w:rsid w:val="003C4B29"/>
    <w:rsid w:val="003C59C1"/>
    <w:rsid w:val="003C659F"/>
    <w:rsid w:val="003C6D98"/>
    <w:rsid w:val="003C7933"/>
    <w:rsid w:val="003D0350"/>
    <w:rsid w:val="003D06D9"/>
    <w:rsid w:val="003D1BDC"/>
    <w:rsid w:val="003D1E00"/>
    <w:rsid w:val="003D1E45"/>
    <w:rsid w:val="003D2725"/>
    <w:rsid w:val="003D3DB7"/>
    <w:rsid w:val="003D4F94"/>
    <w:rsid w:val="003D538C"/>
    <w:rsid w:val="003D66D9"/>
    <w:rsid w:val="003D69C2"/>
    <w:rsid w:val="003D6A34"/>
    <w:rsid w:val="003D6CD8"/>
    <w:rsid w:val="003D6D5D"/>
    <w:rsid w:val="003E03A7"/>
    <w:rsid w:val="003E0ADC"/>
    <w:rsid w:val="003E0C2E"/>
    <w:rsid w:val="003E21AB"/>
    <w:rsid w:val="003E22E7"/>
    <w:rsid w:val="003E2F49"/>
    <w:rsid w:val="003E4130"/>
    <w:rsid w:val="003E4286"/>
    <w:rsid w:val="003E770F"/>
    <w:rsid w:val="003F0055"/>
    <w:rsid w:val="003F0A15"/>
    <w:rsid w:val="003F16ED"/>
    <w:rsid w:val="003F17CE"/>
    <w:rsid w:val="003F1AC1"/>
    <w:rsid w:val="003F2B02"/>
    <w:rsid w:val="003F2DB3"/>
    <w:rsid w:val="003F33C1"/>
    <w:rsid w:val="003F34A0"/>
    <w:rsid w:val="003F44D6"/>
    <w:rsid w:val="003F483C"/>
    <w:rsid w:val="003F495D"/>
    <w:rsid w:val="003F621A"/>
    <w:rsid w:val="003F665C"/>
    <w:rsid w:val="003F72D0"/>
    <w:rsid w:val="003F7300"/>
    <w:rsid w:val="003F7400"/>
    <w:rsid w:val="003F772E"/>
    <w:rsid w:val="003F7734"/>
    <w:rsid w:val="003F7821"/>
    <w:rsid w:val="00400416"/>
    <w:rsid w:val="00400D6E"/>
    <w:rsid w:val="00403145"/>
    <w:rsid w:val="00403345"/>
    <w:rsid w:val="00403DCC"/>
    <w:rsid w:val="0040404F"/>
    <w:rsid w:val="00405777"/>
    <w:rsid w:val="00405793"/>
    <w:rsid w:val="00405843"/>
    <w:rsid w:val="00406166"/>
    <w:rsid w:val="004064A0"/>
    <w:rsid w:val="00407940"/>
    <w:rsid w:val="004104FB"/>
    <w:rsid w:val="004108AA"/>
    <w:rsid w:val="00412172"/>
    <w:rsid w:val="0041268B"/>
    <w:rsid w:val="00413C03"/>
    <w:rsid w:val="004141B9"/>
    <w:rsid w:val="004146D6"/>
    <w:rsid w:val="004148F4"/>
    <w:rsid w:val="00414912"/>
    <w:rsid w:val="0041493B"/>
    <w:rsid w:val="0041499F"/>
    <w:rsid w:val="004156CC"/>
    <w:rsid w:val="0041743A"/>
    <w:rsid w:val="004175EE"/>
    <w:rsid w:val="00417B8B"/>
    <w:rsid w:val="004209A4"/>
    <w:rsid w:val="00420F38"/>
    <w:rsid w:val="004216DC"/>
    <w:rsid w:val="00421E9E"/>
    <w:rsid w:val="004224E2"/>
    <w:rsid w:val="00424540"/>
    <w:rsid w:val="00424DDF"/>
    <w:rsid w:val="00425B91"/>
    <w:rsid w:val="00425FE7"/>
    <w:rsid w:val="00426319"/>
    <w:rsid w:val="0042688D"/>
    <w:rsid w:val="00427F10"/>
    <w:rsid w:val="00430A35"/>
    <w:rsid w:val="004333D6"/>
    <w:rsid w:val="00433E36"/>
    <w:rsid w:val="004350C3"/>
    <w:rsid w:val="00435351"/>
    <w:rsid w:val="0043550F"/>
    <w:rsid w:val="00435784"/>
    <w:rsid w:val="004362B0"/>
    <w:rsid w:val="00437682"/>
    <w:rsid w:val="0043778B"/>
    <w:rsid w:val="00437878"/>
    <w:rsid w:val="00437FFE"/>
    <w:rsid w:val="004409A0"/>
    <w:rsid w:val="0044152C"/>
    <w:rsid w:val="0044175A"/>
    <w:rsid w:val="00441C02"/>
    <w:rsid w:val="00442AAF"/>
    <w:rsid w:val="00442CC7"/>
    <w:rsid w:val="0044368E"/>
    <w:rsid w:val="004437B8"/>
    <w:rsid w:val="00443A5D"/>
    <w:rsid w:val="004440D7"/>
    <w:rsid w:val="00444136"/>
    <w:rsid w:val="00444425"/>
    <w:rsid w:val="004460C2"/>
    <w:rsid w:val="00447319"/>
    <w:rsid w:val="00447EA4"/>
    <w:rsid w:val="00450143"/>
    <w:rsid w:val="00450F23"/>
    <w:rsid w:val="00451B27"/>
    <w:rsid w:val="004529FB"/>
    <w:rsid w:val="00454D95"/>
    <w:rsid w:val="00454EB0"/>
    <w:rsid w:val="0045521B"/>
    <w:rsid w:val="004558E9"/>
    <w:rsid w:val="00455903"/>
    <w:rsid w:val="00456101"/>
    <w:rsid w:val="0045612D"/>
    <w:rsid w:val="004572F7"/>
    <w:rsid w:val="004605E7"/>
    <w:rsid w:val="00461538"/>
    <w:rsid w:val="004633CA"/>
    <w:rsid w:val="00463682"/>
    <w:rsid w:val="00463F3C"/>
    <w:rsid w:val="00465186"/>
    <w:rsid w:val="00465C00"/>
    <w:rsid w:val="00465D5C"/>
    <w:rsid w:val="00466B12"/>
    <w:rsid w:val="00467219"/>
    <w:rsid w:val="00467B72"/>
    <w:rsid w:val="00467C78"/>
    <w:rsid w:val="00470389"/>
    <w:rsid w:val="004703A3"/>
    <w:rsid w:val="00470E8D"/>
    <w:rsid w:val="00471DFD"/>
    <w:rsid w:val="0047265F"/>
    <w:rsid w:val="00472E03"/>
    <w:rsid w:val="0047302D"/>
    <w:rsid w:val="00473452"/>
    <w:rsid w:val="0047355A"/>
    <w:rsid w:val="004736CC"/>
    <w:rsid w:val="00473A2E"/>
    <w:rsid w:val="00474646"/>
    <w:rsid w:val="004748F3"/>
    <w:rsid w:val="00475345"/>
    <w:rsid w:val="0047560B"/>
    <w:rsid w:val="004759B1"/>
    <w:rsid w:val="00476065"/>
    <w:rsid w:val="00476DD9"/>
    <w:rsid w:val="004772FC"/>
    <w:rsid w:val="0047745C"/>
    <w:rsid w:val="00480745"/>
    <w:rsid w:val="00481566"/>
    <w:rsid w:val="00482BED"/>
    <w:rsid w:val="00482C50"/>
    <w:rsid w:val="004835FC"/>
    <w:rsid w:val="004839A5"/>
    <w:rsid w:val="00484674"/>
    <w:rsid w:val="004856AB"/>
    <w:rsid w:val="00486B78"/>
    <w:rsid w:val="00486D07"/>
    <w:rsid w:val="004870B5"/>
    <w:rsid w:val="004878E1"/>
    <w:rsid w:val="0049001D"/>
    <w:rsid w:val="004909CF"/>
    <w:rsid w:val="00492402"/>
    <w:rsid w:val="00492E10"/>
    <w:rsid w:val="00494FEB"/>
    <w:rsid w:val="00497B78"/>
    <w:rsid w:val="00497BF7"/>
    <w:rsid w:val="00497E9A"/>
    <w:rsid w:val="004A007F"/>
    <w:rsid w:val="004A103D"/>
    <w:rsid w:val="004A177D"/>
    <w:rsid w:val="004A2AB3"/>
    <w:rsid w:val="004A2B53"/>
    <w:rsid w:val="004A33BD"/>
    <w:rsid w:val="004A34D5"/>
    <w:rsid w:val="004A3C50"/>
    <w:rsid w:val="004A3D3A"/>
    <w:rsid w:val="004A41E3"/>
    <w:rsid w:val="004A4978"/>
    <w:rsid w:val="004A5FBE"/>
    <w:rsid w:val="004A603C"/>
    <w:rsid w:val="004A6B66"/>
    <w:rsid w:val="004A6BCA"/>
    <w:rsid w:val="004A7CF8"/>
    <w:rsid w:val="004A7F5A"/>
    <w:rsid w:val="004B0135"/>
    <w:rsid w:val="004B082E"/>
    <w:rsid w:val="004B0882"/>
    <w:rsid w:val="004B3088"/>
    <w:rsid w:val="004B31CC"/>
    <w:rsid w:val="004B34FF"/>
    <w:rsid w:val="004B3635"/>
    <w:rsid w:val="004B4047"/>
    <w:rsid w:val="004B40C1"/>
    <w:rsid w:val="004B41EB"/>
    <w:rsid w:val="004B5048"/>
    <w:rsid w:val="004B5F6A"/>
    <w:rsid w:val="004B62A6"/>
    <w:rsid w:val="004B6381"/>
    <w:rsid w:val="004B6C6B"/>
    <w:rsid w:val="004B702C"/>
    <w:rsid w:val="004C007B"/>
    <w:rsid w:val="004C084A"/>
    <w:rsid w:val="004C1851"/>
    <w:rsid w:val="004C1B53"/>
    <w:rsid w:val="004C1EF9"/>
    <w:rsid w:val="004C3084"/>
    <w:rsid w:val="004C34B2"/>
    <w:rsid w:val="004C486C"/>
    <w:rsid w:val="004C4EB1"/>
    <w:rsid w:val="004C517B"/>
    <w:rsid w:val="004C6320"/>
    <w:rsid w:val="004C663E"/>
    <w:rsid w:val="004C7863"/>
    <w:rsid w:val="004C7FA9"/>
    <w:rsid w:val="004D08FE"/>
    <w:rsid w:val="004D1E6F"/>
    <w:rsid w:val="004D1FC6"/>
    <w:rsid w:val="004D2A8B"/>
    <w:rsid w:val="004D3319"/>
    <w:rsid w:val="004D3B3C"/>
    <w:rsid w:val="004D3BF7"/>
    <w:rsid w:val="004D4100"/>
    <w:rsid w:val="004D4503"/>
    <w:rsid w:val="004D4D14"/>
    <w:rsid w:val="004D5375"/>
    <w:rsid w:val="004D5916"/>
    <w:rsid w:val="004D623D"/>
    <w:rsid w:val="004D671B"/>
    <w:rsid w:val="004D769D"/>
    <w:rsid w:val="004E024A"/>
    <w:rsid w:val="004E0B06"/>
    <w:rsid w:val="004E159E"/>
    <w:rsid w:val="004E1E36"/>
    <w:rsid w:val="004E2E14"/>
    <w:rsid w:val="004E395D"/>
    <w:rsid w:val="004E4354"/>
    <w:rsid w:val="004E48BD"/>
    <w:rsid w:val="004E4EAB"/>
    <w:rsid w:val="004E6B2A"/>
    <w:rsid w:val="004E7797"/>
    <w:rsid w:val="004E79F4"/>
    <w:rsid w:val="004E7A1A"/>
    <w:rsid w:val="004E7A88"/>
    <w:rsid w:val="004F0429"/>
    <w:rsid w:val="004F0616"/>
    <w:rsid w:val="004F0637"/>
    <w:rsid w:val="004F1D84"/>
    <w:rsid w:val="004F309B"/>
    <w:rsid w:val="004F3AAA"/>
    <w:rsid w:val="004F3E39"/>
    <w:rsid w:val="004F42CF"/>
    <w:rsid w:val="004F4571"/>
    <w:rsid w:val="004F4B7C"/>
    <w:rsid w:val="004F553E"/>
    <w:rsid w:val="004F5E1A"/>
    <w:rsid w:val="004F5E8D"/>
    <w:rsid w:val="004F6E5A"/>
    <w:rsid w:val="004F6F44"/>
    <w:rsid w:val="004F73CB"/>
    <w:rsid w:val="004F7A42"/>
    <w:rsid w:val="004F7E49"/>
    <w:rsid w:val="00500825"/>
    <w:rsid w:val="005016A4"/>
    <w:rsid w:val="005019E8"/>
    <w:rsid w:val="00504E80"/>
    <w:rsid w:val="00505236"/>
    <w:rsid w:val="00505815"/>
    <w:rsid w:val="00505FA8"/>
    <w:rsid w:val="00506A1D"/>
    <w:rsid w:val="00506B92"/>
    <w:rsid w:val="00506DAB"/>
    <w:rsid w:val="005070FA"/>
    <w:rsid w:val="00507206"/>
    <w:rsid w:val="0050748D"/>
    <w:rsid w:val="00510027"/>
    <w:rsid w:val="005111D3"/>
    <w:rsid w:val="005124D2"/>
    <w:rsid w:val="00512C5A"/>
    <w:rsid w:val="00512D85"/>
    <w:rsid w:val="005132AF"/>
    <w:rsid w:val="0051332A"/>
    <w:rsid w:val="005137C7"/>
    <w:rsid w:val="005144C3"/>
    <w:rsid w:val="00515E51"/>
    <w:rsid w:val="00516387"/>
    <w:rsid w:val="00516416"/>
    <w:rsid w:val="00516CBC"/>
    <w:rsid w:val="005171EB"/>
    <w:rsid w:val="00517BD3"/>
    <w:rsid w:val="00517FAB"/>
    <w:rsid w:val="005204F9"/>
    <w:rsid w:val="00521FD1"/>
    <w:rsid w:val="005226CD"/>
    <w:rsid w:val="00523732"/>
    <w:rsid w:val="005253E9"/>
    <w:rsid w:val="0052587C"/>
    <w:rsid w:val="005311A7"/>
    <w:rsid w:val="005314E0"/>
    <w:rsid w:val="005315EB"/>
    <w:rsid w:val="005318C0"/>
    <w:rsid w:val="005319BB"/>
    <w:rsid w:val="00531EAC"/>
    <w:rsid w:val="005338A4"/>
    <w:rsid w:val="005338C8"/>
    <w:rsid w:val="00534555"/>
    <w:rsid w:val="005349B9"/>
    <w:rsid w:val="00535704"/>
    <w:rsid w:val="00536021"/>
    <w:rsid w:val="00536611"/>
    <w:rsid w:val="00536776"/>
    <w:rsid w:val="00536BBE"/>
    <w:rsid w:val="00536C56"/>
    <w:rsid w:val="0053708C"/>
    <w:rsid w:val="005373B1"/>
    <w:rsid w:val="00540068"/>
    <w:rsid w:val="005404D8"/>
    <w:rsid w:val="00540DB1"/>
    <w:rsid w:val="00541944"/>
    <w:rsid w:val="00541FA2"/>
    <w:rsid w:val="00543B22"/>
    <w:rsid w:val="0054548D"/>
    <w:rsid w:val="00545E87"/>
    <w:rsid w:val="0054605A"/>
    <w:rsid w:val="005460EF"/>
    <w:rsid w:val="00546CC7"/>
    <w:rsid w:val="00546E17"/>
    <w:rsid w:val="00546EA6"/>
    <w:rsid w:val="00546EF6"/>
    <w:rsid w:val="0055083C"/>
    <w:rsid w:val="0055254D"/>
    <w:rsid w:val="00552B5B"/>
    <w:rsid w:val="00553E04"/>
    <w:rsid w:val="00553FF9"/>
    <w:rsid w:val="0055451F"/>
    <w:rsid w:val="005547CE"/>
    <w:rsid w:val="00555331"/>
    <w:rsid w:val="005571D5"/>
    <w:rsid w:val="005611F0"/>
    <w:rsid w:val="00561B97"/>
    <w:rsid w:val="0056305F"/>
    <w:rsid w:val="00563481"/>
    <w:rsid w:val="00563FAA"/>
    <w:rsid w:val="00564E4D"/>
    <w:rsid w:val="005652BD"/>
    <w:rsid w:val="00565C5D"/>
    <w:rsid w:val="0056767F"/>
    <w:rsid w:val="005678C7"/>
    <w:rsid w:val="00567973"/>
    <w:rsid w:val="00570100"/>
    <w:rsid w:val="00570E92"/>
    <w:rsid w:val="00571096"/>
    <w:rsid w:val="00571E03"/>
    <w:rsid w:val="00573070"/>
    <w:rsid w:val="0057332A"/>
    <w:rsid w:val="005734CE"/>
    <w:rsid w:val="00573DE5"/>
    <w:rsid w:val="0057456F"/>
    <w:rsid w:val="005748C9"/>
    <w:rsid w:val="005763EC"/>
    <w:rsid w:val="00576487"/>
    <w:rsid w:val="00576F61"/>
    <w:rsid w:val="0058079D"/>
    <w:rsid w:val="00580D4B"/>
    <w:rsid w:val="005814AB"/>
    <w:rsid w:val="00581653"/>
    <w:rsid w:val="005816CA"/>
    <w:rsid w:val="005817D2"/>
    <w:rsid w:val="00581D8C"/>
    <w:rsid w:val="00582129"/>
    <w:rsid w:val="00582426"/>
    <w:rsid w:val="00582655"/>
    <w:rsid w:val="0058266F"/>
    <w:rsid w:val="00582AB2"/>
    <w:rsid w:val="00583077"/>
    <w:rsid w:val="00583507"/>
    <w:rsid w:val="00583F97"/>
    <w:rsid w:val="00584303"/>
    <w:rsid w:val="0058546A"/>
    <w:rsid w:val="005856A4"/>
    <w:rsid w:val="00585D69"/>
    <w:rsid w:val="0058618D"/>
    <w:rsid w:val="00586A4A"/>
    <w:rsid w:val="00586DE5"/>
    <w:rsid w:val="00587DC8"/>
    <w:rsid w:val="00590698"/>
    <w:rsid w:val="00591F0B"/>
    <w:rsid w:val="0059210E"/>
    <w:rsid w:val="00592561"/>
    <w:rsid w:val="00592744"/>
    <w:rsid w:val="00594586"/>
    <w:rsid w:val="0059499A"/>
    <w:rsid w:val="005950D5"/>
    <w:rsid w:val="00595376"/>
    <w:rsid w:val="00595F69"/>
    <w:rsid w:val="00596129"/>
    <w:rsid w:val="0059642D"/>
    <w:rsid w:val="005967E7"/>
    <w:rsid w:val="00597071"/>
    <w:rsid w:val="005A0214"/>
    <w:rsid w:val="005A06F3"/>
    <w:rsid w:val="005A12ED"/>
    <w:rsid w:val="005A2B03"/>
    <w:rsid w:val="005A31E6"/>
    <w:rsid w:val="005A3702"/>
    <w:rsid w:val="005A4211"/>
    <w:rsid w:val="005A4F0C"/>
    <w:rsid w:val="005A5294"/>
    <w:rsid w:val="005A5359"/>
    <w:rsid w:val="005A5A7B"/>
    <w:rsid w:val="005A6FA5"/>
    <w:rsid w:val="005A7286"/>
    <w:rsid w:val="005A757D"/>
    <w:rsid w:val="005A7657"/>
    <w:rsid w:val="005A7F35"/>
    <w:rsid w:val="005B0D6F"/>
    <w:rsid w:val="005B1359"/>
    <w:rsid w:val="005B1C8F"/>
    <w:rsid w:val="005B1D49"/>
    <w:rsid w:val="005B219D"/>
    <w:rsid w:val="005B3068"/>
    <w:rsid w:val="005B36FD"/>
    <w:rsid w:val="005B45DC"/>
    <w:rsid w:val="005B4607"/>
    <w:rsid w:val="005B4736"/>
    <w:rsid w:val="005B485D"/>
    <w:rsid w:val="005B4D55"/>
    <w:rsid w:val="005B4E72"/>
    <w:rsid w:val="005B4EB1"/>
    <w:rsid w:val="005B53D3"/>
    <w:rsid w:val="005B557D"/>
    <w:rsid w:val="005B5AE2"/>
    <w:rsid w:val="005B6150"/>
    <w:rsid w:val="005B63F9"/>
    <w:rsid w:val="005B6F9C"/>
    <w:rsid w:val="005B79F6"/>
    <w:rsid w:val="005B7A28"/>
    <w:rsid w:val="005C0046"/>
    <w:rsid w:val="005C0FA0"/>
    <w:rsid w:val="005C1248"/>
    <w:rsid w:val="005C178A"/>
    <w:rsid w:val="005C2C37"/>
    <w:rsid w:val="005C4819"/>
    <w:rsid w:val="005C5E7C"/>
    <w:rsid w:val="005C71F2"/>
    <w:rsid w:val="005D1134"/>
    <w:rsid w:val="005D1F1D"/>
    <w:rsid w:val="005D2060"/>
    <w:rsid w:val="005D2664"/>
    <w:rsid w:val="005D3717"/>
    <w:rsid w:val="005D3CC1"/>
    <w:rsid w:val="005D4471"/>
    <w:rsid w:val="005D44D5"/>
    <w:rsid w:val="005D49C9"/>
    <w:rsid w:val="005D63D9"/>
    <w:rsid w:val="005D7728"/>
    <w:rsid w:val="005D7DFF"/>
    <w:rsid w:val="005D7F10"/>
    <w:rsid w:val="005E016A"/>
    <w:rsid w:val="005E0277"/>
    <w:rsid w:val="005E070B"/>
    <w:rsid w:val="005E0758"/>
    <w:rsid w:val="005E0A41"/>
    <w:rsid w:val="005E0E56"/>
    <w:rsid w:val="005E1B96"/>
    <w:rsid w:val="005E2240"/>
    <w:rsid w:val="005E23DA"/>
    <w:rsid w:val="005E251F"/>
    <w:rsid w:val="005E25E6"/>
    <w:rsid w:val="005E352C"/>
    <w:rsid w:val="005E365C"/>
    <w:rsid w:val="005E4039"/>
    <w:rsid w:val="005E44AA"/>
    <w:rsid w:val="005E4509"/>
    <w:rsid w:val="005E4C81"/>
    <w:rsid w:val="005E582D"/>
    <w:rsid w:val="005E67A5"/>
    <w:rsid w:val="005E6BB0"/>
    <w:rsid w:val="005E7373"/>
    <w:rsid w:val="005E75B9"/>
    <w:rsid w:val="005E77A0"/>
    <w:rsid w:val="005E7BD4"/>
    <w:rsid w:val="005F0049"/>
    <w:rsid w:val="005F0558"/>
    <w:rsid w:val="005F1257"/>
    <w:rsid w:val="005F1532"/>
    <w:rsid w:val="005F1DC5"/>
    <w:rsid w:val="005F1E24"/>
    <w:rsid w:val="005F2A9C"/>
    <w:rsid w:val="005F2B15"/>
    <w:rsid w:val="005F3096"/>
    <w:rsid w:val="005F3443"/>
    <w:rsid w:val="005F4412"/>
    <w:rsid w:val="005F4939"/>
    <w:rsid w:val="005F4AD4"/>
    <w:rsid w:val="005F55D3"/>
    <w:rsid w:val="005F59AE"/>
    <w:rsid w:val="005F5A4F"/>
    <w:rsid w:val="005F5A69"/>
    <w:rsid w:val="005F5ECB"/>
    <w:rsid w:val="005F6412"/>
    <w:rsid w:val="005F6FEA"/>
    <w:rsid w:val="005F72CF"/>
    <w:rsid w:val="005F77AD"/>
    <w:rsid w:val="006005EB"/>
    <w:rsid w:val="00600BC0"/>
    <w:rsid w:val="00601B18"/>
    <w:rsid w:val="00601FC8"/>
    <w:rsid w:val="00603826"/>
    <w:rsid w:val="00603859"/>
    <w:rsid w:val="00603F4D"/>
    <w:rsid w:val="00605C19"/>
    <w:rsid w:val="00605E36"/>
    <w:rsid w:val="0060637E"/>
    <w:rsid w:val="00606C7E"/>
    <w:rsid w:val="00606FE8"/>
    <w:rsid w:val="00607506"/>
    <w:rsid w:val="0060796B"/>
    <w:rsid w:val="00610500"/>
    <w:rsid w:val="00610CC8"/>
    <w:rsid w:val="00611256"/>
    <w:rsid w:val="006116AA"/>
    <w:rsid w:val="00611CF5"/>
    <w:rsid w:val="00613A68"/>
    <w:rsid w:val="00613D7F"/>
    <w:rsid w:val="00613EB8"/>
    <w:rsid w:val="0061417E"/>
    <w:rsid w:val="006148EA"/>
    <w:rsid w:val="00614F93"/>
    <w:rsid w:val="00615015"/>
    <w:rsid w:val="00615082"/>
    <w:rsid w:val="00615320"/>
    <w:rsid w:val="00616F05"/>
    <w:rsid w:val="0061735E"/>
    <w:rsid w:val="0062062E"/>
    <w:rsid w:val="00621367"/>
    <w:rsid w:val="006215AE"/>
    <w:rsid w:val="00621AAC"/>
    <w:rsid w:val="006224D4"/>
    <w:rsid w:val="006231AE"/>
    <w:rsid w:val="00623807"/>
    <w:rsid w:val="00623BDE"/>
    <w:rsid w:val="00623D5F"/>
    <w:rsid w:val="006258D7"/>
    <w:rsid w:val="0062666E"/>
    <w:rsid w:val="00626A09"/>
    <w:rsid w:val="00626B9B"/>
    <w:rsid w:val="00627A3F"/>
    <w:rsid w:val="0063062B"/>
    <w:rsid w:val="00630C31"/>
    <w:rsid w:val="00630EA9"/>
    <w:rsid w:val="00631EE9"/>
    <w:rsid w:val="00632323"/>
    <w:rsid w:val="00632CA9"/>
    <w:rsid w:val="00633E1A"/>
    <w:rsid w:val="00633FBD"/>
    <w:rsid w:val="006342D3"/>
    <w:rsid w:val="0063433A"/>
    <w:rsid w:val="0063465C"/>
    <w:rsid w:val="0063501B"/>
    <w:rsid w:val="00635061"/>
    <w:rsid w:val="0063512B"/>
    <w:rsid w:val="00635955"/>
    <w:rsid w:val="00635D47"/>
    <w:rsid w:val="00635E0C"/>
    <w:rsid w:val="006363BB"/>
    <w:rsid w:val="00636687"/>
    <w:rsid w:val="006366A3"/>
    <w:rsid w:val="006366FE"/>
    <w:rsid w:val="00636EED"/>
    <w:rsid w:val="0063749C"/>
    <w:rsid w:val="00637533"/>
    <w:rsid w:val="00637913"/>
    <w:rsid w:val="00640525"/>
    <w:rsid w:val="00641642"/>
    <w:rsid w:val="00641CCD"/>
    <w:rsid w:val="006424C8"/>
    <w:rsid w:val="006424C9"/>
    <w:rsid w:val="006426D6"/>
    <w:rsid w:val="0064286D"/>
    <w:rsid w:val="0064313E"/>
    <w:rsid w:val="00645628"/>
    <w:rsid w:val="006457A9"/>
    <w:rsid w:val="006467ED"/>
    <w:rsid w:val="00646CBB"/>
    <w:rsid w:val="00647493"/>
    <w:rsid w:val="00647A82"/>
    <w:rsid w:val="006521FE"/>
    <w:rsid w:val="006527AB"/>
    <w:rsid w:val="00652856"/>
    <w:rsid w:val="00652A8B"/>
    <w:rsid w:val="00653160"/>
    <w:rsid w:val="00653CE9"/>
    <w:rsid w:val="006540F3"/>
    <w:rsid w:val="0065426C"/>
    <w:rsid w:val="00655BD8"/>
    <w:rsid w:val="00656025"/>
    <w:rsid w:val="00656247"/>
    <w:rsid w:val="006565C0"/>
    <w:rsid w:val="00657746"/>
    <w:rsid w:val="006579D7"/>
    <w:rsid w:val="006608AE"/>
    <w:rsid w:val="00660DB2"/>
    <w:rsid w:val="00661760"/>
    <w:rsid w:val="0066252A"/>
    <w:rsid w:val="00663544"/>
    <w:rsid w:val="006635EF"/>
    <w:rsid w:val="00663D0D"/>
    <w:rsid w:val="006642A7"/>
    <w:rsid w:val="00664DC6"/>
    <w:rsid w:val="00664DD3"/>
    <w:rsid w:val="006654E0"/>
    <w:rsid w:val="00665E2C"/>
    <w:rsid w:val="00666220"/>
    <w:rsid w:val="00666B2A"/>
    <w:rsid w:val="0066708F"/>
    <w:rsid w:val="006670A1"/>
    <w:rsid w:val="00667BE8"/>
    <w:rsid w:val="00667F9B"/>
    <w:rsid w:val="00671E34"/>
    <w:rsid w:val="006720F9"/>
    <w:rsid w:val="006725E5"/>
    <w:rsid w:val="00672838"/>
    <w:rsid w:val="0067292D"/>
    <w:rsid w:val="00672934"/>
    <w:rsid w:val="006734C2"/>
    <w:rsid w:val="0067478A"/>
    <w:rsid w:val="00674799"/>
    <w:rsid w:val="00674E8E"/>
    <w:rsid w:val="006753CE"/>
    <w:rsid w:val="00676F0B"/>
    <w:rsid w:val="00680E76"/>
    <w:rsid w:val="0068130A"/>
    <w:rsid w:val="006813D1"/>
    <w:rsid w:val="00683323"/>
    <w:rsid w:val="00683877"/>
    <w:rsid w:val="00683AD3"/>
    <w:rsid w:val="00683C49"/>
    <w:rsid w:val="00683DC5"/>
    <w:rsid w:val="00683E4D"/>
    <w:rsid w:val="00684C67"/>
    <w:rsid w:val="00685E89"/>
    <w:rsid w:val="00685F1B"/>
    <w:rsid w:val="00685F30"/>
    <w:rsid w:val="00686306"/>
    <w:rsid w:val="00686AAD"/>
    <w:rsid w:val="00686EC1"/>
    <w:rsid w:val="006876AC"/>
    <w:rsid w:val="00687848"/>
    <w:rsid w:val="006903F6"/>
    <w:rsid w:val="0069090A"/>
    <w:rsid w:val="00690DCB"/>
    <w:rsid w:val="0069254B"/>
    <w:rsid w:val="0069272D"/>
    <w:rsid w:val="00692B95"/>
    <w:rsid w:val="00692E2C"/>
    <w:rsid w:val="00693640"/>
    <w:rsid w:val="006952FE"/>
    <w:rsid w:val="00695E40"/>
    <w:rsid w:val="006976BD"/>
    <w:rsid w:val="00697968"/>
    <w:rsid w:val="00697B1B"/>
    <w:rsid w:val="006A02E7"/>
    <w:rsid w:val="006A047C"/>
    <w:rsid w:val="006A10A4"/>
    <w:rsid w:val="006A1BE9"/>
    <w:rsid w:val="006A25C3"/>
    <w:rsid w:val="006A2F6B"/>
    <w:rsid w:val="006A3019"/>
    <w:rsid w:val="006A3171"/>
    <w:rsid w:val="006A3FF8"/>
    <w:rsid w:val="006A5D8E"/>
    <w:rsid w:val="006A68ED"/>
    <w:rsid w:val="006A6911"/>
    <w:rsid w:val="006A6921"/>
    <w:rsid w:val="006A6B2B"/>
    <w:rsid w:val="006A6DB8"/>
    <w:rsid w:val="006A7D37"/>
    <w:rsid w:val="006B0284"/>
    <w:rsid w:val="006B03AC"/>
    <w:rsid w:val="006B0B28"/>
    <w:rsid w:val="006B10D4"/>
    <w:rsid w:val="006B149B"/>
    <w:rsid w:val="006B1879"/>
    <w:rsid w:val="006B1E3A"/>
    <w:rsid w:val="006B237A"/>
    <w:rsid w:val="006B2F11"/>
    <w:rsid w:val="006B306F"/>
    <w:rsid w:val="006B3479"/>
    <w:rsid w:val="006B3D7C"/>
    <w:rsid w:val="006B3EF4"/>
    <w:rsid w:val="006B548A"/>
    <w:rsid w:val="006B5A39"/>
    <w:rsid w:val="006B78BA"/>
    <w:rsid w:val="006C01AA"/>
    <w:rsid w:val="006C0470"/>
    <w:rsid w:val="006C2213"/>
    <w:rsid w:val="006C33C5"/>
    <w:rsid w:val="006C3AE0"/>
    <w:rsid w:val="006C49F9"/>
    <w:rsid w:val="006C53C5"/>
    <w:rsid w:val="006C5D72"/>
    <w:rsid w:val="006C60EF"/>
    <w:rsid w:val="006C62BA"/>
    <w:rsid w:val="006C668A"/>
    <w:rsid w:val="006C696E"/>
    <w:rsid w:val="006C6976"/>
    <w:rsid w:val="006C6E03"/>
    <w:rsid w:val="006C6FA8"/>
    <w:rsid w:val="006C71C6"/>
    <w:rsid w:val="006C7241"/>
    <w:rsid w:val="006D1193"/>
    <w:rsid w:val="006D140A"/>
    <w:rsid w:val="006D1857"/>
    <w:rsid w:val="006D18B5"/>
    <w:rsid w:val="006D2648"/>
    <w:rsid w:val="006D31BA"/>
    <w:rsid w:val="006D331F"/>
    <w:rsid w:val="006D42FE"/>
    <w:rsid w:val="006D43C3"/>
    <w:rsid w:val="006D5D05"/>
    <w:rsid w:val="006D61B5"/>
    <w:rsid w:val="006D66C6"/>
    <w:rsid w:val="006E006B"/>
    <w:rsid w:val="006E04E5"/>
    <w:rsid w:val="006E114B"/>
    <w:rsid w:val="006E2233"/>
    <w:rsid w:val="006E2C06"/>
    <w:rsid w:val="006E4494"/>
    <w:rsid w:val="006E55AC"/>
    <w:rsid w:val="006E586D"/>
    <w:rsid w:val="006E5ACD"/>
    <w:rsid w:val="006E669E"/>
    <w:rsid w:val="006E6A96"/>
    <w:rsid w:val="006E6CEF"/>
    <w:rsid w:val="006E794E"/>
    <w:rsid w:val="006E7AF4"/>
    <w:rsid w:val="006F03FD"/>
    <w:rsid w:val="006F0416"/>
    <w:rsid w:val="006F0429"/>
    <w:rsid w:val="006F0462"/>
    <w:rsid w:val="006F09E1"/>
    <w:rsid w:val="006F0AE7"/>
    <w:rsid w:val="006F0CF9"/>
    <w:rsid w:val="006F0E86"/>
    <w:rsid w:val="006F1380"/>
    <w:rsid w:val="006F1535"/>
    <w:rsid w:val="006F1E88"/>
    <w:rsid w:val="006F21D5"/>
    <w:rsid w:val="006F3D7E"/>
    <w:rsid w:val="006F46F3"/>
    <w:rsid w:val="006F5CA3"/>
    <w:rsid w:val="006F5D13"/>
    <w:rsid w:val="00700648"/>
    <w:rsid w:val="00700E21"/>
    <w:rsid w:val="0070115E"/>
    <w:rsid w:val="00701A6A"/>
    <w:rsid w:val="007032C4"/>
    <w:rsid w:val="0070367D"/>
    <w:rsid w:val="00704E5B"/>
    <w:rsid w:val="00705251"/>
    <w:rsid w:val="007057BC"/>
    <w:rsid w:val="00706744"/>
    <w:rsid w:val="0070678B"/>
    <w:rsid w:val="00706863"/>
    <w:rsid w:val="00706F3E"/>
    <w:rsid w:val="00710F1C"/>
    <w:rsid w:val="007115E1"/>
    <w:rsid w:val="007119EA"/>
    <w:rsid w:val="00711C55"/>
    <w:rsid w:val="00711F13"/>
    <w:rsid w:val="00712CDF"/>
    <w:rsid w:val="007140B4"/>
    <w:rsid w:val="0071461E"/>
    <w:rsid w:val="00714B23"/>
    <w:rsid w:val="00714CCB"/>
    <w:rsid w:val="00714F54"/>
    <w:rsid w:val="00716021"/>
    <w:rsid w:val="007160C8"/>
    <w:rsid w:val="00716C27"/>
    <w:rsid w:val="00720511"/>
    <w:rsid w:val="00720554"/>
    <w:rsid w:val="00720A5C"/>
    <w:rsid w:val="00720DB2"/>
    <w:rsid w:val="00721236"/>
    <w:rsid w:val="00721E97"/>
    <w:rsid w:val="007222DE"/>
    <w:rsid w:val="00722494"/>
    <w:rsid w:val="00722776"/>
    <w:rsid w:val="00723367"/>
    <w:rsid w:val="00723513"/>
    <w:rsid w:val="007235AE"/>
    <w:rsid w:val="0072423C"/>
    <w:rsid w:val="00724435"/>
    <w:rsid w:val="00724B39"/>
    <w:rsid w:val="00724E45"/>
    <w:rsid w:val="00725DD9"/>
    <w:rsid w:val="007263E2"/>
    <w:rsid w:val="007269C9"/>
    <w:rsid w:val="00727B3B"/>
    <w:rsid w:val="007305CD"/>
    <w:rsid w:val="00730C5C"/>
    <w:rsid w:val="00730DA6"/>
    <w:rsid w:val="00733094"/>
    <w:rsid w:val="007339FB"/>
    <w:rsid w:val="00733DE6"/>
    <w:rsid w:val="007351E5"/>
    <w:rsid w:val="00736454"/>
    <w:rsid w:val="00740030"/>
    <w:rsid w:val="00740B0B"/>
    <w:rsid w:val="00740BD1"/>
    <w:rsid w:val="007415E9"/>
    <w:rsid w:val="00742519"/>
    <w:rsid w:val="00742717"/>
    <w:rsid w:val="0074433A"/>
    <w:rsid w:val="007447F9"/>
    <w:rsid w:val="0074486C"/>
    <w:rsid w:val="007448F8"/>
    <w:rsid w:val="00745120"/>
    <w:rsid w:val="0074560B"/>
    <w:rsid w:val="00745DB5"/>
    <w:rsid w:val="00746D12"/>
    <w:rsid w:val="0074728F"/>
    <w:rsid w:val="00747504"/>
    <w:rsid w:val="007505EE"/>
    <w:rsid w:val="00750B7E"/>
    <w:rsid w:val="00750D1F"/>
    <w:rsid w:val="00750F17"/>
    <w:rsid w:val="00751058"/>
    <w:rsid w:val="00751176"/>
    <w:rsid w:val="007517C5"/>
    <w:rsid w:val="00752167"/>
    <w:rsid w:val="00752BA5"/>
    <w:rsid w:val="00752E1B"/>
    <w:rsid w:val="00752F31"/>
    <w:rsid w:val="007544B2"/>
    <w:rsid w:val="0075482E"/>
    <w:rsid w:val="007561EF"/>
    <w:rsid w:val="0075626D"/>
    <w:rsid w:val="007564EC"/>
    <w:rsid w:val="00756DD0"/>
    <w:rsid w:val="00757190"/>
    <w:rsid w:val="00757AF4"/>
    <w:rsid w:val="00760E9D"/>
    <w:rsid w:val="00760FA7"/>
    <w:rsid w:val="00761D30"/>
    <w:rsid w:val="0076249B"/>
    <w:rsid w:val="007629DF"/>
    <w:rsid w:val="00762EAE"/>
    <w:rsid w:val="00763530"/>
    <w:rsid w:val="00763D83"/>
    <w:rsid w:val="00764629"/>
    <w:rsid w:val="0076513A"/>
    <w:rsid w:val="00765CE6"/>
    <w:rsid w:val="00765F95"/>
    <w:rsid w:val="00766BF4"/>
    <w:rsid w:val="0077007A"/>
    <w:rsid w:val="007706A8"/>
    <w:rsid w:val="007708B5"/>
    <w:rsid w:val="00770C99"/>
    <w:rsid w:val="00770D30"/>
    <w:rsid w:val="00770F8E"/>
    <w:rsid w:val="00770FAF"/>
    <w:rsid w:val="0077184C"/>
    <w:rsid w:val="007726CE"/>
    <w:rsid w:val="0077317C"/>
    <w:rsid w:val="0077382C"/>
    <w:rsid w:val="0077439B"/>
    <w:rsid w:val="007746D2"/>
    <w:rsid w:val="007757BE"/>
    <w:rsid w:val="00775E4B"/>
    <w:rsid w:val="007764D8"/>
    <w:rsid w:val="00777842"/>
    <w:rsid w:val="00777B95"/>
    <w:rsid w:val="00777CBB"/>
    <w:rsid w:val="00780C70"/>
    <w:rsid w:val="00780DEC"/>
    <w:rsid w:val="00781265"/>
    <w:rsid w:val="00781F1B"/>
    <w:rsid w:val="0078278D"/>
    <w:rsid w:val="00783D25"/>
    <w:rsid w:val="00783F66"/>
    <w:rsid w:val="00786D07"/>
    <w:rsid w:val="007873D1"/>
    <w:rsid w:val="00787DD8"/>
    <w:rsid w:val="00790ADF"/>
    <w:rsid w:val="00790FC8"/>
    <w:rsid w:val="0079160F"/>
    <w:rsid w:val="00791BA4"/>
    <w:rsid w:val="00791C10"/>
    <w:rsid w:val="00792E0E"/>
    <w:rsid w:val="00793602"/>
    <w:rsid w:val="00793679"/>
    <w:rsid w:val="007942DE"/>
    <w:rsid w:val="0079494E"/>
    <w:rsid w:val="0079532C"/>
    <w:rsid w:val="00795A43"/>
    <w:rsid w:val="00796788"/>
    <w:rsid w:val="007A09E3"/>
    <w:rsid w:val="007A10B7"/>
    <w:rsid w:val="007A1D80"/>
    <w:rsid w:val="007A4F27"/>
    <w:rsid w:val="007A5B85"/>
    <w:rsid w:val="007A6922"/>
    <w:rsid w:val="007A6CB6"/>
    <w:rsid w:val="007A6DB1"/>
    <w:rsid w:val="007A70C2"/>
    <w:rsid w:val="007A72DB"/>
    <w:rsid w:val="007A73AA"/>
    <w:rsid w:val="007A7BC7"/>
    <w:rsid w:val="007B0121"/>
    <w:rsid w:val="007B02CC"/>
    <w:rsid w:val="007B031C"/>
    <w:rsid w:val="007B0F0C"/>
    <w:rsid w:val="007B15B6"/>
    <w:rsid w:val="007B2016"/>
    <w:rsid w:val="007B3405"/>
    <w:rsid w:val="007B3486"/>
    <w:rsid w:val="007B3BB8"/>
    <w:rsid w:val="007B3DC8"/>
    <w:rsid w:val="007B4CB0"/>
    <w:rsid w:val="007B517C"/>
    <w:rsid w:val="007B589C"/>
    <w:rsid w:val="007B6021"/>
    <w:rsid w:val="007C00AD"/>
    <w:rsid w:val="007C0899"/>
    <w:rsid w:val="007C122B"/>
    <w:rsid w:val="007C20D0"/>
    <w:rsid w:val="007C2475"/>
    <w:rsid w:val="007C2BB6"/>
    <w:rsid w:val="007C3618"/>
    <w:rsid w:val="007C3A33"/>
    <w:rsid w:val="007C3D92"/>
    <w:rsid w:val="007C439E"/>
    <w:rsid w:val="007C44CA"/>
    <w:rsid w:val="007C6DBA"/>
    <w:rsid w:val="007C777A"/>
    <w:rsid w:val="007D02BD"/>
    <w:rsid w:val="007D1F57"/>
    <w:rsid w:val="007D4799"/>
    <w:rsid w:val="007D4F92"/>
    <w:rsid w:val="007D52D3"/>
    <w:rsid w:val="007D57A0"/>
    <w:rsid w:val="007D58EA"/>
    <w:rsid w:val="007D6496"/>
    <w:rsid w:val="007D75C0"/>
    <w:rsid w:val="007D78BA"/>
    <w:rsid w:val="007E0B58"/>
    <w:rsid w:val="007E1E8C"/>
    <w:rsid w:val="007E2042"/>
    <w:rsid w:val="007E288F"/>
    <w:rsid w:val="007E2BAF"/>
    <w:rsid w:val="007E3179"/>
    <w:rsid w:val="007E3F53"/>
    <w:rsid w:val="007E3FE6"/>
    <w:rsid w:val="007E6026"/>
    <w:rsid w:val="007E6BD1"/>
    <w:rsid w:val="007E6BF2"/>
    <w:rsid w:val="007E727D"/>
    <w:rsid w:val="007E74CD"/>
    <w:rsid w:val="007F030D"/>
    <w:rsid w:val="007F1CC6"/>
    <w:rsid w:val="007F2DB1"/>
    <w:rsid w:val="007F2E56"/>
    <w:rsid w:val="007F2F82"/>
    <w:rsid w:val="007F3279"/>
    <w:rsid w:val="007F48C1"/>
    <w:rsid w:val="007F4D86"/>
    <w:rsid w:val="007F50B4"/>
    <w:rsid w:val="007F660F"/>
    <w:rsid w:val="007F6E2D"/>
    <w:rsid w:val="007F7CEB"/>
    <w:rsid w:val="007F7ED6"/>
    <w:rsid w:val="008014C0"/>
    <w:rsid w:val="00801B3B"/>
    <w:rsid w:val="00803289"/>
    <w:rsid w:val="00803499"/>
    <w:rsid w:val="0080458A"/>
    <w:rsid w:val="00804D1A"/>
    <w:rsid w:val="00805C53"/>
    <w:rsid w:val="00806E6D"/>
    <w:rsid w:val="00807A25"/>
    <w:rsid w:val="00810548"/>
    <w:rsid w:val="0081094A"/>
    <w:rsid w:val="0081132B"/>
    <w:rsid w:val="00811DB4"/>
    <w:rsid w:val="00812F76"/>
    <w:rsid w:val="008142E8"/>
    <w:rsid w:val="0081550F"/>
    <w:rsid w:val="00816751"/>
    <w:rsid w:val="00816D4B"/>
    <w:rsid w:val="00817740"/>
    <w:rsid w:val="00817B4B"/>
    <w:rsid w:val="00817E0D"/>
    <w:rsid w:val="008205CC"/>
    <w:rsid w:val="00820C0A"/>
    <w:rsid w:val="008218B3"/>
    <w:rsid w:val="0082198E"/>
    <w:rsid w:val="00821E21"/>
    <w:rsid w:val="00822561"/>
    <w:rsid w:val="00824B60"/>
    <w:rsid w:val="00824BA5"/>
    <w:rsid w:val="00824CF4"/>
    <w:rsid w:val="00826589"/>
    <w:rsid w:val="00827087"/>
    <w:rsid w:val="0082799E"/>
    <w:rsid w:val="008279BB"/>
    <w:rsid w:val="00827EA3"/>
    <w:rsid w:val="0083013C"/>
    <w:rsid w:val="00831A68"/>
    <w:rsid w:val="00834D16"/>
    <w:rsid w:val="008353CB"/>
    <w:rsid w:val="00835777"/>
    <w:rsid w:val="008360B4"/>
    <w:rsid w:val="0083614E"/>
    <w:rsid w:val="0083684C"/>
    <w:rsid w:val="00836C22"/>
    <w:rsid w:val="00836DC2"/>
    <w:rsid w:val="00836EF3"/>
    <w:rsid w:val="008407F8"/>
    <w:rsid w:val="00840AB8"/>
    <w:rsid w:val="00840AEC"/>
    <w:rsid w:val="008416A8"/>
    <w:rsid w:val="00842F1F"/>
    <w:rsid w:val="00843798"/>
    <w:rsid w:val="00843D9B"/>
    <w:rsid w:val="00844F93"/>
    <w:rsid w:val="00847C61"/>
    <w:rsid w:val="00847E5A"/>
    <w:rsid w:val="00850898"/>
    <w:rsid w:val="00850B4C"/>
    <w:rsid w:val="008513C4"/>
    <w:rsid w:val="00851E8A"/>
    <w:rsid w:val="00852B85"/>
    <w:rsid w:val="00853ABA"/>
    <w:rsid w:val="00853F39"/>
    <w:rsid w:val="00854BC9"/>
    <w:rsid w:val="008551A3"/>
    <w:rsid w:val="00856153"/>
    <w:rsid w:val="00856833"/>
    <w:rsid w:val="00857834"/>
    <w:rsid w:val="00857CA6"/>
    <w:rsid w:val="0086020B"/>
    <w:rsid w:val="00860EA7"/>
    <w:rsid w:val="00861955"/>
    <w:rsid w:val="00861E71"/>
    <w:rsid w:val="0086340F"/>
    <w:rsid w:val="00863AD2"/>
    <w:rsid w:val="0086434B"/>
    <w:rsid w:val="00864392"/>
    <w:rsid w:val="00864AE6"/>
    <w:rsid w:val="00865CFE"/>
    <w:rsid w:val="0086692B"/>
    <w:rsid w:val="008669A7"/>
    <w:rsid w:val="00867535"/>
    <w:rsid w:val="00870115"/>
    <w:rsid w:val="00870C1D"/>
    <w:rsid w:val="0087285A"/>
    <w:rsid w:val="0087297A"/>
    <w:rsid w:val="008732E6"/>
    <w:rsid w:val="008737D1"/>
    <w:rsid w:val="008739B6"/>
    <w:rsid w:val="00873C71"/>
    <w:rsid w:val="00875114"/>
    <w:rsid w:val="00875241"/>
    <w:rsid w:val="0087592E"/>
    <w:rsid w:val="00875950"/>
    <w:rsid w:val="00875CD8"/>
    <w:rsid w:val="008763EB"/>
    <w:rsid w:val="00876411"/>
    <w:rsid w:val="0087660C"/>
    <w:rsid w:val="00877103"/>
    <w:rsid w:val="00877208"/>
    <w:rsid w:val="00880E5C"/>
    <w:rsid w:val="00881125"/>
    <w:rsid w:val="00881D8E"/>
    <w:rsid w:val="00881FD8"/>
    <w:rsid w:val="00884367"/>
    <w:rsid w:val="008878A8"/>
    <w:rsid w:val="0089046A"/>
    <w:rsid w:val="008907DA"/>
    <w:rsid w:val="00892FFC"/>
    <w:rsid w:val="00894298"/>
    <w:rsid w:val="00894CF1"/>
    <w:rsid w:val="00894F91"/>
    <w:rsid w:val="00896317"/>
    <w:rsid w:val="00897BB0"/>
    <w:rsid w:val="008A1220"/>
    <w:rsid w:val="008A1305"/>
    <w:rsid w:val="008A1CE7"/>
    <w:rsid w:val="008A1F77"/>
    <w:rsid w:val="008A20F8"/>
    <w:rsid w:val="008A2F17"/>
    <w:rsid w:val="008A34D7"/>
    <w:rsid w:val="008A3B95"/>
    <w:rsid w:val="008A3C6C"/>
    <w:rsid w:val="008A3D25"/>
    <w:rsid w:val="008A4917"/>
    <w:rsid w:val="008A4BD7"/>
    <w:rsid w:val="008A57C1"/>
    <w:rsid w:val="008A5C14"/>
    <w:rsid w:val="008A5EA0"/>
    <w:rsid w:val="008A601E"/>
    <w:rsid w:val="008A65B4"/>
    <w:rsid w:val="008A6AE4"/>
    <w:rsid w:val="008B350D"/>
    <w:rsid w:val="008B4158"/>
    <w:rsid w:val="008B4C81"/>
    <w:rsid w:val="008B4CE0"/>
    <w:rsid w:val="008B526C"/>
    <w:rsid w:val="008B6297"/>
    <w:rsid w:val="008B6745"/>
    <w:rsid w:val="008B6D72"/>
    <w:rsid w:val="008B765D"/>
    <w:rsid w:val="008B77BD"/>
    <w:rsid w:val="008B7863"/>
    <w:rsid w:val="008B7E9B"/>
    <w:rsid w:val="008C096B"/>
    <w:rsid w:val="008C2AF7"/>
    <w:rsid w:val="008C3923"/>
    <w:rsid w:val="008C3E8F"/>
    <w:rsid w:val="008C4CA2"/>
    <w:rsid w:val="008C5244"/>
    <w:rsid w:val="008C638D"/>
    <w:rsid w:val="008C6A72"/>
    <w:rsid w:val="008C7061"/>
    <w:rsid w:val="008C7CB8"/>
    <w:rsid w:val="008D011B"/>
    <w:rsid w:val="008D07E0"/>
    <w:rsid w:val="008D10B5"/>
    <w:rsid w:val="008D1110"/>
    <w:rsid w:val="008D1C08"/>
    <w:rsid w:val="008D1D0F"/>
    <w:rsid w:val="008D1D74"/>
    <w:rsid w:val="008D1F67"/>
    <w:rsid w:val="008D2A17"/>
    <w:rsid w:val="008D31C0"/>
    <w:rsid w:val="008D3C08"/>
    <w:rsid w:val="008D4D10"/>
    <w:rsid w:val="008D4D80"/>
    <w:rsid w:val="008E02F5"/>
    <w:rsid w:val="008E2218"/>
    <w:rsid w:val="008E31B8"/>
    <w:rsid w:val="008E37E0"/>
    <w:rsid w:val="008E38E8"/>
    <w:rsid w:val="008E3F70"/>
    <w:rsid w:val="008E431A"/>
    <w:rsid w:val="008E46CD"/>
    <w:rsid w:val="008E4833"/>
    <w:rsid w:val="008E4BF1"/>
    <w:rsid w:val="008E7C2B"/>
    <w:rsid w:val="008E7D38"/>
    <w:rsid w:val="008F13CF"/>
    <w:rsid w:val="008F1402"/>
    <w:rsid w:val="008F1C76"/>
    <w:rsid w:val="008F2406"/>
    <w:rsid w:val="008F269C"/>
    <w:rsid w:val="008F3750"/>
    <w:rsid w:val="008F392A"/>
    <w:rsid w:val="008F3936"/>
    <w:rsid w:val="008F3CFF"/>
    <w:rsid w:val="008F4397"/>
    <w:rsid w:val="008F45A4"/>
    <w:rsid w:val="008F4F12"/>
    <w:rsid w:val="008F518A"/>
    <w:rsid w:val="008F5CF6"/>
    <w:rsid w:val="008F6459"/>
    <w:rsid w:val="008F7460"/>
    <w:rsid w:val="008F7C9D"/>
    <w:rsid w:val="009012F8"/>
    <w:rsid w:val="00901517"/>
    <w:rsid w:val="00903A91"/>
    <w:rsid w:val="00903BB5"/>
    <w:rsid w:val="0090452F"/>
    <w:rsid w:val="009048D4"/>
    <w:rsid w:val="00905E2B"/>
    <w:rsid w:val="00905E4F"/>
    <w:rsid w:val="0090657B"/>
    <w:rsid w:val="00906811"/>
    <w:rsid w:val="0090698B"/>
    <w:rsid w:val="009073B6"/>
    <w:rsid w:val="009076CE"/>
    <w:rsid w:val="00910286"/>
    <w:rsid w:val="0091056A"/>
    <w:rsid w:val="0091170E"/>
    <w:rsid w:val="00911B77"/>
    <w:rsid w:val="009121D2"/>
    <w:rsid w:val="009124B3"/>
    <w:rsid w:val="00912BEB"/>
    <w:rsid w:val="0091320C"/>
    <w:rsid w:val="009134EA"/>
    <w:rsid w:val="0091359B"/>
    <w:rsid w:val="009142E6"/>
    <w:rsid w:val="00914C8F"/>
    <w:rsid w:val="00914F41"/>
    <w:rsid w:val="00915382"/>
    <w:rsid w:val="00915E3E"/>
    <w:rsid w:val="00915F46"/>
    <w:rsid w:val="00916614"/>
    <w:rsid w:val="009173B5"/>
    <w:rsid w:val="00920051"/>
    <w:rsid w:val="009204F8"/>
    <w:rsid w:val="009213C7"/>
    <w:rsid w:val="00921C8D"/>
    <w:rsid w:val="009223EE"/>
    <w:rsid w:val="00923483"/>
    <w:rsid w:val="00923531"/>
    <w:rsid w:val="009240D3"/>
    <w:rsid w:val="00924B37"/>
    <w:rsid w:val="00924C4F"/>
    <w:rsid w:val="00924E23"/>
    <w:rsid w:val="00925E41"/>
    <w:rsid w:val="009273EA"/>
    <w:rsid w:val="00927B47"/>
    <w:rsid w:val="00927D0B"/>
    <w:rsid w:val="00927DD8"/>
    <w:rsid w:val="00927F13"/>
    <w:rsid w:val="00931140"/>
    <w:rsid w:val="0093123A"/>
    <w:rsid w:val="009315EF"/>
    <w:rsid w:val="009327F2"/>
    <w:rsid w:val="00933CB1"/>
    <w:rsid w:val="009340C6"/>
    <w:rsid w:val="009351D0"/>
    <w:rsid w:val="00935465"/>
    <w:rsid w:val="009357C6"/>
    <w:rsid w:val="00936811"/>
    <w:rsid w:val="00936973"/>
    <w:rsid w:val="00936BFF"/>
    <w:rsid w:val="009379DA"/>
    <w:rsid w:val="0094018F"/>
    <w:rsid w:val="00940314"/>
    <w:rsid w:val="00940EBD"/>
    <w:rsid w:val="00940F05"/>
    <w:rsid w:val="0094178B"/>
    <w:rsid w:val="00942FAA"/>
    <w:rsid w:val="00943774"/>
    <w:rsid w:val="00943B5E"/>
    <w:rsid w:val="009444FB"/>
    <w:rsid w:val="00944A08"/>
    <w:rsid w:val="00944AD5"/>
    <w:rsid w:val="00946802"/>
    <w:rsid w:val="0094763B"/>
    <w:rsid w:val="00950FA9"/>
    <w:rsid w:val="00951F60"/>
    <w:rsid w:val="00952B48"/>
    <w:rsid w:val="0095351F"/>
    <w:rsid w:val="00954108"/>
    <w:rsid w:val="00954167"/>
    <w:rsid w:val="0095538B"/>
    <w:rsid w:val="00956F7B"/>
    <w:rsid w:val="00957A91"/>
    <w:rsid w:val="00960299"/>
    <w:rsid w:val="00960F4A"/>
    <w:rsid w:val="00962794"/>
    <w:rsid w:val="00963140"/>
    <w:rsid w:val="0096363C"/>
    <w:rsid w:val="00965836"/>
    <w:rsid w:val="00965B3D"/>
    <w:rsid w:val="00966599"/>
    <w:rsid w:val="0097045B"/>
    <w:rsid w:val="0097060C"/>
    <w:rsid w:val="0097144E"/>
    <w:rsid w:val="009724A7"/>
    <w:rsid w:val="00973076"/>
    <w:rsid w:val="00973AF2"/>
    <w:rsid w:val="00973C01"/>
    <w:rsid w:val="00973C75"/>
    <w:rsid w:val="00973F35"/>
    <w:rsid w:val="0097400D"/>
    <w:rsid w:val="0097462A"/>
    <w:rsid w:val="00974B32"/>
    <w:rsid w:val="00976CFF"/>
    <w:rsid w:val="00976E5C"/>
    <w:rsid w:val="00977AB8"/>
    <w:rsid w:val="00982CCF"/>
    <w:rsid w:val="00982CE1"/>
    <w:rsid w:val="00983219"/>
    <w:rsid w:val="00983264"/>
    <w:rsid w:val="00984755"/>
    <w:rsid w:val="009847B8"/>
    <w:rsid w:val="00984870"/>
    <w:rsid w:val="00985445"/>
    <w:rsid w:val="0098605F"/>
    <w:rsid w:val="009862F3"/>
    <w:rsid w:val="00986D2E"/>
    <w:rsid w:val="00987052"/>
    <w:rsid w:val="00987519"/>
    <w:rsid w:val="009876CD"/>
    <w:rsid w:val="00990C30"/>
    <w:rsid w:val="009913FB"/>
    <w:rsid w:val="00992583"/>
    <w:rsid w:val="0099271A"/>
    <w:rsid w:val="00992920"/>
    <w:rsid w:val="009961B5"/>
    <w:rsid w:val="009964CC"/>
    <w:rsid w:val="009968D7"/>
    <w:rsid w:val="009969D2"/>
    <w:rsid w:val="0099712B"/>
    <w:rsid w:val="009A0515"/>
    <w:rsid w:val="009A0697"/>
    <w:rsid w:val="009A085E"/>
    <w:rsid w:val="009A09C3"/>
    <w:rsid w:val="009A1F30"/>
    <w:rsid w:val="009A283D"/>
    <w:rsid w:val="009A2891"/>
    <w:rsid w:val="009A338B"/>
    <w:rsid w:val="009A33A5"/>
    <w:rsid w:val="009A4785"/>
    <w:rsid w:val="009A495E"/>
    <w:rsid w:val="009A5A20"/>
    <w:rsid w:val="009A6220"/>
    <w:rsid w:val="009A630F"/>
    <w:rsid w:val="009A6EC0"/>
    <w:rsid w:val="009A721C"/>
    <w:rsid w:val="009A7802"/>
    <w:rsid w:val="009A7B9C"/>
    <w:rsid w:val="009A7D17"/>
    <w:rsid w:val="009A7EE7"/>
    <w:rsid w:val="009B0ACB"/>
    <w:rsid w:val="009B0B0B"/>
    <w:rsid w:val="009B162B"/>
    <w:rsid w:val="009B23C0"/>
    <w:rsid w:val="009B2953"/>
    <w:rsid w:val="009B45EC"/>
    <w:rsid w:val="009B4619"/>
    <w:rsid w:val="009B4B86"/>
    <w:rsid w:val="009B4F18"/>
    <w:rsid w:val="009B5489"/>
    <w:rsid w:val="009B5F65"/>
    <w:rsid w:val="009B6BA1"/>
    <w:rsid w:val="009B6BA4"/>
    <w:rsid w:val="009B6FC0"/>
    <w:rsid w:val="009B752B"/>
    <w:rsid w:val="009C23D7"/>
    <w:rsid w:val="009C33E8"/>
    <w:rsid w:val="009C397A"/>
    <w:rsid w:val="009C40D6"/>
    <w:rsid w:val="009C418D"/>
    <w:rsid w:val="009C466D"/>
    <w:rsid w:val="009C5CCC"/>
    <w:rsid w:val="009C5D90"/>
    <w:rsid w:val="009C6737"/>
    <w:rsid w:val="009C7057"/>
    <w:rsid w:val="009C74B7"/>
    <w:rsid w:val="009C7EB1"/>
    <w:rsid w:val="009D0C95"/>
    <w:rsid w:val="009D232B"/>
    <w:rsid w:val="009D24B3"/>
    <w:rsid w:val="009D318A"/>
    <w:rsid w:val="009D3F6B"/>
    <w:rsid w:val="009D4A7E"/>
    <w:rsid w:val="009D4CE9"/>
    <w:rsid w:val="009D50C0"/>
    <w:rsid w:val="009D57E0"/>
    <w:rsid w:val="009D5DFB"/>
    <w:rsid w:val="009D673B"/>
    <w:rsid w:val="009D7E65"/>
    <w:rsid w:val="009E0CD7"/>
    <w:rsid w:val="009E209B"/>
    <w:rsid w:val="009E252A"/>
    <w:rsid w:val="009E3B6B"/>
    <w:rsid w:val="009E433B"/>
    <w:rsid w:val="009E56A1"/>
    <w:rsid w:val="009E6427"/>
    <w:rsid w:val="009E67BC"/>
    <w:rsid w:val="009E69D1"/>
    <w:rsid w:val="009E6B3E"/>
    <w:rsid w:val="009F01A8"/>
    <w:rsid w:val="009F0C0C"/>
    <w:rsid w:val="009F12CB"/>
    <w:rsid w:val="009F3B3D"/>
    <w:rsid w:val="009F3B51"/>
    <w:rsid w:val="009F3FCF"/>
    <w:rsid w:val="009F4C52"/>
    <w:rsid w:val="009F539A"/>
    <w:rsid w:val="009F540D"/>
    <w:rsid w:val="009F5CB8"/>
    <w:rsid w:val="009F61F9"/>
    <w:rsid w:val="009F6E6A"/>
    <w:rsid w:val="009F7DA2"/>
    <w:rsid w:val="00A00396"/>
    <w:rsid w:val="00A003F7"/>
    <w:rsid w:val="00A00A17"/>
    <w:rsid w:val="00A01DEF"/>
    <w:rsid w:val="00A027EC"/>
    <w:rsid w:val="00A03DBB"/>
    <w:rsid w:val="00A04209"/>
    <w:rsid w:val="00A042E4"/>
    <w:rsid w:val="00A0559D"/>
    <w:rsid w:val="00A056FC"/>
    <w:rsid w:val="00A05D9E"/>
    <w:rsid w:val="00A06083"/>
    <w:rsid w:val="00A064B5"/>
    <w:rsid w:val="00A066B3"/>
    <w:rsid w:val="00A069A7"/>
    <w:rsid w:val="00A06AE7"/>
    <w:rsid w:val="00A06BFA"/>
    <w:rsid w:val="00A06EFF"/>
    <w:rsid w:val="00A07C25"/>
    <w:rsid w:val="00A07CAD"/>
    <w:rsid w:val="00A10F49"/>
    <w:rsid w:val="00A11076"/>
    <w:rsid w:val="00A11733"/>
    <w:rsid w:val="00A11934"/>
    <w:rsid w:val="00A12560"/>
    <w:rsid w:val="00A1289D"/>
    <w:rsid w:val="00A12DDA"/>
    <w:rsid w:val="00A12DF3"/>
    <w:rsid w:val="00A14DC9"/>
    <w:rsid w:val="00A157DB"/>
    <w:rsid w:val="00A16788"/>
    <w:rsid w:val="00A168F2"/>
    <w:rsid w:val="00A17355"/>
    <w:rsid w:val="00A1740D"/>
    <w:rsid w:val="00A17A10"/>
    <w:rsid w:val="00A20364"/>
    <w:rsid w:val="00A21523"/>
    <w:rsid w:val="00A21B83"/>
    <w:rsid w:val="00A21C18"/>
    <w:rsid w:val="00A22927"/>
    <w:rsid w:val="00A22C84"/>
    <w:rsid w:val="00A22F5B"/>
    <w:rsid w:val="00A23234"/>
    <w:rsid w:val="00A234F2"/>
    <w:rsid w:val="00A23593"/>
    <w:rsid w:val="00A24F05"/>
    <w:rsid w:val="00A254C8"/>
    <w:rsid w:val="00A25857"/>
    <w:rsid w:val="00A2708A"/>
    <w:rsid w:val="00A27474"/>
    <w:rsid w:val="00A2762D"/>
    <w:rsid w:val="00A307A2"/>
    <w:rsid w:val="00A3099D"/>
    <w:rsid w:val="00A31705"/>
    <w:rsid w:val="00A31DC3"/>
    <w:rsid w:val="00A328EF"/>
    <w:rsid w:val="00A33A7E"/>
    <w:rsid w:val="00A3510B"/>
    <w:rsid w:val="00A3523D"/>
    <w:rsid w:val="00A35392"/>
    <w:rsid w:val="00A35EC8"/>
    <w:rsid w:val="00A3610C"/>
    <w:rsid w:val="00A36D4E"/>
    <w:rsid w:val="00A370FF"/>
    <w:rsid w:val="00A37450"/>
    <w:rsid w:val="00A37E3B"/>
    <w:rsid w:val="00A37F5F"/>
    <w:rsid w:val="00A40CF4"/>
    <w:rsid w:val="00A417EE"/>
    <w:rsid w:val="00A41928"/>
    <w:rsid w:val="00A4218E"/>
    <w:rsid w:val="00A42965"/>
    <w:rsid w:val="00A42A54"/>
    <w:rsid w:val="00A42EB3"/>
    <w:rsid w:val="00A43539"/>
    <w:rsid w:val="00A43C45"/>
    <w:rsid w:val="00A43C9A"/>
    <w:rsid w:val="00A43FD5"/>
    <w:rsid w:val="00A4403F"/>
    <w:rsid w:val="00A44841"/>
    <w:rsid w:val="00A459AF"/>
    <w:rsid w:val="00A4606A"/>
    <w:rsid w:val="00A47C49"/>
    <w:rsid w:val="00A47DC5"/>
    <w:rsid w:val="00A500C7"/>
    <w:rsid w:val="00A508D0"/>
    <w:rsid w:val="00A522B7"/>
    <w:rsid w:val="00A526EB"/>
    <w:rsid w:val="00A542A4"/>
    <w:rsid w:val="00A54412"/>
    <w:rsid w:val="00A54B04"/>
    <w:rsid w:val="00A55DDA"/>
    <w:rsid w:val="00A56133"/>
    <w:rsid w:val="00A56BC0"/>
    <w:rsid w:val="00A56D95"/>
    <w:rsid w:val="00A5701B"/>
    <w:rsid w:val="00A57891"/>
    <w:rsid w:val="00A57905"/>
    <w:rsid w:val="00A57CE8"/>
    <w:rsid w:val="00A60BD6"/>
    <w:rsid w:val="00A617B1"/>
    <w:rsid w:val="00A617D1"/>
    <w:rsid w:val="00A61936"/>
    <w:rsid w:val="00A61AFA"/>
    <w:rsid w:val="00A61C3A"/>
    <w:rsid w:val="00A620DB"/>
    <w:rsid w:val="00A62B5C"/>
    <w:rsid w:val="00A635E5"/>
    <w:rsid w:val="00A63AEF"/>
    <w:rsid w:val="00A63E25"/>
    <w:rsid w:val="00A63F76"/>
    <w:rsid w:val="00A64EC9"/>
    <w:rsid w:val="00A6515D"/>
    <w:rsid w:val="00A65413"/>
    <w:rsid w:val="00A66414"/>
    <w:rsid w:val="00A674EC"/>
    <w:rsid w:val="00A67AD1"/>
    <w:rsid w:val="00A706D7"/>
    <w:rsid w:val="00A7074C"/>
    <w:rsid w:val="00A71CD9"/>
    <w:rsid w:val="00A7356F"/>
    <w:rsid w:val="00A73DD6"/>
    <w:rsid w:val="00A74697"/>
    <w:rsid w:val="00A746BE"/>
    <w:rsid w:val="00A748A5"/>
    <w:rsid w:val="00A75052"/>
    <w:rsid w:val="00A75830"/>
    <w:rsid w:val="00A75998"/>
    <w:rsid w:val="00A76417"/>
    <w:rsid w:val="00A76736"/>
    <w:rsid w:val="00A80520"/>
    <w:rsid w:val="00A81508"/>
    <w:rsid w:val="00A81F16"/>
    <w:rsid w:val="00A82F3D"/>
    <w:rsid w:val="00A837AD"/>
    <w:rsid w:val="00A83CDC"/>
    <w:rsid w:val="00A84886"/>
    <w:rsid w:val="00A84B5B"/>
    <w:rsid w:val="00A851CD"/>
    <w:rsid w:val="00A869C3"/>
    <w:rsid w:val="00A903B2"/>
    <w:rsid w:val="00A90DF4"/>
    <w:rsid w:val="00A90E22"/>
    <w:rsid w:val="00A90EF4"/>
    <w:rsid w:val="00A916FF"/>
    <w:rsid w:val="00A92784"/>
    <w:rsid w:val="00A92A21"/>
    <w:rsid w:val="00A92B0D"/>
    <w:rsid w:val="00A93D90"/>
    <w:rsid w:val="00A94CE3"/>
    <w:rsid w:val="00A96C1A"/>
    <w:rsid w:val="00A971AF"/>
    <w:rsid w:val="00A97EAF"/>
    <w:rsid w:val="00AA00B0"/>
    <w:rsid w:val="00AA070F"/>
    <w:rsid w:val="00AA08A5"/>
    <w:rsid w:val="00AA2405"/>
    <w:rsid w:val="00AA348A"/>
    <w:rsid w:val="00AA3ECC"/>
    <w:rsid w:val="00AA405C"/>
    <w:rsid w:val="00AA40F1"/>
    <w:rsid w:val="00AA42D2"/>
    <w:rsid w:val="00AA4645"/>
    <w:rsid w:val="00AA4F0E"/>
    <w:rsid w:val="00AA5124"/>
    <w:rsid w:val="00AA5D91"/>
    <w:rsid w:val="00AA6363"/>
    <w:rsid w:val="00AA646F"/>
    <w:rsid w:val="00AA6944"/>
    <w:rsid w:val="00AA726F"/>
    <w:rsid w:val="00AA7316"/>
    <w:rsid w:val="00AB0F3E"/>
    <w:rsid w:val="00AB1A66"/>
    <w:rsid w:val="00AB22BD"/>
    <w:rsid w:val="00AB2688"/>
    <w:rsid w:val="00AB2AF1"/>
    <w:rsid w:val="00AB3020"/>
    <w:rsid w:val="00AB376B"/>
    <w:rsid w:val="00AB4489"/>
    <w:rsid w:val="00AB4C58"/>
    <w:rsid w:val="00AB5F68"/>
    <w:rsid w:val="00AB689F"/>
    <w:rsid w:val="00AB6F95"/>
    <w:rsid w:val="00AB7DB7"/>
    <w:rsid w:val="00AC07D9"/>
    <w:rsid w:val="00AC10ED"/>
    <w:rsid w:val="00AC1AD6"/>
    <w:rsid w:val="00AC27CB"/>
    <w:rsid w:val="00AC2C73"/>
    <w:rsid w:val="00AC2ED0"/>
    <w:rsid w:val="00AC3A33"/>
    <w:rsid w:val="00AC4EA8"/>
    <w:rsid w:val="00AC5D39"/>
    <w:rsid w:val="00AC7331"/>
    <w:rsid w:val="00AC7F0B"/>
    <w:rsid w:val="00AD08C6"/>
    <w:rsid w:val="00AD1922"/>
    <w:rsid w:val="00AD221C"/>
    <w:rsid w:val="00AD2903"/>
    <w:rsid w:val="00AD3688"/>
    <w:rsid w:val="00AD3865"/>
    <w:rsid w:val="00AD388D"/>
    <w:rsid w:val="00AD3D12"/>
    <w:rsid w:val="00AD420F"/>
    <w:rsid w:val="00AD5623"/>
    <w:rsid w:val="00AD5C77"/>
    <w:rsid w:val="00AD5CAD"/>
    <w:rsid w:val="00AD5D35"/>
    <w:rsid w:val="00AD6056"/>
    <w:rsid w:val="00AD6F79"/>
    <w:rsid w:val="00AD7499"/>
    <w:rsid w:val="00AD7EE5"/>
    <w:rsid w:val="00AD7F34"/>
    <w:rsid w:val="00AE0242"/>
    <w:rsid w:val="00AE1CAF"/>
    <w:rsid w:val="00AE1F28"/>
    <w:rsid w:val="00AE228C"/>
    <w:rsid w:val="00AE450F"/>
    <w:rsid w:val="00AE53D4"/>
    <w:rsid w:val="00AE58E5"/>
    <w:rsid w:val="00AE6903"/>
    <w:rsid w:val="00AE77B6"/>
    <w:rsid w:val="00AE7985"/>
    <w:rsid w:val="00AE7B55"/>
    <w:rsid w:val="00AE7F08"/>
    <w:rsid w:val="00AF020D"/>
    <w:rsid w:val="00AF13D5"/>
    <w:rsid w:val="00AF1513"/>
    <w:rsid w:val="00AF252F"/>
    <w:rsid w:val="00AF29B9"/>
    <w:rsid w:val="00AF3882"/>
    <w:rsid w:val="00AF3FEC"/>
    <w:rsid w:val="00AF45DC"/>
    <w:rsid w:val="00AF4D6D"/>
    <w:rsid w:val="00AF4F41"/>
    <w:rsid w:val="00AF4FFC"/>
    <w:rsid w:val="00AF5822"/>
    <w:rsid w:val="00AF6B8E"/>
    <w:rsid w:val="00AF6E86"/>
    <w:rsid w:val="00B005BD"/>
    <w:rsid w:val="00B01AE4"/>
    <w:rsid w:val="00B01C85"/>
    <w:rsid w:val="00B02354"/>
    <w:rsid w:val="00B02E42"/>
    <w:rsid w:val="00B044E7"/>
    <w:rsid w:val="00B050D1"/>
    <w:rsid w:val="00B057C3"/>
    <w:rsid w:val="00B07307"/>
    <w:rsid w:val="00B07D16"/>
    <w:rsid w:val="00B10752"/>
    <w:rsid w:val="00B1075A"/>
    <w:rsid w:val="00B115AC"/>
    <w:rsid w:val="00B1224D"/>
    <w:rsid w:val="00B12FDD"/>
    <w:rsid w:val="00B14443"/>
    <w:rsid w:val="00B146EE"/>
    <w:rsid w:val="00B14949"/>
    <w:rsid w:val="00B1525C"/>
    <w:rsid w:val="00B15897"/>
    <w:rsid w:val="00B15D65"/>
    <w:rsid w:val="00B15DB8"/>
    <w:rsid w:val="00B177B5"/>
    <w:rsid w:val="00B200C6"/>
    <w:rsid w:val="00B21773"/>
    <w:rsid w:val="00B21B5E"/>
    <w:rsid w:val="00B21E09"/>
    <w:rsid w:val="00B21E51"/>
    <w:rsid w:val="00B21F18"/>
    <w:rsid w:val="00B23189"/>
    <w:rsid w:val="00B23249"/>
    <w:rsid w:val="00B23C07"/>
    <w:rsid w:val="00B23DBC"/>
    <w:rsid w:val="00B241C5"/>
    <w:rsid w:val="00B244E1"/>
    <w:rsid w:val="00B25274"/>
    <w:rsid w:val="00B25A0D"/>
    <w:rsid w:val="00B25C6B"/>
    <w:rsid w:val="00B26165"/>
    <w:rsid w:val="00B266D7"/>
    <w:rsid w:val="00B2675D"/>
    <w:rsid w:val="00B26ED4"/>
    <w:rsid w:val="00B27516"/>
    <w:rsid w:val="00B27580"/>
    <w:rsid w:val="00B27AD3"/>
    <w:rsid w:val="00B27C4C"/>
    <w:rsid w:val="00B302FF"/>
    <w:rsid w:val="00B304E7"/>
    <w:rsid w:val="00B305F7"/>
    <w:rsid w:val="00B3096E"/>
    <w:rsid w:val="00B312F0"/>
    <w:rsid w:val="00B31C7F"/>
    <w:rsid w:val="00B324BE"/>
    <w:rsid w:val="00B336F3"/>
    <w:rsid w:val="00B3417D"/>
    <w:rsid w:val="00B344AC"/>
    <w:rsid w:val="00B34C92"/>
    <w:rsid w:val="00B35814"/>
    <w:rsid w:val="00B369D9"/>
    <w:rsid w:val="00B376ED"/>
    <w:rsid w:val="00B40099"/>
    <w:rsid w:val="00B40E6A"/>
    <w:rsid w:val="00B40E76"/>
    <w:rsid w:val="00B410B0"/>
    <w:rsid w:val="00B416FB"/>
    <w:rsid w:val="00B41D0C"/>
    <w:rsid w:val="00B4254C"/>
    <w:rsid w:val="00B42FCC"/>
    <w:rsid w:val="00B43000"/>
    <w:rsid w:val="00B432A5"/>
    <w:rsid w:val="00B4418D"/>
    <w:rsid w:val="00B455B4"/>
    <w:rsid w:val="00B45915"/>
    <w:rsid w:val="00B4692D"/>
    <w:rsid w:val="00B46A50"/>
    <w:rsid w:val="00B46CED"/>
    <w:rsid w:val="00B46FB9"/>
    <w:rsid w:val="00B47BC0"/>
    <w:rsid w:val="00B47FDB"/>
    <w:rsid w:val="00B5006F"/>
    <w:rsid w:val="00B504FE"/>
    <w:rsid w:val="00B51728"/>
    <w:rsid w:val="00B51B15"/>
    <w:rsid w:val="00B51E15"/>
    <w:rsid w:val="00B52608"/>
    <w:rsid w:val="00B52838"/>
    <w:rsid w:val="00B528F3"/>
    <w:rsid w:val="00B5437D"/>
    <w:rsid w:val="00B54BA7"/>
    <w:rsid w:val="00B54E45"/>
    <w:rsid w:val="00B55012"/>
    <w:rsid w:val="00B56B27"/>
    <w:rsid w:val="00B57010"/>
    <w:rsid w:val="00B5782B"/>
    <w:rsid w:val="00B57BEE"/>
    <w:rsid w:val="00B60024"/>
    <w:rsid w:val="00B61904"/>
    <w:rsid w:val="00B61E50"/>
    <w:rsid w:val="00B62D9D"/>
    <w:rsid w:val="00B63E3C"/>
    <w:rsid w:val="00B647A0"/>
    <w:rsid w:val="00B64FB4"/>
    <w:rsid w:val="00B65929"/>
    <w:rsid w:val="00B6605C"/>
    <w:rsid w:val="00B661CF"/>
    <w:rsid w:val="00B66C05"/>
    <w:rsid w:val="00B66FBC"/>
    <w:rsid w:val="00B67A78"/>
    <w:rsid w:val="00B67F47"/>
    <w:rsid w:val="00B7024A"/>
    <w:rsid w:val="00B713B9"/>
    <w:rsid w:val="00B724A9"/>
    <w:rsid w:val="00B72547"/>
    <w:rsid w:val="00B74492"/>
    <w:rsid w:val="00B746D1"/>
    <w:rsid w:val="00B74E8D"/>
    <w:rsid w:val="00B75215"/>
    <w:rsid w:val="00B7527A"/>
    <w:rsid w:val="00B7532C"/>
    <w:rsid w:val="00B763D4"/>
    <w:rsid w:val="00B76522"/>
    <w:rsid w:val="00B77CF9"/>
    <w:rsid w:val="00B806C6"/>
    <w:rsid w:val="00B8081E"/>
    <w:rsid w:val="00B80CE2"/>
    <w:rsid w:val="00B81D1F"/>
    <w:rsid w:val="00B81FD5"/>
    <w:rsid w:val="00B828D6"/>
    <w:rsid w:val="00B831A5"/>
    <w:rsid w:val="00B831AB"/>
    <w:rsid w:val="00B8376D"/>
    <w:rsid w:val="00B837E0"/>
    <w:rsid w:val="00B83CE1"/>
    <w:rsid w:val="00B84288"/>
    <w:rsid w:val="00B8495C"/>
    <w:rsid w:val="00B86E21"/>
    <w:rsid w:val="00B90296"/>
    <w:rsid w:val="00B91634"/>
    <w:rsid w:val="00B91C79"/>
    <w:rsid w:val="00B91D90"/>
    <w:rsid w:val="00B92315"/>
    <w:rsid w:val="00B93E95"/>
    <w:rsid w:val="00B941DA"/>
    <w:rsid w:val="00B94311"/>
    <w:rsid w:val="00B94AAC"/>
    <w:rsid w:val="00B95855"/>
    <w:rsid w:val="00B96D85"/>
    <w:rsid w:val="00B96DBE"/>
    <w:rsid w:val="00B970F7"/>
    <w:rsid w:val="00B97EFB"/>
    <w:rsid w:val="00BA1880"/>
    <w:rsid w:val="00BA230A"/>
    <w:rsid w:val="00BA238B"/>
    <w:rsid w:val="00BA2610"/>
    <w:rsid w:val="00BA27A7"/>
    <w:rsid w:val="00BA2822"/>
    <w:rsid w:val="00BA3172"/>
    <w:rsid w:val="00BA33C4"/>
    <w:rsid w:val="00BA392E"/>
    <w:rsid w:val="00BA4368"/>
    <w:rsid w:val="00BA520A"/>
    <w:rsid w:val="00BA6FDE"/>
    <w:rsid w:val="00BA7A9B"/>
    <w:rsid w:val="00BA7C66"/>
    <w:rsid w:val="00BA7F89"/>
    <w:rsid w:val="00BB0F58"/>
    <w:rsid w:val="00BB11FA"/>
    <w:rsid w:val="00BB1413"/>
    <w:rsid w:val="00BB18E3"/>
    <w:rsid w:val="00BB1A17"/>
    <w:rsid w:val="00BB1CC1"/>
    <w:rsid w:val="00BB1FF9"/>
    <w:rsid w:val="00BB2494"/>
    <w:rsid w:val="00BB25FD"/>
    <w:rsid w:val="00BB3AC2"/>
    <w:rsid w:val="00BB3C05"/>
    <w:rsid w:val="00BB4AEF"/>
    <w:rsid w:val="00BB5BF2"/>
    <w:rsid w:val="00BB6A60"/>
    <w:rsid w:val="00BB6A72"/>
    <w:rsid w:val="00BB6D93"/>
    <w:rsid w:val="00BB7100"/>
    <w:rsid w:val="00BB775D"/>
    <w:rsid w:val="00BB7BA9"/>
    <w:rsid w:val="00BC04D0"/>
    <w:rsid w:val="00BC2F37"/>
    <w:rsid w:val="00BC3100"/>
    <w:rsid w:val="00BC3455"/>
    <w:rsid w:val="00BC3698"/>
    <w:rsid w:val="00BC3E84"/>
    <w:rsid w:val="00BC44EF"/>
    <w:rsid w:val="00BC4F0E"/>
    <w:rsid w:val="00BC5056"/>
    <w:rsid w:val="00BC5473"/>
    <w:rsid w:val="00BC58F7"/>
    <w:rsid w:val="00BC672C"/>
    <w:rsid w:val="00BC6D80"/>
    <w:rsid w:val="00BC752A"/>
    <w:rsid w:val="00BC769F"/>
    <w:rsid w:val="00BC7710"/>
    <w:rsid w:val="00BD05FA"/>
    <w:rsid w:val="00BD1E1B"/>
    <w:rsid w:val="00BD2A39"/>
    <w:rsid w:val="00BD36DD"/>
    <w:rsid w:val="00BD37E7"/>
    <w:rsid w:val="00BD3AC1"/>
    <w:rsid w:val="00BD3EDB"/>
    <w:rsid w:val="00BD5035"/>
    <w:rsid w:val="00BD6BC1"/>
    <w:rsid w:val="00BD6D20"/>
    <w:rsid w:val="00BD7A96"/>
    <w:rsid w:val="00BD7C9C"/>
    <w:rsid w:val="00BD7E2C"/>
    <w:rsid w:val="00BE04EA"/>
    <w:rsid w:val="00BE29A5"/>
    <w:rsid w:val="00BE30DB"/>
    <w:rsid w:val="00BE3EE3"/>
    <w:rsid w:val="00BE557C"/>
    <w:rsid w:val="00BE5BB0"/>
    <w:rsid w:val="00BE5DC2"/>
    <w:rsid w:val="00BE608E"/>
    <w:rsid w:val="00BE65F2"/>
    <w:rsid w:val="00BE6CCF"/>
    <w:rsid w:val="00BE739B"/>
    <w:rsid w:val="00BE73F6"/>
    <w:rsid w:val="00BE7701"/>
    <w:rsid w:val="00BF0E24"/>
    <w:rsid w:val="00BF15BA"/>
    <w:rsid w:val="00BF16AF"/>
    <w:rsid w:val="00BF22FA"/>
    <w:rsid w:val="00BF3293"/>
    <w:rsid w:val="00BF36C0"/>
    <w:rsid w:val="00BF37B2"/>
    <w:rsid w:val="00BF37EC"/>
    <w:rsid w:val="00BF482D"/>
    <w:rsid w:val="00BF4CA9"/>
    <w:rsid w:val="00BF507F"/>
    <w:rsid w:val="00BF53B3"/>
    <w:rsid w:val="00BF5896"/>
    <w:rsid w:val="00BF5E98"/>
    <w:rsid w:val="00BF629E"/>
    <w:rsid w:val="00BF69EB"/>
    <w:rsid w:val="00BF6EC0"/>
    <w:rsid w:val="00BF7B11"/>
    <w:rsid w:val="00C006F2"/>
    <w:rsid w:val="00C0167F"/>
    <w:rsid w:val="00C0221E"/>
    <w:rsid w:val="00C024A9"/>
    <w:rsid w:val="00C02AEE"/>
    <w:rsid w:val="00C032EF"/>
    <w:rsid w:val="00C0422C"/>
    <w:rsid w:val="00C052C3"/>
    <w:rsid w:val="00C052D4"/>
    <w:rsid w:val="00C05E8A"/>
    <w:rsid w:val="00C064FD"/>
    <w:rsid w:val="00C07B19"/>
    <w:rsid w:val="00C07CD5"/>
    <w:rsid w:val="00C12192"/>
    <w:rsid w:val="00C1250A"/>
    <w:rsid w:val="00C12743"/>
    <w:rsid w:val="00C12BC1"/>
    <w:rsid w:val="00C14F13"/>
    <w:rsid w:val="00C156DA"/>
    <w:rsid w:val="00C15DF4"/>
    <w:rsid w:val="00C16BBC"/>
    <w:rsid w:val="00C1754D"/>
    <w:rsid w:val="00C21039"/>
    <w:rsid w:val="00C21C36"/>
    <w:rsid w:val="00C22E16"/>
    <w:rsid w:val="00C22E5A"/>
    <w:rsid w:val="00C22F28"/>
    <w:rsid w:val="00C235D7"/>
    <w:rsid w:val="00C2399B"/>
    <w:rsid w:val="00C23A2E"/>
    <w:rsid w:val="00C23B31"/>
    <w:rsid w:val="00C23C30"/>
    <w:rsid w:val="00C24574"/>
    <w:rsid w:val="00C245D9"/>
    <w:rsid w:val="00C24730"/>
    <w:rsid w:val="00C24D1A"/>
    <w:rsid w:val="00C2535A"/>
    <w:rsid w:val="00C25CA3"/>
    <w:rsid w:val="00C27BC8"/>
    <w:rsid w:val="00C30AA6"/>
    <w:rsid w:val="00C30DCC"/>
    <w:rsid w:val="00C30DD1"/>
    <w:rsid w:val="00C31020"/>
    <w:rsid w:val="00C312F2"/>
    <w:rsid w:val="00C31401"/>
    <w:rsid w:val="00C3197C"/>
    <w:rsid w:val="00C31E0C"/>
    <w:rsid w:val="00C328C3"/>
    <w:rsid w:val="00C32995"/>
    <w:rsid w:val="00C32A03"/>
    <w:rsid w:val="00C33552"/>
    <w:rsid w:val="00C3428C"/>
    <w:rsid w:val="00C34DE5"/>
    <w:rsid w:val="00C3522C"/>
    <w:rsid w:val="00C35695"/>
    <w:rsid w:val="00C35BB1"/>
    <w:rsid w:val="00C364E3"/>
    <w:rsid w:val="00C3739F"/>
    <w:rsid w:val="00C37662"/>
    <w:rsid w:val="00C37B41"/>
    <w:rsid w:val="00C37EE3"/>
    <w:rsid w:val="00C404F7"/>
    <w:rsid w:val="00C41FD4"/>
    <w:rsid w:val="00C42A83"/>
    <w:rsid w:val="00C42DFD"/>
    <w:rsid w:val="00C43192"/>
    <w:rsid w:val="00C4376E"/>
    <w:rsid w:val="00C45C51"/>
    <w:rsid w:val="00C47232"/>
    <w:rsid w:val="00C4772F"/>
    <w:rsid w:val="00C47B93"/>
    <w:rsid w:val="00C50223"/>
    <w:rsid w:val="00C50330"/>
    <w:rsid w:val="00C51562"/>
    <w:rsid w:val="00C515E6"/>
    <w:rsid w:val="00C51BAE"/>
    <w:rsid w:val="00C526DC"/>
    <w:rsid w:val="00C52900"/>
    <w:rsid w:val="00C52A80"/>
    <w:rsid w:val="00C52C0B"/>
    <w:rsid w:val="00C5365A"/>
    <w:rsid w:val="00C541A3"/>
    <w:rsid w:val="00C54F71"/>
    <w:rsid w:val="00C557EC"/>
    <w:rsid w:val="00C563F9"/>
    <w:rsid w:val="00C56B6A"/>
    <w:rsid w:val="00C57DAD"/>
    <w:rsid w:val="00C57EC7"/>
    <w:rsid w:val="00C57FD2"/>
    <w:rsid w:val="00C60BD1"/>
    <w:rsid w:val="00C61D9B"/>
    <w:rsid w:val="00C61FD8"/>
    <w:rsid w:val="00C6233A"/>
    <w:rsid w:val="00C62B64"/>
    <w:rsid w:val="00C62C96"/>
    <w:rsid w:val="00C636AC"/>
    <w:rsid w:val="00C638FC"/>
    <w:rsid w:val="00C639F1"/>
    <w:rsid w:val="00C63BFD"/>
    <w:rsid w:val="00C64974"/>
    <w:rsid w:val="00C65066"/>
    <w:rsid w:val="00C658A5"/>
    <w:rsid w:val="00C65E4E"/>
    <w:rsid w:val="00C665B7"/>
    <w:rsid w:val="00C668AA"/>
    <w:rsid w:val="00C67022"/>
    <w:rsid w:val="00C672CB"/>
    <w:rsid w:val="00C67788"/>
    <w:rsid w:val="00C6786C"/>
    <w:rsid w:val="00C67AB7"/>
    <w:rsid w:val="00C703C8"/>
    <w:rsid w:val="00C706FB"/>
    <w:rsid w:val="00C70AF9"/>
    <w:rsid w:val="00C70C67"/>
    <w:rsid w:val="00C7205F"/>
    <w:rsid w:val="00C733BD"/>
    <w:rsid w:val="00C736C9"/>
    <w:rsid w:val="00C73CE9"/>
    <w:rsid w:val="00C74639"/>
    <w:rsid w:val="00C74649"/>
    <w:rsid w:val="00C752A0"/>
    <w:rsid w:val="00C75BAE"/>
    <w:rsid w:val="00C75F8E"/>
    <w:rsid w:val="00C80598"/>
    <w:rsid w:val="00C808AA"/>
    <w:rsid w:val="00C80E4F"/>
    <w:rsid w:val="00C8206C"/>
    <w:rsid w:val="00C82093"/>
    <w:rsid w:val="00C821B4"/>
    <w:rsid w:val="00C83D7C"/>
    <w:rsid w:val="00C84E12"/>
    <w:rsid w:val="00C85EC6"/>
    <w:rsid w:val="00C86982"/>
    <w:rsid w:val="00C9019A"/>
    <w:rsid w:val="00C9022C"/>
    <w:rsid w:val="00C908BF"/>
    <w:rsid w:val="00C91003"/>
    <w:rsid w:val="00C91828"/>
    <w:rsid w:val="00C91B03"/>
    <w:rsid w:val="00C92873"/>
    <w:rsid w:val="00C92C87"/>
    <w:rsid w:val="00C92F09"/>
    <w:rsid w:val="00C937EA"/>
    <w:rsid w:val="00C950FE"/>
    <w:rsid w:val="00C95A63"/>
    <w:rsid w:val="00C95BEE"/>
    <w:rsid w:val="00C96898"/>
    <w:rsid w:val="00C9744F"/>
    <w:rsid w:val="00C97A90"/>
    <w:rsid w:val="00CA0DB2"/>
    <w:rsid w:val="00CA1315"/>
    <w:rsid w:val="00CA1762"/>
    <w:rsid w:val="00CA1FE6"/>
    <w:rsid w:val="00CA2301"/>
    <w:rsid w:val="00CA2498"/>
    <w:rsid w:val="00CA24A8"/>
    <w:rsid w:val="00CA383A"/>
    <w:rsid w:val="00CA54AF"/>
    <w:rsid w:val="00CA5BC2"/>
    <w:rsid w:val="00CA6900"/>
    <w:rsid w:val="00CA69F6"/>
    <w:rsid w:val="00CA6BEC"/>
    <w:rsid w:val="00CA7AFC"/>
    <w:rsid w:val="00CA7B71"/>
    <w:rsid w:val="00CA7C6A"/>
    <w:rsid w:val="00CB0153"/>
    <w:rsid w:val="00CB0A4C"/>
    <w:rsid w:val="00CB0E76"/>
    <w:rsid w:val="00CB121F"/>
    <w:rsid w:val="00CB1CFD"/>
    <w:rsid w:val="00CB21B3"/>
    <w:rsid w:val="00CB25D8"/>
    <w:rsid w:val="00CB2A3C"/>
    <w:rsid w:val="00CB40E8"/>
    <w:rsid w:val="00CB42CF"/>
    <w:rsid w:val="00CB4A66"/>
    <w:rsid w:val="00CB4C53"/>
    <w:rsid w:val="00CB5005"/>
    <w:rsid w:val="00CB5886"/>
    <w:rsid w:val="00CB6031"/>
    <w:rsid w:val="00CB6A17"/>
    <w:rsid w:val="00CB7115"/>
    <w:rsid w:val="00CC00C5"/>
    <w:rsid w:val="00CC0D5B"/>
    <w:rsid w:val="00CC1118"/>
    <w:rsid w:val="00CC12D2"/>
    <w:rsid w:val="00CC2E71"/>
    <w:rsid w:val="00CC3C58"/>
    <w:rsid w:val="00CC3E20"/>
    <w:rsid w:val="00CC519D"/>
    <w:rsid w:val="00CC536C"/>
    <w:rsid w:val="00CC541C"/>
    <w:rsid w:val="00CC54D0"/>
    <w:rsid w:val="00CC5B03"/>
    <w:rsid w:val="00CC5F7E"/>
    <w:rsid w:val="00CC63EB"/>
    <w:rsid w:val="00CD0752"/>
    <w:rsid w:val="00CD1611"/>
    <w:rsid w:val="00CD1706"/>
    <w:rsid w:val="00CD2C0A"/>
    <w:rsid w:val="00CD2DB8"/>
    <w:rsid w:val="00CD6BB0"/>
    <w:rsid w:val="00CD7770"/>
    <w:rsid w:val="00CE0835"/>
    <w:rsid w:val="00CE0B3F"/>
    <w:rsid w:val="00CE11F2"/>
    <w:rsid w:val="00CE13DC"/>
    <w:rsid w:val="00CE15D8"/>
    <w:rsid w:val="00CE1898"/>
    <w:rsid w:val="00CE35F8"/>
    <w:rsid w:val="00CE38FE"/>
    <w:rsid w:val="00CE527B"/>
    <w:rsid w:val="00CE55E4"/>
    <w:rsid w:val="00CE582E"/>
    <w:rsid w:val="00CE620C"/>
    <w:rsid w:val="00CE6B22"/>
    <w:rsid w:val="00CE7119"/>
    <w:rsid w:val="00CE727D"/>
    <w:rsid w:val="00CE78DD"/>
    <w:rsid w:val="00CE7E77"/>
    <w:rsid w:val="00CF0B21"/>
    <w:rsid w:val="00CF1218"/>
    <w:rsid w:val="00CF186B"/>
    <w:rsid w:val="00CF405A"/>
    <w:rsid w:val="00CF446A"/>
    <w:rsid w:val="00CF46D9"/>
    <w:rsid w:val="00CF47F5"/>
    <w:rsid w:val="00CF5233"/>
    <w:rsid w:val="00CF52C2"/>
    <w:rsid w:val="00CF5D14"/>
    <w:rsid w:val="00CF6696"/>
    <w:rsid w:val="00CF6AA2"/>
    <w:rsid w:val="00CF7539"/>
    <w:rsid w:val="00CF7F81"/>
    <w:rsid w:val="00D00452"/>
    <w:rsid w:val="00D005E1"/>
    <w:rsid w:val="00D0067D"/>
    <w:rsid w:val="00D01B4F"/>
    <w:rsid w:val="00D02002"/>
    <w:rsid w:val="00D02EEE"/>
    <w:rsid w:val="00D03A43"/>
    <w:rsid w:val="00D03EAE"/>
    <w:rsid w:val="00D0400B"/>
    <w:rsid w:val="00D0422E"/>
    <w:rsid w:val="00D04AF4"/>
    <w:rsid w:val="00D04CFC"/>
    <w:rsid w:val="00D05B91"/>
    <w:rsid w:val="00D06032"/>
    <w:rsid w:val="00D06653"/>
    <w:rsid w:val="00D06874"/>
    <w:rsid w:val="00D078B9"/>
    <w:rsid w:val="00D07924"/>
    <w:rsid w:val="00D103B6"/>
    <w:rsid w:val="00D1048C"/>
    <w:rsid w:val="00D10857"/>
    <w:rsid w:val="00D10E2E"/>
    <w:rsid w:val="00D10F08"/>
    <w:rsid w:val="00D10F73"/>
    <w:rsid w:val="00D128C9"/>
    <w:rsid w:val="00D143AB"/>
    <w:rsid w:val="00D1454F"/>
    <w:rsid w:val="00D1568B"/>
    <w:rsid w:val="00D15A9D"/>
    <w:rsid w:val="00D15CF3"/>
    <w:rsid w:val="00D1602E"/>
    <w:rsid w:val="00D161B3"/>
    <w:rsid w:val="00D1666F"/>
    <w:rsid w:val="00D166DD"/>
    <w:rsid w:val="00D1693E"/>
    <w:rsid w:val="00D1733F"/>
    <w:rsid w:val="00D176C8"/>
    <w:rsid w:val="00D17B3B"/>
    <w:rsid w:val="00D20CBD"/>
    <w:rsid w:val="00D211FD"/>
    <w:rsid w:val="00D21778"/>
    <w:rsid w:val="00D21C87"/>
    <w:rsid w:val="00D21F17"/>
    <w:rsid w:val="00D21FFC"/>
    <w:rsid w:val="00D2235D"/>
    <w:rsid w:val="00D22BBE"/>
    <w:rsid w:val="00D23A98"/>
    <w:rsid w:val="00D25C0A"/>
    <w:rsid w:val="00D26485"/>
    <w:rsid w:val="00D2689D"/>
    <w:rsid w:val="00D27039"/>
    <w:rsid w:val="00D27C68"/>
    <w:rsid w:val="00D304EE"/>
    <w:rsid w:val="00D3056E"/>
    <w:rsid w:val="00D3100A"/>
    <w:rsid w:val="00D3182C"/>
    <w:rsid w:val="00D3197A"/>
    <w:rsid w:val="00D31C61"/>
    <w:rsid w:val="00D33021"/>
    <w:rsid w:val="00D3314E"/>
    <w:rsid w:val="00D33A53"/>
    <w:rsid w:val="00D33F06"/>
    <w:rsid w:val="00D34437"/>
    <w:rsid w:val="00D35321"/>
    <w:rsid w:val="00D356A7"/>
    <w:rsid w:val="00D363EF"/>
    <w:rsid w:val="00D40421"/>
    <w:rsid w:val="00D4048A"/>
    <w:rsid w:val="00D4098F"/>
    <w:rsid w:val="00D40CC2"/>
    <w:rsid w:val="00D4206E"/>
    <w:rsid w:val="00D42D16"/>
    <w:rsid w:val="00D4361F"/>
    <w:rsid w:val="00D43EA9"/>
    <w:rsid w:val="00D44041"/>
    <w:rsid w:val="00D4423B"/>
    <w:rsid w:val="00D449D3"/>
    <w:rsid w:val="00D46A1F"/>
    <w:rsid w:val="00D4700A"/>
    <w:rsid w:val="00D4730A"/>
    <w:rsid w:val="00D47FBB"/>
    <w:rsid w:val="00D50524"/>
    <w:rsid w:val="00D50891"/>
    <w:rsid w:val="00D50E9F"/>
    <w:rsid w:val="00D513AA"/>
    <w:rsid w:val="00D522A8"/>
    <w:rsid w:val="00D53C11"/>
    <w:rsid w:val="00D541EE"/>
    <w:rsid w:val="00D546A9"/>
    <w:rsid w:val="00D546EA"/>
    <w:rsid w:val="00D5529C"/>
    <w:rsid w:val="00D55410"/>
    <w:rsid w:val="00D55EAD"/>
    <w:rsid w:val="00D56075"/>
    <w:rsid w:val="00D564F1"/>
    <w:rsid w:val="00D5682C"/>
    <w:rsid w:val="00D56FAD"/>
    <w:rsid w:val="00D572DE"/>
    <w:rsid w:val="00D573BD"/>
    <w:rsid w:val="00D578A0"/>
    <w:rsid w:val="00D57F6E"/>
    <w:rsid w:val="00D601EC"/>
    <w:rsid w:val="00D60AC7"/>
    <w:rsid w:val="00D6106B"/>
    <w:rsid w:val="00D611A1"/>
    <w:rsid w:val="00D631AB"/>
    <w:rsid w:val="00D64C78"/>
    <w:rsid w:val="00D64E4B"/>
    <w:rsid w:val="00D6504E"/>
    <w:rsid w:val="00D65210"/>
    <w:rsid w:val="00D65316"/>
    <w:rsid w:val="00D653A1"/>
    <w:rsid w:val="00D655E8"/>
    <w:rsid w:val="00D659B6"/>
    <w:rsid w:val="00D65D4C"/>
    <w:rsid w:val="00D66567"/>
    <w:rsid w:val="00D678DB"/>
    <w:rsid w:val="00D70923"/>
    <w:rsid w:val="00D71564"/>
    <w:rsid w:val="00D71AB3"/>
    <w:rsid w:val="00D73052"/>
    <w:rsid w:val="00D733BB"/>
    <w:rsid w:val="00D73E1E"/>
    <w:rsid w:val="00D74EFB"/>
    <w:rsid w:val="00D7512D"/>
    <w:rsid w:val="00D7694F"/>
    <w:rsid w:val="00D80F94"/>
    <w:rsid w:val="00D81673"/>
    <w:rsid w:val="00D81C4A"/>
    <w:rsid w:val="00D81F29"/>
    <w:rsid w:val="00D81F38"/>
    <w:rsid w:val="00D82DCE"/>
    <w:rsid w:val="00D82DED"/>
    <w:rsid w:val="00D837B5"/>
    <w:rsid w:val="00D8383D"/>
    <w:rsid w:val="00D83C4C"/>
    <w:rsid w:val="00D83E71"/>
    <w:rsid w:val="00D84570"/>
    <w:rsid w:val="00D84E7D"/>
    <w:rsid w:val="00D854A4"/>
    <w:rsid w:val="00D86241"/>
    <w:rsid w:val="00D86A45"/>
    <w:rsid w:val="00D8722B"/>
    <w:rsid w:val="00D90A10"/>
    <w:rsid w:val="00D90CFF"/>
    <w:rsid w:val="00D911B8"/>
    <w:rsid w:val="00D911E1"/>
    <w:rsid w:val="00D91786"/>
    <w:rsid w:val="00D92C7E"/>
    <w:rsid w:val="00D92D9B"/>
    <w:rsid w:val="00D93132"/>
    <w:rsid w:val="00D941A3"/>
    <w:rsid w:val="00D94D93"/>
    <w:rsid w:val="00D953C9"/>
    <w:rsid w:val="00D95C72"/>
    <w:rsid w:val="00D96785"/>
    <w:rsid w:val="00D970A6"/>
    <w:rsid w:val="00D972F6"/>
    <w:rsid w:val="00DA085C"/>
    <w:rsid w:val="00DA1088"/>
    <w:rsid w:val="00DA172E"/>
    <w:rsid w:val="00DA2761"/>
    <w:rsid w:val="00DA34AE"/>
    <w:rsid w:val="00DA3ABA"/>
    <w:rsid w:val="00DA3D11"/>
    <w:rsid w:val="00DA4A8A"/>
    <w:rsid w:val="00DA4C17"/>
    <w:rsid w:val="00DA5F8F"/>
    <w:rsid w:val="00DB01AC"/>
    <w:rsid w:val="00DB09B8"/>
    <w:rsid w:val="00DB0C0A"/>
    <w:rsid w:val="00DB0D28"/>
    <w:rsid w:val="00DB10EA"/>
    <w:rsid w:val="00DB1B23"/>
    <w:rsid w:val="00DB1C2E"/>
    <w:rsid w:val="00DB21BD"/>
    <w:rsid w:val="00DB3084"/>
    <w:rsid w:val="00DB3923"/>
    <w:rsid w:val="00DB39FB"/>
    <w:rsid w:val="00DB3F71"/>
    <w:rsid w:val="00DB4621"/>
    <w:rsid w:val="00DB52C8"/>
    <w:rsid w:val="00DB625A"/>
    <w:rsid w:val="00DB6BBA"/>
    <w:rsid w:val="00DB7510"/>
    <w:rsid w:val="00DB75B0"/>
    <w:rsid w:val="00DB765D"/>
    <w:rsid w:val="00DB7B41"/>
    <w:rsid w:val="00DC10F9"/>
    <w:rsid w:val="00DC19DE"/>
    <w:rsid w:val="00DC2524"/>
    <w:rsid w:val="00DC3155"/>
    <w:rsid w:val="00DC3361"/>
    <w:rsid w:val="00DC3F61"/>
    <w:rsid w:val="00DC40F0"/>
    <w:rsid w:val="00DC6A34"/>
    <w:rsid w:val="00DC71FC"/>
    <w:rsid w:val="00DC788B"/>
    <w:rsid w:val="00DC78E9"/>
    <w:rsid w:val="00DC7A91"/>
    <w:rsid w:val="00DD0384"/>
    <w:rsid w:val="00DD0A9E"/>
    <w:rsid w:val="00DD0D66"/>
    <w:rsid w:val="00DD0E9F"/>
    <w:rsid w:val="00DD2210"/>
    <w:rsid w:val="00DD2365"/>
    <w:rsid w:val="00DD33AF"/>
    <w:rsid w:val="00DD4411"/>
    <w:rsid w:val="00DD45C8"/>
    <w:rsid w:val="00DD47AA"/>
    <w:rsid w:val="00DD4894"/>
    <w:rsid w:val="00DD51FB"/>
    <w:rsid w:val="00DD5364"/>
    <w:rsid w:val="00DD576B"/>
    <w:rsid w:val="00DE1783"/>
    <w:rsid w:val="00DE24CA"/>
    <w:rsid w:val="00DE2B7D"/>
    <w:rsid w:val="00DE398D"/>
    <w:rsid w:val="00DE45CC"/>
    <w:rsid w:val="00DE5527"/>
    <w:rsid w:val="00DE554D"/>
    <w:rsid w:val="00DE6054"/>
    <w:rsid w:val="00DE68D6"/>
    <w:rsid w:val="00DE69CD"/>
    <w:rsid w:val="00DE6B84"/>
    <w:rsid w:val="00DE73FD"/>
    <w:rsid w:val="00DF0549"/>
    <w:rsid w:val="00DF222D"/>
    <w:rsid w:val="00DF3245"/>
    <w:rsid w:val="00DF3E3C"/>
    <w:rsid w:val="00DF3E94"/>
    <w:rsid w:val="00DF4A88"/>
    <w:rsid w:val="00DF5B5B"/>
    <w:rsid w:val="00DF65A9"/>
    <w:rsid w:val="00DF6C66"/>
    <w:rsid w:val="00DF7729"/>
    <w:rsid w:val="00DF7DCA"/>
    <w:rsid w:val="00E00E55"/>
    <w:rsid w:val="00E0170A"/>
    <w:rsid w:val="00E01A41"/>
    <w:rsid w:val="00E01C2F"/>
    <w:rsid w:val="00E01D42"/>
    <w:rsid w:val="00E023D7"/>
    <w:rsid w:val="00E029D8"/>
    <w:rsid w:val="00E02B79"/>
    <w:rsid w:val="00E03592"/>
    <w:rsid w:val="00E037DF"/>
    <w:rsid w:val="00E041C0"/>
    <w:rsid w:val="00E0439C"/>
    <w:rsid w:val="00E0477F"/>
    <w:rsid w:val="00E05392"/>
    <w:rsid w:val="00E05D7E"/>
    <w:rsid w:val="00E061A1"/>
    <w:rsid w:val="00E06AA2"/>
    <w:rsid w:val="00E073C1"/>
    <w:rsid w:val="00E07C25"/>
    <w:rsid w:val="00E10608"/>
    <w:rsid w:val="00E1171C"/>
    <w:rsid w:val="00E12264"/>
    <w:rsid w:val="00E12521"/>
    <w:rsid w:val="00E12AAE"/>
    <w:rsid w:val="00E1323C"/>
    <w:rsid w:val="00E13EC5"/>
    <w:rsid w:val="00E15060"/>
    <w:rsid w:val="00E15AA6"/>
    <w:rsid w:val="00E1665C"/>
    <w:rsid w:val="00E1754A"/>
    <w:rsid w:val="00E17937"/>
    <w:rsid w:val="00E17BB9"/>
    <w:rsid w:val="00E20BE0"/>
    <w:rsid w:val="00E212C5"/>
    <w:rsid w:val="00E2142E"/>
    <w:rsid w:val="00E219C6"/>
    <w:rsid w:val="00E21A51"/>
    <w:rsid w:val="00E21A7F"/>
    <w:rsid w:val="00E21F0E"/>
    <w:rsid w:val="00E22518"/>
    <w:rsid w:val="00E226D7"/>
    <w:rsid w:val="00E228FE"/>
    <w:rsid w:val="00E22C6C"/>
    <w:rsid w:val="00E22FAD"/>
    <w:rsid w:val="00E232CA"/>
    <w:rsid w:val="00E238D0"/>
    <w:rsid w:val="00E23A05"/>
    <w:rsid w:val="00E23F4D"/>
    <w:rsid w:val="00E240E3"/>
    <w:rsid w:val="00E24ACF"/>
    <w:rsid w:val="00E25441"/>
    <w:rsid w:val="00E25481"/>
    <w:rsid w:val="00E25EA2"/>
    <w:rsid w:val="00E27029"/>
    <w:rsid w:val="00E27236"/>
    <w:rsid w:val="00E275E1"/>
    <w:rsid w:val="00E312C2"/>
    <w:rsid w:val="00E31E61"/>
    <w:rsid w:val="00E322CA"/>
    <w:rsid w:val="00E3286F"/>
    <w:rsid w:val="00E32B25"/>
    <w:rsid w:val="00E32D60"/>
    <w:rsid w:val="00E33C06"/>
    <w:rsid w:val="00E34386"/>
    <w:rsid w:val="00E35F23"/>
    <w:rsid w:val="00E3613E"/>
    <w:rsid w:val="00E3769A"/>
    <w:rsid w:val="00E4086E"/>
    <w:rsid w:val="00E409A6"/>
    <w:rsid w:val="00E41515"/>
    <w:rsid w:val="00E41969"/>
    <w:rsid w:val="00E4237D"/>
    <w:rsid w:val="00E436D1"/>
    <w:rsid w:val="00E43A04"/>
    <w:rsid w:val="00E43A18"/>
    <w:rsid w:val="00E44400"/>
    <w:rsid w:val="00E44854"/>
    <w:rsid w:val="00E44AF5"/>
    <w:rsid w:val="00E44E34"/>
    <w:rsid w:val="00E4500F"/>
    <w:rsid w:val="00E450F1"/>
    <w:rsid w:val="00E45494"/>
    <w:rsid w:val="00E462C2"/>
    <w:rsid w:val="00E46568"/>
    <w:rsid w:val="00E46BC4"/>
    <w:rsid w:val="00E5068F"/>
    <w:rsid w:val="00E50B43"/>
    <w:rsid w:val="00E5132D"/>
    <w:rsid w:val="00E51AB5"/>
    <w:rsid w:val="00E52D9E"/>
    <w:rsid w:val="00E539E8"/>
    <w:rsid w:val="00E541E6"/>
    <w:rsid w:val="00E54959"/>
    <w:rsid w:val="00E55083"/>
    <w:rsid w:val="00E55C5C"/>
    <w:rsid w:val="00E55F16"/>
    <w:rsid w:val="00E5611B"/>
    <w:rsid w:val="00E56EAB"/>
    <w:rsid w:val="00E57091"/>
    <w:rsid w:val="00E601AD"/>
    <w:rsid w:val="00E61A04"/>
    <w:rsid w:val="00E63716"/>
    <w:rsid w:val="00E64A0B"/>
    <w:rsid w:val="00E64AFB"/>
    <w:rsid w:val="00E658B9"/>
    <w:rsid w:val="00E658DE"/>
    <w:rsid w:val="00E65F26"/>
    <w:rsid w:val="00E67EE1"/>
    <w:rsid w:val="00E700AE"/>
    <w:rsid w:val="00E7078B"/>
    <w:rsid w:val="00E716BA"/>
    <w:rsid w:val="00E72CF9"/>
    <w:rsid w:val="00E73114"/>
    <w:rsid w:val="00E74058"/>
    <w:rsid w:val="00E743B7"/>
    <w:rsid w:val="00E745C9"/>
    <w:rsid w:val="00E74AC4"/>
    <w:rsid w:val="00E74C9A"/>
    <w:rsid w:val="00E751E9"/>
    <w:rsid w:val="00E7557D"/>
    <w:rsid w:val="00E75927"/>
    <w:rsid w:val="00E76FDD"/>
    <w:rsid w:val="00E77221"/>
    <w:rsid w:val="00E80D27"/>
    <w:rsid w:val="00E81BE3"/>
    <w:rsid w:val="00E83548"/>
    <w:rsid w:val="00E8365F"/>
    <w:rsid w:val="00E83C3F"/>
    <w:rsid w:val="00E83E36"/>
    <w:rsid w:val="00E84AD7"/>
    <w:rsid w:val="00E85476"/>
    <w:rsid w:val="00E85DA6"/>
    <w:rsid w:val="00E860EA"/>
    <w:rsid w:val="00E864D4"/>
    <w:rsid w:val="00E8712A"/>
    <w:rsid w:val="00E8743B"/>
    <w:rsid w:val="00E91F01"/>
    <w:rsid w:val="00E92170"/>
    <w:rsid w:val="00E92286"/>
    <w:rsid w:val="00E93069"/>
    <w:rsid w:val="00E93323"/>
    <w:rsid w:val="00E93758"/>
    <w:rsid w:val="00E947BC"/>
    <w:rsid w:val="00E94975"/>
    <w:rsid w:val="00E94D9E"/>
    <w:rsid w:val="00E9532F"/>
    <w:rsid w:val="00E95849"/>
    <w:rsid w:val="00E95E9C"/>
    <w:rsid w:val="00E961E4"/>
    <w:rsid w:val="00E97784"/>
    <w:rsid w:val="00E97BE1"/>
    <w:rsid w:val="00E97CFA"/>
    <w:rsid w:val="00EA18D4"/>
    <w:rsid w:val="00EA20D9"/>
    <w:rsid w:val="00EA23BA"/>
    <w:rsid w:val="00EA23FC"/>
    <w:rsid w:val="00EA2D3F"/>
    <w:rsid w:val="00EA4905"/>
    <w:rsid w:val="00EA4ECE"/>
    <w:rsid w:val="00EA5811"/>
    <w:rsid w:val="00EA5C66"/>
    <w:rsid w:val="00EA60D9"/>
    <w:rsid w:val="00EA632C"/>
    <w:rsid w:val="00EB13B5"/>
    <w:rsid w:val="00EB13C5"/>
    <w:rsid w:val="00EB22EB"/>
    <w:rsid w:val="00EB2890"/>
    <w:rsid w:val="00EB3201"/>
    <w:rsid w:val="00EB45CB"/>
    <w:rsid w:val="00EB4939"/>
    <w:rsid w:val="00EB4BFC"/>
    <w:rsid w:val="00EB50B5"/>
    <w:rsid w:val="00EB5B79"/>
    <w:rsid w:val="00EB7870"/>
    <w:rsid w:val="00EB7997"/>
    <w:rsid w:val="00EB7F96"/>
    <w:rsid w:val="00EC1118"/>
    <w:rsid w:val="00EC1658"/>
    <w:rsid w:val="00EC1D33"/>
    <w:rsid w:val="00EC28F1"/>
    <w:rsid w:val="00EC2B5E"/>
    <w:rsid w:val="00EC3809"/>
    <w:rsid w:val="00EC3D5F"/>
    <w:rsid w:val="00EC4289"/>
    <w:rsid w:val="00EC4352"/>
    <w:rsid w:val="00EC4885"/>
    <w:rsid w:val="00EC4E5B"/>
    <w:rsid w:val="00EC540E"/>
    <w:rsid w:val="00EC5737"/>
    <w:rsid w:val="00EC5E96"/>
    <w:rsid w:val="00EC633A"/>
    <w:rsid w:val="00EC7D3F"/>
    <w:rsid w:val="00ED06A9"/>
    <w:rsid w:val="00ED0992"/>
    <w:rsid w:val="00ED0DFE"/>
    <w:rsid w:val="00ED0FF9"/>
    <w:rsid w:val="00ED1227"/>
    <w:rsid w:val="00ED1868"/>
    <w:rsid w:val="00ED1FCB"/>
    <w:rsid w:val="00ED3166"/>
    <w:rsid w:val="00ED3346"/>
    <w:rsid w:val="00ED35A6"/>
    <w:rsid w:val="00ED45A5"/>
    <w:rsid w:val="00ED48FD"/>
    <w:rsid w:val="00ED510E"/>
    <w:rsid w:val="00ED5323"/>
    <w:rsid w:val="00ED5D75"/>
    <w:rsid w:val="00ED7360"/>
    <w:rsid w:val="00EE1081"/>
    <w:rsid w:val="00EE12CE"/>
    <w:rsid w:val="00EE13E7"/>
    <w:rsid w:val="00EE1F87"/>
    <w:rsid w:val="00EE43E6"/>
    <w:rsid w:val="00EE472C"/>
    <w:rsid w:val="00EE47A8"/>
    <w:rsid w:val="00EE4930"/>
    <w:rsid w:val="00EE5792"/>
    <w:rsid w:val="00EE69AD"/>
    <w:rsid w:val="00EE6BE2"/>
    <w:rsid w:val="00EE7ECE"/>
    <w:rsid w:val="00EF0160"/>
    <w:rsid w:val="00EF067B"/>
    <w:rsid w:val="00EF0E44"/>
    <w:rsid w:val="00EF3617"/>
    <w:rsid w:val="00EF366E"/>
    <w:rsid w:val="00EF3AC5"/>
    <w:rsid w:val="00EF3EC5"/>
    <w:rsid w:val="00EF45B4"/>
    <w:rsid w:val="00EF485B"/>
    <w:rsid w:val="00EF545B"/>
    <w:rsid w:val="00EF62F0"/>
    <w:rsid w:val="00EF6CFB"/>
    <w:rsid w:val="00F00570"/>
    <w:rsid w:val="00F00816"/>
    <w:rsid w:val="00F01B67"/>
    <w:rsid w:val="00F01F8F"/>
    <w:rsid w:val="00F020AB"/>
    <w:rsid w:val="00F0280D"/>
    <w:rsid w:val="00F028FF"/>
    <w:rsid w:val="00F02DA6"/>
    <w:rsid w:val="00F02EF5"/>
    <w:rsid w:val="00F03C1B"/>
    <w:rsid w:val="00F03E1F"/>
    <w:rsid w:val="00F05478"/>
    <w:rsid w:val="00F06084"/>
    <w:rsid w:val="00F069B3"/>
    <w:rsid w:val="00F07489"/>
    <w:rsid w:val="00F07AC3"/>
    <w:rsid w:val="00F132D6"/>
    <w:rsid w:val="00F13A0F"/>
    <w:rsid w:val="00F13C90"/>
    <w:rsid w:val="00F140D5"/>
    <w:rsid w:val="00F146E0"/>
    <w:rsid w:val="00F14E57"/>
    <w:rsid w:val="00F152FB"/>
    <w:rsid w:val="00F15681"/>
    <w:rsid w:val="00F1645F"/>
    <w:rsid w:val="00F16FD9"/>
    <w:rsid w:val="00F20703"/>
    <w:rsid w:val="00F20BD4"/>
    <w:rsid w:val="00F21CB3"/>
    <w:rsid w:val="00F21E38"/>
    <w:rsid w:val="00F2224E"/>
    <w:rsid w:val="00F22B28"/>
    <w:rsid w:val="00F23311"/>
    <w:rsid w:val="00F24240"/>
    <w:rsid w:val="00F2474E"/>
    <w:rsid w:val="00F25C0D"/>
    <w:rsid w:val="00F25CF6"/>
    <w:rsid w:val="00F26232"/>
    <w:rsid w:val="00F2642D"/>
    <w:rsid w:val="00F2694C"/>
    <w:rsid w:val="00F26EB5"/>
    <w:rsid w:val="00F2767F"/>
    <w:rsid w:val="00F27816"/>
    <w:rsid w:val="00F30FE5"/>
    <w:rsid w:val="00F310EF"/>
    <w:rsid w:val="00F32A17"/>
    <w:rsid w:val="00F32B45"/>
    <w:rsid w:val="00F32E34"/>
    <w:rsid w:val="00F34E7C"/>
    <w:rsid w:val="00F35113"/>
    <w:rsid w:val="00F35410"/>
    <w:rsid w:val="00F35D45"/>
    <w:rsid w:val="00F365B6"/>
    <w:rsid w:val="00F36A82"/>
    <w:rsid w:val="00F37576"/>
    <w:rsid w:val="00F37CCE"/>
    <w:rsid w:val="00F37EE3"/>
    <w:rsid w:val="00F37F2A"/>
    <w:rsid w:val="00F410E9"/>
    <w:rsid w:val="00F43626"/>
    <w:rsid w:val="00F44968"/>
    <w:rsid w:val="00F450BF"/>
    <w:rsid w:val="00F4511C"/>
    <w:rsid w:val="00F45EB7"/>
    <w:rsid w:val="00F4687D"/>
    <w:rsid w:val="00F469E8"/>
    <w:rsid w:val="00F46F92"/>
    <w:rsid w:val="00F47837"/>
    <w:rsid w:val="00F47CB7"/>
    <w:rsid w:val="00F47FF3"/>
    <w:rsid w:val="00F50A19"/>
    <w:rsid w:val="00F51143"/>
    <w:rsid w:val="00F511D5"/>
    <w:rsid w:val="00F51554"/>
    <w:rsid w:val="00F51F69"/>
    <w:rsid w:val="00F54D01"/>
    <w:rsid w:val="00F551DF"/>
    <w:rsid w:val="00F55721"/>
    <w:rsid w:val="00F5582E"/>
    <w:rsid w:val="00F56014"/>
    <w:rsid w:val="00F56855"/>
    <w:rsid w:val="00F56A51"/>
    <w:rsid w:val="00F57018"/>
    <w:rsid w:val="00F575D2"/>
    <w:rsid w:val="00F57E84"/>
    <w:rsid w:val="00F57FD1"/>
    <w:rsid w:val="00F602B5"/>
    <w:rsid w:val="00F60C54"/>
    <w:rsid w:val="00F6184A"/>
    <w:rsid w:val="00F634C3"/>
    <w:rsid w:val="00F636A9"/>
    <w:rsid w:val="00F638C1"/>
    <w:rsid w:val="00F64116"/>
    <w:rsid w:val="00F65089"/>
    <w:rsid w:val="00F65FFC"/>
    <w:rsid w:val="00F6645D"/>
    <w:rsid w:val="00F669BB"/>
    <w:rsid w:val="00F6749E"/>
    <w:rsid w:val="00F67E45"/>
    <w:rsid w:val="00F707A7"/>
    <w:rsid w:val="00F71408"/>
    <w:rsid w:val="00F714E9"/>
    <w:rsid w:val="00F720D4"/>
    <w:rsid w:val="00F722A8"/>
    <w:rsid w:val="00F7283F"/>
    <w:rsid w:val="00F72AE6"/>
    <w:rsid w:val="00F735D6"/>
    <w:rsid w:val="00F742C7"/>
    <w:rsid w:val="00F7451B"/>
    <w:rsid w:val="00F757C5"/>
    <w:rsid w:val="00F759A2"/>
    <w:rsid w:val="00F761C3"/>
    <w:rsid w:val="00F767B4"/>
    <w:rsid w:val="00F77536"/>
    <w:rsid w:val="00F80370"/>
    <w:rsid w:val="00F81A93"/>
    <w:rsid w:val="00F8231F"/>
    <w:rsid w:val="00F82711"/>
    <w:rsid w:val="00F82D8C"/>
    <w:rsid w:val="00F846F1"/>
    <w:rsid w:val="00F84C2D"/>
    <w:rsid w:val="00F84D64"/>
    <w:rsid w:val="00F84FE2"/>
    <w:rsid w:val="00F85031"/>
    <w:rsid w:val="00F85154"/>
    <w:rsid w:val="00F8585D"/>
    <w:rsid w:val="00F87DD2"/>
    <w:rsid w:val="00F900F5"/>
    <w:rsid w:val="00F907D3"/>
    <w:rsid w:val="00F90997"/>
    <w:rsid w:val="00F9112E"/>
    <w:rsid w:val="00F913BD"/>
    <w:rsid w:val="00F91AE1"/>
    <w:rsid w:val="00F91BC1"/>
    <w:rsid w:val="00F9284D"/>
    <w:rsid w:val="00F93398"/>
    <w:rsid w:val="00F938E3"/>
    <w:rsid w:val="00F94689"/>
    <w:rsid w:val="00F955B2"/>
    <w:rsid w:val="00F95A79"/>
    <w:rsid w:val="00FA0231"/>
    <w:rsid w:val="00FA23E5"/>
    <w:rsid w:val="00FA2508"/>
    <w:rsid w:val="00FA2BFF"/>
    <w:rsid w:val="00FA59EE"/>
    <w:rsid w:val="00FA5DF8"/>
    <w:rsid w:val="00FA5FB2"/>
    <w:rsid w:val="00FA6933"/>
    <w:rsid w:val="00FA6D8E"/>
    <w:rsid w:val="00FA7290"/>
    <w:rsid w:val="00FA72A0"/>
    <w:rsid w:val="00FA78F2"/>
    <w:rsid w:val="00FA7AA8"/>
    <w:rsid w:val="00FA7E5D"/>
    <w:rsid w:val="00FB01D5"/>
    <w:rsid w:val="00FB036F"/>
    <w:rsid w:val="00FB2025"/>
    <w:rsid w:val="00FB251D"/>
    <w:rsid w:val="00FB2CA7"/>
    <w:rsid w:val="00FB333B"/>
    <w:rsid w:val="00FB349F"/>
    <w:rsid w:val="00FB3900"/>
    <w:rsid w:val="00FB4DFF"/>
    <w:rsid w:val="00FB4E7D"/>
    <w:rsid w:val="00FB51AB"/>
    <w:rsid w:val="00FB5344"/>
    <w:rsid w:val="00FB60ED"/>
    <w:rsid w:val="00FB7788"/>
    <w:rsid w:val="00FC0CF6"/>
    <w:rsid w:val="00FC1B62"/>
    <w:rsid w:val="00FC23DF"/>
    <w:rsid w:val="00FC244A"/>
    <w:rsid w:val="00FC309C"/>
    <w:rsid w:val="00FC34CC"/>
    <w:rsid w:val="00FC3A70"/>
    <w:rsid w:val="00FC4756"/>
    <w:rsid w:val="00FC5902"/>
    <w:rsid w:val="00FC5BAC"/>
    <w:rsid w:val="00FC61AC"/>
    <w:rsid w:val="00FC668C"/>
    <w:rsid w:val="00FC7129"/>
    <w:rsid w:val="00FC79D1"/>
    <w:rsid w:val="00FC7D63"/>
    <w:rsid w:val="00FD00AF"/>
    <w:rsid w:val="00FD065F"/>
    <w:rsid w:val="00FD0FCE"/>
    <w:rsid w:val="00FD1949"/>
    <w:rsid w:val="00FD2578"/>
    <w:rsid w:val="00FD2BE2"/>
    <w:rsid w:val="00FD2F7B"/>
    <w:rsid w:val="00FD3130"/>
    <w:rsid w:val="00FD354F"/>
    <w:rsid w:val="00FD51D3"/>
    <w:rsid w:val="00FD561E"/>
    <w:rsid w:val="00FD61A1"/>
    <w:rsid w:val="00FD69F5"/>
    <w:rsid w:val="00FD7757"/>
    <w:rsid w:val="00FE00FD"/>
    <w:rsid w:val="00FE0477"/>
    <w:rsid w:val="00FE1186"/>
    <w:rsid w:val="00FE1578"/>
    <w:rsid w:val="00FE195A"/>
    <w:rsid w:val="00FE249C"/>
    <w:rsid w:val="00FE2E6E"/>
    <w:rsid w:val="00FE41BF"/>
    <w:rsid w:val="00FE45C7"/>
    <w:rsid w:val="00FE4A45"/>
    <w:rsid w:val="00FE50D3"/>
    <w:rsid w:val="00FE51A3"/>
    <w:rsid w:val="00FE5514"/>
    <w:rsid w:val="00FE5BA1"/>
    <w:rsid w:val="00FE5DB2"/>
    <w:rsid w:val="00FE7AA4"/>
    <w:rsid w:val="00FF077F"/>
    <w:rsid w:val="00FF0BE2"/>
    <w:rsid w:val="00FF1154"/>
    <w:rsid w:val="00FF2032"/>
    <w:rsid w:val="00FF213F"/>
    <w:rsid w:val="00FF22BF"/>
    <w:rsid w:val="00FF28BE"/>
    <w:rsid w:val="00FF2968"/>
    <w:rsid w:val="00FF3379"/>
    <w:rsid w:val="00FF54E9"/>
    <w:rsid w:val="00FF58FF"/>
    <w:rsid w:val="00FF78D8"/>
    <w:rsid w:val="00FF7E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v:textbox inset="5.85pt,.7pt,5.85pt,.7pt"/>
    </o:shapedefaults>
    <o:shapelayout v:ext="edit">
      <o:idmap v:ext="edit" data="2"/>
    </o:shapelayout>
  </w:shapeDefaults>
  <w:decimalSymbol w:val="."/>
  <w:listSeparator w:val=","/>
  <w14:docId w14:val="131F9649"/>
  <w15:docId w15:val="{973E0E3A-509C-4ADA-B341-5E8D80883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C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3610C"/>
    <w:rPr>
      <w:sz w:val="16"/>
      <w:szCs w:val="16"/>
    </w:rPr>
  </w:style>
  <w:style w:type="paragraph" w:styleId="CommentText">
    <w:name w:val="annotation text"/>
    <w:basedOn w:val="Normal"/>
    <w:link w:val="CommentTextChar"/>
    <w:uiPriority w:val="99"/>
    <w:unhideWhenUsed/>
    <w:rsid w:val="005E4C81"/>
    <w:pPr>
      <w:spacing w:line="240" w:lineRule="auto"/>
    </w:pPr>
    <w:rPr>
      <w:sz w:val="20"/>
      <w:szCs w:val="20"/>
      <w:lang w:val="en-US"/>
    </w:rPr>
  </w:style>
  <w:style w:type="character" w:customStyle="1" w:styleId="CommentTextChar">
    <w:name w:val="Comment Text Char"/>
    <w:basedOn w:val="DefaultParagraphFont"/>
    <w:link w:val="CommentText"/>
    <w:uiPriority w:val="99"/>
    <w:rsid w:val="005E4C81"/>
    <w:rPr>
      <w:sz w:val="20"/>
      <w:szCs w:val="20"/>
      <w:lang w:val="en-US"/>
    </w:rPr>
  </w:style>
  <w:style w:type="paragraph" w:styleId="CommentSubject">
    <w:name w:val="annotation subject"/>
    <w:basedOn w:val="CommentText"/>
    <w:next w:val="CommentText"/>
    <w:link w:val="CommentSubjectChar"/>
    <w:uiPriority w:val="99"/>
    <w:semiHidden/>
    <w:unhideWhenUsed/>
    <w:rsid w:val="00A3610C"/>
    <w:rPr>
      <w:b/>
      <w:bCs/>
    </w:rPr>
  </w:style>
  <w:style w:type="character" w:customStyle="1" w:styleId="CommentSubjectChar">
    <w:name w:val="Comment Subject Char"/>
    <w:basedOn w:val="CommentTextChar"/>
    <w:link w:val="CommentSubject"/>
    <w:uiPriority w:val="99"/>
    <w:semiHidden/>
    <w:rsid w:val="00A3610C"/>
    <w:rPr>
      <w:b/>
      <w:bCs/>
      <w:sz w:val="20"/>
      <w:szCs w:val="20"/>
      <w:lang w:val="en-US"/>
    </w:rPr>
  </w:style>
  <w:style w:type="character" w:styleId="PlaceholderText">
    <w:name w:val="Placeholder Text"/>
    <w:basedOn w:val="DefaultParagraphFont"/>
    <w:uiPriority w:val="99"/>
    <w:semiHidden/>
    <w:rsid w:val="005A5359"/>
    <w:rPr>
      <w:color w:val="808080"/>
    </w:rPr>
  </w:style>
  <w:style w:type="table" w:styleId="TableGrid">
    <w:name w:val="Table Grid"/>
    <w:basedOn w:val="TableNormal"/>
    <w:uiPriority w:val="39"/>
    <w:rsid w:val="00405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757C5"/>
    <w:pPr>
      <w:ind w:left="720"/>
      <w:contextualSpacing/>
    </w:pPr>
  </w:style>
  <w:style w:type="paragraph" w:styleId="NormalWeb">
    <w:name w:val="Normal (Web)"/>
    <w:basedOn w:val="Normal"/>
    <w:uiPriority w:val="99"/>
    <w:semiHidden/>
    <w:unhideWhenUsed/>
    <w:rsid w:val="00011875"/>
    <w:pPr>
      <w:spacing w:before="100" w:beforeAutospacing="1" w:after="100" w:afterAutospacing="1" w:line="240" w:lineRule="auto"/>
    </w:pPr>
    <w:rPr>
      <w:rFonts w:ascii="Times New Roman" w:hAnsi="Times New Roman" w:cs="Times New Roman"/>
      <w:sz w:val="24"/>
      <w:szCs w:val="24"/>
      <w:lang w:val="en-US" w:eastAsia="ja-JP"/>
    </w:rPr>
  </w:style>
  <w:style w:type="paragraph" w:styleId="BalloonText">
    <w:name w:val="Balloon Text"/>
    <w:basedOn w:val="Normal"/>
    <w:link w:val="BalloonTextChar"/>
    <w:uiPriority w:val="99"/>
    <w:semiHidden/>
    <w:unhideWhenUsed/>
    <w:rsid w:val="00E36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613E"/>
    <w:rPr>
      <w:rFonts w:ascii="Segoe UI" w:hAnsi="Segoe UI" w:cs="Segoe UI"/>
      <w:sz w:val="18"/>
      <w:szCs w:val="18"/>
    </w:rPr>
  </w:style>
  <w:style w:type="character" w:styleId="LineNumber">
    <w:name w:val="line number"/>
    <w:basedOn w:val="DefaultParagraphFont"/>
    <w:uiPriority w:val="99"/>
    <w:semiHidden/>
    <w:unhideWhenUsed/>
    <w:rsid w:val="00E97BE1"/>
  </w:style>
  <w:style w:type="paragraph" w:styleId="Revision">
    <w:name w:val="Revision"/>
    <w:hidden/>
    <w:uiPriority w:val="99"/>
    <w:semiHidden/>
    <w:rsid w:val="00DB0D28"/>
    <w:pPr>
      <w:spacing w:after="0" w:line="240" w:lineRule="auto"/>
    </w:pPr>
  </w:style>
  <w:style w:type="paragraph" w:customStyle="1" w:styleId="FAAuthorInfoSubtitle">
    <w:name w:val="FA_Author_Info_Subtitle"/>
    <w:basedOn w:val="Normal"/>
    <w:link w:val="FAAuthorInfoSubtitleChar"/>
    <w:autoRedefine/>
    <w:rsid w:val="006E04E5"/>
    <w:pPr>
      <w:spacing w:before="120" w:after="240" w:line="480" w:lineRule="auto"/>
    </w:pPr>
    <w:rPr>
      <w:rFonts w:ascii="Times" w:hAnsi="Times"/>
      <w:sz w:val="21"/>
      <w:szCs w:val="20"/>
      <w:lang w:val="en-US"/>
    </w:rPr>
  </w:style>
  <w:style w:type="character" w:customStyle="1" w:styleId="FAAuthorInfoSubtitleChar">
    <w:name w:val="FA_Author_Info_Subtitle Char"/>
    <w:link w:val="FAAuthorInfoSubtitle"/>
    <w:rsid w:val="006E04E5"/>
    <w:rPr>
      <w:rFonts w:ascii="Times" w:hAnsi="Times"/>
      <w:sz w:val="21"/>
      <w:szCs w:val="20"/>
      <w:lang w:val="en-US"/>
    </w:rPr>
  </w:style>
  <w:style w:type="character" w:customStyle="1" w:styleId="ms-font-s">
    <w:name w:val="ms-font-s"/>
    <w:basedOn w:val="DefaultParagraphFont"/>
    <w:rsid w:val="006E04E5"/>
  </w:style>
  <w:style w:type="character" w:styleId="Hyperlink">
    <w:name w:val="Hyperlink"/>
    <w:basedOn w:val="DefaultParagraphFont"/>
    <w:uiPriority w:val="99"/>
    <w:unhideWhenUsed/>
    <w:rsid w:val="003443A7"/>
    <w:rPr>
      <w:color w:val="0563C1" w:themeColor="hyperlink"/>
      <w:u w:val="single"/>
    </w:rPr>
  </w:style>
  <w:style w:type="character" w:styleId="UnresolvedMention">
    <w:name w:val="Unresolved Mention"/>
    <w:basedOn w:val="DefaultParagraphFont"/>
    <w:uiPriority w:val="99"/>
    <w:semiHidden/>
    <w:unhideWhenUsed/>
    <w:rsid w:val="003443A7"/>
    <w:rPr>
      <w:color w:val="605E5C"/>
      <w:shd w:val="clear" w:color="auto" w:fill="E1DFDD"/>
    </w:rPr>
  </w:style>
  <w:style w:type="paragraph" w:styleId="Header">
    <w:name w:val="header"/>
    <w:basedOn w:val="Normal"/>
    <w:link w:val="HeaderChar"/>
    <w:uiPriority w:val="99"/>
    <w:unhideWhenUsed/>
    <w:rsid w:val="00FC34CC"/>
    <w:pPr>
      <w:tabs>
        <w:tab w:val="center" w:pos="4419"/>
        <w:tab w:val="right" w:pos="8838"/>
      </w:tabs>
      <w:spacing w:after="0" w:line="240" w:lineRule="auto"/>
    </w:pPr>
  </w:style>
  <w:style w:type="character" w:customStyle="1" w:styleId="HeaderChar">
    <w:name w:val="Header Char"/>
    <w:basedOn w:val="DefaultParagraphFont"/>
    <w:link w:val="Header"/>
    <w:uiPriority w:val="99"/>
    <w:rsid w:val="00FC34CC"/>
  </w:style>
  <w:style w:type="paragraph" w:styleId="Footer">
    <w:name w:val="footer"/>
    <w:basedOn w:val="Normal"/>
    <w:link w:val="FooterChar"/>
    <w:uiPriority w:val="99"/>
    <w:unhideWhenUsed/>
    <w:rsid w:val="00FC34CC"/>
    <w:pPr>
      <w:tabs>
        <w:tab w:val="center" w:pos="4419"/>
        <w:tab w:val="right" w:pos="8838"/>
      </w:tabs>
      <w:spacing w:after="0" w:line="240" w:lineRule="auto"/>
    </w:pPr>
  </w:style>
  <w:style w:type="character" w:customStyle="1" w:styleId="FooterChar">
    <w:name w:val="Footer Char"/>
    <w:basedOn w:val="DefaultParagraphFont"/>
    <w:link w:val="Footer"/>
    <w:uiPriority w:val="99"/>
    <w:rsid w:val="00FC34CC"/>
  </w:style>
  <w:style w:type="character" w:customStyle="1" w:styleId="ListParagraphChar">
    <w:name w:val="List Paragraph Char"/>
    <w:basedOn w:val="DefaultParagraphFont"/>
    <w:link w:val="ListParagraph"/>
    <w:uiPriority w:val="34"/>
    <w:rsid w:val="000D2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9649">
      <w:bodyDiv w:val="1"/>
      <w:marLeft w:val="0"/>
      <w:marRight w:val="0"/>
      <w:marTop w:val="0"/>
      <w:marBottom w:val="0"/>
      <w:divBdr>
        <w:top w:val="none" w:sz="0" w:space="0" w:color="auto"/>
        <w:left w:val="none" w:sz="0" w:space="0" w:color="auto"/>
        <w:bottom w:val="none" w:sz="0" w:space="0" w:color="auto"/>
        <w:right w:val="none" w:sz="0" w:space="0" w:color="auto"/>
      </w:divBdr>
    </w:div>
    <w:div w:id="464736458">
      <w:bodyDiv w:val="1"/>
      <w:marLeft w:val="0"/>
      <w:marRight w:val="0"/>
      <w:marTop w:val="0"/>
      <w:marBottom w:val="0"/>
      <w:divBdr>
        <w:top w:val="none" w:sz="0" w:space="0" w:color="auto"/>
        <w:left w:val="none" w:sz="0" w:space="0" w:color="auto"/>
        <w:bottom w:val="none" w:sz="0" w:space="0" w:color="auto"/>
        <w:right w:val="none" w:sz="0" w:space="0" w:color="auto"/>
      </w:divBdr>
    </w:div>
    <w:div w:id="739333546">
      <w:bodyDiv w:val="1"/>
      <w:marLeft w:val="0"/>
      <w:marRight w:val="0"/>
      <w:marTop w:val="0"/>
      <w:marBottom w:val="0"/>
      <w:divBdr>
        <w:top w:val="none" w:sz="0" w:space="0" w:color="auto"/>
        <w:left w:val="none" w:sz="0" w:space="0" w:color="auto"/>
        <w:bottom w:val="none" w:sz="0" w:space="0" w:color="auto"/>
        <w:right w:val="none" w:sz="0" w:space="0" w:color="auto"/>
      </w:divBdr>
    </w:div>
    <w:div w:id="1036928022">
      <w:bodyDiv w:val="1"/>
      <w:marLeft w:val="0"/>
      <w:marRight w:val="0"/>
      <w:marTop w:val="0"/>
      <w:marBottom w:val="0"/>
      <w:divBdr>
        <w:top w:val="none" w:sz="0" w:space="0" w:color="auto"/>
        <w:left w:val="none" w:sz="0" w:space="0" w:color="auto"/>
        <w:bottom w:val="none" w:sz="0" w:space="0" w:color="auto"/>
        <w:right w:val="none" w:sz="0" w:space="0" w:color="auto"/>
      </w:divBdr>
    </w:div>
    <w:div w:id="1094130942">
      <w:bodyDiv w:val="1"/>
      <w:marLeft w:val="0"/>
      <w:marRight w:val="0"/>
      <w:marTop w:val="0"/>
      <w:marBottom w:val="0"/>
      <w:divBdr>
        <w:top w:val="none" w:sz="0" w:space="0" w:color="auto"/>
        <w:left w:val="none" w:sz="0" w:space="0" w:color="auto"/>
        <w:bottom w:val="none" w:sz="0" w:space="0" w:color="auto"/>
        <w:right w:val="none" w:sz="0" w:space="0" w:color="auto"/>
      </w:divBdr>
    </w:div>
    <w:div w:id="1201212556">
      <w:bodyDiv w:val="1"/>
      <w:marLeft w:val="0"/>
      <w:marRight w:val="0"/>
      <w:marTop w:val="0"/>
      <w:marBottom w:val="0"/>
      <w:divBdr>
        <w:top w:val="none" w:sz="0" w:space="0" w:color="auto"/>
        <w:left w:val="none" w:sz="0" w:space="0" w:color="auto"/>
        <w:bottom w:val="none" w:sz="0" w:space="0" w:color="auto"/>
        <w:right w:val="none" w:sz="0" w:space="0" w:color="auto"/>
      </w:divBdr>
    </w:div>
    <w:div w:id="1684817466">
      <w:bodyDiv w:val="1"/>
      <w:marLeft w:val="0"/>
      <w:marRight w:val="0"/>
      <w:marTop w:val="0"/>
      <w:marBottom w:val="0"/>
      <w:divBdr>
        <w:top w:val="none" w:sz="0" w:space="0" w:color="auto"/>
        <w:left w:val="none" w:sz="0" w:space="0" w:color="auto"/>
        <w:bottom w:val="none" w:sz="0" w:space="0" w:color="auto"/>
        <w:right w:val="none" w:sz="0" w:space="0" w:color="auto"/>
      </w:divBdr>
    </w:div>
    <w:div w:id="1895501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oleObject" Target="embeddings/oleObject2.bin"/><Relationship Id="rId68" Type="http://schemas.openxmlformats.org/officeDocument/2006/relationships/oleObject" Target="embeddings/oleObject4.bin"/><Relationship Id="rId76" Type="http://schemas.openxmlformats.org/officeDocument/2006/relationships/oleObject" Target="embeddings/oleObject8.bin"/><Relationship Id="rId84" Type="http://schemas.openxmlformats.org/officeDocument/2006/relationships/image" Target="media/image59.emf"/><Relationship Id="rId7" Type="http://schemas.openxmlformats.org/officeDocument/2006/relationships/settings" Target="settings.xml"/><Relationship Id="rId71" Type="http://schemas.openxmlformats.org/officeDocument/2006/relationships/image" Target="media/image52.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mailto:nagayama.gyoko725@mail.kyutech.jp"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oleObject" Target="embeddings/oleObject9.bin"/><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82" Type="http://schemas.openxmlformats.org/officeDocument/2006/relationships/image" Target="media/image58.emf"/><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1.emf"/><Relationship Id="rId77" Type="http://schemas.openxmlformats.org/officeDocument/2006/relationships/image" Target="media/image55.jpe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oleObject" Target="embeddings/oleObject6.bin"/><Relationship Id="rId80" Type="http://schemas.openxmlformats.org/officeDocument/2006/relationships/image" Target="media/image57.emf"/><Relationship Id="rId85" Type="http://schemas.openxmlformats.org/officeDocument/2006/relationships/oleObject" Target="embeddings/oleObject12.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0.emf"/><Relationship Id="rId20" Type="http://schemas.microsoft.com/office/2007/relationships/hdphoto" Target="media/hdphoto2.wdp"/><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7.emf"/><Relationship Id="rId70" Type="http://schemas.openxmlformats.org/officeDocument/2006/relationships/oleObject" Target="embeddings/oleObject5.bin"/><Relationship Id="rId75" Type="http://schemas.openxmlformats.org/officeDocument/2006/relationships/image" Target="media/image54.emf"/><Relationship Id="rId83" Type="http://schemas.openxmlformats.org/officeDocument/2006/relationships/oleObject" Target="embeddings/oleObject11.bin"/><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microsoft.com/office/2007/relationships/hdphoto" Target="media/hdphoto3.wdp"/><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oleObject" Target="embeddings/oleObject1.bin"/><Relationship Id="rId65" Type="http://schemas.openxmlformats.org/officeDocument/2006/relationships/image" Target="media/image49.emf"/><Relationship Id="rId73" Type="http://schemas.openxmlformats.org/officeDocument/2006/relationships/image" Target="media/image53.emf"/><Relationship Id="rId78" Type="http://schemas.openxmlformats.org/officeDocument/2006/relationships/image" Target="media/image56.emf"/><Relationship Id="rId81" Type="http://schemas.openxmlformats.org/officeDocument/2006/relationships/oleObject" Target="embeddings/oleObject10.bin"/><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97FF6302A1E51E41BABF5793DDFB6D21" ma:contentTypeVersion="15" ma:contentTypeDescription="新しいドキュメントを作成します。" ma:contentTypeScope="" ma:versionID="bb92c4730035377f868390cbd89e9c3f">
  <xsd:schema xmlns:xsd="http://www.w3.org/2001/XMLSchema" xmlns:xs="http://www.w3.org/2001/XMLSchema" xmlns:p="http://schemas.microsoft.com/office/2006/metadata/properties" xmlns:ns3="f9aa9343-9039-4655-9199-2f6b4e9b9327" xmlns:ns4="2dd123d4-1b06-484b-9a59-271005794c47" targetNamespace="http://schemas.microsoft.com/office/2006/metadata/properties" ma:root="true" ma:fieldsID="4abc125d8c54de6afdb2cf75e672322e" ns3:_="" ns4:_="">
    <xsd:import namespace="f9aa9343-9039-4655-9199-2f6b4e9b9327"/>
    <xsd:import namespace="2dd123d4-1b06-484b-9a59-271005794c4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a9343-9039-4655-9199-2f6b4e9b9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d123d4-1b06-484b-9a59-271005794c47"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element name="SharingHintHash" ma:index="18"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9aa9343-9039-4655-9199-2f6b4e9b932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924315-3416-429B-86ED-A9E004E35543}">
  <ds:schemaRefs>
    <ds:schemaRef ds:uri="http://schemas.openxmlformats.org/officeDocument/2006/bibliography"/>
  </ds:schemaRefs>
</ds:datastoreItem>
</file>

<file path=customXml/itemProps2.xml><?xml version="1.0" encoding="utf-8"?>
<ds:datastoreItem xmlns:ds="http://schemas.openxmlformats.org/officeDocument/2006/customXml" ds:itemID="{EC188A6B-A97A-4208-BDFD-183C52313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a9343-9039-4655-9199-2f6b4e9b9327"/>
    <ds:schemaRef ds:uri="2dd123d4-1b06-484b-9a59-271005794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F84736-16FA-4606-AEED-1D55DD197203}">
  <ds:schemaRefs>
    <ds:schemaRef ds:uri="http://schemas.microsoft.com/office/2006/metadata/properties"/>
    <ds:schemaRef ds:uri="http://schemas.microsoft.com/office/infopath/2007/PartnerControls"/>
    <ds:schemaRef ds:uri="http://www.w3.org/XML/1998/namespace"/>
    <ds:schemaRef ds:uri="http://purl.org/dc/elements/1.1/"/>
    <ds:schemaRef ds:uri="f9aa9343-9039-4655-9199-2f6b4e9b9327"/>
    <ds:schemaRef ds:uri="http://purl.org/dc/dcmitype/"/>
    <ds:schemaRef ds:uri="http://schemas.microsoft.com/office/2006/documentManagement/types"/>
    <ds:schemaRef ds:uri="http://purl.org/dc/terms/"/>
    <ds:schemaRef ds:uri="http://schemas.openxmlformats.org/package/2006/metadata/core-properties"/>
    <ds:schemaRef ds:uri="2dd123d4-1b06-484b-9a59-271005794c47"/>
  </ds:schemaRefs>
</ds:datastoreItem>
</file>

<file path=customXml/itemProps4.xml><?xml version="1.0" encoding="utf-8"?>
<ds:datastoreItem xmlns:ds="http://schemas.openxmlformats.org/officeDocument/2006/customXml" ds:itemID="{679D9D06-1F01-407B-B4B2-7DEE9DC4BC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18027</Words>
  <Characters>102759</Characters>
  <Application>Microsoft Office Word</Application>
  <DocSecurity>0</DocSecurity>
  <Lines>856</Lines>
  <Paragraphs>241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120545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s300404m</dc:creator>
  <cp:keywords/>
  <dc:description/>
  <cp:lastModifiedBy>Alexandros Askounis</cp:lastModifiedBy>
  <cp:revision>2</cp:revision>
  <cp:lastPrinted>2022-10-25T11:11:00Z</cp:lastPrinted>
  <dcterms:created xsi:type="dcterms:W3CDTF">2023-02-23T16:00:00Z</dcterms:created>
  <dcterms:modified xsi:type="dcterms:W3CDTF">2023-02-23T16:00:00Z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bf635527-ad60-3b02-8e97-77b3cdeeceef</vt:lpwstr>
  </property>
  <property fmtid="{D5CDD505-2E9C-101B-9397-08002B2CF9AE}" pid="4" name="Mendeley Citation Style_1">
    <vt:lpwstr>http://www.zotero.org/styles/american-institute-of-physics</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http://www.zotero.org/styles/colloids-and-surfaces-a-physicochemical-and-engineering-aspects</vt:lpwstr>
  </property>
  <property fmtid="{D5CDD505-2E9C-101B-9397-08002B2CF9AE}" pid="16" name="Mendeley Recent Style Name 5_1">
    <vt:lpwstr>Colloids and Surfaces A: Physicochemical and Engineering Aspects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http://www.zotero.org/styles/international-journal-of-heat-and-mass-transfer</vt:lpwstr>
  </property>
  <property fmtid="{D5CDD505-2E9C-101B-9397-08002B2CF9AE}" pid="20" name="Mendeley Recent Style Name 7_1">
    <vt:lpwstr>International Journal of Heat and Mass Transfer</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0x01010097FF6302A1E51E41BABF5793DDFB6D21</vt:lpwstr>
  </property>
</Properties>
</file>